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787E3" w14:textId="76B4FD01" w:rsidR="00D077E9" w:rsidRPr="00826EBA" w:rsidRDefault="00793196" w:rsidP="00463727">
      <w:pPr>
        <w:rPr>
          <w:rStyle w:val="SubtleReference"/>
          <w:rFonts w:ascii="Gotham Light" w:hAnsi="Gotham Light"/>
        </w:rPr>
      </w:pPr>
      <w:r w:rsidRPr="00826EBA">
        <w:rPr>
          <w:rStyle w:val="SubtleReference"/>
          <w:rFonts w:ascii="Gotham Light" w:hAnsi="Gotham Light"/>
          <w:noProof/>
        </w:rPr>
        <mc:AlternateContent>
          <mc:Choice Requires="wps">
            <w:drawing>
              <wp:anchor distT="0" distB="0" distL="114300" distR="114300" simplePos="0" relativeHeight="251671552" behindDoc="1" locked="0" layoutInCell="1" allowOverlap="1" wp14:anchorId="26BA931F" wp14:editId="67585478">
                <wp:simplePos x="0" y="0"/>
                <wp:positionH relativeFrom="margin">
                  <wp:align>left</wp:align>
                </wp:positionH>
                <wp:positionV relativeFrom="margin">
                  <wp:posOffset>-25573</wp:posOffset>
                </wp:positionV>
                <wp:extent cx="6381750" cy="771277"/>
                <wp:effectExtent l="0" t="0" r="0" b="0"/>
                <wp:wrapNone/>
                <wp:docPr id="18" name="Rectangle 18" descr="colored rectangle"/>
                <wp:cNvGraphicFramePr/>
                <a:graphic xmlns:a="http://schemas.openxmlformats.org/drawingml/2006/main">
                  <a:graphicData uri="http://schemas.microsoft.com/office/word/2010/wordprocessingShape">
                    <wps:wsp>
                      <wps:cNvSpPr/>
                      <wps:spPr>
                        <a:xfrm>
                          <a:off x="0" y="0"/>
                          <a:ext cx="6381750" cy="771277"/>
                        </a:xfrm>
                        <a:prstGeom prst="rect">
                          <a:avLst/>
                        </a:prstGeom>
                        <a:solidFill>
                          <a:srgbClr val="00AEEF">
                            <a:alpha val="6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24EEB" id="Rectangle 18" o:spid="_x0000_s1026" alt="colored rectangle" style="position:absolute;margin-left:0;margin-top:-2pt;width:502.5pt;height:60.7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" fillcolor="#00aeef" stroked="f" strokeweight="2pt">
                <v:fill opacity="44461f"/>
                <w10:wrap anchorx="margin" anchory="margin"/>
              </v:rect>
            </w:pict>
          </mc:Fallback>
        </mc:AlternateContent>
      </w:r>
      <w:r w:rsidR="006559ED" w:rsidRPr="00826EBA">
        <w:rPr>
          <w:rStyle w:val="SubtleReference"/>
          <w:rFonts w:ascii="Gotham Light" w:hAnsi="Gotham Light"/>
          <w:noProof/>
        </w:rPr>
        <mc:AlternateContent>
          <mc:Choice Requires="wps">
            <w:drawing>
              <wp:anchor distT="0" distB="0" distL="114300" distR="114300" simplePos="0" relativeHeight="251665408" behindDoc="1" locked="0" layoutInCell="1" allowOverlap="1" wp14:anchorId="388C4BB5" wp14:editId="6B403100">
                <wp:simplePos x="0" y="0"/>
                <wp:positionH relativeFrom="margin">
                  <wp:align>left</wp:align>
                </wp:positionH>
                <wp:positionV relativeFrom="margin">
                  <wp:posOffset>1948815</wp:posOffset>
                </wp:positionV>
                <wp:extent cx="4540250" cy="2517140"/>
                <wp:effectExtent l="1905" t="0" r="0" b="0"/>
                <wp:wrapNone/>
                <wp:docPr id="11" name="Rectangle 11" descr="colored rectangle"/>
                <wp:cNvGraphicFramePr/>
                <a:graphic xmlns:a="http://schemas.openxmlformats.org/drawingml/2006/main">
                  <a:graphicData uri="http://schemas.microsoft.com/office/word/2010/wordprocessingShape">
                    <wps:wsp>
                      <wps:cNvSpPr/>
                      <wps:spPr>
                        <a:xfrm rot="16200000">
                          <a:off x="0" y="0"/>
                          <a:ext cx="4540250" cy="2517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1A3CF" id="Rectangle 11" o:spid="_x0000_s1026" alt="colored rectangle" style="position:absolute;margin-left:0;margin-top:153.45pt;width:357.5pt;height:198.2pt;rotation:-90;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" fillcolor="white [3212]" stroked="f" strokeweight="2pt">
                <w10:wrap anchorx="margin" anchory="margin"/>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10"/>
      </w:tblGrid>
      <w:tr w:rsidR="00D077E9" w:rsidRPr="00826EBA" w14:paraId="4D5D24E6" w14:textId="77777777" w:rsidTr="006559ED">
        <w:trPr>
          <w:trHeight w:val="1894"/>
        </w:trPr>
        <w:tc>
          <w:tcPr>
            <w:tcW w:w="5610" w:type="dxa"/>
            <w:tcBorders>
              <w:top w:val="nil"/>
              <w:left w:val="nil"/>
              <w:bottom w:val="nil"/>
              <w:right w:val="nil"/>
            </w:tcBorders>
          </w:tcPr>
          <w:p w14:paraId="5AECE6BF" w14:textId="59D4B3C7" w:rsidR="00D077E9" w:rsidRPr="00826EBA" w:rsidRDefault="00D077E9" w:rsidP="00D077E9">
            <w:pPr>
              <w:rPr>
                <w:rStyle w:val="SubtleReference"/>
                <w:rFonts w:ascii="Gotham Light" w:hAnsi="Gotham Light"/>
              </w:rPr>
            </w:pPr>
          </w:p>
        </w:tc>
      </w:tr>
      <w:tr w:rsidR="00D077E9" w:rsidRPr="00826EBA" w14:paraId="5D66D81D" w14:textId="77777777" w:rsidTr="006559ED">
        <w:trPr>
          <w:trHeight w:val="7636"/>
        </w:trPr>
        <w:tc>
          <w:tcPr>
            <w:tcW w:w="5610" w:type="dxa"/>
            <w:tcBorders>
              <w:top w:val="nil"/>
              <w:left w:val="nil"/>
              <w:bottom w:val="nil"/>
              <w:right w:val="nil"/>
            </w:tcBorders>
          </w:tcPr>
          <w:p w14:paraId="095D5A88" w14:textId="6908DAEF" w:rsidR="00D077E9" w:rsidRPr="00826EBA" w:rsidRDefault="00AD557C" w:rsidP="00D077E9">
            <w:pPr>
              <w:rPr>
                <w:rStyle w:val="SubtleReference"/>
                <w:rFonts w:ascii="Gotham Light" w:hAnsi="Gotham Light"/>
              </w:rPr>
            </w:pPr>
            <w:r w:rsidRPr="00826EBA">
              <w:rPr>
                <w:rStyle w:val="SubtleReference"/>
                <w:rFonts w:ascii="Gotham Light" w:hAnsi="Gotham Light"/>
                <w:noProof/>
              </w:rPr>
              <mc:AlternateContent>
                <mc:Choice Requires="wps">
                  <w:drawing>
                    <wp:anchor distT="0" distB="0" distL="114300" distR="114300" simplePos="0" relativeHeight="251676672" behindDoc="0" locked="0" layoutInCell="1" allowOverlap="1" wp14:anchorId="13C3E150" wp14:editId="4E721EF4">
                      <wp:simplePos x="0" y="0"/>
                      <wp:positionH relativeFrom="margin">
                        <wp:posOffset>111125</wp:posOffset>
                      </wp:positionH>
                      <wp:positionV relativeFrom="paragraph">
                        <wp:posOffset>4079461</wp:posOffset>
                      </wp:positionV>
                      <wp:extent cx="6270184" cy="212261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270184" cy="2122612"/>
                              </a:xfrm>
                              <a:prstGeom prst="rect">
                                <a:avLst/>
                              </a:prstGeom>
                              <a:noFill/>
                              <a:ln w="6350">
                                <a:noFill/>
                              </a:ln>
                            </wps:spPr>
                            <wps:txbx>
                              <w:txbxContent>
                                <w:p w14:paraId="4322B8E3" w14:textId="3ED80534" w:rsidR="00AD557C" w:rsidRDefault="00A266C6" w:rsidP="00A266C6">
                                  <w:pPr>
                                    <w:pStyle w:val="Title"/>
                                    <w:rPr>
                                      <w:rFonts w:ascii="Gotham Black" w:hAnsi="Gotham Black"/>
                                      <w:color w:val="auto"/>
                                      <w:sz w:val="44"/>
                                      <w:szCs w:val="44"/>
                                    </w:rPr>
                                  </w:pPr>
                                  <w:r>
                                    <w:rPr>
                                      <w:rFonts w:ascii="Gotham Black" w:hAnsi="Gotham Black"/>
                                      <w:color w:val="auto"/>
                                      <w:sz w:val="44"/>
                                      <w:szCs w:val="44"/>
                                    </w:rPr>
                                    <w:t>2020-2023</w:t>
                                  </w:r>
                                </w:p>
                                <w:p w14:paraId="004C6F97" w14:textId="77777777" w:rsidR="00A266C6" w:rsidRPr="00A266C6" w:rsidRDefault="00A266C6" w:rsidP="00A266C6">
                                  <w:pPr>
                                    <w:rPr>
                                      <w:sz w:val="2"/>
                                      <w:szCs w:val="2"/>
                                    </w:rPr>
                                  </w:pPr>
                                </w:p>
                                <w:p w14:paraId="1266C668" w14:textId="0F61A337" w:rsidR="00AD557C" w:rsidRDefault="00AD557C" w:rsidP="00A266C6">
                                  <w:pPr>
                                    <w:pStyle w:val="Title"/>
                                    <w:rPr>
                                      <w:rFonts w:ascii="Gotham Black" w:hAnsi="Gotham Black"/>
                                      <w:color w:val="auto"/>
                                      <w:sz w:val="76"/>
                                      <w:szCs w:val="76"/>
                                    </w:rPr>
                                  </w:pPr>
                                  <w:r w:rsidRPr="00A266C6">
                                    <w:rPr>
                                      <w:rFonts w:ascii="Gotham Black" w:hAnsi="Gotham Black"/>
                                      <w:color w:val="auto"/>
                                      <w:sz w:val="76"/>
                                      <w:szCs w:val="76"/>
                                    </w:rPr>
                                    <w:t>COMMUNITY HEALTH IMPROVEMENT PLAN</w:t>
                                  </w:r>
                                </w:p>
                                <w:p w14:paraId="2FBF20AB" w14:textId="77777777" w:rsidR="00A266C6" w:rsidRPr="00A266C6" w:rsidRDefault="00A266C6" w:rsidP="00A266C6">
                                  <w:pPr>
                                    <w:rPr>
                                      <w:sz w:val="2"/>
                                      <w:szCs w:val="2"/>
                                    </w:rPr>
                                  </w:pPr>
                                </w:p>
                                <w:p w14:paraId="6A3AB399" w14:textId="4FCB01AA" w:rsidR="00AD557C" w:rsidRPr="00A32B7C" w:rsidRDefault="00A266C6" w:rsidP="00A266C6">
                                  <w:pPr>
                                    <w:pStyle w:val="Title"/>
                                    <w:rPr>
                                      <w:rFonts w:ascii="Gotham Black" w:hAnsi="Gotham Black"/>
                                      <w:color w:val="auto"/>
                                      <w:sz w:val="48"/>
                                      <w:szCs w:val="48"/>
                                    </w:rPr>
                                  </w:pPr>
                                  <w:r>
                                    <w:rPr>
                                      <w:rFonts w:ascii="Gotham Black" w:hAnsi="Gotham Black"/>
                                      <w:color w:val="auto"/>
                                      <w:sz w:val="44"/>
                                      <w:szCs w:val="44"/>
                                    </w:rPr>
                                    <w:t>for north central Iowa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3E150" id="_x0000_t202" coordsize="21600,21600" o:spt="202" path="m,l,21600r21600,l21600,xe">
                      <v:stroke joinstyle="miter"/>
                      <v:path gradientshapeok="t" o:connecttype="rect"/>
                    </v:shapetype>
                    <v:shape id="Text Box 17" o:spid="_x0000_s1026" type="#_x0000_t202" style="position:absolute;margin-left:8.75pt;margin-top:321.2pt;width:493.7pt;height:167.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" filled="f" stroked="f" strokeweight=".5pt">
                      <v:textbox>
                        <w:txbxContent>
                          <w:p w14:paraId="4322B8E3" w14:textId="3ED80534" w:rsidR="00AD557C" w:rsidRDefault="00A266C6" w:rsidP="00A266C6">
                            <w:pPr>
                              <w:pStyle w:val="Title"/>
                              <w:rPr>
                                <w:rFonts w:ascii="Gotham Black" w:hAnsi="Gotham Black"/>
                                <w:color w:val="auto"/>
                                <w:sz w:val="44"/>
                                <w:szCs w:val="44"/>
                              </w:rPr>
                            </w:pPr>
                            <w:r>
                              <w:rPr>
                                <w:rFonts w:ascii="Gotham Black" w:hAnsi="Gotham Black"/>
                                <w:color w:val="auto"/>
                                <w:sz w:val="44"/>
                                <w:szCs w:val="44"/>
                              </w:rPr>
                              <w:t>2020-2023</w:t>
                            </w:r>
                          </w:p>
                          <w:p w14:paraId="004C6F97" w14:textId="77777777" w:rsidR="00A266C6" w:rsidRPr="00A266C6" w:rsidRDefault="00A266C6" w:rsidP="00A266C6">
                            <w:pPr>
                              <w:rPr>
                                <w:sz w:val="2"/>
                                <w:szCs w:val="2"/>
                              </w:rPr>
                            </w:pPr>
                          </w:p>
                          <w:p w14:paraId="1266C668" w14:textId="0F61A337" w:rsidR="00AD557C" w:rsidRDefault="00AD557C" w:rsidP="00A266C6">
                            <w:pPr>
                              <w:pStyle w:val="Title"/>
                              <w:rPr>
                                <w:rFonts w:ascii="Gotham Black" w:hAnsi="Gotham Black"/>
                                <w:color w:val="auto"/>
                                <w:sz w:val="76"/>
                                <w:szCs w:val="76"/>
                              </w:rPr>
                            </w:pPr>
                            <w:r w:rsidRPr="00A266C6">
                              <w:rPr>
                                <w:rFonts w:ascii="Gotham Black" w:hAnsi="Gotham Black"/>
                                <w:color w:val="auto"/>
                                <w:sz w:val="76"/>
                                <w:szCs w:val="76"/>
                              </w:rPr>
                              <w:t>COMMUNITY HEALTH IMPROVEMENT PLAN</w:t>
                            </w:r>
                          </w:p>
                          <w:p w14:paraId="2FBF20AB" w14:textId="77777777" w:rsidR="00A266C6" w:rsidRPr="00A266C6" w:rsidRDefault="00A266C6" w:rsidP="00A266C6">
                            <w:pPr>
                              <w:rPr>
                                <w:sz w:val="2"/>
                                <w:szCs w:val="2"/>
                              </w:rPr>
                            </w:pPr>
                          </w:p>
                          <w:p w14:paraId="6A3AB399" w14:textId="4FCB01AA" w:rsidR="00AD557C" w:rsidRPr="00A32B7C" w:rsidRDefault="00A266C6" w:rsidP="00A266C6">
                            <w:pPr>
                              <w:pStyle w:val="Title"/>
                              <w:rPr>
                                <w:rFonts w:ascii="Gotham Black" w:hAnsi="Gotham Black"/>
                                <w:color w:val="auto"/>
                                <w:sz w:val="48"/>
                                <w:szCs w:val="48"/>
                              </w:rPr>
                            </w:pPr>
                            <w:r>
                              <w:rPr>
                                <w:rFonts w:ascii="Gotham Black" w:hAnsi="Gotham Black"/>
                                <w:color w:val="auto"/>
                                <w:sz w:val="44"/>
                                <w:szCs w:val="44"/>
                              </w:rPr>
                              <w:t>for north central Iowa</w:t>
                            </w:r>
                          </w:p>
                        </w:txbxContent>
                      </v:textbox>
                      <w10:wrap anchorx="margin"/>
                    </v:shape>
                  </w:pict>
                </mc:Fallback>
              </mc:AlternateContent>
            </w:r>
          </w:p>
        </w:tc>
      </w:tr>
      <w:tr w:rsidR="00D077E9" w:rsidRPr="00826EBA" w14:paraId="5A18BCBD" w14:textId="77777777" w:rsidTr="006559ED">
        <w:trPr>
          <w:trHeight w:val="2171"/>
        </w:trPr>
        <w:tc>
          <w:tcPr>
            <w:tcW w:w="5610" w:type="dxa"/>
            <w:tcBorders>
              <w:top w:val="nil"/>
              <w:left w:val="nil"/>
              <w:bottom w:val="nil"/>
              <w:right w:val="nil"/>
            </w:tcBorders>
          </w:tcPr>
          <w:sdt>
            <w:sdtPr>
              <w:rPr>
                <w:rStyle w:val="SubtleReference"/>
                <w:rFonts w:ascii="Gotham Light" w:hAnsi="Gotham Light"/>
              </w:rPr>
              <w:id w:val="1080870105"/>
              <w:placeholder>
                <w:docPart w:val="6026CF478324423F8E971B37CC5B5BCB"/>
              </w:placeholder>
              <w15:appearance w15:val="hidden"/>
            </w:sdtPr>
            <w:sdtEndPr>
              <w:rPr>
                <w:rStyle w:val="SubtleReference"/>
              </w:rPr>
            </w:sdtEndPr>
            <w:sdtContent>
              <w:p w14:paraId="4D7DC007" w14:textId="4A5111FA" w:rsidR="00D077E9" w:rsidRPr="00826EBA" w:rsidRDefault="00D077E9" w:rsidP="00D077E9">
                <w:pPr>
                  <w:rPr>
                    <w:rStyle w:val="SubtleReference"/>
                    <w:rFonts w:ascii="Gotham Light" w:hAnsi="Gotham Light"/>
                  </w:rPr>
                </w:pPr>
                <w:r w:rsidRPr="00826EBA">
                  <w:rPr>
                    <w:rStyle w:val="SubtleReference"/>
                    <w:rFonts w:ascii="Gotham Light" w:hAnsi="Gotham Light"/>
                  </w:rPr>
                  <w:fldChar w:fldCharType="begin"/>
                </w:r>
                <w:r w:rsidRPr="00826EBA">
                  <w:rPr>
                    <w:rStyle w:val="SubtleReference"/>
                    <w:rFonts w:ascii="Gotham Light" w:hAnsi="Gotham Light"/>
                  </w:rPr>
                  <w:instrText xml:space="preserve"> DATE  \@ "MMMM d"  \* MERGEFORMAT </w:instrText>
                </w:r>
                <w:r w:rsidRPr="00826EBA">
                  <w:rPr>
                    <w:rStyle w:val="SubtleReference"/>
                    <w:rFonts w:ascii="Gotham Light" w:hAnsi="Gotham Light"/>
                  </w:rPr>
                  <w:fldChar w:fldCharType="separate"/>
                </w:r>
                <w:r w:rsidR="00197D94">
                  <w:rPr>
                    <w:rStyle w:val="SubtleReference"/>
                    <w:rFonts w:ascii="Gotham Light" w:hAnsi="Gotham Light"/>
                    <w:noProof/>
                  </w:rPr>
                  <w:t>July 6</w:t>
                </w:r>
                <w:r w:rsidRPr="00826EBA">
                  <w:rPr>
                    <w:rStyle w:val="SubtleReference"/>
                    <w:rFonts w:ascii="Gotham Light" w:hAnsi="Gotham Light"/>
                  </w:rPr>
                  <w:fldChar w:fldCharType="end"/>
                </w:r>
              </w:p>
            </w:sdtContent>
          </w:sdt>
          <w:p w14:paraId="6C3CB12B" w14:textId="12294D3E" w:rsidR="00D077E9" w:rsidRPr="00826EBA" w:rsidRDefault="00D077E9" w:rsidP="00D077E9">
            <w:pPr>
              <w:rPr>
                <w:rStyle w:val="SubtleReference"/>
                <w:rFonts w:ascii="Gotham Light" w:hAnsi="Gotham Light"/>
              </w:rPr>
            </w:pPr>
            <w:r w:rsidRPr="00826EBA">
              <w:rPr>
                <w:rStyle w:val="SubtleReference"/>
                <w:rFonts w:ascii="Gotham Light" w:hAnsi="Gotham Light"/>
                <w:noProof/>
              </w:rPr>
              <mc:AlternateContent>
                <mc:Choice Requires="wps">
                  <w:drawing>
                    <wp:inline distT="0" distB="0" distL="0" distR="0" wp14:anchorId="765C3459" wp14:editId="452C767E">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72228A1"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335b74 [3215]" strokeweight="3pt">
                      <w10:anchorlock/>
                    </v:line>
                  </w:pict>
                </mc:Fallback>
              </mc:AlternateContent>
            </w:r>
          </w:p>
          <w:p w14:paraId="6F65BCA6" w14:textId="7EF36DBC" w:rsidR="00D077E9" w:rsidRPr="00826EBA" w:rsidRDefault="00D077E9" w:rsidP="00D077E9">
            <w:pPr>
              <w:rPr>
                <w:rStyle w:val="SubtleReference"/>
                <w:rFonts w:ascii="Gotham Light" w:hAnsi="Gotham Light"/>
              </w:rPr>
            </w:pPr>
          </w:p>
          <w:p w14:paraId="29126B7F" w14:textId="45582A4C" w:rsidR="00D077E9" w:rsidRPr="00826EBA" w:rsidRDefault="00D077E9" w:rsidP="00D077E9">
            <w:pPr>
              <w:rPr>
                <w:rStyle w:val="SubtleReference"/>
                <w:rFonts w:ascii="Gotham Light" w:hAnsi="Gotham Light"/>
              </w:rPr>
            </w:pPr>
          </w:p>
          <w:p w14:paraId="42B2A2B4" w14:textId="43BB2E81" w:rsidR="00D077E9" w:rsidRPr="00826EBA" w:rsidRDefault="00D077E9" w:rsidP="00D077E9">
            <w:pPr>
              <w:rPr>
                <w:rStyle w:val="SubtleReference"/>
                <w:rFonts w:ascii="Gotham Light" w:hAnsi="Gotham Light"/>
              </w:rPr>
            </w:pPr>
          </w:p>
        </w:tc>
      </w:tr>
    </w:tbl>
    <w:p w14:paraId="020D8757" w14:textId="7F86A0DC" w:rsidR="00D077E9" w:rsidRDefault="00111B51" w:rsidP="007F60A4">
      <w:pPr>
        <w:shd w:val="clear" w:color="auto" w:fill="000000" w:themeFill="text1"/>
        <w:spacing w:after="200"/>
        <w:jc w:val="center"/>
        <w:rPr>
          <w:rStyle w:val="SubtleReference"/>
          <w:rFonts w:ascii="Gotham Medium" w:hAnsi="Gotham Medium"/>
          <w:smallCaps w:val="0"/>
          <w:color w:val="FFFFFF" w:themeColor="background1"/>
          <w:sz w:val="18"/>
          <w:szCs w:val="18"/>
        </w:rPr>
      </w:pPr>
      <w:r w:rsidRPr="007F60A4">
        <w:rPr>
          <w:rStyle w:val="SubtleReference"/>
          <w:rFonts w:ascii="Gotham Medium" w:hAnsi="Gotham Medium"/>
          <w:smallCaps w:val="0"/>
          <w:noProof/>
          <w:sz w:val="20"/>
          <w:szCs w:val="20"/>
        </w:rPr>
        <mc:AlternateContent>
          <mc:Choice Requires="wps">
            <w:drawing>
              <wp:anchor distT="0" distB="0" distL="114300" distR="114300" simplePos="0" relativeHeight="251678720" behindDoc="0" locked="0" layoutInCell="1" allowOverlap="1" wp14:anchorId="5BAC28C0" wp14:editId="6B1BB551">
                <wp:simplePos x="0" y="0"/>
                <wp:positionH relativeFrom="margin">
                  <wp:posOffset>0</wp:posOffset>
                </wp:positionH>
                <wp:positionV relativeFrom="margin">
                  <wp:posOffset>7708790</wp:posOffset>
                </wp:positionV>
                <wp:extent cx="6381750" cy="1081377"/>
                <wp:effectExtent l="0" t="0" r="0" b="5080"/>
                <wp:wrapNone/>
                <wp:docPr id="24" name="Rectangle 24" descr="colored rectangle"/>
                <wp:cNvGraphicFramePr/>
                <a:graphic xmlns:a="http://schemas.openxmlformats.org/drawingml/2006/main">
                  <a:graphicData uri="http://schemas.microsoft.com/office/word/2010/wordprocessingShape">
                    <wps:wsp>
                      <wps:cNvSpPr/>
                      <wps:spPr>
                        <a:xfrm>
                          <a:off x="0" y="0"/>
                          <a:ext cx="6381750" cy="108137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7A9F3" id="Rectangle 24" o:spid="_x0000_s1026" alt="colored rectangle" style="position:absolute;margin-left:0;margin-top:607pt;width:502.5pt;height:85.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" fillcolor="#f2f2f2 [3052]" stroked="f" strokeweight="2pt">
                <w10:wrap anchorx="margin" anchory="margin"/>
              </v:rect>
            </w:pict>
          </mc:Fallback>
        </mc:AlternateContent>
      </w:r>
      <w:r w:rsidRPr="007F60A4">
        <w:rPr>
          <w:rStyle w:val="SubtleReference"/>
          <w:rFonts w:ascii="Gotham Medium" w:hAnsi="Gotham Medium"/>
          <w:smallCaps w:val="0"/>
          <w:noProof/>
          <w:sz w:val="20"/>
          <w:szCs w:val="20"/>
        </w:rPr>
        <mc:AlternateContent>
          <mc:Choice Requires="wps">
            <w:drawing>
              <wp:anchor distT="0" distB="0" distL="114300" distR="114300" simplePos="0" relativeHeight="251659264" behindDoc="0" locked="0" layoutInCell="1" allowOverlap="1" wp14:anchorId="40F968D7" wp14:editId="104CE232">
                <wp:simplePos x="0" y="0"/>
                <wp:positionH relativeFrom="margin">
                  <wp:posOffset>0</wp:posOffset>
                </wp:positionH>
                <wp:positionV relativeFrom="margin">
                  <wp:posOffset>5362437</wp:posOffset>
                </wp:positionV>
                <wp:extent cx="6381750" cy="2345966"/>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381750" cy="234596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460AF" id="Rectangle 2" o:spid="_x0000_s1026" alt="colored rectangle" style="position:absolute;margin-left:0;margin-top:422.25pt;width:502.5pt;height:18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" fillcolor="#bfbfbf [2412]" stroked="f" strokeweight="2pt">
                <w10:wrap anchorx="margin" anchory="margin"/>
              </v:rect>
            </w:pict>
          </mc:Fallback>
        </mc:AlternateContent>
      </w:r>
      <w:r w:rsidRPr="007F60A4">
        <w:rPr>
          <w:rStyle w:val="SubtleReference"/>
          <w:rFonts w:ascii="Gotham Medium" w:hAnsi="Gotham Medium"/>
          <w:smallCaps w:val="0"/>
          <w:noProof/>
          <w:sz w:val="20"/>
          <w:szCs w:val="20"/>
        </w:rPr>
        <w:drawing>
          <wp:anchor distT="0" distB="0" distL="114300" distR="114300" simplePos="0" relativeHeight="251667456" behindDoc="0" locked="0" layoutInCell="1" allowOverlap="1" wp14:anchorId="6FC044A8" wp14:editId="41D57A49">
            <wp:simplePos x="0" y="0"/>
            <wp:positionH relativeFrom="column">
              <wp:posOffset>3514477</wp:posOffset>
            </wp:positionH>
            <wp:positionV relativeFrom="paragraph">
              <wp:posOffset>491352</wp:posOffset>
            </wp:positionV>
            <wp:extent cx="2868369" cy="2154555"/>
            <wp:effectExtent l="0" t="0" r="8255" b="0"/>
            <wp:wrapNone/>
            <wp:docPr id="16" name="Picture 16" descr="Hay bales in a field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ay bales in a field at sunset"/>
                    <pic:cNvPicPr/>
                  </pic:nvPicPr>
                  <pic:blipFill rotWithShape="1">
                    <a:blip r:embed="rId8" cstate="print">
                      <a:extLst>
                        <a:ext uri="{28A0092B-C50C-407E-A947-70E740481C1C}">
                          <a14:useLocalDpi xmlns:a14="http://schemas.microsoft.com/office/drawing/2010/main" val="0"/>
                        </a:ext>
                      </a:extLst>
                    </a:blip>
                    <a:srcRect l="11737" t="25093" r="1148" b="226"/>
                    <a:stretch/>
                  </pic:blipFill>
                  <pic:spPr bwMode="auto">
                    <a:xfrm>
                      <a:off x="0" y="0"/>
                      <a:ext cx="2868517" cy="21546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60A4">
        <w:rPr>
          <w:rStyle w:val="SubtleReference"/>
          <w:rFonts w:ascii="Gotham Medium" w:hAnsi="Gotham Medium"/>
          <w:smallCaps w:val="0"/>
          <w:noProof/>
          <w:sz w:val="20"/>
          <w:szCs w:val="20"/>
        </w:rPr>
        <w:drawing>
          <wp:anchor distT="0" distB="0" distL="114300" distR="114300" simplePos="0" relativeHeight="251666432" behindDoc="0" locked="0" layoutInCell="1" allowOverlap="1" wp14:anchorId="03220976" wp14:editId="67550C87">
            <wp:simplePos x="0" y="0"/>
            <wp:positionH relativeFrom="margin">
              <wp:posOffset>3514477</wp:posOffset>
            </wp:positionH>
            <wp:positionV relativeFrom="paragraph">
              <wp:posOffset>2645908</wp:posOffset>
            </wp:positionV>
            <wp:extent cx="2867025" cy="2462916"/>
            <wp:effectExtent l="0" t="0" r="0" b="0"/>
            <wp:wrapNone/>
            <wp:docPr id="14" name="Picture 14" descr="A picture containing tree, outdoor, grass,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outdoor, grass, people&#10;&#10;Description automatically generated"/>
                    <pic:cNvPicPr/>
                  </pic:nvPicPr>
                  <pic:blipFill rotWithShape="1">
                    <a:blip r:embed="rId9">
                      <a:extLst>
                        <a:ext uri="{28A0092B-C50C-407E-A947-70E740481C1C}">
                          <a14:useLocalDpi xmlns:a14="http://schemas.microsoft.com/office/drawing/2010/main" val="0"/>
                        </a:ext>
                      </a:extLst>
                    </a:blip>
                    <a:srcRect l="32114" t="5368"/>
                    <a:stretch/>
                  </pic:blipFill>
                  <pic:spPr bwMode="auto">
                    <a:xfrm>
                      <a:off x="0" y="0"/>
                      <a:ext cx="2870145" cy="2465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60A4">
        <w:rPr>
          <w:rStyle w:val="SubtleReference"/>
          <w:rFonts w:ascii="Gotham Medium" w:hAnsi="Gotham Medium"/>
          <w:smallCaps w:val="0"/>
          <w:noProof/>
          <w:sz w:val="20"/>
          <w:szCs w:val="20"/>
        </w:rPr>
        <w:drawing>
          <wp:anchor distT="0" distB="0" distL="114300" distR="114300" simplePos="0" relativeHeight="251663360" behindDoc="0" locked="0" layoutInCell="1" allowOverlap="1" wp14:anchorId="6F9FDF59" wp14:editId="6D60E32D">
            <wp:simplePos x="0" y="0"/>
            <wp:positionH relativeFrom="margin">
              <wp:posOffset>0</wp:posOffset>
            </wp:positionH>
            <wp:positionV relativeFrom="paragraph">
              <wp:posOffset>490966</wp:posOffset>
            </wp:positionV>
            <wp:extent cx="3514725" cy="4619018"/>
            <wp:effectExtent l="0" t="0" r="0" b="0"/>
            <wp:wrapNone/>
            <wp:docPr id="10" name="Picture 10" descr="A picture containing sky, mountain,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mountain, outdoor, cit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5406" cy="4619913"/>
                    </a:xfrm>
                    <a:prstGeom prst="rect">
                      <a:avLst/>
                    </a:prstGeom>
                  </pic:spPr>
                </pic:pic>
              </a:graphicData>
            </a:graphic>
            <wp14:sizeRelH relativeFrom="margin">
              <wp14:pctWidth>0</wp14:pctWidth>
            </wp14:sizeRelH>
            <wp14:sizeRelV relativeFrom="margin">
              <wp14:pctHeight>0</wp14:pctHeight>
            </wp14:sizeRelV>
          </wp:anchor>
        </w:drawing>
      </w:r>
      <w:r w:rsidR="007A7588" w:rsidRPr="007F60A4">
        <w:rPr>
          <w:rStyle w:val="SubtleReference"/>
          <w:rFonts w:ascii="Gotham Medium" w:hAnsi="Gotham Medium"/>
          <w:smallCaps w:val="0"/>
          <w:noProof/>
          <w:sz w:val="20"/>
          <w:szCs w:val="20"/>
        </w:rPr>
        <mc:AlternateContent>
          <mc:Choice Requires="wps">
            <w:drawing>
              <wp:anchor distT="0" distB="0" distL="114300" distR="114300" simplePos="0" relativeHeight="251681792" behindDoc="0" locked="0" layoutInCell="1" allowOverlap="1" wp14:anchorId="5056D60B" wp14:editId="75A23DB6">
                <wp:simplePos x="0" y="0"/>
                <wp:positionH relativeFrom="margin">
                  <wp:posOffset>459327</wp:posOffset>
                </wp:positionH>
                <wp:positionV relativeFrom="paragraph">
                  <wp:posOffset>10544</wp:posOffset>
                </wp:positionV>
                <wp:extent cx="1786269" cy="584791"/>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1786269" cy="584791"/>
                        </a:xfrm>
                        <a:prstGeom prst="rect">
                          <a:avLst/>
                        </a:prstGeom>
                        <a:noFill/>
                        <a:ln w="6350">
                          <a:noFill/>
                        </a:ln>
                      </wps:spPr>
                      <wps:txbx>
                        <w:txbxContent>
                          <w:p w14:paraId="08F47CDC" w14:textId="261DD549" w:rsidR="007A7588" w:rsidRPr="00AD557C" w:rsidRDefault="007A7588" w:rsidP="007A7588">
                            <w:pPr>
                              <w:jc w:val="center"/>
                              <w:rPr>
                                <w:rFonts w:ascii="Gotham Light" w:hAnsi="Gotham Ligh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D60B" id="Text Box 26" o:spid="_x0000_s1027" type="#_x0000_t202" style="position:absolute;left:0;text-align:left;margin-left:36.15pt;margin-top:.85pt;width:140.65pt;height:46.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" filled="f" stroked="f" strokeweight=".5pt">
                <v:textbox>
                  <w:txbxContent>
                    <w:p w14:paraId="08F47CDC" w14:textId="261DD549" w:rsidR="007A7588" w:rsidRPr="00AD557C" w:rsidRDefault="007A7588" w:rsidP="007A7588">
                      <w:pPr>
                        <w:jc w:val="center"/>
                        <w:rPr>
                          <w:rFonts w:ascii="Gotham Light" w:hAnsi="Gotham Light"/>
                          <w:sz w:val="16"/>
                          <w:szCs w:val="16"/>
                        </w:rPr>
                      </w:pPr>
                    </w:p>
                  </w:txbxContent>
                </v:textbox>
                <w10:wrap anchorx="margin"/>
              </v:shape>
            </w:pict>
          </mc:Fallback>
        </mc:AlternateContent>
      </w:r>
      <w:r w:rsidR="007F60A4">
        <w:rPr>
          <w:rStyle w:val="SubtleReference"/>
          <w:rFonts w:ascii="Gotham Medium" w:hAnsi="Gotham Medium"/>
          <w:smallCaps w:val="0"/>
          <w:color w:val="FFFFFF" w:themeColor="background1"/>
          <w:sz w:val="18"/>
          <w:szCs w:val="18"/>
        </w:rPr>
        <w:t xml:space="preserve">            </w:t>
      </w:r>
      <w:r w:rsidR="00AF47CA" w:rsidRPr="007F60A4">
        <w:rPr>
          <w:rStyle w:val="SubtleReference"/>
          <w:rFonts w:ascii="Gotham Medium" w:hAnsi="Gotham Medium"/>
          <w:smallCaps w:val="0"/>
          <w:color w:val="FFFFFF" w:themeColor="background1"/>
          <w:sz w:val="18"/>
          <w:szCs w:val="18"/>
        </w:rPr>
        <w:t>D</w:t>
      </w:r>
      <w:r w:rsidR="007F60A4" w:rsidRPr="007F60A4">
        <w:rPr>
          <w:rStyle w:val="SubtleReference"/>
          <w:rFonts w:ascii="Gotham Medium" w:hAnsi="Gotham Medium"/>
          <w:smallCaps w:val="0"/>
          <w:color w:val="FFFFFF" w:themeColor="background1"/>
          <w:sz w:val="18"/>
          <w:szCs w:val="18"/>
        </w:rPr>
        <w:t>ate</w:t>
      </w:r>
      <w:r w:rsidR="00793196" w:rsidRPr="007F60A4">
        <w:rPr>
          <w:rStyle w:val="SubtleReference"/>
          <w:rFonts w:ascii="Gotham Medium" w:hAnsi="Gotham Medium"/>
          <w:smallCaps w:val="0"/>
          <w:color w:val="FFFFFF" w:themeColor="background1"/>
          <w:sz w:val="18"/>
          <w:szCs w:val="18"/>
        </w:rPr>
        <w:t xml:space="preserve"> Adopted: </w:t>
      </w:r>
      <w:r w:rsidR="007F60A4">
        <w:rPr>
          <w:rStyle w:val="SubtleReference"/>
          <w:rFonts w:ascii="Gotham Medium" w:hAnsi="Gotham Medium"/>
          <w:smallCaps w:val="0"/>
          <w:color w:val="FFFFFF" w:themeColor="background1"/>
          <w:sz w:val="18"/>
          <w:szCs w:val="18"/>
        </w:rPr>
        <w:t xml:space="preserve">  MM / DD / YYYY</w:t>
      </w:r>
    </w:p>
    <w:p w14:paraId="45709688" w14:textId="684AC35C" w:rsidR="00111B51" w:rsidRPr="00111B51" w:rsidRDefault="00111B51" w:rsidP="00111B51">
      <w:pPr>
        <w:rPr>
          <w:rFonts w:ascii="Gotham Medium" w:hAnsi="Gotham Medium"/>
          <w:sz w:val="18"/>
          <w:szCs w:val="18"/>
        </w:rPr>
      </w:pPr>
    </w:p>
    <w:p w14:paraId="17359B29" w14:textId="7E8E20B3" w:rsidR="00111B51" w:rsidRPr="00111B51" w:rsidRDefault="00111B51" w:rsidP="00111B51">
      <w:pPr>
        <w:rPr>
          <w:rFonts w:ascii="Gotham Medium" w:hAnsi="Gotham Medium"/>
          <w:sz w:val="18"/>
          <w:szCs w:val="18"/>
        </w:rPr>
      </w:pPr>
    </w:p>
    <w:p w14:paraId="2D8964B2" w14:textId="0AE8C946" w:rsidR="00111B51" w:rsidRPr="00111B51" w:rsidRDefault="00111B51" w:rsidP="00111B51">
      <w:pPr>
        <w:rPr>
          <w:rFonts w:ascii="Gotham Medium" w:hAnsi="Gotham Medium"/>
          <w:sz w:val="18"/>
          <w:szCs w:val="18"/>
        </w:rPr>
      </w:pPr>
    </w:p>
    <w:p w14:paraId="1F7E3648" w14:textId="47F5364E" w:rsidR="00111B51" w:rsidRPr="00111B51" w:rsidRDefault="00111B51" w:rsidP="00111B51">
      <w:pPr>
        <w:rPr>
          <w:rFonts w:ascii="Gotham Medium" w:hAnsi="Gotham Medium"/>
          <w:sz w:val="18"/>
          <w:szCs w:val="18"/>
        </w:rPr>
      </w:pPr>
    </w:p>
    <w:p w14:paraId="2531397C" w14:textId="6C771A25" w:rsidR="00111B51" w:rsidRPr="00111B51" w:rsidRDefault="00111B51" w:rsidP="00111B51">
      <w:pPr>
        <w:rPr>
          <w:rFonts w:ascii="Gotham Medium" w:hAnsi="Gotham Medium"/>
          <w:sz w:val="18"/>
          <w:szCs w:val="18"/>
        </w:rPr>
      </w:pPr>
    </w:p>
    <w:p w14:paraId="3032DDF3" w14:textId="2A798B52" w:rsidR="00111B51" w:rsidRPr="00111B51" w:rsidRDefault="00111B51" w:rsidP="00111B51">
      <w:pPr>
        <w:rPr>
          <w:rFonts w:ascii="Gotham Medium" w:hAnsi="Gotham Medium"/>
          <w:sz w:val="18"/>
          <w:szCs w:val="18"/>
        </w:rPr>
      </w:pPr>
    </w:p>
    <w:p w14:paraId="13E28CAD" w14:textId="753B920D" w:rsidR="00111B51" w:rsidRPr="00111B51" w:rsidRDefault="00111B51" w:rsidP="00111B51">
      <w:pPr>
        <w:rPr>
          <w:rFonts w:ascii="Gotham Medium" w:hAnsi="Gotham Medium"/>
          <w:sz w:val="18"/>
          <w:szCs w:val="18"/>
        </w:rPr>
      </w:pPr>
    </w:p>
    <w:p w14:paraId="095EE853" w14:textId="19036556" w:rsidR="00111B51" w:rsidRPr="00111B51" w:rsidRDefault="00111B51" w:rsidP="00111B51">
      <w:pPr>
        <w:rPr>
          <w:rFonts w:ascii="Gotham Medium" w:hAnsi="Gotham Medium"/>
          <w:sz w:val="18"/>
          <w:szCs w:val="18"/>
        </w:rPr>
      </w:pPr>
    </w:p>
    <w:p w14:paraId="32535C06" w14:textId="42FE2C78" w:rsidR="00111B51" w:rsidRPr="00111B51" w:rsidRDefault="00111B51" w:rsidP="00111B51">
      <w:pPr>
        <w:rPr>
          <w:rFonts w:ascii="Gotham Medium" w:hAnsi="Gotham Medium"/>
          <w:sz w:val="18"/>
          <w:szCs w:val="18"/>
        </w:rPr>
      </w:pPr>
    </w:p>
    <w:p w14:paraId="2BFCCCB7" w14:textId="1C464925" w:rsidR="00111B51" w:rsidRPr="00111B51" w:rsidRDefault="00111B51" w:rsidP="00111B51">
      <w:pPr>
        <w:rPr>
          <w:rFonts w:ascii="Gotham Medium" w:hAnsi="Gotham Medium"/>
          <w:sz w:val="18"/>
          <w:szCs w:val="18"/>
        </w:rPr>
      </w:pPr>
    </w:p>
    <w:p w14:paraId="4F70E0EA" w14:textId="38714DFF" w:rsidR="00111B51" w:rsidRPr="00111B51" w:rsidRDefault="00111B51" w:rsidP="00111B51">
      <w:pPr>
        <w:rPr>
          <w:rFonts w:ascii="Gotham Medium" w:hAnsi="Gotham Medium"/>
          <w:sz w:val="18"/>
          <w:szCs w:val="18"/>
        </w:rPr>
      </w:pPr>
    </w:p>
    <w:p w14:paraId="6DC9F312" w14:textId="777EE5A8" w:rsidR="00111B51" w:rsidRPr="00111B51" w:rsidRDefault="00111B51" w:rsidP="00111B51">
      <w:pPr>
        <w:rPr>
          <w:rFonts w:ascii="Gotham Medium" w:hAnsi="Gotham Medium"/>
          <w:sz w:val="18"/>
          <w:szCs w:val="18"/>
        </w:rPr>
      </w:pPr>
    </w:p>
    <w:p w14:paraId="5A3D626E" w14:textId="7FF5EE4C" w:rsidR="00111B51" w:rsidRPr="00111B51" w:rsidRDefault="00111B51" w:rsidP="00111B51">
      <w:pPr>
        <w:rPr>
          <w:rFonts w:ascii="Gotham Medium" w:hAnsi="Gotham Medium"/>
          <w:sz w:val="18"/>
          <w:szCs w:val="18"/>
        </w:rPr>
      </w:pPr>
    </w:p>
    <w:p w14:paraId="18C3DFBC" w14:textId="2D6AE82B" w:rsidR="00111B51" w:rsidRPr="00111B51" w:rsidRDefault="00111B51" w:rsidP="00111B51">
      <w:pPr>
        <w:rPr>
          <w:rFonts w:ascii="Gotham Medium" w:hAnsi="Gotham Medium"/>
          <w:sz w:val="18"/>
          <w:szCs w:val="18"/>
        </w:rPr>
      </w:pPr>
    </w:p>
    <w:p w14:paraId="79598E49" w14:textId="7BB49076" w:rsidR="00111B51" w:rsidRPr="00111B51" w:rsidRDefault="00111B51" w:rsidP="00111B51">
      <w:pPr>
        <w:rPr>
          <w:rFonts w:ascii="Gotham Medium" w:hAnsi="Gotham Medium"/>
          <w:sz w:val="18"/>
          <w:szCs w:val="18"/>
        </w:rPr>
      </w:pPr>
    </w:p>
    <w:p w14:paraId="5916E824" w14:textId="5ED48EDC" w:rsidR="00111B51" w:rsidRPr="00111B51" w:rsidRDefault="00111B51" w:rsidP="00111B51">
      <w:pPr>
        <w:rPr>
          <w:rFonts w:ascii="Gotham Medium" w:hAnsi="Gotham Medium"/>
          <w:sz w:val="18"/>
          <w:szCs w:val="18"/>
        </w:rPr>
      </w:pPr>
    </w:p>
    <w:p w14:paraId="1B796956" w14:textId="1BCAD2CC" w:rsidR="00111B51" w:rsidRPr="00111B51" w:rsidRDefault="00111B51" w:rsidP="00111B51">
      <w:pPr>
        <w:rPr>
          <w:rFonts w:ascii="Gotham Medium" w:hAnsi="Gotham Medium"/>
          <w:sz w:val="18"/>
          <w:szCs w:val="18"/>
        </w:rPr>
      </w:pPr>
    </w:p>
    <w:p w14:paraId="4F05ABAF" w14:textId="27982EAB" w:rsidR="00111B51" w:rsidRPr="00111B51" w:rsidRDefault="00111B51" w:rsidP="00111B51">
      <w:pPr>
        <w:rPr>
          <w:rFonts w:ascii="Gotham Medium" w:hAnsi="Gotham Medium"/>
          <w:sz w:val="18"/>
          <w:szCs w:val="18"/>
        </w:rPr>
      </w:pPr>
    </w:p>
    <w:p w14:paraId="144324A6" w14:textId="6EE1B591" w:rsidR="00111B51" w:rsidRPr="00111B51" w:rsidRDefault="00111B51" w:rsidP="00111B51">
      <w:pPr>
        <w:rPr>
          <w:rFonts w:ascii="Gotham Medium" w:hAnsi="Gotham Medium"/>
          <w:sz w:val="18"/>
          <w:szCs w:val="18"/>
        </w:rPr>
      </w:pPr>
    </w:p>
    <w:p w14:paraId="63FF5D88" w14:textId="56B40CF0" w:rsidR="00111B51" w:rsidRPr="00111B51" w:rsidRDefault="00111B51" w:rsidP="00111B51">
      <w:pPr>
        <w:rPr>
          <w:rFonts w:ascii="Gotham Medium" w:hAnsi="Gotham Medium"/>
          <w:sz w:val="18"/>
          <w:szCs w:val="18"/>
        </w:rPr>
      </w:pPr>
    </w:p>
    <w:p w14:paraId="5461278E" w14:textId="2E3760A8" w:rsidR="00111B51" w:rsidRPr="00111B51" w:rsidRDefault="00111B51" w:rsidP="00111B51">
      <w:pPr>
        <w:rPr>
          <w:rFonts w:ascii="Gotham Medium" w:hAnsi="Gotham Medium"/>
          <w:sz w:val="18"/>
          <w:szCs w:val="18"/>
        </w:rPr>
      </w:pPr>
    </w:p>
    <w:p w14:paraId="1D83E05B" w14:textId="6742B5EF" w:rsidR="00111B51" w:rsidRPr="00111B51" w:rsidRDefault="00111B51" w:rsidP="00111B51">
      <w:pPr>
        <w:rPr>
          <w:rFonts w:ascii="Gotham Medium" w:hAnsi="Gotham Medium"/>
          <w:sz w:val="18"/>
          <w:szCs w:val="18"/>
        </w:rPr>
      </w:pPr>
    </w:p>
    <w:p w14:paraId="054A787B" w14:textId="14FCB451" w:rsidR="00111B51" w:rsidRPr="00111B51" w:rsidRDefault="00111B51" w:rsidP="00111B51">
      <w:pPr>
        <w:rPr>
          <w:rFonts w:ascii="Gotham Medium" w:hAnsi="Gotham Medium"/>
          <w:sz w:val="18"/>
          <w:szCs w:val="18"/>
        </w:rPr>
      </w:pPr>
    </w:p>
    <w:p w14:paraId="3D9E52A7" w14:textId="7DD5B897" w:rsidR="00111B51" w:rsidRPr="00111B51" w:rsidRDefault="00111B51" w:rsidP="00111B51">
      <w:pPr>
        <w:rPr>
          <w:rFonts w:ascii="Gotham Medium" w:hAnsi="Gotham Medium"/>
          <w:sz w:val="18"/>
          <w:szCs w:val="18"/>
        </w:rPr>
      </w:pPr>
    </w:p>
    <w:p w14:paraId="0B177697" w14:textId="1E2D2A8B" w:rsidR="00111B51" w:rsidRPr="00111B51" w:rsidRDefault="00111B51" w:rsidP="00111B51">
      <w:pPr>
        <w:rPr>
          <w:rFonts w:ascii="Gotham Medium" w:hAnsi="Gotham Medium"/>
          <w:sz w:val="18"/>
          <w:szCs w:val="18"/>
        </w:rPr>
      </w:pPr>
    </w:p>
    <w:p w14:paraId="45C5C600" w14:textId="4F49CDFC" w:rsidR="00111B51" w:rsidRPr="00111B51" w:rsidRDefault="00111B51" w:rsidP="00111B51">
      <w:pPr>
        <w:rPr>
          <w:rFonts w:ascii="Gotham Medium" w:hAnsi="Gotham Medium"/>
          <w:sz w:val="18"/>
          <w:szCs w:val="18"/>
        </w:rPr>
      </w:pPr>
    </w:p>
    <w:p w14:paraId="5D700A2C" w14:textId="2E431AB8" w:rsidR="00111B51" w:rsidRPr="00111B51" w:rsidRDefault="00111B51" w:rsidP="00111B51">
      <w:pPr>
        <w:rPr>
          <w:rFonts w:ascii="Gotham Medium" w:hAnsi="Gotham Medium"/>
          <w:sz w:val="18"/>
          <w:szCs w:val="18"/>
        </w:rPr>
      </w:pPr>
    </w:p>
    <w:p w14:paraId="5F64CB6D" w14:textId="38DCF27C" w:rsidR="00111B51" w:rsidRPr="00111B51" w:rsidRDefault="00111B51" w:rsidP="00111B51">
      <w:pPr>
        <w:rPr>
          <w:rFonts w:ascii="Gotham Medium" w:hAnsi="Gotham Medium"/>
          <w:sz w:val="18"/>
          <w:szCs w:val="18"/>
        </w:rPr>
      </w:pPr>
    </w:p>
    <w:p w14:paraId="0F4F4961" w14:textId="6FBEC8E8" w:rsidR="00111B51" w:rsidRPr="00111B51" w:rsidRDefault="00111B51" w:rsidP="00111B51">
      <w:pPr>
        <w:rPr>
          <w:rFonts w:ascii="Gotham Medium" w:hAnsi="Gotham Medium"/>
          <w:sz w:val="18"/>
          <w:szCs w:val="18"/>
        </w:rPr>
      </w:pPr>
    </w:p>
    <w:p w14:paraId="052E4EBE" w14:textId="5C8F7636" w:rsidR="00111B51" w:rsidRPr="00111B51" w:rsidRDefault="00111B51" w:rsidP="00111B51">
      <w:pPr>
        <w:rPr>
          <w:rFonts w:ascii="Gotham Medium" w:hAnsi="Gotham Medium"/>
          <w:sz w:val="18"/>
          <w:szCs w:val="18"/>
        </w:rPr>
      </w:pPr>
    </w:p>
    <w:p w14:paraId="06B6CF63" w14:textId="2E3EAD4E" w:rsidR="00111B51" w:rsidRPr="00111B51" w:rsidRDefault="00111B51" w:rsidP="00111B51">
      <w:pPr>
        <w:rPr>
          <w:rFonts w:ascii="Gotham Medium" w:hAnsi="Gotham Medium"/>
          <w:sz w:val="18"/>
          <w:szCs w:val="18"/>
        </w:rPr>
      </w:pPr>
    </w:p>
    <w:p w14:paraId="358B66D9" w14:textId="3FF560AF" w:rsidR="00111B51" w:rsidRPr="00111B51" w:rsidRDefault="00111B51" w:rsidP="00111B51">
      <w:pPr>
        <w:rPr>
          <w:rFonts w:ascii="Gotham Medium" w:hAnsi="Gotham Medium"/>
          <w:sz w:val="18"/>
          <w:szCs w:val="18"/>
        </w:rPr>
      </w:pPr>
    </w:p>
    <w:p w14:paraId="438AE8D9" w14:textId="4313AD6A" w:rsidR="00111B51" w:rsidRPr="00111B51" w:rsidRDefault="00111B51" w:rsidP="00111B51">
      <w:pPr>
        <w:rPr>
          <w:rFonts w:ascii="Gotham Medium" w:hAnsi="Gotham Medium"/>
          <w:sz w:val="18"/>
          <w:szCs w:val="18"/>
        </w:rPr>
      </w:pPr>
    </w:p>
    <w:p w14:paraId="64F09A84" w14:textId="6AD62157" w:rsidR="00111B51" w:rsidRPr="00111B51" w:rsidRDefault="007D12E6" w:rsidP="00111B51">
      <w:pPr>
        <w:rPr>
          <w:rFonts w:ascii="Gotham Medium" w:hAnsi="Gotham Medium"/>
          <w:sz w:val="18"/>
          <w:szCs w:val="18"/>
        </w:rPr>
      </w:pPr>
      <w:r w:rsidRPr="007F60A4">
        <w:rPr>
          <w:rStyle w:val="SubtleReference"/>
          <w:rFonts w:ascii="Gotham Medium" w:hAnsi="Gotham Medium"/>
          <w:smallCaps w:val="0"/>
          <w:noProof/>
          <w:sz w:val="20"/>
          <w:szCs w:val="20"/>
        </w:rPr>
        <mc:AlternateContent>
          <mc:Choice Requires="wps">
            <w:drawing>
              <wp:anchor distT="0" distB="0" distL="114300" distR="114300" simplePos="0" relativeHeight="251679744" behindDoc="0" locked="0" layoutInCell="1" allowOverlap="1" wp14:anchorId="0B48F662" wp14:editId="31A57407">
                <wp:simplePos x="0" y="0"/>
                <wp:positionH relativeFrom="margin">
                  <wp:posOffset>461176</wp:posOffset>
                </wp:positionH>
                <wp:positionV relativeFrom="paragraph">
                  <wp:posOffset>42738</wp:posOffset>
                </wp:positionV>
                <wp:extent cx="5390515" cy="556592"/>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390515" cy="556592"/>
                        </a:xfrm>
                        <a:prstGeom prst="rect">
                          <a:avLst/>
                        </a:prstGeom>
                        <a:noFill/>
                        <a:ln w="6350">
                          <a:noFill/>
                        </a:ln>
                      </wps:spPr>
                      <wps:txbx>
                        <w:txbxContent>
                          <w:p w14:paraId="5078ACDB" w14:textId="2D28C9A6" w:rsidR="00AD557C" w:rsidRPr="007F60A4" w:rsidRDefault="00197D94" w:rsidP="007F60A4">
                            <w:pPr>
                              <w:spacing w:after="0" w:line="480" w:lineRule="auto"/>
                              <w:jc w:val="center"/>
                              <w:rPr>
                                <w:rFonts w:ascii="Gotham Light" w:hAnsi="Gotham Light"/>
                                <w:sz w:val="16"/>
                                <w:szCs w:val="16"/>
                              </w:rPr>
                            </w:pPr>
                            <w:r>
                              <w:rPr>
                                <w:rFonts w:ascii="Gotham Light" w:hAnsi="Gotham Light"/>
                                <w:sz w:val="16"/>
                                <w:szCs w:val="16"/>
                              </w:rPr>
                              <w:t>Palo Alto County, Iowa</w:t>
                            </w:r>
                            <w:r w:rsidR="00AD557C" w:rsidRPr="007F60A4">
                              <w:rPr>
                                <w:rFonts w:ascii="Gotham Light" w:hAnsi="Gotham Light"/>
                                <w:sz w:val="16"/>
                                <w:szCs w:val="16"/>
                              </w:rPr>
                              <w:t xml:space="preserve">                    </w:t>
                            </w:r>
                            <w:r>
                              <w:rPr>
                                <w:rFonts w:ascii="Gotham Light" w:hAnsi="Gotham Light"/>
                                <w:sz w:val="16"/>
                                <w:szCs w:val="16"/>
                              </w:rPr>
                              <w:t>3201 1</w:t>
                            </w:r>
                            <w:r w:rsidRPr="00197D94">
                              <w:rPr>
                                <w:rFonts w:ascii="Gotham Light" w:hAnsi="Gotham Light"/>
                                <w:sz w:val="16"/>
                                <w:szCs w:val="16"/>
                                <w:vertAlign w:val="superscript"/>
                              </w:rPr>
                              <w:t>st</w:t>
                            </w:r>
                            <w:r>
                              <w:rPr>
                                <w:rFonts w:ascii="Gotham Light" w:hAnsi="Gotham Light"/>
                                <w:sz w:val="16"/>
                                <w:szCs w:val="16"/>
                              </w:rPr>
                              <w:t xml:space="preserve"> Street</w:t>
                            </w:r>
                            <w:r w:rsidR="00AD557C" w:rsidRPr="007F60A4">
                              <w:rPr>
                                <w:rFonts w:ascii="Gotham Light" w:hAnsi="Gotham Light"/>
                                <w:sz w:val="16"/>
                                <w:szCs w:val="16"/>
                              </w:rPr>
                              <w:t>                       Phone: (641) 421-93</w:t>
                            </w:r>
                            <w:r w:rsidR="009510D0">
                              <w:rPr>
                                <w:rFonts w:ascii="Gotham Light" w:hAnsi="Gotham Light"/>
                                <w:sz w:val="16"/>
                                <w:szCs w:val="16"/>
                              </w:rPr>
                              <w:t>0</w:t>
                            </w:r>
                            <w:r w:rsidR="00AD557C" w:rsidRPr="007F60A4">
                              <w:rPr>
                                <w:rFonts w:ascii="Gotham Light" w:hAnsi="Gotham Light"/>
                                <w:sz w:val="16"/>
                                <w:szCs w:val="16"/>
                              </w:rPr>
                              <w:t>0</w:t>
                            </w:r>
                          </w:p>
                          <w:p w14:paraId="1D745BAA" w14:textId="56E89DA9" w:rsidR="00AD557C" w:rsidRPr="00197D94" w:rsidRDefault="00AD557C" w:rsidP="007F60A4">
                            <w:pPr>
                              <w:spacing w:after="0" w:line="480" w:lineRule="auto"/>
                              <w:rPr>
                                <w:rFonts w:ascii="Gotham Light" w:hAnsi="Gotham Light"/>
                                <w:sz w:val="16"/>
                                <w:szCs w:val="16"/>
                              </w:rPr>
                            </w:pPr>
                            <w:r w:rsidRPr="00197D94">
                              <w:rPr>
                                <w:rFonts w:ascii="Gotham Light" w:hAnsi="Gotham Light"/>
                                <w:sz w:val="16"/>
                                <w:szCs w:val="16"/>
                              </w:rPr>
                              <w:t xml:space="preserve">        </w:t>
                            </w:r>
                            <w:r w:rsidR="00F872C8" w:rsidRPr="00197D94">
                              <w:rPr>
                                <w:rFonts w:ascii="Gotham Light" w:hAnsi="Gotham Light"/>
                                <w:sz w:val="16"/>
                                <w:szCs w:val="16"/>
                              </w:rPr>
                              <w:t xml:space="preserve">   </w:t>
                            </w:r>
                            <w:r w:rsidR="00197D94" w:rsidRPr="00197D94">
                              <w:rPr>
                                <w:rFonts w:ascii="Gotham Light" w:hAnsi="Gotham Light"/>
                                <w:sz w:val="16"/>
                                <w:szCs w:val="16"/>
                              </w:rPr>
                              <w:t>Palo Alto County Public</w:t>
                            </w:r>
                            <w:r w:rsidR="00197D94">
                              <w:rPr>
                                <w:rFonts w:ascii="Gotham Light" w:hAnsi="Gotham Light"/>
                                <w:sz w:val="16"/>
                                <w:szCs w:val="16"/>
                              </w:rPr>
                              <w:t xml:space="preserve"> Health</w:t>
                            </w:r>
                            <w:r w:rsidRPr="00197D94">
                              <w:rPr>
                                <w:rFonts w:ascii="Gotham Light" w:hAnsi="Gotham Light"/>
                                <w:sz w:val="16"/>
                                <w:szCs w:val="16"/>
                              </w:rPr>
                              <w:t xml:space="preserve">                              </w:t>
                            </w:r>
                            <w:r w:rsidR="00197D94" w:rsidRPr="00197D94">
                              <w:rPr>
                                <w:rFonts w:ascii="Gotham Light" w:hAnsi="Gotham Light"/>
                                <w:sz w:val="16"/>
                                <w:szCs w:val="16"/>
                              </w:rPr>
                              <w:t>Emmetsburg, IA 50536</w:t>
                            </w:r>
                            <w:r w:rsidRPr="00197D94">
                              <w:rPr>
                                <w:rFonts w:ascii="Gotham Light" w:hAnsi="Gotham Light"/>
                                <w:sz w:val="16"/>
                                <w:szCs w:val="16"/>
                              </w:rPr>
                              <w:t xml:space="preserve">                        </w:t>
                            </w:r>
                            <w:r w:rsidR="00F872C8" w:rsidRPr="00197D94">
                              <w:rPr>
                                <w:rFonts w:ascii="Gotham Light" w:hAnsi="Gotham Light"/>
                                <w:sz w:val="16"/>
                                <w:szCs w:val="16"/>
                              </w:rPr>
                              <w:t xml:space="preserve"> </w:t>
                            </w:r>
                            <w:r w:rsidR="00197D94" w:rsidRPr="00197D94">
                              <w:rPr>
                                <w:rFonts w:ascii="Gotham Light" w:hAnsi="Gotham Light"/>
                                <w:sz w:val="16"/>
                                <w:szCs w:val="16"/>
                              </w:rPr>
                              <w:t>www.pachs.com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8F662" id="Text Box 25" o:spid="_x0000_s1028" type="#_x0000_t202" style="position:absolute;margin-left:36.3pt;margin-top:3.35pt;width:424.45pt;height:43.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" filled="f" stroked="f" strokeweight=".5pt">
                <v:textbox>
                  <w:txbxContent>
                    <w:p w14:paraId="5078ACDB" w14:textId="2D28C9A6" w:rsidR="00AD557C" w:rsidRPr="007F60A4" w:rsidRDefault="00197D94" w:rsidP="007F60A4">
                      <w:pPr>
                        <w:spacing w:after="0" w:line="480" w:lineRule="auto"/>
                        <w:jc w:val="center"/>
                        <w:rPr>
                          <w:rFonts w:ascii="Gotham Light" w:hAnsi="Gotham Light"/>
                          <w:sz w:val="16"/>
                          <w:szCs w:val="16"/>
                        </w:rPr>
                      </w:pPr>
                      <w:r>
                        <w:rPr>
                          <w:rFonts w:ascii="Gotham Light" w:hAnsi="Gotham Light"/>
                          <w:sz w:val="16"/>
                          <w:szCs w:val="16"/>
                        </w:rPr>
                        <w:t>Palo Alto County, Iowa</w:t>
                      </w:r>
                      <w:r w:rsidR="00AD557C" w:rsidRPr="007F60A4">
                        <w:rPr>
                          <w:rFonts w:ascii="Gotham Light" w:hAnsi="Gotham Light"/>
                          <w:sz w:val="16"/>
                          <w:szCs w:val="16"/>
                        </w:rPr>
                        <w:t xml:space="preserve">                    </w:t>
                      </w:r>
                      <w:r>
                        <w:rPr>
                          <w:rFonts w:ascii="Gotham Light" w:hAnsi="Gotham Light"/>
                          <w:sz w:val="16"/>
                          <w:szCs w:val="16"/>
                        </w:rPr>
                        <w:t>3201 1</w:t>
                      </w:r>
                      <w:r w:rsidRPr="00197D94">
                        <w:rPr>
                          <w:rFonts w:ascii="Gotham Light" w:hAnsi="Gotham Light"/>
                          <w:sz w:val="16"/>
                          <w:szCs w:val="16"/>
                          <w:vertAlign w:val="superscript"/>
                        </w:rPr>
                        <w:t>st</w:t>
                      </w:r>
                      <w:r>
                        <w:rPr>
                          <w:rFonts w:ascii="Gotham Light" w:hAnsi="Gotham Light"/>
                          <w:sz w:val="16"/>
                          <w:szCs w:val="16"/>
                        </w:rPr>
                        <w:t xml:space="preserve"> Street</w:t>
                      </w:r>
                      <w:r w:rsidR="00AD557C" w:rsidRPr="007F60A4">
                        <w:rPr>
                          <w:rFonts w:ascii="Gotham Light" w:hAnsi="Gotham Light"/>
                          <w:sz w:val="16"/>
                          <w:szCs w:val="16"/>
                        </w:rPr>
                        <w:t>                       Phone: (641) 421-93</w:t>
                      </w:r>
                      <w:r w:rsidR="009510D0">
                        <w:rPr>
                          <w:rFonts w:ascii="Gotham Light" w:hAnsi="Gotham Light"/>
                          <w:sz w:val="16"/>
                          <w:szCs w:val="16"/>
                        </w:rPr>
                        <w:t>0</w:t>
                      </w:r>
                      <w:r w:rsidR="00AD557C" w:rsidRPr="007F60A4">
                        <w:rPr>
                          <w:rFonts w:ascii="Gotham Light" w:hAnsi="Gotham Light"/>
                          <w:sz w:val="16"/>
                          <w:szCs w:val="16"/>
                        </w:rPr>
                        <w:t>0</w:t>
                      </w:r>
                    </w:p>
                    <w:p w14:paraId="1D745BAA" w14:textId="56E89DA9" w:rsidR="00AD557C" w:rsidRPr="00197D94" w:rsidRDefault="00AD557C" w:rsidP="007F60A4">
                      <w:pPr>
                        <w:spacing w:after="0" w:line="480" w:lineRule="auto"/>
                        <w:rPr>
                          <w:rFonts w:ascii="Gotham Light" w:hAnsi="Gotham Light"/>
                          <w:sz w:val="16"/>
                          <w:szCs w:val="16"/>
                        </w:rPr>
                      </w:pPr>
                      <w:r w:rsidRPr="00197D94">
                        <w:rPr>
                          <w:rFonts w:ascii="Gotham Light" w:hAnsi="Gotham Light"/>
                          <w:sz w:val="16"/>
                          <w:szCs w:val="16"/>
                        </w:rPr>
                        <w:t xml:space="preserve">        </w:t>
                      </w:r>
                      <w:r w:rsidR="00F872C8" w:rsidRPr="00197D94">
                        <w:rPr>
                          <w:rFonts w:ascii="Gotham Light" w:hAnsi="Gotham Light"/>
                          <w:sz w:val="16"/>
                          <w:szCs w:val="16"/>
                        </w:rPr>
                        <w:t xml:space="preserve">   </w:t>
                      </w:r>
                      <w:r w:rsidR="00197D94" w:rsidRPr="00197D94">
                        <w:rPr>
                          <w:rFonts w:ascii="Gotham Light" w:hAnsi="Gotham Light"/>
                          <w:sz w:val="16"/>
                          <w:szCs w:val="16"/>
                        </w:rPr>
                        <w:t>Palo Alto County Public</w:t>
                      </w:r>
                      <w:r w:rsidR="00197D94">
                        <w:rPr>
                          <w:rFonts w:ascii="Gotham Light" w:hAnsi="Gotham Light"/>
                          <w:sz w:val="16"/>
                          <w:szCs w:val="16"/>
                        </w:rPr>
                        <w:t xml:space="preserve"> Health</w:t>
                      </w:r>
                      <w:r w:rsidRPr="00197D94">
                        <w:rPr>
                          <w:rFonts w:ascii="Gotham Light" w:hAnsi="Gotham Light"/>
                          <w:sz w:val="16"/>
                          <w:szCs w:val="16"/>
                        </w:rPr>
                        <w:t xml:space="preserve">                              </w:t>
                      </w:r>
                      <w:r w:rsidR="00197D94" w:rsidRPr="00197D94">
                        <w:rPr>
                          <w:rFonts w:ascii="Gotham Light" w:hAnsi="Gotham Light"/>
                          <w:sz w:val="16"/>
                          <w:szCs w:val="16"/>
                        </w:rPr>
                        <w:t>Emmetsburg, IA 50536</w:t>
                      </w:r>
                      <w:r w:rsidRPr="00197D94">
                        <w:rPr>
                          <w:rFonts w:ascii="Gotham Light" w:hAnsi="Gotham Light"/>
                          <w:sz w:val="16"/>
                          <w:szCs w:val="16"/>
                        </w:rPr>
                        <w:t xml:space="preserve">                        </w:t>
                      </w:r>
                      <w:r w:rsidR="00F872C8" w:rsidRPr="00197D94">
                        <w:rPr>
                          <w:rFonts w:ascii="Gotham Light" w:hAnsi="Gotham Light"/>
                          <w:sz w:val="16"/>
                          <w:szCs w:val="16"/>
                        </w:rPr>
                        <w:t xml:space="preserve"> </w:t>
                      </w:r>
                      <w:r w:rsidR="00197D94" w:rsidRPr="00197D94">
                        <w:rPr>
                          <w:rFonts w:ascii="Gotham Light" w:hAnsi="Gotham Light"/>
                          <w:sz w:val="16"/>
                          <w:szCs w:val="16"/>
                        </w:rPr>
                        <w:t>www.pachs.com</w:t>
                      </w:r>
                    </w:p>
                  </w:txbxContent>
                </v:textbox>
                <w10:wrap anchorx="margin"/>
              </v:shape>
            </w:pict>
          </mc:Fallback>
        </mc:AlternateContent>
      </w:r>
    </w:p>
    <w:p w14:paraId="185E0F36" w14:textId="6B7A4C7A" w:rsidR="00111B51" w:rsidRPr="00111B51" w:rsidRDefault="00111B51" w:rsidP="00111B51">
      <w:pPr>
        <w:rPr>
          <w:rFonts w:ascii="Gotham Medium" w:hAnsi="Gotham Medium"/>
          <w:sz w:val="18"/>
          <w:szCs w:val="18"/>
        </w:rPr>
      </w:pPr>
    </w:p>
    <w:p w14:paraId="4DD4D78F" w14:textId="795E70DF" w:rsidR="00111B51" w:rsidRPr="00111B51" w:rsidRDefault="00111B51" w:rsidP="00111B51">
      <w:pPr>
        <w:rPr>
          <w:rFonts w:ascii="Gotham Medium" w:hAnsi="Gotham Medium"/>
          <w:sz w:val="18"/>
          <w:szCs w:val="18"/>
        </w:rPr>
      </w:pPr>
    </w:p>
    <w:p w14:paraId="6512C1BC" w14:textId="77777777" w:rsidR="00111B51" w:rsidRPr="00111B51" w:rsidRDefault="00111B51" w:rsidP="00111B51">
      <w:pPr>
        <w:jc w:val="right"/>
        <w:rPr>
          <w:rFonts w:ascii="Gotham Medium" w:hAnsi="Gotham Medium"/>
          <w:sz w:val="18"/>
          <w:szCs w:val="18"/>
        </w:rPr>
      </w:pPr>
    </w:p>
    <w:p w14:paraId="5C0DBE90" w14:textId="14770FFC" w:rsidR="00D077E9" w:rsidRPr="00DA5570" w:rsidRDefault="00DA5570" w:rsidP="003F6BBA">
      <w:pPr>
        <w:pStyle w:val="Heading1"/>
      </w:pPr>
      <w:bookmarkStart w:id="0" w:name="_Toc80362222"/>
      <w:r w:rsidRPr="00DA5570">
        <w:lastRenderedPageBreak/>
        <w:t>202</w:t>
      </w:r>
      <w:r w:rsidR="00E02EF3">
        <w:t>0</w:t>
      </w:r>
      <w:r w:rsidRPr="00DA5570">
        <w:t>- 202</w:t>
      </w:r>
      <w:r w:rsidR="00E02EF3">
        <w:t>3</w:t>
      </w:r>
      <w:r w:rsidRPr="00DA5570">
        <w:t xml:space="preserve"> Community Health Improvement Plan</w:t>
      </w:r>
      <w:bookmarkEnd w:id="0"/>
    </w:p>
    <w:tbl>
      <w:tblPr>
        <w:tblW w:w="10300" w:type="dxa"/>
        <w:tblInd w:w="40" w:type="dxa"/>
        <w:tblCellMar>
          <w:left w:w="0" w:type="dxa"/>
          <w:right w:w="0" w:type="dxa"/>
        </w:tblCellMar>
        <w:tblLook w:val="0000" w:firstRow="0" w:lastRow="0" w:firstColumn="0" w:lastColumn="0" w:noHBand="0" w:noVBand="0"/>
      </w:tblPr>
      <w:tblGrid>
        <w:gridCol w:w="10300"/>
      </w:tblGrid>
      <w:tr w:rsidR="00D077E9" w:rsidRPr="00A54269" w14:paraId="6E3C94F6" w14:textId="77777777" w:rsidTr="00180F97">
        <w:trPr>
          <w:trHeight w:val="3546"/>
        </w:trPr>
        <w:tc>
          <w:tcPr>
            <w:tcW w:w="10300" w:type="dxa"/>
            <w:shd w:val="clear" w:color="auto" w:fill="FFFFFF" w:themeFill="background1"/>
          </w:tcPr>
          <w:p w14:paraId="59CF9BE5" w14:textId="77777777" w:rsidR="00A54269" w:rsidRDefault="00A54269" w:rsidP="00F872C8">
            <w:pPr>
              <w:spacing w:after="0" w:line="360" w:lineRule="auto"/>
            </w:pPr>
          </w:p>
          <w:sdt>
            <w:sdtPr>
              <w:rPr>
                <w:rFonts w:asciiTheme="minorHAnsi" w:eastAsiaTheme="minorEastAsia" w:hAnsiTheme="minorHAnsi" w:cstheme="minorBidi"/>
                <w:color w:val="auto"/>
                <w:sz w:val="21"/>
                <w:szCs w:val="21"/>
              </w:rPr>
              <w:id w:val="-1608582200"/>
              <w:docPartObj>
                <w:docPartGallery w:val="Table of Contents"/>
                <w:docPartUnique/>
              </w:docPartObj>
            </w:sdtPr>
            <w:sdtEndPr>
              <w:rPr>
                <w:b/>
                <w:bCs/>
                <w:noProof/>
              </w:rPr>
            </w:sdtEndPr>
            <w:sdtContent>
              <w:p w14:paraId="50593BBF" w14:textId="7E16E9AD" w:rsidR="00F872C8" w:rsidRDefault="00F872C8" w:rsidP="003F6BBA">
                <w:pPr>
                  <w:pStyle w:val="TOCHeading"/>
                </w:pPr>
                <w:r>
                  <w:t>Table of Contents</w:t>
                </w:r>
              </w:p>
              <w:p w14:paraId="5B8BEC0E" w14:textId="1FFA76DE" w:rsidR="009C775F" w:rsidRDefault="00F872C8">
                <w:pPr>
                  <w:pStyle w:val="TOC1"/>
                  <w:tabs>
                    <w:tab w:val="right" w:leader="dot" w:pos="9926"/>
                  </w:tabs>
                  <w:rPr>
                    <w:rFonts w:cstheme="minorBidi"/>
                    <w:noProof/>
                  </w:rPr>
                </w:pPr>
                <w:r>
                  <w:fldChar w:fldCharType="begin"/>
                </w:r>
                <w:r>
                  <w:instrText xml:space="preserve"> TOC \o "1-3" \h \z \u </w:instrText>
                </w:r>
                <w:r>
                  <w:fldChar w:fldCharType="separate"/>
                </w:r>
                <w:hyperlink w:anchor="_Toc80362222" w:history="1">
                  <w:r w:rsidR="009C775F" w:rsidRPr="00A6227A">
                    <w:rPr>
                      <w:rStyle w:val="Hyperlink"/>
                      <w:noProof/>
                    </w:rPr>
                    <w:t>2020- 2023 Community Health Improvement Plan</w:t>
                  </w:r>
                  <w:r w:rsidR="009C775F">
                    <w:rPr>
                      <w:noProof/>
                      <w:webHidden/>
                    </w:rPr>
                    <w:tab/>
                  </w:r>
                  <w:r w:rsidR="009C775F">
                    <w:rPr>
                      <w:noProof/>
                      <w:webHidden/>
                    </w:rPr>
                    <w:fldChar w:fldCharType="begin"/>
                  </w:r>
                  <w:r w:rsidR="009C775F">
                    <w:rPr>
                      <w:noProof/>
                      <w:webHidden/>
                    </w:rPr>
                    <w:instrText xml:space="preserve"> PAGEREF _Toc80362222 \h </w:instrText>
                  </w:r>
                  <w:r w:rsidR="009C775F">
                    <w:rPr>
                      <w:noProof/>
                      <w:webHidden/>
                    </w:rPr>
                  </w:r>
                  <w:r w:rsidR="009C775F">
                    <w:rPr>
                      <w:noProof/>
                      <w:webHidden/>
                    </w:rPr>
                    <w:fldChar w:fldCharType="separate"/>
                  </w:r>
                  <w:r w:rsidR="009C775F">
                    <w:rPr>
                      <w:noProof/>
                      <w:webHidden/>
                    </w:rPr>
                    <w:t>2</w:t>
                  </w:r>
                  <w:r w:rsidR="009C775F">
                    <w:rPr>
                      <w:noProof/>
                      <w:webHidden/>
                    </w:rPr>
                    <w:fldChar w:fldCharType="end"/>
                  </w:r>
                </w:hyperlink>
              </w:p>
              <w:p w14:paraId="21EBC122" w14:textId="63A45D88" w:rsidR="009C775F" w:rsidRDefault="00197D94">
                <w:pPr>
                  <w:pStyle w:val="TOC2"/>
                  <w:tabs>
                    <w:tab w:val="right" w:leader="dot" w:pos="9926"/>
                  </w:tabs>
                  <w:rPr>
                    <w:rFonts w:cstheme="minorBidi"/>
                    <w:noProof/>
                  </w:rPr>
                </w:pPr>
                <w:hyperlink w:anchor="_Toc80362223" w:history="1">
                  <w:r w:rsidR="009C775F" w:rsidRPr="00A6227A">
                    <w:rPr>
                      <w:rStyle w:val="Hyperlink"/>
                      <w:noProof/>
                    </w:rPr>
                    <w:t>Letter to the Community</w:t>
                  </w:r>
                  <w:r w:rsidR="009C775F">
                    <w:rPr>
                      <w:noProof/>
                      <w:webHidden/>
                    </w:rPr>
                    <w:tab/>
                  </w:r>
                  <w:r w:rsidR="009C775F">
                    <w:rPr>
                      <w:noProof/>
                      <w:webHidden/>
                    </w:rPr>
                    <w:fldChar w:fldCharType="begin"/>
                  </w:r>
                  <w:r w:rsidR="009C775F">
                    <w:rPr>
                      <w:noProof/>
                      <w:webHidden/>
                    </w:rPr>
                    <w:instrText xml:space="preserve"> PAGEREF _Toc80362223 \h </w:instrText>
                  </w:r>
                  <w:r w:rsidR="009C775F">
                    <w:rPr>
                      <w:noProof/>
                      <w:webHidden/>
                    </w:rPr>
                  </w:r>
                  <w:r w:rsidR="009C775F">
                    <w:rPr>
                      <w:noProof/>
                      <w:webHidden/>
                    </w:rPr>
                    <w:fldChar w:fldCharType="separate"/>
                  </w:r>
                  <w:r w:rsidR="009C775F">
                    <w:rPr>
                      <w:noProof/>
                      <w:webHidden/>
                    </w:rPr>
                    <w:t>2</w:t>
                  </w:r>
                  <w:r w:rsidR="009C775F">
                    <w:rPr>
                      <w:noProof/>
                      <w:webHidden/>
                    </w:rPr>
                    <w:fldChar w:fldCharType="end"/>
                  </w:r>
                </w:hyperlink>
              </w:p>
              <w:p w14:paraId="6C5D0C57" w14:textId="3AE3AE1B" w:rsidR="009C775F" w:rsidRDefault="00197D94">
                <w:pPr>
                  <w:pStyle w:val="TOC2"/>
                  <w:tabs>
                    <w:tab w:val="right" w:leader="dot" w:pos="9926"/>
                  </w:tabs>
                  <w:rPr>
                    <w:rFonts w:cstheme="minorBidi"/>
                    <w:noProof/>
                  </w:rPr>
                </w:pPr>
                <w:hyperlink w:anchor="_Toc80362224" w:history="1">
                  <w:r w:rsidR="009C775F" w:rsidRPr="00A6227A">
                    <w:rPr>
                      <w:rStyle w:val="Hyperlink"/>
                      <w:noProof/>
                    </w:rPr>
                    <w:t>Executive Summary</w:t>
                  </w:r>
                  <w:r w:rsidR="009C775F">
                    <w:rPr>
                      <w:noProof/>
                      <w:webHidden/>
                    </w:rPr>
                    <w:tab/>
                  </w:r>
                  <w:r w:rsidR="009C775F">
                    <w:rPr>
                      <w:noProof/>
                      <w:webHidden/>
                    </w:rPr>
                    <w:fldChar w:fldCharType="begin"/>
                  </w:r>
                  <w:r w:rsidR="009C775F">
                    <w:rPr>
                      <w:noProof/>
                      <w:webHidden/>
                    </w:rPr>
                    <w:instrText xml:space="preserve"> PAGEREF _Toc80362224 \h </w:instrText>
                  </w:r>
                  <w:r w:rsidR="009C775F">
                    <w:rPr>
                      <w:noProof/>
                      <w:webHidden/>
                    </w:rPr>
                  </w:r>
                  <w:r w:rsidR="009C775F">
                    <w:rPr>
                      <w:noProof/>
                      <w:webHidden/>
                    </w:rPr>
                    <w:fldChar w:fldCharType="separate"/>
                  </w:r>
                  <w:r w:rsidR="009C775F">
                    <w:rPr>
                      <w:noProof/>
                      <w:webHidden/>
                    </w:rPr>
                    <w:t>3</w:t>
                  </w:r>
                  <w:r w:rsidR="009C775F">
                    <w:rPr>
                      <w:noProof/>
                      <w:webHidden/>
                    </w:rPr>
                    <w:fldChar w:fldCharType="end"/>
                  </w:r>
                </w:hyperlink>
              </w:p>
              <w:p w14:paraId="48AF6163" w14:textId="68315676" w:rsidR="009C775F" w:rsidRDefault="00197D94">
                <w:pPr>
                  <w:pStyle w:val="TOC2"/>
                  <w:tabs>
                    <w:tab w:val="right" w:leader="dot" w:pos="9926"/>
                  </w:tabs>
                  <w:rPr>
                    <w:rFonts w:cstheme="minorBidi"/>
                    <w:noProof/>
                  </w:rPr>
                </w:pPr>
                <w:hyperlink w:anchor="_Toc80362225" w:history="1">
                  <w:r w:rsidR="009C775F" w:rsidRPr="00A6227A">
                    <w:rPr>
                      <w:rStyle w:val="Hyperlink"/>
                      <w:noProof/>
                    </w:rPr>
                    <w:t>MAPP Framework</w:t>
                  </w:r>
                  <w:r w:rsidR="009C775F">
                    <w:rPr>
                      <w:noProof/>
                      <w:webHidden/>
                    </w:rPr>
                    <w:tab/>
                  </w:r>
                  <w:r w:rsidR="009C775F">
                    <w:rPr>
                      <w:noProof/>
                      <w:webHidden/>
                    </w:rPr>
                    <w:fldChar w:fldCharType="begin"/>
                  </w:r>
                  <w:r w:rsidR="009C775F">
                    <w:rPr>
                      <w:noProof/>
                      <w:webHidden/>
                    </w:rPr>
                    <w:instrText xml:space="preserve"> PAGEREF _Toc80362225 \h </w:instrText>
                  </w:r>
                  <w:r w:rsidR="009C775F">
                    <w:rPr>
                      <w:noProof/>
                      <w:webHidden/>
                    </w:rPr>
                  </w:r>
                  <w:r w:rsidR="009C775F">
                    <w:rPr>
                      <w:noProof/>
                      <w:webHidden/>
                    </w:rPr>
                    <w:fldChar w:fldCharType="separate"/>
                  </w:r>
                  <w:r w:rsidR="009C775F">
                    <w:rPr>
                      <w:noProof/>
                      <w:webHidden/>
                    </w:rPr>
                    <w:t>4</w:t>
                  </w:r>
                  <w:r w:rsidR="009C775F">
                    <w:rPr>
                      <w:noProof/>
                      <w:webHidden/>
                    </w:rPr>
                    <w:fldChar w:fldCharType="end"/>
                  </w:r>
                </w:hyperlink>
              </w:p>
              <w:p w14:paraId="0B37EF81" w14:textId="4A0F6DF5" w:rsidR="009C775F" w:rsidRDefault="00197D94">
                <w:pPr>
                  <w:pStyle w:val="TOC1"/>
                  <w:tabs>
                    <w:tab w:val="right" w:leader="dot" w:pos="9926"/>
                  </w:tabs>
                  <w:rPr>
                    <w:rFonts w:cstheme="minorBidi"/>
                    <w:noProof/>
                  </w:rPr>
                </w:pPr>
                <w:hyperlink w:anchor="_Toc80362226" w:history="1">
                  <w:r w:rsidR="009C775F" w:rsidRPr="00A6227A">
                    <w:rPr>
                      <w:rStyle w:val="Hyperlink"/>
                      <w:noProof/>
                    </w:rPr>
                    <w:t xml:space="preserve">2020-2023 </w:t>
                  </w:r>
                  <w:r>
                    <w:rPr>
                      <w:rStyle w:val="Hyperlink"/>
                      <w:noProof/>
                    </w:rPr>
                    <w:t>Palo Alto</w:t>
                  </w:r>
                  <w:r w:rsidR="009C775F" w:rsidRPr="00A6227A">
                    <w:rPr>
                      <w:rStyle w:val="Hyperlink"/>
                      <w:noProof/>
                    </w:rPr>
                    <w:t xml:space="preserve"> County Health Improvement Plan</w:t>
                  </w:r>
                  <w:r w:rsidR="009C775F">
                    <w:rPr>
                      <w:noProof/>
                      <w:webHidden/>
                    </w:rPr>
                    <w:tab/>
                  </w:r>
                  <w:r w:rsidR="009C775F">
                    <w:rPr>
                      <w:noProof/>
                      <w:webHidden/>
                    </w:rPr>
                    <w:fldChar w:fldCharType="begin"/>
                  </w:r>
                  <w:r w:rsidR="009C775F">
                    <w:rPr>
                      <w:noProof/>
                      <w:webHidden/>
                    </w:rPr>
                    <w:instrText xml:space="preserve"> PAGEREF _Toc80362226 \h </w:instrText>
                  </w:r>
                  <w:r w:rsidR="009C775F">
                    <w:rPr>
                      <w:noProof/>
                      <w:webHidden/>
                    </w:rPr>
                  </w:r>
                  <w:r w:rsidR="009C775F">
                    <w:rPr>
                      <w:noProof/>
                      <w:webHidden/>
                    </w:rPr>
                    <w:fldChar w:fldCharType="separate"/>
                  </w:r>
                  <w:r w:rsidR="009C775F">
                    <w:rPr>
                      <w:noProof/>
                      <w:webHidden/>
                    </w:rPr>
                    <w:t>8</w:t>
                  </w:r>
                  <w:r w:rsidR="009C775F">
                    <w:rPr>
                      <w:noProof/>
                      <w:webHidden/>
                    </w:rPr>
                    <w:fldChar w:fldCharType="end"/>
                  </w:r>
                </w:hyperlink>
              </w:p>
              <w:p w14:paraId="7BEBE7D9" w14:textId="30D0FA67" w:rsidR="009C775F" w:rsidRDefault="00197D94">
                <w:pPr>
                  <w:pStyle w:val="TOC2"/>
                  <w:tabs>
                    <w:tab w:val="right" w:leader="dot" w:pos="9926"/>
                  </w:tabs>
                  <w:rPr>
                    <w:rFonts w:cstheme="minorBidi"/>
                    <w:noProof/>
                  </w:rPr>
                </w:pPr>
                <w:hyperlink w:anchor="_Toc80362227" w:history="1">
                  <w:r w:rsidR="009C775F" w:rsidRPr="00A6227A">
                    <w:rPr>
                      <w:rStyle w:val="Hyperlink"/>
                      <w:noProof/>
                    </w:rPr>
                    <w:t>Health Priorities</w:t>
                  </w:r>
                  <w:r w:rsidR="009C775F">
                    <w:rPr>
                      <w:noProof/>
                      <w:webHidden/>
                    </w:rPr>
                    <w:tab/>
                  </w:r>
                  <w:r w:rsidR="009C775F">
                    <w:rPr>
                      <w:noProof/>
                      <w:webHidden/>
                    </w:rPr>
                    <w:fldChar w:fldCharType="begin"/>
                  </w:r>
                  <w:r w:rsidR="009C775F">
                    <w:rPr>
                      <w:noProof/>
                      <w:webHidden/>
                    </w:rPr>
                    <w:instrText xml:space="preserve"> PAGEREF _Toc80362227 \h </w:instrText>
                  </w:r>
                  <w:r w:rsidR="009C775F">
                    <w:rPr>
                      <w:noProof/>
                      <w:webHidden/>
                    </w:rPr>
                  </w:r>
                  <w:r w:rsidR="009C775F">
                    <w:rPr>
                      <w:noProof/>
                      <w:webHidden/>
                    </w:rPr>
                    <w:fldChar w:fldCharType="separate"/>
                  </w:r>
                  <w:r w:rsidR="009C775F">
                    <w:rPr>
                      <w:noProof/>
                      <w:webHidden/>
                    </w:rPr>
                    <w:t>8</w:t>
                  </w:r>
                  <w:r w:rsidR="009C775F">
                    <w:rPr>
                      <w:noProof/>
                      <w:webHidden/>
                    </w:rPr>
                    <w:fldChar w:fldCharType="end"/>
                  </w:r>
                </w:hyperlink>
              </w:p>
              <w:p w14:paraId="242A74AF" w14:textId="7A18D2D0" w:rsidR="009C775F" w:rsidRDefault="00197D94">
                <w:pPr>
                  <w:pStyle w:val="TOC3"/>
                  <w:tabs>
                    <w:tab w:val="right" w:leader="dot" w:pos="9926"/>
                  </w:tabs>
                  <w:rPr>
                    <w:rFonts w:cstheme="minorBidi"/>
                    <w:noProof/>
                  </w:rPr>
                </w:pPr>
                <w:hyperlink w:anchor="_Toc80362228" w:history="1">
                  <w:r w:rsidR="009C775F" w:rsidRPr="00A6227A">
                    <w:rPr>
                      <w:rStyle w:val="Hyperlink"/>
                      <w:noProof/>
                    </w:rPr>
                    <w:t>Priority</w:t>
                  </w:r>
                  <w:r w:rsidR="009C775F">
                    <w:rPr>
                      <w:noProof/>
                      <w:webHidden/>
                    </w:rPr>
                    <w:tab/>
                  </w:r>
                  <w:r w:rsidR="009C775F">
                    <w:rPr>
                      <w:noProof/>
                      <w:webHidden/>
                    </w:rPr>
                    <w:fldChar w:fldCharType="begin"/>
                  </w:r>
                  <w:r w:rsidR="009C775F">
                    <w:rPr>
                      <w:noProof/>
                      <w:webHidden/>
                    </w:rPr>
                    <w:instrText xml:space="preserve"> PAGEREF _Toc80362228 \h </w:instrText>
                  </w:r>
                  <w:r w:rsidR="009C775F">
                    <w:rPr>
                      <w:noProof/>
                      <w:webHidden/>
                    </w:rPr>
                  </w:r>
                  <w:r w:rsidR="009C775F">
                    <w:rPr>
                      <w:noProof/>
                      <w:webHidden/>
                    </w:rPr>
                    <w:fldChar w:fldCharType="separate"/>
                  </w:r>
                  <w:r w:rsidR="009C775F">
                    <w:rPr>
                      <w:noProof/>
                      <w:webHidden/>
                    </w:rPr>
                    <w:t>8</w:t>
                  </w:r>
                  <w:r w:rsidR="009C775F">
                    <w:rPr>
                      <w:noProof/>
                      <w:webHidden/>
                    </w:rPr>
                    <w:fldChar w:fldCharType="end"/>
                  </w:r>
                </w:hyperlink>
              </w:p>
              <w:p w14:paraId="0BCB1300" w14:textId="55532715" w:rsidR="009C775F" w:rsidRDefault="00197D94">
                <w:pPr>
                  <w:pStyle w:val="TOC3"/>
                  <w:tabs>
                    <w:tab w:val="right" w:leader="dot" w:pos="9926"/>
                  </w:tabs>
                  <w:rPr>
                    <w:rFonts w:cstheme="minorBidi"/>
                    <w:noProof/>
                  </w:rPr>
                </w:pPr>
                <w:hyperlink w:anchor="_Toc80362229" w:history="1">
                  <w:r w:rsidR="009C775F" w:rsidRPr="00A6227A">
                    <w:rPr>
                      <w:rStyle w:val="Hyperlink"/>
                      <w:noProof/>
                    </w:rPr>
                    <w:t>Areas to Address Under Priority</w:t>
                  </w:r>
                  <w:r w:rsidR="009C775F">
                    <w:rPr>
                      <w:noProof/>
                      <w:webHidden/>
                    </w:rPr>
                    <w:tab/>
                  </w:r>
                  <w:r w:rsidR="009C775F">
                    <w:rPr>
                      <w:noProof/>
                      <w:webHidden/>
                    </w:rPr>
                    <w:fldChar w:fldCharType="begin"/>
                  </w:r>
                  <w:r w:rsidR="009C775F">
                    <w:rPr>
                      <w:noProof/>
                      <w:webHidden/>
                    </w:rPr>
                    <w:instrText xml:space="preserve"> PAGEREF _Toc80362229 \h </w:instrText>
                  </w:r>
                  <w:r w:rsidR="009C775F">
                    <w:rPr>
                      <w:noProof/>
                      <w:webHidden/>
                    </w:rPr>
                  </w:r>
                  <w:r w:rsidR="009C775F">
                    <w:rPr>
                      <w:noProof/>
                      <w:webHidden/>
                    </w:rPr>
                    <w:fldChar w:fldCharType="separate"/>
                  </w:r>
                  <w:r w:rsidR="009C775F">
                    <w:rPr>
                      <w:noProof/>
                      <w:webHidden/>
                    </w:rPr>
                    <w:t>8</w:t>
                  </w:r>
                  <w:r w:rsidR="009C775F">
                    <w:rPr>
                      <w:noProof/>
                      <w:webHidden/>
                    </w:rPr>
                    <w:fldChar w:fldCharType="end"/>
                  </w:r>
                </w:hyperlink>
              </w:p>
              <w:p w14:paraId="08A4AE09" w14:textId="5904D5A2" w:rsidR="009C775F" w:rsidRDefault="00197D94">
                <w:pPr>
                  <w:pStyle w:val="TOC3"/>
                  <w:tabs>
                    <w:tab w:val="right" w:leader="dot" w:pos="9926"/>
                  </w:tabs>
                  <w:rPr>
                    <w:rFonts w:cstheme="minorBidi"/>
                    <w:noProof/>
                  </w:rPr>
                </w:pPr>
                <w:hyperlink w:anchor="_Toc80362230" w:history="1">
                  <w:r w:rsidR="009C775F" w:rsidRPr="00A6227A">
                    <w:rPr>
                      <w:rStyle w:val="Hyperlink"/>
                      <w:noProof/>
                    </w:rPr>
                    <w:t>Access to Care</w:t>
                  </w:r>
                  <w:r w:rsidR="009C775F">
                    <w:rPr>
                      <w:noProof/>
                      <w:webHidden/>
                    </w:rPr>
                    <w:tab/>
                  </w:r>
                  <w:r w:rsidR="009C775F">
                    <w:rPr>
                      <w:noProof/>
                      <w:webHidden/>
                    </w:rPr>
                    <w:fldChar w:fldCharType="begin"/>
                  </w:r>
                  <w:r w:rsidR="009C775F">
                    <w:rPr>
                      <w:noProof/>
                      <w:webHidden/>
                    </w:rPr>
                    <w:instrText xml:space="preserve"> PAGEREF _Toc80362230 \h </w:instrText>
                  </w:r>
                  <w:r w:rsidR="009C775F">
                    <w:rPr>
                      <w:noProof/>
                      <w:webHidden/>
                    </w:rPr>
                  </w:r>
                  <w:r w:rsidR="009C775F">
                    <w:rPr>
                      <w:noProof/>
                      <w:webHidden/>
                    </w:rPr>
                    <w:fldChar w:fldCharType="separate"/>
                  </w:r>
                  <w:r w:rsidR="009C775F">
                    <w:rPr>
                      <w:noProof/>
                      <w:webHidden/>
                    </w:rPr>
                    <w:t>8</w:t>
                  </w:r>
                  <w:r w:rsidR="009C775F">
                    <w:rPr>
                      <w:noProof/>
                      <w:webHidden/>
                    </w:rPr>
                    <w:fldChar w:fldCharType="end"/>
                  </w:r>
                </w:hyperlink>
              </w:p>
              <w:p w14:paraId="30B54A3D" w14:textId="24AA33D7" w:rsidR="009C775F" w:rsidRDefault="00197D94">
                <w:pPr>
                  <w:pStyle w:val="TOC3"/>
                  <w:tabs>
                    <w:tab w:val="right" w:leader="dot" w:pos="9926"/>
                  </w:tabs>
                  <w:rPr>
                    <w:rFonts w:cstheme="minorBidi"/>
                    <w:noProof/>
                  </w:rPr>
                </w:pPr>
                <w:hyperlink w:anchor="_Toc80362231" w:history="1">
                  <w:r w:rsidR="009C775F" w:rsidRPr="00A6227A">
                    <w:rPr>
                      <w:rStyle w:val="Hyperlink"/>
                      <w:noProof/>
                    </w:rPr>
                    <w:t>Stigma, Service Delivery, Aging, Advocacy</w:t>
                  </w:r>
                  <w:r w:rsidR="009C775F">
                    <w:rPr>
                      <w:noProof/>
                      <w:webHidden/>
                    </w:rPr>
                    <w:tab/>
                  </w:r>
                  <w:r w:rsidR="009C775F">
                    <w:rPr>
                      <w:noProof/>
                      <w:webHidden/>
                    </w:rPr>
                    <w:fldChar w:fldCharType="begin"/>
                  </w:r>
                  <w:r w:rsidR="009C775F">
                    <w:rPr>
                      <w:noProof/>
                      <w:webHidden/>
                    </w:rPr>
                    <w:instrText xml:space="preserve"> PAGEREF _Toc80362231 \h </w:instrText>
                  </w:r>
                  <w:r w:rsidR="009C775F">
                    <w:rPr>
                      <w:noProof/>
                      <w:webHidden/>
                    </w:rPr>
                  </w:r>
                  <w:r w:rsidR="009C775F">
                    <w:rPr>
                      <w:noProof/>
                      <w:webHidden/>
                    </w:rPr>
                    <w:fldChar w:fldCharType="separate"/>
                  </w:r>
                  <w:r w:rsidR="009C775F">
                    <w:rPr>
                      <w:noProof/>
                      <w:webHidden/>
                    </w:rPr>
                    <w:t>8</w:t>
                  </w:r>
                  <w:r w:rsidR="009C775F">
                    <w:rPr>
                      <w:noProof/>
                      <w:webHidden/>
                    </w:rPr>
                    <w:fldChar w:fldCharType="end"/>
                  </w:r>
                </w:hyperlink>
              </w:p>
              <w:p w14:paraId="35EDDE20" w14:textId="206EAD6F" w:rsidR="009C775F" w:rsidRDefault="00197D94">
                <w:pPr>
                  <w:pStyle w:val="TOC3"/>
                  <w:tabs>
                    <w:tab w:val="right" w:leader="dot" w:pos="9926"/>
                  </w:tabs>
                  <w:rPr>
                    <w:rFonts w:cstheme="minorBidi"/>
                    <w:noProof/>
                  </w:rPr>
                </w:pPr>
                <w:hyperlink w:anchor="_Toc80362232" w:history="1">
                  <w:r w:rsidR="009C775F" w:rsidRPr="00A6227A">
                    <w:rPr>
                      <w:rStyle w:val="Hyperlink"/>
                      <w:noProof/>
                    </w:rPr>
                    <w:t>Early Childhood Issues</w:t>
                  </w:r>
                  <w:r w:rsidR="009C775F">
                    <w:rPr>
                      <w:noProof/>
                      <w:webHidden/>
                    </w:rPr>
                    <w:tab/>
                  </w:r>
                  <w:r w:rsidR="009C775F">
                    <w:rPr>
                      <w:noProof/>
                      <w:webHidden/>
                    </w:rPr>
                    <w:fldChar w:fldCharType="begin"/>
                  </w:r>
                  <w:r w:rsidR="009C775F">
                    <w:rPr>
                      <w:noProof/>
                      <w:webHidden/>
                    </w:rPr>
                    <w:instrText xml:space="preserve"> PAGEREF _Toc80362232 \h </w:instrText>
                  </w:r>
                  <w:r w:rsidR="009C775F">
                    <w:rPr>
                      <w:noProof/>
                      <w:webHidden/>
                    </w:rPr>
                  </w:r>
                  <w:r w:rsidR="009C775F">
                    <w:rPr>
                      <w:noProof/>
                      <w:webHidden/>
                    </w:rPr>
                    <w:fldChar w:fldCharType="separate"/>
                  </w:r>
                  <w:r w:rsidR="009C775F">
                    <w:rPr>
                      <w:noProof/>
                      <w:webHidden/>
                    </w:rPr>
                    <w:t>8</w:t>
                  </w:r>
                  <w:r w:rsidR="009C775F">
                    <w:rPr>
                      <w:noProof/>
                      <w:webHidden/>
                    </w:rPr>
                    <w:fldChar w:fldCharType="end"/>
                  </w:r>
                </w:hyperlink>
              </w:p>
              <w:p w14:paraId="016F54E9" w14:textId="45CE27B1" w:rsidR="009C775F" w:rsidRDefault="00197D94">
                <w:pPr>
                  <w:pStyle w:val="TOC3"/>
                  <w:tabs>
                    <w:tab w:val="right" w:leader="dot" w:pos="9926"/>
                  </w:tabs>
                  <w:rPr>
                    <w:rFonts w:cstheme="minorBidi"/>
                    <w:noProof/>
                  </w:rPr>
                </w:pPr>
                <w:hyperlink w:anchor="_Toc80362233" w:history="1">
                  <w:r w:rsidR="009C775F" w:rsidRPr="00A6227A">
                    <w:rPr>
                      <w:rStyle w:val="Hyperlink"/>
                      <w:noProof/>
                    </w:rPr>
                    <w:t>Poverty, Housing, Childcare, Education, Literacy Skills</w:t>
                  </w:r>
                  <w:r w:rsidR="009C775F">
                    <w:rPr>
                      <w:noProof/>
                      <w:webHidden/>
                    </w:rPr>
                    <w:tab/>
                  </w:r>
                  <w:r w:rsidR="009C775F">
                    <w:rPr>
                      <w:noProof/>
                      <w:webHidden/>
                    </w:rPr>
                    <w:fldChar w:fldCharType="begin"/>
                  </w:r>
                  <w:r w:rsidR="009C775F">
                    <w:rPr>
                      <w:noProof/>
                      <w:webHidden/>
                    </w:rPr>
                    <w:instrText xml:space="preserve"> PAGEREF _Toc80362233 \h </w:instrText>
                  </w:r>
                  <w:r w:rsidR="009C775F">
                    <w:rPr>
                      <w:noProof/>
                      <w:webHidden/>
                    </w:rPr>
                  </w:r>
                  <w:r w:rsidR="009C775F">
                    <w:rPr>
                      <w:noProof/>
                      <w:webHidden/>
                    </w:rPr>
                    <w:fldChar w:fldCharType="separate"/>
                  </w:r>
                  <w:r w:rsidR="009C775F">
                    <w:rPr>
                      <w:noProof/>
                      <w:webHidden/>
                    </w:rPr>
                    <w:t>8</w:t>
                  </w:r>
                  <w:r w:rsidR="009C775F">
                    <w:rPr>
                      <w:noProof/>
                      <w:webHidden/>
                    </w:rPr>
                    <w:fldChar w:fldCharType="end"/>
                  </w:r>
                </w:hyperlink>
              </w:p>
              <w:p w14:paraId="2719159C" w14:textId="74B4FA3E" w:rsidR="009C775F" w:rsidRDefault="00197D94">
                <w:pPr>
                  <w:pStyle w:val="TOC3"/>
                  <w:tabs>
                    <w:tab w:val="right" w:leader="dot" w:pos="9926"/>
                  </w:tabs>
                  <w:rPr>
                    <w:rFonts w:cstheme="minorBidi"/>
                    <w:noProof/>
                  </w:rPr>
                </w:pPr>
                <w:hyperlink w:anchor="_Toc80362234" w:history="1">
                  <w:r w:rsidR="009C775F" w:rsidRPr="00A6227A">
                    <w:rPr>
                      <w:rStyle w:val="Hyperlink"/>
                      <w:noProof/>
                    </w:rPr>
                    <w:t>Housing</w:t>
                  </w:r>
                  <w:r w:rsidR="009C775F">
                    <w:rPr>
                      <w:noProof/>
                      <w:webHidden/>
                    </w:rPr>
                    <w:tab/>
                  </w:r>
                  <w:r w:rsidR="009C775F">
                    <w:rPr>
                      <w:noProof/>
                      <w:webHidden/>
                    </w:rPr>
                    <w:fldChar w:fldCharType="begin"/>
                  </w:r>
                  <w:r w:rsidR="009C775F">
                    <w:rPr>
                      <w:noProof/>
                      <w:webHidden/>
                    </w:rPr>
                    <w:instrText xml:space="preserve"> PAGEREF _Toc80362234 \h </w:instrText>
                  </w:r>
                  <w:r w:rsidR="009C775F">
                    <w:rPr>
                      <w:noProof/>
                      <w:webHidden/>
                    </w:rPr>
                  </w:r>
                  <w:r w:rsidR="009C775F">
                    <w:rPr>
                      <w:noProof/>
                      <w:webHidden/>
                    </w:rPr>
                    <w:fldChar w:fldCharType="separate"/>
                  </w:r>
                  <w:r w:rsidR="009C775F">
                    <w:rPr>
                      <w:noProof/>
                      <w:webHidden/>
                    </w:rPr>
                    <w:t>8</w:t>
                  </w:r>
                  <w:r w:rsidR="009C775F">
                    <w:rPr>
                      <w:noProof/>
                      <w:webHidden/>
                    </w:rPr>
                    <w:fldChar w:fldCharType="end"/>
                  </w:r>
                </w:hyperlink>
              </w:p>
              <w:p w14:paraId="085EC689" w14:textId="6FE64282" w:rsidR="009C775F" w:rsidRDefault="00197D94">
                <w:pPr>
                  <w:pStyle w:val="TOC3"/>
                  <w:tabs>
                    <w:tab w:val="right" w:leader="dot" w:pos="9926"/>
                  </w:tabs>
                  <w:rPr>
                    <w:rFonts w:cstheme="minorBidi"/>
                    <w:noProof/>
                  </w:rPr>
                </w:pPr>
                <w:hyperlink w:anchor="_Toc80362235" w:history="1">
                  <w:r w:rsidR="009C775F" w:rsidRPr="00A6227A">
                    <w:rPr>
                      <w:rStyle w:val="Hyperlink"/>
                      <w:noProof/>
                    </w:rPr>
                    <w:t>Maintenance of Existing Housing, Contractor Capacity, Housing Development, Rental housing</w:t>
                  </w:r>
                  <w:r w:rsidR="009C775F">
                    <w:rPr>
                      <w:noProof/>
                      <w:webHidden/>
                    </w:rPr>
                    <w:tab/>
                  </w:r>
                  <w:r w:rsidR="009C775F">
                    <w:rPr>
                      <w:noProof/>
                      <w:webHidden/>
                    </w:rPr>
                    <w:fldChar w:fldCharType="begin"/>
                  </w:r>
                  <w:r w:rsidR="009C775F">
                    <w:rPr>
                      <w:noProof/>
                      <w:webHidden/>
                    </w:rPr>
                    <w:instrText xml:space="preserve"> PAGEREF _Toc80362235 \h </w:instrText>
                  </w:r>
                  <w:r w:rsidR="009C775F">
                    <w:rPr>
                      <w:noProof/>
                      <w:webHidden/>
                    </w:rPr>
                  </w:r>
                  <w:r w:rsidR="009C775F">
                    <w:rPr>
                      <w:noProof/>
                      <w:webHidden/>
                    </w:rPr>
                    <w:fldChar w:fldCharType="separate"/>
                  </w:r>
                  <w:r w:rsidR="009C775F">
                    <w:rPr>
                      <w:noProof/>
                      <w:webHidden/>
                    </w:rPr>
                    <w:t>8</w:t>
                  </w:r>
                  <w:r w:rsidR="009C775F">
                    <w:rPr>
                      <w:noProof/>
                      <w:webHidden/>
                    </w:rPr>
                    <w:fldChar w:fldCharType="end"/>
                  </w:r>
                </w:hyperlink>
              </w:p>
              <w:p w14:paraId="36F331FA" w14:textId="6905790E" w:rsidR="009C775F" w:rsidRDefault="00197D94">
                <w:pPr>
                  <w:pStyle w:val="TOC2"/>
                  <w:tabs>
                    <w:tab w:val="right" w:leader="dot" w:pos="9926"/>
                  </w:tabs>
                  <w:rPr>
                    <w:rFonts w:cstheme="minorBidi"/>
                    <w:noProof/>
                  </w:rPr>
                </w:pPr>
                <w:hyperlink w:anchor="_Toc80362236" w:history="1">
                  <w:r w:rsidR="009C775F" w:rsidRPr="00A6227A">
                    <w:rPr>
                      <w:rStyle w:val="Hyperlink"/>
                      <w:noProof/>
                    </w:rPr>
                    <w:t>Priority 1: Access to Care</w:t>
                  </w:r>
                  <w:r w:rsidR="009C775F">
                    <w:rPr>
                      <w:noProof/>
                      <w:webHidden/>
                    </w:rPr>
                    <w:tab/>
                  </w:r>
                  <w:r w:rsidR="009C775F">
                    <w:rPr>
                      <w:noProof/>
                      <w:webHidden/>
                    </w:rPr>
                    <w:fldChar w:fldCharType="begin"/>
                  </w:r>
                  <w:r w:rsidR="009C775F">
                    <w:rPr>
                      <w:noProof/>
                      <w:webHidden/>
                    </w:rPr>
                    <w:instrText xml:space="preserve"> PAGEREF _Toc80362236 \h </w:instrText>
                  </w:r>
                  <w:r w:rsidR="009C775F">
                    <w:rPr>
                      <w:noProof/>
                      <w:webHidden/>
                    </w:rPr>
                  </w:r>
                  <w:r w:rsidR="009C775F">
                    <w:rPr>
                      <w:noProof/>
                      <w:webHidden/>
                    </w:rPr>
                    <w:fldChar w:fldCharType="separate"/>
                  </w:r>
                  <w:r w:rsidR="009C775F">
                    <w:rPr>
                      <w:noProof/>
                      <w:webHidden/>
                    </w:rPr>
                    <w:t>9</w:t>
                  </w:r>
                  <w:r w:rsidR="009C775F">
                    <w:rPr>
                      <w:noProof/>
                      <w:webHidden/>
                    </w:rPr>
                    <w:fldChar w:fldCharType="end"/>
                  </w:r>
                </w:hyperlink>
              </w:p>
              <w:p w14:paraId="2AD1087E" w14:textId="3D1E3DCB" w:rsidR="009C775F" w:rsidRDefault="00197D94">
                <w:pPr>
                  <w:pStyle w:val="TOC2"/>
                  <w:tabs>
                    <w:tab w:val="right" w:leader="dot" w:pos="9926"/>
                  </w:tabs>
                  <w:rPr>
                    <w:rFonts w:cstheme="minorBidi"/>
                    <w:noProof/>
                  </w:rPr>
                </w:pPr>
                <w:hyperlink w:anchor="_Toc80362237" w:history="1">
                  <w:r w:rsidR="009C775F" w:rsidRPr="00A6227A">
                    <w:rPr>
                      <w:rStyle w:val="Hyperlink"/>
                      <w:noProof/>
                    </w:rPr>
                    <w:t>Priority 2: Early Childhood Issues</w:t>
                  </w:r>
                  <w:r w:rsidR="009C775F">
                    <w:rPr>
                      <w:noProof/>
                      <w:webHidden/>
                    </w:rPr>
                    <w:tab/>
                  </w:r>
                  <w:r w:rsidR="009C775F">
                    <w:rPr>
                      <w:noProof/>
                      <w:webHidden/>
                    </w:rPr>
                    <w:fldChar w:fldCharType="begin"/>
                  </w:r>
                  <w:r w:rsidR="009C775F">
                    <w:rPr>
                      <w:noProof/>
                      <w:webHidden/>
                    </w:rPr>
                    <w:instrText xml:space="preserve"> PAGEREF _Toc80362237 \h </w:instrText>
                  </w:r>
                  <w:r w:rsidR="009C775F">
                    <w:rPr>
                      <w:noProof/>
                      <w:webHidden/>
                    </w:rPr>
                  </w:r>
                  <w:r w:rsidR="009C775F">
                    <w:rPr>
                      <w:noProof/>
                      <w:webHidden/>
                    </w:rPr>
                    <w:fldChar w:fldCharType="separate"/>
                  </w:r>
                  <w:r w:rsidR="009C775F">
                    <w:rPr>
                      <w:noProof/>
                      <w:webHidden/>
                    </w:rPr>
                    <w:t>11</w:t>
                  </w:r>
                  <w:r w:rsidR="009C775F">
                    <w:rPr>
                      <w:noProof/>
                      <w:webHidden/>
                    </w:rPr>
                    <w:fldChar w:fldCharType="end"/>
                  </w:r>
                </w:hyperlink>
              </w:p>
              <w:p w14:paraId="303FA2A4" w14:textId="6C00F5E3" w:rsidR="009C775F" w:rsidRDefault="00197D94">
                <w:pPr>
                  <w:pStyle w:val="TOC2"/>
                  <w:tabs>
                    <w:tab w:val="right" w:leader="dot" w:pos="9926"/>
                  </w:tabs>
                  <w:rPr>
                    <w:rFonts w:cstheme="minorBidi"/>
                    <w:noProof/>
                  </w:rPr>
                </w:pPr>
                <w:hyperlink w:anchor="_Toc80362238" w:history="1">
                  <w:r w:rsidR="009C775F" w:rsidRPr="00A6227A">
                    <w:rPr>
                      <w:rStyle w:val="Hyperlink"/>
                      <w:noProof/>
                    </w:rPr>
                    <w:t>Priority 3: Housing</w:t>
                  </w:r>
                  <w:r w:rsidR="009C775F">
                    <w:rPr>
                      <w:noProof/>
                      <w:webHidden/>
                    </w:rPr>
                    <w:tab/>
                  </w:r>
                  <w:r w:rsidR="009C775F">
                    <w:rPr>
                      <w:noProof/>
                      <w:webHidden/>
                    </w:rPr>
                    <w:fldChar w:fldCharType="begin"/>
                  </w:r>
                  <w:r w:rsidR="009C775F">
                    <w:rPr>
                      <w:noProof/>
                      <w:webHidden/>
                    </w:rPr>
                    <w:instrText xml:space="preserve"> PAGEREF _Toc80362238 \h </w:instrText>
                  </w:r>
                  <w:r w:rsidR="009C775F">
                    <w:rPr>
                      <w:noProof/>
                      <w:webHidden/>
                    </w:rPr>
                  </w:r>
                  <w:r w:rsidR="009C775F">
                    <w:rPr>
                      <w:noProof/>
                      <w:webHidden/>
                    </w:rPr>
                    <w:fldChar w:fldCharType="separate"/>
                  </w:r>
                  <w:r w:rsidR="009C775F">
                    <w:rPr>
                      <w:noProof/>
                      <w:webHidden/>
                    </w:rPr>
                    <w:t>15</w:t>
                  </w:r>
                  <w:r w:rsidR="009C775F">
                    <w:rPr>
                      <w:noProof/>
                      <w:webHidden/>
                    </w:rPr>
                    <w:fldChar w:fldCharType="end"/>
                  </w:r>
                </w:hyperlink>
              </w:p>
              <w:p w14:paraId="144F3164" w14:textId="7CF9BE32" w:rsidR="009C775F" w:rsidRDefault="00197D94">
                <w:pPr>
                  <w:pStyle w:val="TOC2"/>
                  <w:tabs>
                    <w:tab w:val="right" w:leader="dot" w:pos="9926"/>
                  </w:tabs>
                  <w:rPr>
                    <w:rFonts w:cstheme="minorBidi"/>
                    <w:noProof/>
                  </w:rPr>
                </w:pPr>
                <w:hyperlink w:anchor="_Toc80362239" w:history="1">
                  <w:r w:rsidR="009C775F" w:rsidRPr="00A6227A">
                    <w:rPr>
                      <w:rStyle w:val="Hyperlink"/>
                      <w:noProof/>
                    </w:rPr>
                    <w:t>Acknowledgements</w:t>
                  </w:r>
                  <w:r w:rsidR="009C775F">
                    <w:rPr>
                      <w:noProof/>
                      <w:webHidden/>
                    </w:rPr>
                    <w:tab/>
                  </w:r>
                  <w:r w:rsidR="009C775F">
                    <w:rPr>
                      <w:noProof/>
                      <w:webHidden/>
                    </w:rPr>
                    <w:fldChar w:fldCharType="begin"/>
                  </w:r>
                  <w:r w:rsidR="009C775F">
                    <w:rPr>
                      <w:noProof/>
                      <w:webHidden/>
                    </w:rPr>
                    <w:instrText xml:space="preserve"> PAGEREF _Toc80362239 \h </w:instrText>
                  </w:r>
                  <w:r w:rsidR="009C775F">
                    <w:rPr>
                      <w:noProof/>
                      <w:webHidden/>
                    </w:rPr>
                  </w:r>
                  <w:r w:rsidR="009C775F">
                    <w:rPr>
                      <w:noProof/>
                      <w:webHidden/>
                    </w:rPr>
                    <w:fldChar w:fldCharType="separate"/>
                  </w:r>
                  <w:r w:rsidR="009C775F">
                    <w:rPr>
                      <w:noProof/>
                      <w:webHidden/>
                    </w:rPr>
                    <w:t>18</w:t>
                  </w:r>
                  <w:r w:rsidR="009C775F">
                    <w:rPr>
                      <w:noProof/>
                      <w:webHidden/>
                    </w:rPr>
                    <w:fldChar w:fldCharType="end"/>
                  </w:r>
                </w:hyperlink>
              </w:p>
              <w:p w14:paraId="3D268B91" w14:textId="54C7A9B5" w:rsidR="009C775F" w:rsidRDefault="00197D94">
                <w:pPr>
                  <w:pStyle w:val="TOC2"/>
                  <w:tabs>
                    <w:tab w:val="right" w:leader="dot" w:pos="9926"/>
                  </w:tabs>
                  <w:rPr>
                    <w:rFonts w:cstheme="minorBidi"/>
                    <w:noProof/>
                  </w:rPr>
                </w:pPr>
                <w:hyperlink w:anchor="_Toc80362240" w:history="1">
                  <w:r w:rsidR="009C775F" w:rsidRPr="00A6227A">
                    <w:rPr>
                      <w:rStyle w:val="Hyperlink"/>
                      <w:noProof/>
                    </w:rPr>
                    <w:t>Appendix</w:t>
                  </w:r>
                  <w:r w:rsidR="009C775F">
                    <w:rPr>
                      <w:noProof/>
                      <w:webHidden/>
                    </w:rPr>
                    <w:tab/>
                  </w:r>
                  <w:r w:rsidR="009C775F">
                    <w:rPr>
                      <w:noProof/>
                      <w:webHidden/>
                    </w:rPr>
                    <w:fldChar w:fldCharType="begin"/>
                  </w:r>
                  <w:r w:rsidR="009C775F">
                    <w:rPr>
                      <w:noProof/>
                      <w:webHidden/>
                    </w:rPr>
                    <w:instrText xml:space="preserve"> PAGEREF _Toc80362240 \h </w:instrText>
                  </w:r>
                  <w:r w:rsidR="009C775F">
                    <w:rPr>
                      <w:noProof/>
                      <w:webHidden/>
                    </w:rPr>
                  </w:r>
                  <w:r w:rsidR="009C775F">
                    <w:rPr>
                      <w:noProof/>
                      <w:webHidden/>
                    </w:rPr>
                    <w:fldChar w:fldCharType="separate"/>
                  </w:r>
                  <w:r w:rsidR="009C775F">
                    <w:rPr>
                      <w:noProof/>
                      <w:webHidden/>
                    </w:rPr>
                    <w:t>18</w:t>
                  </w:r>
                  <w:r w:rsidR="009C775F">
                    <w:rPr>
                      <w:noProof/>
                      <w:webHidden/>
                    </w:rPr>
                    <w:fldChar w:fldCharType="end"/>
                  </w:r>
                </w:hyperlink>
              </w:p>
              <w:p w14:paraId="0A55F544" w14:textId="0AC50309" w:rsidR="00F872C8" w:rsidRDefault="00F872C8" w:rsidP="00F872C8">
                <w:pPr>
                  <w:spacing w:after="0" w:line="360" w:lineRule="auto"/>
                </w:pPr>
                <w:r>
                  <w:rPr>
                    <w:b/>
                    <w:bCs/>
                    <w:noProof/>
                  </w:rPr>
                  <w:fldChar w:fldCharType="end"/>
                </w:r>
              </w:p>
            </w:sdtContent>
          </w:sdt>
          <w:p w14:paraId="788C2EDA" w14:textId="77777777" w:rsidR="009C775F" w:rsidRDefault="009C775F" w:rsidP="003C672D">
            <w:pPr>
              <w:pStyle w:val="Heading2"/>
            </w:pPr>
            <w:bookmarkStart w:id="1" w:name="_Toc80362223"/>
          </w:p>
          <w:p w14:paraId="3BA2AC42" w14:textId="152DE15A" w:rsidR="009C775F" w:rsidRDefault="009C775F" w:rsidP="003C672D">
            <w:pPr>
              <w:pStyle w:val="Heading2"/>
            </w:pPr>
          </w:p>
          <w:p w14:paraId="1C2B0573" w14:textId="397CD8C1" w:rsidR="009C775F" w:rsidRDefault="009C775F" w:rsidP="009C775F"/>
          <w:p w14:paraId="05944500" w14:textId="2427BF28" w:rsidR="009C775F" w:rsidRDefault="009C775F" w:rsidP="009C775F"/>
          <w:p w14:paraId="23DD372D" w14:textId="789A846C" w:rsidR="009C775F" w:rsidRDefault="009C775F" w:rsidP="009C775F"/>
          <w:p w14:paraId="5AD72396" w14:textId="0A7D112E" w:rsidR="009C775F" w:rsidRDefault="009C775F" w:rsidP="009C775F"/>
          <w:p w14:paraId="7B08C376" w14:textId="1A3F7716" w:rsidR="009C775F" w:rsidRDefault="009C775F" w:rsidP="009C775F"/>
          <w:p w14:paraId="0FC84C27" w14:textId="77777777" w:rsidR="009C775F" w:rsidRPr="009C775F" w:rsidRDefault="009C775F" w:rsidP="009C775F"/>
          <w:p w14:paraId="1E49EDA0" w14:textId="77777777" w:rsidR="009C775F" w:rsidRDefault="009C775F" w:rsidP="003C672D">
            <w:pPr>
              <w:pStyle w:val="Heading2"/>
            </w:pPr>
          </w:p>
          <w:p w14:paraId="6995E249" w14:textId="10A8296D" w:rsidR="00713A5F" w:rsidRDefault="00491F4E" w:rsidP="003C672D">
            <w:pPr>
              <w:pStyle w:val="Heading2"/>
            </w:pPr>
            <w:r w:rsidRPr="00A54269">
              <w:t>Letter to the Community</w:t>
            </w:r>
            <w:bookmarkEnd w:id="1"/>
          </w:p>
          <w:p w14:paraId="1F651ABC" w14:textId="77777777" w:rsidR="00F872C8" w:rsidRDefault="00F872C8" w:rsidP="006B6DB7">
            <w:pPr>
              <w:pStyle w:val="Heading3"/>
            </w:pPr>
          </w:p>
          <w:p w14:paraId="4BF8BFB6" w14:textId="7CEF9647" w:rsidR="00AD7F9D" w:rsidRPr="00326C45" w:rsidRDefault="00AD7F9D" w:rsidP="00F872C8">
            <w:pPr>
              <w:spacing w:after="0" w:line="360" w:lineRule="auto"/>
              <w:rPr>
                <w:rFonts w:ascii="Gotham Light" w:hAnsi="Gotham Light" w:cs="Arial"/>
                <w:b/>
                <w:bCs/>
                <w:sz w:val="20"/>
                <w:szCs w:val="20"/>
              </w:rPr>
            </w:pPr>
            <w:r w:rsidRPr="00326C45">
              <w:rPr>
                <w:rFonts w:ascii="Gotham Light" w:hAnsi="Gotham Light" w:cs="Arial"/>
                <w:b/>
                <w:bCs/>
                <w:sz w:val="20"/>
                <w:szCs w:val="20"/>
              </w:rPr>
              <w:t xml:space="preserve">Dear </w:t>
            </w:r>
            <w:r w:rsidR="00197D94">
              <w:rPr>
                <w:rFonts w:ascii="Gotham Light" w:hAnsi="Gotham Light" w:cs="Arial"/>
                <w:b/>
                <w:bCs/>
                <w:sz w:val="20"/>
                <w:szCs w:val="20"/>
              </w:rPr>
              <w:t>Palo Alto</w:t>
            </w:r>
            <w:r w:rsidRPr="00326C45">
              <w:rPr>
                <w:rFonts w:ascii="Gotham Light" w:hAnsi="Gotham Light" w:cs="Arial"/>
                <w:b/>
                <w:bCs/>
                <w:sz w:val="20"/>
                <w:szCs w:val="20"/>
              </w:rPr>
              <w:t xml:space="preserve"> County Residents,</w:t>
            </w:r>
          </w:p>
          <w:p w14:paraId="25AAEF0E" w14:textId="0B1B7609" w:rsidR="009A6790" w:rsidRPr="00326C45" w:rsidRDefault="009A6790" w:rsidP="00F872C8">
            <w:pPr>
              <w:spacing w:after="0" w:line="360" w:lineRule="auto"/>
              <w:rPr>
                <w:rFonts w:ascii="Gotham Light" w:hAnsi="Gotham Light" w:cs="Arial"/>
                <w:b/>
                <w:bCs/>
                <w:sz w:val="20"/>
                <w:szCs w:val="20"/>
              </w:rPr>
            </w:pPr>
          </w:p>
          <w:p w14:paraId="202ECE41" w14:textId="09B694DE" w:rsidR="00AD7F9D" w:rsidRPr="00326C45" w:rsidRDefault="00AD7F9D" w:rsidP="00F872C8">
            <w:pPr>
              <w:spacing w:after="0" w:line="360" w:lineRule="auto"/>
              <w:rPr>
                <w:rFonts w:ascii="Gotham Light" w:hAnsi="Gotham Light" w:cs="Arial"/>
                <w:b/>
                <w:bCs/>
                <w:sz w:val="20"/>
                <w:szCs w:val="20"/>
              </w:rPr>
            </w:pPr>
            <w:r w:rsidRPr="00326C45">
              <w:rPr>
                <w:rFonts w:ascii="Gotham Light" w:hAnsi="Gotham Light" w:cs="Arial"/>
                <w:b/>
                <w:bCs/>
                <w:sz w:val="20"/>
                <w:szCs w:val="20"/>
              </w:rPr>
              <w:t xml:space="preserve">We are pleased to present the </w:t>
            </w:r>
            <w:r w:rsidRPr="00326C45">
              <w:rPr>
                <w:rFonts w:ascii="Gotham Light" w:hAnsi="Gotham Light" w:cs="Arial"/>
                <w:b/>
                <w:bCs/>
                <w:i/>
                <w:iCs/>
                <w:sz w:val="20"/>
                <w:szCs w:val="20"/>
              </w:rPr>
              <w:t>202</w:t>
            </w:r>
            <w:r w:rsidR="006B6DB7" w:rsidRPr="00326C45">
              <w:rPr>
                <w:rFonts w:ascii="Gotham Light" w:hAnsi="Gotham Light" w:cs="Arial"/>
                <w:b/>
                <w:bCs/>
                <w:i/>
                <w:iCs/>
                <w:sz w:val="20"/>
                <w:szCs w:val="20"/>
              </w:rPr>
              <w:t>0</w:t>
            </w:r>
            <w:r w:rsidRPr="00326C45">
              <w:rPr>
                <w:rFonts w:ascii="Gotham Light" w:hAnsi="Gotham Light" w:cs="Arial"/>
                <w:b/>
                <w:bCs/>
                <w:i/>
                <w:iCs/>
                <w:sz w:val="20"/>
                <w:szCs w:val="20"/>
              </w:rPr>
              <w:t>-202</w:t>
            </w:r>
            <w:r w:rsidR="006B6DB7" w:rsidRPr="00326C45">
              <w:rPr>
                <w:rFonts w:ascii="Gotham Light" w:hAnsi="Gotham Light" w:cs="Arial"/>
                <w:b/>
                <w:bCs/>
                <w:i/>
                <w:iCs/>
                <w:sz w:val="20"/>
                <w:szCs w:val="20"/>
              </w:rPr>
              <w:t>3</w:t>
            </w:r>
            <w:r w:rsidRPr="00326C45">
              <w:rPr>
                <w:rFonts w:ascii="Gotham Light" w:hAnsi="Gotham Light" w:cs="Arial"/>
                <w:b/>
                <w:bCs/>
                <w:i/>
                <w:iCs/>
                <w:sz w:val="20"/>
                <w:szCs w:val="20"/>
              </w:rPr>
              <w:t xml:space="preserve"> </w:t>
            </w:r>
            <w:r w:rsidR="00197D94">
              <w:rPr>
                <w:rFonts w:ascii="Gotham Light" w:hAnsi="Gotham Light" w:cs="Arial"/>
                <w:b/>
                <w:bCs/>
                <w:i/>
                <w:iCs/>
                <w:sz w:val="20"/>
                <w:szCs w:val="20"/>
              </w:rPr>
              <w:t>Palo Alto</w:t>
            </w:r>
            <w:r w:rsidRPr="00326C45">
              <w:rPr>
                <w:rFonts w:ascii="Gotham Light" w:hAnsi="Gotham Light" w:cs="Arial"/>
                <w:b/>
                <w:bCs/>
                <w:i/>
                <w:iCs/>
                <w:sz w:val="20"/>
                <w:szCs w:val="20"/>
              </w:rPr>
              <w:t xml:space="preserve"> County Community Health Improvement Plan</w:t>
            </w:r>
            <w:r w:rsidRPr="00326C45">
              <w:rPr>
                <w:rFonts w:ascii="Gotham Light" w:hAnsi="Gotham Light" w:cs="Arial"/>
                <w:b/>
                <w:bCs/>
                <w:sz w:val="20"/>
                <w:szCs w:val="20"/>
              </w:rPr>
              <w:t xml:space="preserve">, produced by </w:t>
            </w:r>
            <w:r w:rsidR="00197D94">
              <w:rPr>
                <w:rFonts w:ascii="Gotham Light" w:hAnsi="Gotham Light" w:cs="Arial"/>
                <w:b/>
                <w:bCs/>
                <w:sz w:val="20"/>
                <w:szCs w:val="20"/>
              </w:rPr>
              <w:t xml:space="preserve">Palo Alto County Public Health in conjunction with </w:t>
            </w:r>
            <w:r w:rsidRPr="00326C45">
              <w:rPr>
                <w:rFonts w:ascii="Gotham Light" w:hAnsi="Gotham Light" w:cs="Arial"/>
                <w:b/>
                <w:bCs/>
                <w:sz w:val="20"/>
                <w:szCs w:val="20"/>
              </w:rPr>
              <w:t xml:space="preserve">CG Public Health. The </w:t>
            </w:r>
            <w:r w:rsidR="004D527A" w:rsidRPr="00326C45">
              <w:rPr>
                <w:rFonts w:ascii="Gotham Light" w:hAnsi="Gotham Light" w:cs="Arial"/>
                <w:b/>
                <w:bCs/>
                <w:sz w:val="20"/>
                <w:szCs w:val="20"/>
              </w:rPr>
              <w:t>C</w:t>
            </w:r>
            <w:r w:rsidRPr="00326C45">
              <w:rPr>
                <w:rFonts w:ascii="Gotham Light" w:hAnsi="Gotham Light" w:cs="Arial"/>
                <w:b/>
                <w:bCs/>
                <w:sz w:val="20"/>
                <w:szCs w:val="20"/>
              </w:rPr>
              <w:t xml:space="preserve">ommunity </w:t>
            </w:r>
            <w:r w:rsidR="004D527A" w:rsidRPr="00326C45">
              <w:rPr>
                <w:rFonts w:ascii="Gotham Light" w:hAnsi="Gotham Light" w:cs="Arial"/>
                <w:b/>
                <w:bCs/>
                <w:sz w:val="20"/>
                <w:szCs w:val="20"/>
              </w:rPr>
              <w:t>H</w:t>
            </w:r>
            <w:r w:rsidRPr="00326C45">
              <w:rPr>
                <w:rFonts w:ascii="Gotham Light" w:hAnsi="Gotham Light" w:cs="Arial"/>
                <w:b/>
                <w:bCs/>
                <w:sz w:val="20"/>
                <w:szCs w:val="20"/>
              </w:rPr>
              <w:t xml:space="preserve">ealth </w:t>
            </w:r>
            <w:r w:rsidR="004D527A" w:rsidRPr="00326C45">
              <w:rPr>
                <w:rFonts w:ascii="Gotham Light" w:hAnsi="Gotham Light" w:cs="Arial"/>
                <w:b/>
                <w:bCs/>
                <w:sz w:val="20"/>
                <w:szCs w:val="20"/>
              </w:rPr>
              <w:t>I</w:t>
            </w:r>
            <w:r w:rsidRPr="00326C45">
              <w:rPr>
                <w:rFonts w:ascii="Gotham Light" w:hAnsi="Gotham Light" w:cs="Arial"/>
                <w:b/>
                <w:bCs/>
                <w:sz w:val="20"/>
                <w:szCs w:val="20"/>
              </w:rPr>
              <w:t xml:space="preserve">mprovement </w:t>
            </w:r>
            <w:r w:rsidR="004D527A" w:rsidRPr="00326C45">
              <w:rPr>
                <w:rFonts w:ascii="Gotham Light" w:hAnsi="Gotham Light" w:cs="Arial"/>
                <w:b/>
                <w:bCs/>
                <w:sz w:val="20"/>
                <w:szCs w:val="20"/>
              </w:rPr>
              <w:t>P</w:t>
            </w:r>
            <w:r w:rsidRPr="00326C45">
              <w:rPr>
                <w:rFonts w:ascii="Gotham Light" w:hAnsi="Gotham Light" w:cs="Arial"/>
                <w:b/>
                <w:bCs/>
                <w:sz w:val="20"/>
                <w:szCs w:val="20"/>
              </w:rPr>
              <w:t>lan (CHIP) is a county-wide effort to address the concerns stated in the Community Health Assessment</w:t>
            </w:r>
            <w:r w:rsidR="007D12E6">
              <w:rPr>
                <w:rFonts w:ascii="Gotham Light" w:hAnsi="Gotham Light" w:cs="Arial"/>
                <w:b/>
                <w:bCs/>
                <w:sz w:val="20"/>
                <w:szCs w:val="20"/>
              </w:rPr>
              <w:t xml:space="preserve"> (CHA)</w:t>
            </w:r>
            <w:r w:rsidRPr="00326C45">
              <w:rPr>
                <w:rFonts w:ascii="Gotham Light" w:hAnsi="Gotham Light" w:cs="Arial"/>
                <w:b/>
                <w:bCs/>
                <w:sz w:val="20"/>
                <w:szCs w:val="20"/>
              </w:rPr>
              <w:t xml:space="preserve">. </w:t>
            </w:r>
            <w:r w:rsidR="00DA7CA5" w:rsidRPr="00326C45">
              <w:rPr>
                <w:rFonts w:ascii="Gotham Light" w:hAnsi="Gotham Light" w:cs="Arial"/>
                <w:b/>
                <w:bCs/>
                <w:sz w:val="20"/>
                <w:szCs w:val="20"/>
              </w:rPr>
              <w:t xml:space="preserve">This plan is developed through listening to the community members and looking for patterns that contribute to health issues. </w:t>
            </w:r>
          </w:p>
          <w:p w14:paraId="7B4299F3" w14:textId="1EE8DFB6" w:rsidR="004D527A" w:rsidRPr="00326C45" w:rsidRDefault="004D527A" w:rsidP="00F872C8">
            <w:pPr>
              <w:spacing w:after="0" w:line="360" w:lineRule="auto"/>
              <w:rPr>
                <w:rFonts w:ascii="Gotham Light" w:hAnsi="Gotham Light" w:cs="Arial"/>
                <w:b/>
                <w:bCs/>
                <w:sz w:val="20"/>
                <w:szCs w:val="20"/>
              </w:rPr>
            </w:pPr>
          </w:p>
          <w:p w14:paraId="66DAFF23" w14:textId="5BD9344B" w:rsidR="004D527A" w:rsidRPr="00326C45" w:rsidRDefault="004D527A" w:rsidP="00F872C8">
            <w:pPr>
              <w:spacing w:after="0" w:line="360" w:lineRule="auto"/>
              <w:rPr>
                <w:rFonts w:ascii="Gotham Light" w:hAnsi="Gotham Light" w:cs="Arial"/>
                <w:b/>
                <w:bCs/>
                <w:sz w:val="20"/>
                <w:szCs w:val="20"/>
              </w:rPr>
            </w:pPr>
            <w:r w:rsidRPr="00326C45">
              <w:rPr>
                <w:rFonts w:ascii="Gotham Light" w:hAnsi="Gotham Light" w:cs="Arial"/>
                <w:b/>
                <w:bCs/>
                <w:sz w:val="20"/>
                <w:szCs w:val="20"/>
              </w:rPr>
              <w:t>Many agenc</w:t>
            </w:r>
            <w:r w:rsidR="00042866">
              <w:rPr>
                <w:rFonts w:ascii="Gotham Light" w:hAnsi="Gotham Light" w:cs="Arial"/>
                <w:b/>
                <w:bCs/>
                <w:sz w:val="20"/>
                <w:szCs w:val="20"/>
              </w:rPr>
              <w:t>y representatives</w:t>
            </w:r>
            <w:r w:rsidRPr="00326C45">
              <w:rPr>
                <w:rFonts w:ascii="Gotham Light" w:hAnsi="Gotham Light" w:cs="Arial"/>
                <w:b/>
                <w:bCs/>
                <w:sz w:val="20"/>
                <w:szCs w:val="20"/>
              </w:rPr>
              <w:t xml:space="preserve"> and community members </w:t>
            </w:r>
            <w:r w:rsidR="00042866">
              <w:rPr>
                <w:rFonts w:ascii="Gotham Light" w:hAnsi="Gotham Light" w:cs="Arial"/>
                <w:b/>
                <w:bCs/>
                <w:sz w:val="20"/>
                <w:szCs w:val="20"/>
              </w:rPr>
              <w:t>created</w:t>
            </w:r>
            <w:r w:rsidRPr="00326C45">
              <w:rPr>
                <w:rFonts w:ascii="Gotham Light" w:hAnsi="Gotham Light" w:cs="Arial"/>
                <w:b/>
                <w:bCs/>
                <w:sz w:val="20"/>
                <w:szCs w:val="20"/>
              </w:rPr>
              <w:t xml:space="preserve"> action plans for </w:t>
            </w:r>
            <w:r w:rsidR="00042866">
              <w:rPr>
                <w:rFonts w:ascii="Gotham Light" w:hAnsi="Gotham Light" w:cs="Arial"/>
                <w:b/>
                <w:bCs/>
                <w:sz w:val="20"/>
                <w:szCs w:val="20"/>
              </w:rPr>
              <w:t>community-selected top</w:t>
            </w:r>
            <w:r w:rsidRPr="00326C45">
              <w:rPr>
                <w:rFonts w:ascii="Gotham Light" w:hAnsi="Gotham Light" w:cs="Arial"/>
                <w:b/>
                <w:bCs/>
                <w:sz w:val="20"/>
                <w:szCs w:val="20"/>
              </w:rPr>
              <w:t xml:space="preserve"> priority areas. We want to thank the many individuals, agencies, and organizations for their dedication to improving the health of northern Iowans</w:t>
            </w:r>
            <w:r w:rsidR="00AB28AC" w:rsidRPr="00326C45">
              <w:rPr>
                <w:rFonts w:ascii="Gotham Light" w:hAnsi="Gotham Light" w:cs="Arial"/>
                <w:b/>
                <w:bCs/>
                <w:sz w:val="20"/>
                <w:szCs w:val="20"/>
              </w:rPr>
              <w:t xml:space="preserve"> through attending meetings, participating in activities, and </w:t>
            </w:r>
            <w:r w:rsidR="00042866">
              <w:rPr>
                <w:rFonts w:ascii="Gotham Light" w:hAnsi="Gotham Light" w:cs="Arial"/>
                <w:b/>
                <w:bCs/>
                <w:sz w:val="20"/>
                <w:szCs w:val="20"/>
              </w:rPr>
              <w:t>developing policies</w:t>
            </w:r>
            <w:r w:rsidR="00AB28AC" w:rsidRPr="00326C45">
              <w:rPr>
                <w:rFonts w:ascii="Gotham Light" w:hAnsi="Gotham Light" w:cs="Arial"/>
                <w:b/>
                <w:bCs/>
                <w:sz w:val="20"/>
                <w:szCs w:val="20"/>
              </w:rPr>
              <w:t>. These individuals and agencies have</w:t>
            </w:r>
            <w:r w:rsidR="00DA64B3">
              <w:rPr>
                <w:rFonts w:ascii="Gotham Light" w:hAnsi="Gotham Light" w:cs="Arial"/>
                <w:b/>
                <w:bCs/>
                <w:sz w:val="20"/>
                <w:szCs w:val="20"/>
              </w:rPr>
              <w:t xml:space="preserve"> helped</w:t>
            </w:r>
            <w:r w:rsidR="00AB28AC" w:rsidRPr="00326C45">
              <w:rPr>
                <w:rFonts w:ascii="Gotham Light" w:hAnsi="Gotham Light" w:cs="Arial"/>
                <w:b/>
                <w:bCs/>
                <w:sz w:val="20"/>
                <w:szCs w:val="20"/>
              </w:rPr>
              <w:t xml:space="preserve"> and will help ensure the success of the CHA-CHIP. </w:t>
            </w:r>
          </w:p>
          <w:p w14:paraId="57032880" w14:textId="77777777" w:rsidR="004D527A" w:rsidRPr="00326C45" w:rsidRDefault="004D527A" w:rsidP="00F872C8">
            <w:pPr>
              <w:spacing w:after="0" w:line="360" w:lineRule="auto"/>
              <w:rPr>
                <w:rFonts w:ascii="Gotham Light" w:hAnsi="Gotham Light" w:cs="Arial"/>
                <w:b/>
                <w:bCs/>
                <w:sz w:val="20"/>
                <w:szCs w:val="20"/>
              </w:rPr>
            </w:pPr>
          </w:p>
          <w:p w14:paraId="654B4B71" w14:textId="4C05A2B5" w:rsidR="00AB28AC" w:rsidRPr="00326C45" w:rsidRDefault="00042866" w:rsidP="00F872C8">
            <w:pPr>
              <w:spacing w:after="0" w:line="360" w:lineRule="auto"/>
              <w:rPr>
                <w:rFonts w:ascii="Gotham Light" w:hAnsi="Gotham Light" w:cs="Arial"/>
                <w:b/>
                <w:bCs/>
                <w:sz w:val="20"/>
                <w:szCs w:val="20"/>
              </w:rPr>
            </w:pPr>
            <w:r>
              <w:rPr>
                <w:rFonts w:ascii="Gotham Light" w:hAnsi="Gotham Light" w:cs="Arial"/>
                <w:b/>
                <w:bCs/>
                <w:sz w:val="20"/>
                <w:szCs w:val="20"/>
              </w:rPr>
              <w:t>A</w:t>
            </w:r>
            <w:r w:rsidR="00AD7F9D" w:rsidRPr="00326C45">
              <w:rPr>
                <w:rFonts w:ascii="Gotham Light" w:hAnsi="Gotham Light" w:cs="Arial"/>
                <w:b/>
                <w:bCs/>
                <w:sz w:val="20"/>
                <w:szCs w:val="20"/>
              </w:rPr>
              <w:t xml:space="preserve"> community</w:t>
            </w:r>
            <w:r>
              <w:rPr>
                <w:rFonts w:ascii="Gotham Light" w:hAnsi="Gotham Light" w:cs="Arial"/>
                <w:b/>
                <w:bCs/>
                <w:sz w:val="20"/>
                <w:szCs w:val="20"/>
              </w:rPr>
              <w:t xml:space="preserve"> must</w:t>
            </w:r>
            <w:r w:rsidR="00AD7F9D" w:rsidRPr="00326C45">
              <w:rPr>
                <w:rFonts w:ascii="Gotham Light" w:hAnsi="Gotham Light" w:cs="Arial"/>
                <w:b/>
                <w:bCs/>
                <w:sz w:val="20"/>
                <w:szCs w:val="20"/>
              </w:rPr>
              <w:t xml:space="preserve"> provide input on how to improve the health and wellbeing of their communities. Just like a person makes decisions that affect their health, our communities can do the same thing. We invite everyone throughout the County to participate in tackling health priority areas discussed in this plan. </w:t>
            </w:r>
            <w:r w:rsidR="00DA7CA5" w:rsidRPr="00326C45">
              <w:rPr>
                <w:rFonts w:ascii="Gotham Light" w:hAnsi="Gotham Light" w:cs="Arial"/>
                <w:b/>
                <w:bCs/>
                <w:sz w:val="20"/>
                <w:szCs w:val="20"/>
              </w:rPr>
              <w:t xml:space="preserve">The CHIP is a roadmap of change that lays out how to address complex health issues like stigma and poverty, but such change does not happen overnight. </w:t>
            </w:r>
            <w:r w:rsidR="00AD7F9D" w:rsidRPr="00326C45">
              <w:rPr>
                <w:rFonts w:ascii="Gotham Light" w:hAnsi="Gotham Light" w:cs="Arial"/>
                <w:b/>
                <w:bCs/>
                <w:sz w:val="20"/>
                <w:szCs w:val="20"/>
              </w:rPr>
              <w:t>Together</w:t>
            </w:r>
            <w:r w:rsidR="00DA64B3">
              <w:rPr>
                <w:rFonts w:ascii="Gotham Light" w:hAnsi="Gotham Light" w:cs="Arial"/>
                <w:b/>
                <w:bCs/>
                <w:sz w:val="20"/>
                <w:szCs w:val="20"/>
              </w:rPr>
              <w:t>,</w:t>
            </w:r>
            <w:r w:rsidR="00DA7CA5" w:rsidRPr="00326C45">
              <w:rPr>
                <w:rFonts w:ascii="Gotham Light" w:hAnsi="Gotham Light" w:cs="Arial"/>
                <w:b/>
                <w:bCs/>
                <w:sz w:val="20"/>
                <w:szCs w:val="20"/>
              </w:rPr>
              <w:t xml:space="preserve"> over time</w:t>
            </w:r>
            <w:r w:rsidR="00AD7F9D" w:rsidRPr="00326C45">
              <w:rPr>
                <w:rFonts w:ascii="Gotham Light" w:hAnsi="Gotham Light" w:cs="Arial"/>
                <w:b/>
                <w:bCs/>
                <w:sz w:val="20"/>
                <w:szCs w:val="20"/>
              </w:rPr>
              <w:t xml:space="preserve">, we can </w:t>
            </w:r>
            <w:r w:rsidR="00DA7CA5" w:rsidRPr="00326C45">
              <w:rPr>
                <w:rFonts w:ascii="Gotham Light" w:hAnsi="Gotham Light" w:cs="Arial"/>
                <w:b/>
                <w:bCs/>
                <w:sz w:val="20"/>
                <w:szCs w:val="20"/>
              </w:rPr>
              <w:t>make progress</w:t>
            </w:r>
            <w:r w:rsidR="00AD7F9D" w:rsidRPr="00326C45">
              <w:rPr>
                <w:rFonts w:ascii="Gotham Light" w:hAnsi="Gotham Light" w:cs="Arial"/>
                <w:b/>
                <w:bCs/>
                <w:sz w:val="20"/>
                <w:szCs w:val="20"/>
              </w:rPr>
              <w:t xml:space="preserve"> t</w:t>
            </w:r>
            <w:r w:rsidR="00DA7CA5" w:rsidRPr="00326C45">
              <w:rPr>
                <w:rFonts w:ascii="Gotham Light" w:hAnsi="Gotham Light" w:cs="Arial"/>
                <w:b/>
                <w:bCs/>
                <w:sz w:val="20"/>
                <w:szCs w:val="20"/>
              </w:rPr>
              <w:t>o</w:t>
            </w:r>
            <w:r w:rsidR="00AD7F9D" w:rsidRPr="00326C45">
              <w:rPr>
                <w:rFonts w:ascii="Gotham Light" w:hAnsi="Gotham Light" w:cs="Arial"/>
                <w:b/>
                <w:bCs/>
                <w:sz w:val="20"/>
                <w:szCs w:val="20"/>
              </w:rPr>
              <w:t xml:space="preserve"> promote and protect the health of all individuals, families, and communities who live, learn, work, pray and play in </w:t>
            </w:r>
            <w:r w:rsidR="007D12E6">
              <w:rPr>
                <w:rFonts w:ascii="Gotham Light" w:hAnsi="Gotham Light" w:cs="Arial"/>
                <w:b/>
                <w:bCs/>
                <w:sz w:val="20"/>
                <w:szCs w:val="20"/>
              </w:rPr>
              <w:t>north Iowa</w:t>
            </w:r>
            <w:r w:rsidR="00AD7F9D" w:rsidRPr="00326C45">
              <w:rPr>
                <w:rFonts w:ascii="Gotham Light" w:hAnsi="Gotham Light" w:cs="Arial"/>
                <w:b/>
                <w:bCs/>
                <w:sz w:val="20"/>
                <w:szCs w:val="20"/>
              </w:rPr>
              <w:t xml:space="preserve">. </w:t>
            </w:r>
            <w:r w:rsidR="004D527A" w:rsidRPr="00326C45">
              <w:rPr>
                <w:rFonts w:ascii="Gotham Light" w:hAnsi="Gotham Light" w:cs="Arial"/>
                <w:b/>
                <w:bCs/>
                <w:sz w:val="20"/>
                <w:szCs w:val="20"/>
              </w:rPr>
              <w:t xml:space="preserve"> </w:t>
            </w:r>
          </w:p>
          <w:p w14:paraId="74AC01CF" w14:textId="77777777" w:rsidR="00AB28AC" w:rsidRPr="00326C45" w:rsidRDefault="00AB28AC" w:rsidP="00F872C8">
            <w:pPr>
              <w:spacing w:after="0" w:line="360" w:lineRule="auto"/>
              <w:rPr>
                <w:rFonts w:ascii="Gotham Light" w:hAnsi="Gotham Light" w:cs="Arial"/>
                <w:b/>
                <w:bCs/>
                <w:sz w:val="20"/>
                <w:szCs w:val="20"/>
              </w:rPr>
            </w:pPr>
          </w:p>
          <w:p w14:paraId="378BE26E" w14:textId="4C8D7FF6" w:rsidR="009A6790" w:rsidRDefault="007D12E6" w:rsidP="00F872C8">
            <w:pPr>
              <w:spacing w:after="0" w:line="360" w:lineRule="auto"/>
              <w:rPr>
                <w:rFonts w:ascii="Arial" w:hAnsi="Arial" w:cs="Arial"/>
                <w:sz w:val="20"/>
                <w:szCs w:val="20"/>
              </w:rPr>
            </w:pPr>
            <w:bookmarkStart w:id="2" w:name="_Hlk77689251"/>
            <w:r>
              <w:rPr>
                <w:rFonts w:ascii="Gotham Light" w:hAnsi="Gotham Light" w:cs="Arial"/>
                <w:b/>
                <w:bCs/>
                <w:sz w:val="20"/>
                <w:szCs w:val="20"/>
              </w:rPr>
              <w:t>Be</w:t>
            </w:r>
            <w:r w:rsidR="009A6790" w:rsidRPr="00326C45">
              <w:rPr>
                <w:rFonts w:ascii="Gotham Light" w:hAnsi="Gotham Light" w:cs="Arial"/>
                <w:b/>
                <w:bCs/>
                <w:sz w:val="20"/>
                <w:szCs w:val="20"/>
              </w:rPr>
              <w:t xml:space="preserve"> a part of the solution </w:t>
            </w:r>
            <w:r w:rsidR="00042866">
              <w:rPr>
                <w:rFonts w:ascii="Gotham Light" w:hAnsi="Gotham Light" w:cs="Arial"/>
                <w:b/>
                <w:bCs/>
                <w:sz w:val="20"/>
                <w:szCs w:val="20"/>
              </w:rPr>
              <w:t xml:space="preserve">by </w:t>
            </w:r>
            <w:r w:rsidR="009A6790" w:rsidRPr="00326C45">
              <w:rPr>
                <w:rFonts w:ascii="Gotham Light" w:hAnsi="Gotham Light" w:cs="Arial"/>
                <w:b/>
                <w:bCs/>
                <w:sz w:val="20"/>
                <w:szCs w:val="20"/>
              </w:rPr>
              <w:t xml:space="preserve">educating your family, neighbors, friends, and colleagues. </w:t>
            </w:r>
            <w:bookmarkEnd w:id="2"/>
            <w:r w:rsidR="00AB28AC" w:rsidRPr="00326C45">
              <w:rPr>
                <w:rFonts w:ascii="Gotham Medium" w:hAnsi="Gotham Medium" w:cs="Arial"/>
                <w:b/>
                <w:bCs/>
                <w:i/>
                <w:iCs/>
                <w:sz w:val="20"/>
                <w:szCs w:val="20"/>
              </w:rPr>
              <w:t>Want to get involved?</w:t>
            </w:r>
            <w:r w:rsidR="00AB28AC" w:rsidRPr="00326C45">
              <w:rPr>
                <w:rFonts w:ascii="Gotham Light" w:hAnsi="Gotham Light" w:cs="Arial"/>
                <w:b/>
                <w:bCs/>
                <w:i/>
                <w:iCs/>
                <w:sz w:val="20"/>
                <w:szCs w:val="20"/>
              </w:rPr>
              <w:t xml:space="preserve"> </w:t>
            </w:r>
            <w:r w:rsidR="00AB28AC" w:rsidRPr="00326C45">
              <w:rPr>
                <w:rFonts w:ascii="Gotham Light" w:hAnsi="Gotham Light" w:cs="Arial"/>
                <w:b/>
                <w:bCs/>
                <w:sz w:val="20"/>
                <w:szCs w:val="20"/>
              </w:rPr>
              <w:t xml:space="preserve">Contact </w:t>
            </w:r>
            <w:r w:rsidR="00197D94">
              <w:rPr>
                <w:rFonts w:ascii="Gotham Light" w:hAnsi="Gotham Light" w:cs="Arial"/>
                <w:b/>
                <w:bCs/>
                <w:sz w:val="20"/>
                <w:szCs w:val="20"/>
              </w:rPr>
              <w:t>PA</w:t>
            </w:r>
            <w:r w:rsidR="00AB28AC" w:rsidRPr="00326C45">
              <w:rPr>
                <w:rFonts w:ascii="Gotham Light" w:hAnsi="Gotham Light" w:cs="Arial"/>
                <w:b/>
                <w:bCs/>
                <w:sz w:val="20"/>
                <w:szCs w:val="20"/>
              </w:rPr>
              <w:t xml:space="preserve"> Public Health </w:t>
            </w:r>
            <w:r w:rsidR="0079503F">
              <w:rPr>
                <w:rFonts w:ascii="Gotham Light" w:hAnsi="Gotham Light" w:cs="Arial"/>
                <w:b/>
                <w:bCs/>
                <w:sz w:val="20"/>
                <w:szCs w:val="20"/>
              </w:rPr>
              <w:t xml:space="preserve">at </w:t>
            </w:r>
            <w:r w:rsidR="00197D94">
              <w:rPr>
                <w:rFonts w:ascii="Gotham Light" w:hAnsi="Gotham Light" w:cs="Arial"/>
                <w:b/>
                <w:bCs/>
                <w:sz w:val="20"/>
                <w:szCs w:val="20"/>
              </w:rPr>
              <w:t>712-852-5419</w:t>
            </w:r>
            <w:r w:rsidR="00AB28AC" w:rsidRPr="00326C45">
              <w:rPr>
                <w:rFonts w:ascii="Gotham Light" w:hAnsi="Gotham Light" w:cs="Arial"/>
                <w:b/>
                <w:bCs/>
                <w:sz w:val="20"/>
                <w:szCs w:val="20"/>
              </w:rPr>
              <w:t xml:space="preserve"> to learn more about health improvement. </w:t>
            </w:r>
            <w:bookmarkStart w:id="3" w:name="_Hlk77689342"/>
            <w:r w:rsidR="00AB28AC" w:rsidRPr="00326C45">
              <w:rPr>
                <w:rFonts w:ascii="Gotham Light" w:hAnsi="Gotham Light" w:cs="Arial"/>
                <w:b/>
                <w:bCs/>
                <w:sz w:val="20"/>
                <w:szCs w:val="20"/>
              </w:rPr>
              <w:t>At a minimum, s</w:t>
            </w:r>
            <w:r w:rsidR="009A6790" w:rsidRPr="00326C45">
              <w:rPr>
                <w:rFonts w:ascii="Gotham Light" w:hAnsi="Gotham Light" w:cs="Arial"/>
                <w:b/>
                <w:bCs/>
                <w:sz w:val="20"/>
                <w:szCs w:val="20"/>
              </w:rPr>
              <w:t>hare the information in this document that you found surprising or most eye-openin</w:t>
            </w:r>
            <w:r w:rsidR="00AB28AC" w:rsidRPr="00326C45">
              <w:rPr>
                <w:rFonts w:ascii="Gotham Light" w:hAnsi="Gotham Light" w:cs="Arial"/>
                <w:b/>
                <w:bCs/>
                <w:sz w:val="20"/>
                <w:szCs w:val="20"/>
              </w:rPr>
              <w:t>g on social media, or at your next dinner party</w:t>
            </w:r>
            <w:r w:rsidR="009A6790" w:rsidRPr="00326C45">
              <w:rPr>
                <w:rFonts w:ascii="Gotham Light" w:hAnsi="Gotham Light" w:cs="Arial"/>
                <w:b/>
                <w:bCs/>
                <w:sz w:val="20"/>
                <w:szCs w:val="20"/>
              </w:rPr>
              <w:t xml:space="preserve">. </w:t>
            </w:r>
            <w:r w:rsidR="00DA7CA5" w:rsidRPr="00326C45">
              <w:rPr>
                <w:rFonts w:ascii="Gotham Light" w:hAnsi="Gotham Light" w:cs="Arial"/>
                <w:b/>
                <w:bCs/>
                <w:sz w:val="20"/>
                <w:szCs w:val="20"/>
              </w:rPr>
              <w:t xml:space="preserve">Every </w:t>
            </w:r>
            <w:r w:rsidR="00513182">
              <w:rPr>
                <w:rFonts w:ascii="Gotham Light" w:hAnsi="Gotham Light" w:cs="Arial"/>
                <w:b/>
                <w:bCs/>
                <w:sz w:val="20"/>
                <w:szCs w:val="20"/>
              </w:rPr>
              <w:t>north Iowan</w:t>
            </w:r>
            <w:r w:rsidR="00DA7CA5" w:rsidRPr="00326C45">
              <w:rPr>
                <w:rFonts w:ascii="Gotham Light" w:hAnsi="Gotham Light" w:cs="Arial"/>
                <w:b/>
                <w:bCs/>
                <w:sz w:val="20"/>
                <w:szCs w:val="20"/>
              </w:rPr>
              <w:t xml:space="preserve"> has a role to play. </w:t>
            </w:r>
            <w:bookmarkEnd w:id="3"/>
          </w:p>
          <w:p w14:paraId="5CAF0396" w14:textId="33C88BF0" w:rsidR="009A6790" w:rsidRDefault="009A6790" w:rsidP="00F872C8">
            <w:pPr>
              <w:spacing w:after="0" w:line="360" w:lineRule="auto"/>
              <w:rPr>
                <w:rFonts w:ascii="Arial" w:hAnsi="Arial" w:cs="Arial"/>
                <w:sz w:val="20"/>
                <w:szCs w:val="20"/>
              </w:rPr>
            </w:pPr>
          </w:p>
          <w:p w14:paraId="16ACB6C4" w14:textId="77777777" w:rsidR="0041172A" w:rsidRDefault="0041172A" w:rsidP="00326C45">
            <w:pPr>
              <w:spacing w:after="0" w:line="360" w:lineRule="auto"/>
              <w:jc w:val="center"/>
              <w:rPr>
                <w:rFonts w:ascii="Gotham Light" w:hAnsi="Gotham Light" w:cs="Arial"/>
                <w:sz w:val="20"/>
                <w:szCs w:val="20"/>
              </w:rPr>
            </w:pPr>
          </w:p>
          <w:p w14:paraId="3BB8167E" w14:textId="7CE274EE" w:rsidR="00326C45" w:rsidRPr="00326C45" w:rsidRDefault="00326C45" w:rsidP="00326C45">
            <w:pPr>
              <w:spacing w:after="0" w:line="360" w:lineRule="auto"/>
              <w:jc w:val="center"/>
              <w:rPr>
                <w:rFonts w:ascii="Gotham Light" w:hAnsi="Gotham Light" w:cs="Arial"/>
                <w:sz w:val="20"/>
                <w:szCs w:val="20"/>
              </w:rPr>
            </w:pPr>
            <w:r>
              <w:rPr>
                <w:rFonts w:ascii="Gotham Light" w:hAnsi="Gotham Light" w:cs="Arial"/>
                <w:sz w:val="20"/>
                <w:szCs w:val="20"/>
              </w:rPr>
              <w:t xml:space="preserve">                                        </w:t>
            </w:r>
            <w:r w:rsidRPr="00326C45">
              <w:rPr>
                <w:rFonts w:ascii="Gotham Light" w:hAnsi="Gotham Light" w:cs="Arial"/>
                <w:sz w:val="20"/>
                <w:szCs w:val="20"/>
              </w:rPr>
              <w:t xml:space="preserve">Sincerely, </w:t>
            </w:r>
          </w:p>
          <w:p w14:paraId="26BF21CC" w14:textId="74F7FAF0" w:rsidR="00326C45" w:rsidRDefault="00326C45" w:rsidP="00326C45">
            <w:pPr>
              <w:spacing w:after="0" w:line="360" w:lineRule="auto"/>
              <w:jc w:val="right"/>
              <w:rPr>
                <w:rFonts w:ascii="Gotham Light" w:hAnsi="Gotham Light" w:cs="Arial"/>
                <w:sz w:val="20"/>
                <w:szCs w:val="20"/>
              </w:rPr>
            </w:pPr>
          </w:p>
          <w:p w14:paraId="5E835FAC" w14:textId="53254554" w:rsidR="00326C45" w:rsidRPr="00326C45" w:rsidRDefault="003C672D" w:rsidP="00B60B8B">
            <w:pPr>
              <w:spacing w:after="0" w:line="360" w:lineRule="auto"/>
              <w:jc w:val="center"/>
              <w:rPr>
                <w:rFonts w:ascii="Gotham Light" w:hAnsi="Gotham Light" w:cs="Arial"/>
                <w:sz w:val="20"/>
                <w:szCs w:val="20"/>
              </w:rPr>
            </w:pPr>
            <w:r>
              <w:rPr>
                <w:rFonts w:ascii="Gotham Light" w:hAnsi="Gotham Light" w:cs="Arial"/>
                <w:sz w:val="20"/>
                <w:szCs w:val="20"/>
              </w:rPr>
              <w:t xml:space="preserve">                                                                                                    </w:t>
            </w:r>
            <w:r w:rsidR="00326C45" w:rsidRPr="00326C45">
              <w:rPr>
                <w:rFonts w:ascii="Gotham Light" w:hAnsi="Gotham Light" w:cs="Arial"/>
                <w:sz w:val="20"/>
                <w:szCs w:val="20"/>
              </w:rPr>
              <w:t>The Health Improvement Collaborative</w:t>
            </w:r>
          </w:p>
          <w:p w14:paraId="673A199A" w14:textId="3AF50C4D" w:rsidR="003C672D" w:rsidRDefault="003C672D" w:rsidP="009A6790"/>
          <w:p w14:paraId="65E5BA44" w14:textId="3A3048AB" w:rsidR="003C672D" w:rsidRDefault="003C672D" w:rsidP="009A6790"/>
          <w:p w14:paraId="00CA9622" w14:textId="77777777" w:rsidR="00B60B8B" w:rsidRDefault="00B60B8B" w:rsidP="00D07B3A">
            <w:pPr>
              <w:pStyle w:val="Heading2"/>
            </w:pPr>
            <w:bookmarkStart w:id="4" w:name="_Toc80362224"/>
          </w:p>
          <w:p w14:paraId="65F4D70B" w14:textId="57E17ECE" w:rsidR="00C74AB7" w:rsidRPr="00C74AB7" w:rsidRDefault="00DE04D6" w:rsidP="00D07B3A">
            <w:pPr>
              <w:pStyle w:val="Heading2"/>
            </w:pPr>
            <w:r w:rsidRPr="00A54269">
              <w:t>Executive Summary</w:t>
            </w:r>
            <w:bookmarkEnd w:id="4"/>
          </w:p>
          <w:p w14:paraId="6427CA17" w14:textId="60AF2509" w:rsidR="003C672D" w:rsidRPr="00042866" w:rsidRDefault="00042866" w:rsidP="00C74AB7">
            <w:pPr>
              <w:spacing w:line="240" w:lineRule="auto"/>
              <w:rPr>
                <w:rFonts w:ascii="Gotham Light" w:hAnsi="Gotham Light" w:cs="Arial"/>
                <w:sz w:val="20"/>
                <w:szCs w:val="20"/>
              </w:rPr>
            </w:pPr>
            <w:r>
              <w:rPr>
                <w:noProof/>
              </w:rPr>
              <w:lastRenderedPageBreak/>
              <w:drawing>
                <wp:anchor distT="0" distB="0" distL="114300" distR="114300" simplePos="0" relativeHeight="251687936" behindDoc="0" locked="0" layoutInCell="1" allowOverlap="1" wp14:anchorId="16525FAD" wp14:editId="748FBAD5">
                  <wp:simplePos x="0" y="0"/>
                  <wp:positionH relativeFrom="column">
                    <wp:posOffset>4407535</wp:posOffset>
                  </wp:positionH>
                  <wp:positionV relativeFrom="paragraph">
                    <wp:posOffset>1825238</wp:posOffset>
                  </wp:positionV>
                  <wp:extent cx="2054860" cy="1407160"/>
                  <wp:effectExtent l="0" t="0" r="2540" b="2540"/>
                  <wp:wrapThrough wrapText="bothSides">
                    <wp:wrapPolygon edited="0">
                      <wp:start x="0" y="0"/>
                      <wp:lineTo x="0" y="21347"/>
                      <wp:lineTo x="21426" y="21347"/>
                      <wp:lineTo x="2142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4860" cy="1407160"/>
                          </a:xfrm>
                          <a:prstGeom prst="rect">
                            <a:avLst/>
                          </a:prstGeom>
                        </pic:spPr>
                      </pic:pic>
                    </a:graphicData>
                  </a:graphic>
                  <wp14:sizeRelH relativeFrom="margin">
                    <wp14:pctWidth>0</wp14:pctWidth>
                  </wp14:sizeRelH>
                  <wp14:sizeRelV relativeFrom="margin">
                    <wp14:pctHeight>0</wp14:pctHeight>
                  </wp14:sizeRelV>
                </wp:anchor>
              </w:drawing>
            </w:r>
            <w:r w:rsidR="003C672D" w:rsidRPr="00042866">
              <w:rPr>
                <w:rFonts w:ascii="Gotham Light" w:hAnsi="Gotham Light" w:cs="Arial"/>
                <w:sz w:val="20"/>
                <w:szCs w:val="20"/>
              </w:rPr>
              <w:t>In early 2019, the process of conducting the first iteration of a regional north</w:t>
            </w:r>
            <w:r w:rsidRPr="00042866">
              <w:rPr>
                <w:rFonts w:ascii="Gotham Light" w:hAnsi="Gotham Light" w:cs="Arial"/>
                <w:sz w:val="20"/>
                <w:szCs w:val="20"/>
              </w:rPr>
              <w:t>-</w:t>
            </w:r>
            <w:r w:rsidR="003C672D" w:rsidRPr="00042866">
              <w:rPr>
                <w:rFonts w:ascii="Gotham Light" w:hAnsi="Gotham Light" w:cs="Arial"/>
                <w:sz w:val="20"/>
                <w:szCs w:val="20"/>
              </w:rPr>
              <w:t xml:space="preserve">central Iowa Community Health Assessment (CHA) and Community Health Improvement Plan (CHIP) began. </w:t>
            </w:r>
            <w:r w:rsidR="008351B3" w:rsidRPr="008351B3">
              <w:rPr>
                <w:rFonts w:ascii="Gotham Light" w:hAnsi="Gotham Light" w:cs="Arial"/>
                <w:sz w:val="20"/>
                <w:szCs w:val="20"/>
              </w:rPr>
              <w:t>For the first time, the CHA-CHIP process worked together as a 14-county region. Health problems and priorities do not vary widely from county to county, therefore working together will strengthen partnerships, maximize resources and impact for north Iowa. Participants considered social determinants of health, causes of higher health risks for specific populations and health inequity. Throughout this process, the community vision and values guided discussion and direction.</w:t>
            </w:r>
            <w:r w:rsidR="008351B3">
              <w:rPr>
                <w:rFonts w:ascii="Gotham Light" w:hAnsi="Gotham Light" w:cs="Arial"/>
                <w:sz w:val="20"/>
                <w:szCs w:val="20"/>
              </w:rPr>
              <w:t xml:space="preserve"> </w:t>
            </w:r>
            <w:r w:rsidR="00D113D6">
              <w:rPr>
                <w:rFonts w:ascii="Gotham Light" w:hAnsi="Gotham Light" w:cs="Arial"/>
                <w:sz w:val="20"/>
                <w:szCs w:val="20"/>
              </w:rPr>
              <w:t xml:space="preserve">Fifteen </w:t>
            </w:r>
            <w:r w:rsidR="003C672D" w:rsidRPr="00042866">
              <w:rPr>
                <w:rFonts w:ascii="Gotham Light" w:hAnsi="Gotham Light" w:cs="Arial"/>
                <w:sz w:val="20"/>
                <w:szCs w:val="20"/>
              </w:rPr>
              <w:t>organizations joined together using the Mobilizing for Action through Planning and Partnerships (MAPP) model, a community-based model that necessitates community engagement at all levels to conduct the CHA-CHIP. We assess</w:t>
            </w:r>
            <w:r w:rsidRPr="00042866">
              <w:rPr>
                <w:rFonts w:ascii="Gotham Light" w:hAnsi="Gotham Light" w:cs="Arial"/>
                <w:sz w:val="20"/>
                <w:szCs w:val="20"/>
              </w:rPr>
              <w:t>ed</w:t>
            </w:r>
            <w:r w:rsidR="003C672D" w:rsidRPr="00042866">
              <w:rPr>
                <w:rFonts w:ascii="Gotham Light" w:hAnsi="Gotham Light" w:cs="Arial"/>
                <w:sz w:val="20"/>
                <w:szCs w:val="20"/>
              </w:rPr>
              <w:t xml:space="preserve"> the current health status of communities across 14 counties, identified needs, and created a comprehensive plan </w:t>
            </w:r>
            <w:r w:rsidRPr="00042866">
              <w:rPr>
                <w:rFonts w:ascii="Gotham Light" w:hAnsi="Gotham Light" w:cs="Arial"/>
                <w:sz w:val="20"/>
                <w:szCs w:val="20"/>
              </w:rPr>
              <w:t>by</w:t>
            </w:r>
            <w:r w:rsidR="003C672D" w:rsidRPr="00042866">
              <w:rPr>
                <w:rFonts w:ascii="Gotham Light" w:hAnsi="Gotham Light" w:cs="Arial"/>
                <w:sz w:val="20"/>
                <w:szCs w:val="20"/>
              </w:rPr>
              <w:t xml:space="preserve"> eliciting input from residents, community organizations, and other stakeholders</w:t>
            </w:r>
            <w:r w:rsidRPr="00042866">
              <w:rPr>
                <w:rFonts w:ascii="Gotham Light" w:hAnsi="Gotham Light" w:cs="Arial"/>
                <w:sz w:val="20"/>
                <w:szCs w:val="20"/>
              </w:rPr>
              <w:t xml:space="preserve"> to methodically improve the community’s health.</w:t>
            </w:r>
            <w:r w:rsidR="00AC0D4A">
              <w:rPr>
                <w:rFonts w:ascii="Gotham Light" w:hAnsi="Gotham Light" w:cs="Arial"/>
                <w:sz w:val="20"/>
                <w:szCs w:val="20"/>
              </w:rPr>
              <w:t xml:space="preserve"> For more information on the assessment of health issues, read the </w:t>
            </w:r>
            <w:hyperlink r:id="rId12" w:history="1">
              <w:r w:rsidR="00AC0D4A" w:rsidRPr="00042866">
                <w:rPr>
                  <w:rStyle w:val="Hyperlink"/>
                  <w:rFonts w:ascii="Gotham Light" w:hAnsi="Gotham Light" w:cs="Arial"/>
                  <w:sz w:val="20"/>
                  <w:szCs w:val="20"/>
                </w:rPr>
                <w:t>Community Health Assessment Report 2020</w:t>
              </w:r>
            </w:hyperlink>
            <w:r w:rsidR="00AC0D4A" w:rsidRPr="00042866">
              <w:rPr>
                <w:rFonts w:ascii="Gotham Light" w:hAnsi="Gotham Light" w:cs="Arial"/>
                <w:sz w:val="20"/>
                <w:szCs w:val="20"/>
              </w:rPr>
              <w:t>.</w:t>
            </w:r>
          </w:p>
          <w:p w14:paraId="51501395" w14:textId="423A934A" w:rsidR="00416EAE" w:rsidRPr="00042866" w:rsidRDefault="00C64B21" w:rsidP="00C74AB7">
            <w:pPr>
              <w:spacing w:line="240" w:lineRule="auto"/>
              <w:rPr>
                <w:rFonts w:ascii="Gotham Light" w:hAnsi="Gotham Light" w:cs="Arial"/>
                <w:sz w:val="20"/>
                <w:szCs w:val="20"/>
              </w:rPr>
            </w:pPr>
            <w:r w:rsidRPr="00042866">
              <w:rPr>
                <w:rFonts w:ascii="Gotham Light" w:hAnsi="Gotham Light" w:cs="Arial"/>
                <w:sz w:val="20"/>
                <w:szCs w:val="20"/>
              </w:rPr>
              <w:t xml:space="preserve">Through this assessment and planning process, various issues were identified, </w:t>
            </w:r>
            <w:r w:rsidR="00DA64B3">
              <w:rPr>
                <w:rFonts w:ascii="Gotham Light" w:hAnsi="Gotham Light" w:cs="Arial"/>
                <w:sz w:val="20"/>
                <w:szCs w:val="20"/>
              </w:rPr>
              <w:t>and</w:t>
            </w:r>
            <w:r w:rsidRPr="00042866">
              <w:rPr>
                <w:rFonts w:ascii="Gotham Light" w:hAnsi="Gotham Light" w:cs="Arial"/>
                <w:sz w:val="20"/>
                <w:szCs w:val="20"/>
              </w:rPr>
              <w:t xml:space="preserve"> three health priorities were voted upon to be </w:t>
            </w:r>
            <w:r w:rsidR="00416EAE" w:rsidRPr="00042866">
              <w:rPr>
                <w:rFonts w:ascii="Gotham Light" w:hAnsi="Gotham Light" w:cs="Arial"/>
                <w:sz w:val="20"/>
                <w:szCs w:val="20"/>
              </w:rPr>
              <w:t>addressed during the next 3-year implementation period. Those priorities are:</w:t>
            </w:r>
          </w:p>
          <w:p w14:paraId="06E72AEC" w14:textId="37362D9E" w:rsidR="00C64B21" w:rsidRPr="00042866" w:rsidRDefault="00416EAE" w:rsidP="00C74AB7">
            <w:pPr>
              <w:pStyle w:val="ListParagraph"/>
              <w:numPr>
                <w:ilvl w:val="0"/>
                <w:numId w:val="17"/>
              </w:numPr>
              <w:spacing w:line="240" w:lineRule="auto"/>
              <w:rPr>
                <w:rFonts w:ascii="Gotham Light" w:hAnsi="Gotham Light" w:cs="Arial"/>
                <w:sz w:val="20"/>
                <w:szCs w:val="20"/>
              </w:rPr>
            </w:pPr>
            <w:r w:rsidRPr="00042866">
              <w:rPr>
                <w:rFonts w:ascii="Gotham Light" w:hAnsi="Gotham Light" w:cs="Arial"/>
                <w:sz w:val="20"/>
                <w:szCs w:val="20"/>
              </w:rPr>
              <w:t>Access to Care</w:t>
            </w:r>
          </w:p>
          <w:p w14:paraId="1F4C365D" w14:textId="7F2B34B7" w:rsidR="00416EAE" w:rsidRPr="00042866" w:rsidRDefault="00416EAE" w:rsidP="00C74AB7">
            <w:pPr>
              <w:pStyle w:val="ListParagraph"/>
              <w:numPr>
                <w:ilvl w:val="0"/>
                <w:numId w:val="17"/>
              </w:numPr>
              <w:spacing w:line="240" w:lineRule="auto"/>
              <w:rPr>
                <w:rFonts w:ascii="Gotham Light" w:hAnsi="Gotham Light" w:cs="Arial"/>
                <w:sz w:val="20"/>
                <w:szCs w:val="20"/>
              </w:rPr>
            </w:pPr>
            <w:r w:rsidRPr="00042866">
              <w:rPr>
                <w:rFonts w:ascii="Gotham Light" w:hAnsi="Gotham Light" w:cs="Arial"/>
                <w:sz w:val="20"/>
                <w:szCs w:val="20"/>
              </w:rPr>
              <w:t>Early Childhood Issues</w:t>
            </w:r>
          </w:p>
          <w:p w14:paraId="51BE18D5" w14:textId="3480D5E6" w:rsidR="00C74AB7" w:rsidRPr="00042866" w:rsidRDefault="00D113D6" w:rsidP="00C74AB7">
            <w:pPr>
              <w:pStyle w:val="ListParagraph"/>
              <w:numPr>
                <w:ilvl w:val="0"/>
                <w:numId w:val="17"/>
              </w:numPr>
              <w:spacing w:line="240" w:lineRule="auto"/>
              <w:rPr>
                <w:rFonts w:ascii="Gotham Light" w:hAnsi="Gotham Light" w:cs="Arial"/>
                <w:sz w:val="20"/>
                <w:szCs w:val="20"/>
              </w:rPr>
            </w:pPr>
            <w:r w:rsidRPr="00C74AB7">
              <w:rPr>
                <w:rFonts w:ascii="Arial" w:hAnsi="Arial" w:cs="Arial"/>
                <w:noProof/>
                <w:sz w:val="20"/>
                <w:szCs w:val="20"/>
              </w:rPr>
              <mc:AlternateContent>
                <mc:Choice Requires="wps">
                  <w:drawing>
                    <wp:anchor distT="0" distB="0" distL="114300" distR="114300" simplePos="0" relativeHeight="251692032" behindDoc="0" locked="0" layoutInCell="1" allowOverlap="1" wp14:anchorId="69C08DB1" wp14:editId="680E22FF">
                      <wp:simplePos x="0" y="0"/>
                      <wp:positionH relativeFrom="column">
                        <wp:posOffset>4546600</wp:posOffset>
                      </wp:positionH>
                      <wp:positionV relativeFrom="paragraph">
                        <wp:posOffset>122555</wp:posOffset>
                      </wp:positionV>
                      <wp:extent cx="1844040" cy="222250"/>
                      <wp:effectExtent l="0" t="0" r="22860" b="25400"/>
                      <wp:wrapThrough wrapText="bothSides">
                        <wp:wrapPolygon edited="0">
                          <wp:start x="0" y="0"/>
                          <wp:lineTo x="0" y="22217"/>
                          <wp:lineTo x="21645" y="22217"/>
                          <wp:lineTo x="21645"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1844040" cy="222250"/>
                              </a:xfrm>
                              <a:prstGeom prst="rect">
                                <a:avLst/>
                              </a:prstGeom>
                              <a:solidFill>
                                <a:schemeClr val="bg1"/>
                              </a:solidFill>
                              <a:ln w="6350">
                                <a:solidFill>
                                  <a:schemeClr val="bg1"/>
                                </a:solidFill>
                              </a:ln>
                            </wps:spPr>
                            <wps:txbx>
                              <w:txbxContent>
                                <w:p w14:paraId="4E5054C6" w14:textId="51733DEA" w:rsidR="000D531F" w:rsidRPr="008351B3" w:rsidRDefault="000D531F" w:rsidP="00C2651D">
                                  <w:pPr>
                                    <w:jc w:val="center"/>
                                    <w:rPr>
                                      <w:rFonts w:ascii="Arial" w:hAnsi="Arial" w:cs="Arial"/>
                                      <w:i/>
                                      <w:iCs/>
                                      <w:sz w:val="16"/>
                                      <w:szCs w:val="16"/>
                                    </w:rPr>
                                  </w:pPr>
                                  <w:r w:rsidRPr="008351B3">
                                    <w:rPr>
                                      <w:rFonts w:ascii="Arial" w:hAnsi="Arial" w:cs="Arial"/>
                                      <w:i/>
                                      <w:iCs/>
                                      <w:sz w:val="16"/>
                                      <w:szCs w:val="16"/>
                                    </w:rPr>
                                    <w:t xml:space="preserve">Figure 1: North Iowa </w:t>
                                  </w:r>
                                  <w:r w:rsidR="00C2651D" w:rsidRPr="008351B3">
                                    <w:rPr>
                                      <w:rFonts w:ascii="Arial" w:hAnsi="Arial" w:cs="Arial"/>
                                      <w:i/>
                                      <w:iCs/>
                                      <w:sz w:val="16"/>
                                      <w:szCs w:val="16"/>
                                    </w:rPr>
                                    <w:t>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8DB1" id="Text Box 1" o:spid="_x0000_s1029" type="#_x0000_t202" style="position:absolute;left:0;text-align:left;margin-left:358pt;margin-top:9.65pt;width:145.2pt;height: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" fillcolor="white [3212]" strokecolor="white [3212]" strokeweight=".5pt">
                      <v:textbox>
                        <w:txbxContent>
                          <w:p w14:paraId="4E5054C6" w14:textId="51733DEA" w:rsidR="000D531F" w:rsidRPr="008351B3" w:rsidRDefault="000D531F" w:rsidP="00C2651D">
                            <w:pPr>
                              <w:jc w:val="center"/>
                              <w:rPr>
                                <w:rFonts w:ascii="Arial" w:hAnsi="Arial" w:cs="Arial"/>
                                <w:i/>
                                <w:iCs/>
                                <w:sz w:val="16"/>
                                <w:szCs w:val="16"/>
                              </w:rPr>
                            </w:pPr>
                            <w:r w:rsidRPr="008351B3">
                              <w:rPr>
                                <w:rFonts w:ascii="Arial" w:hAnsi="Arial" w:cs="Arial"/>
                                <w:i/>
                                <w:iCs/>
                                <w:sz w:val="16"/>
                                <w:szCs w:val="16"/>
                              </w:rPr>
                              <w:t xml:space="preserve">Figure 1: North Iowa </w:t>
                            </w:r>
                            <w:r w:rsidR="00C2651D" w:rsidRPr="008351B3">
                              <w:rPr>
                                <w:rFonts w:ascii="Arial" w:hAnsi="Arial" w:cs="Arial"/>
                                <w:i/>
                                <w:iCs/>
                                <w:sz w:val="16"/>
                                <w:szCs w:val="16"/>
                              </w:rPr>
                              <w:t>Region</w:t>
                            </w:r>
                          </w:p>
                        </w:txbxContent>
                      </v:textbox>
                      <w10:wrap type="through"/>
                    </v:shape>
                  </w:pict>
                </mc:Fallback>
              </mc:AlternateContent>
            </w:r>
            <w:r w:rsidR="00416EAE" w:rsidRPr="00042866">
              <w:rPr>
                <w:rFonts w:ascii="Gotham Light" w:hAnsi="Gotham Light" w:cs="Arial"/>
                <w:sz w:val="20"/>
                <w:szCs w:val="20"/>
              </w:rPr>
              <w:t>Housing</w:t>
            </w:r>
          </w:p>
          <w:p w14:paraId="425F5175" w14:textId="17F9DF86" w:rsidR="00416EAE" w:rsidRPr="00C74AB7" w:rsidRDefault="0076245A" w:rsidP="00C74AB7">
            <w:pPr>
              <w:spacing w:line="240" w:lineRule="auto"/>
              <w:rPr>
                <w:rFonts w:ascii="Arial" w:hAnsi="Arial" w:cs="Arial"/>
                <w:sz w:val="20"/>
                <w:szCs w:val="20"/>
              </w:rPr>
            </w:pPr>
            <w:r w:rsidRPr="00042866">
              <w:rPr>
                <w:rFonts w:ascii="Gotham Light" w:hAnsi="Gotham Light" w:cs="Arial"/>
                <w:sz w:val="20"/>
                <w:szCs w:val="20"/>
              </w:rPr>
              <w:t xml:space="preserve">These priorities served as starting points in the development of the CHIP. </w:t>
            </w:r>
            <w:r w:rsidR="00FB2138" w:rsidRPr="00042866">
              <w:rPr>
                <w:rFonts w:ascii="Gotham Light" w:hAnsi="Gotham Light" w:cs="Arial"/>
                <w:sz w:val="20"/>
                <w:szCs w:val="20"/>
              </w:rPr>
              <w:t>The purpose of the Community Health Improvement Plan (CHIP) is to identify how to strategically and collaboratively address health priority areas</w:t>
            </w:r>
            <w:r w:rsidR="00FB2138">
              <w:rPr>
                <w:rFonts w:ascii="Gotham Light" w:hAnsi="Gotham Light" w:cs="Arial"/>
                <w:sz w:val="20"/>
                <w:szCs w:val="20"/>
              </w:rPr>
              <w:t xml:space="preserve"> established</w:t>
            </w:r>
            <w:r w:rsidR="00FB2138" w:rsidRPr="00042866">
              <w:rPr>
                <w:rFonts w:ascii="Gotham Light" w:hAnsi="Gotham Light" w:cs="Arial"/>
                <w:sz w:val="20"/>
                <w:szCs w:val="20"/>
              </w:rPr>
              <w:t xml:space="preserve"> to improve the health and well-being of our community</w:t>
            </w:r>
            <w:r w:rsidR="00FB2138">
              <w:rPr>
                <w:rFonts w:ascii="Gotham Light" w:hAnsi="Gotham Light" w:cs="Arial"/>
                <w:sz w:val="20"/>
                <w:szCs w:val="20"/>
              </w:rPr>
              <w:t xml:space="preserve">. </w:t>
            </w:r>
            <w:r w:rsidRPr="00042866">
              <w:rPr>
                <w:rFonts w:ascii="Gotham Light" w:hAnsi="Gotham Light" w:cs="Arial"/>
                <w:sz w:val="20"/>
                <w:szCs w:val="20"/>
              </w:rPr>
              <w:t>This document outlines the process for how the community</w:t>
            </w:r>
            <w:r w:rsidR="00C74AB7" w:rsidRPr="00042866">
              <w:rPr>
                <w:rFonts w:ascii="Gotham Light" w:hAnsi="Gotham Light" w:cs="Arial"/>
                <w:sz w:val="20"/>
                <w:szCs w:val="20"/>
              </w:rPr>
              <w:t xml:space="preserve"> prioritized</w:t>
            </w:r>
            <w:r w:rsidRPr="00042866">
              <w:rPr>
                <w:rFonts w:ascii="Gotham Light" w:hAnsi="Gotham Light" w:cs="Arial"/>
                <w:sz w:val="20"/>
                <w:szCs w:val="20"/>
              </w:rPr>
              <w:t xml:space="preserve"> strategic </w:t>
            </w:r>
            <w:r w:rsidR="00C74AB7" w:rsidRPr="00042866">
              <w:rPr>
                <w:rFonts w:ascii="Gotham Light" w:hAnsi="Gotham Light" w:cs="Arial"/>
                <w:sz w:val="20"/>
                <w:szCs w:val="20"/>
              </w:rPr>
              <w:t>issues and</w:t>
            </w:r>
            <w:r w:rsidRPr="00042866">
              <w:rPr>
                <w:rFonts w:ascii="Gotham Light" w:hAnsi="Gotham Light" w:cs="Arial"/>
                <w:sz w:val="20"/>
                <w:szCs w:val="20"/>
              </w:rPr>
              <w:t xml:space="preserve"> </w:t>
            </w:r>
            <w:r w:rsidR="00C74AB7" w:rsidRPr="00042866">
              <w:rPr>
                <w:rFonts w:ascii="Gotham Light" w:hAnsi="Gotham Light" w:cs="Arial"/>
                <w:sz w:val="20"/>
                <w:szCs w:val="20"/>
              </w:rPr>
              <w:t xml:space="preserve">formed goals and strategies to guide the community through the development and implementation of action plans for each health priority in the 2020-2023 CHIP. There is </w:t>
            </w:r>
            <w:r w:rsidR="00042866" w:rsidRPr="00042866">
              <w:rPr>
                <w:rFonts w:ascii="Gotham Light" w:hAnsi="Gotham Light" w:cs="Arial"/>
                <w:sz w:val="20"/>
                <w:szCs w:val="20"/>
              </w:rPr>
              <w:t xml:space="preserve">an </w:t>
            </w:r>
            <w:r w:rsidR="00C74AB7" w:rsidRPr="00042866">
              <w:rPr>
                <w:rFonts w:ascii="Gotham Light" w:hAnsi="Gotham Light" w:cs="Arial"/>
                <w:sz w:val="20"/>
                <w:szCs w:val="20"/>
              </w:rPr>
              <w:t xml:space="preserve">emphasis on addressing root causes, using evidence-based approaches with health equity at the center of </w:t>
            </w:r>
            <w:r w:rsidR="00FB2138">
              <w:rPr>
                <w:rFonts w:ascii="Gotham Light" w:hAnsi="Gotham Light" w:cs="Arial"/>
                <w:sz w:val="20"/>
                <w:szCs w:val="20"/>
              </w:rPr>
              <w:t xml:space="preserve">all </w:t>
            </w:r>
            <w:r w:rsidR="00C74AB7" w:rsidRPr="00042866">
              <w:rPr>
                <w:rFonts w:ascii="Gotham Light" w:hAnsi="Gotham Light" w:cs="Arial"/>
                <w:sz w:val="20"/>
                <w:szCs w:val="20"/>
              </w:rPr>
              <w:t>activities to ensure everyone has a fair and just opportunity to achieve optimal health and well-being</w:t>
            </w:r>
            <w:r w:rsidR="00C74AB7" w:rsidRPr="00C74AB7">
              <w:rPr>
                <w:rFonts w:ascii="Arial" w:hAnsi="Arial" w:cs="Arial"/>
                <w:sz w:val="20"/>
                <w:szCs w:val="20"/>
              </w:rPr>
              <w:t xml:space="preserve">. </w:t>
            </w:r>
          </w:p>
          <w:p w14:paraId="182AE345" w14:textId="77777777" w:rsidR="0041172A" w:rsidRDefault="0041172A" w:rsidP="003C672D">
            <w:pPr>
              <w:pStyle w:val="Heading2"/>
            </w:pPr>
          </w:p>
          <w:p w14:paraId="641A8AC7" w14:textId="38F7DECB" w:rsidR="00C74AB7" w:rsidRPr="003C672D" w:rsidRDefault="00EA3BB7" w:rsidP="003C672D">
            <w:pPr>
              <w:pStyle w:val="Heading2"/>
            </w:pPr>
            <w:bookmarkStart w:id="5" w:name="_Toc80362225"/>
            <w:r>
              <w:t>MAPP Framework</w:t>
            </w:r>
            <w:bookmarkEnd w:id="5"/>
          </w:p>
          <w:p w14:paraId="44794657" w14:textId="2AFB2BBF" w:rsidR="00431A3F" w:rsidRPr="00111B51" w:rsidRDefault="005B306E" w:rsidP="00E96662">
            <w:pPr>
              <w:rPr>
                <w:rFonts w:ascii="Gotham Light" w:hAnsi="Gotham Light" w:cstheme="majorHAnsi"/>
                <w:sz w:val="20"/>
                <w:szCs w:val="20"/>
              </w:rPr>
            </w:pPr>
            <w:r w:rsidRPr="00111B51">
              <w:rPr>
                <w:rFonts w:ascii="Gotham Light" w:hAnsi="Gotham Light" w:cstheme="majorHAnsi"/>
                <w:noProof/>
                <w:sz w:val="20"/>
                <w:szCs w:val="20"/>
              </w:rPr>
              <w:drawing>
                <wp:anchor distT="0" distB="0" distL="114300" distR="114300" simplePos="0" relativeHeight="251682816" behindDoc="0" locked="0" layoutInCell="1" allowOverlap="1" wp14:anchorId="55527597" wp14:editId="7BA0711F">
                  <wp:simplePos x="0" y="0"/>
                  <wp:positionH relativeFrom="column">
                    <wp:posOffset>4109416</wp:posOffset>
                  </wp:positionH>
                  <wp:positionV relativeFrom="paragraph">
                    <wp:posOffset>52070</wp:posOffset>
                  </wp:positionV>
                  <wp:extent cx="2356485" cy="2360930"/>
                  <wp:effectExtent l="0" t="0" r="5715" b="1270"/>
                  <wp:wrapThrough wrapText="bothSides">
                    <wp:wrapPolygon edited="0">
                      <wp:start x="0" y="0"/>
                      <wp:lineTo x="0" y="21437"/>
                      <wp:lineTo x="21478" y="21437"/>
                      <wp:lineTo x="214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6485"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2C5" w:rsidRPr="00111B51">
              <w:rPr>
                <w:rFonts w:ascii="Gotham Light" w:hAnsi="Gotham Light" w:cstheme="majorHAnsi"/>
                <w:sz w:val="20"/>
                <w:szCs w:val="20"/>
              </w:rPr>
              <w:t xml:space="preserve">MAPP is a community-wide strategic planning tool aiming to improve community health. The framework was formed by the National Association of County and City Health Officials (NACCHO) and the Centers for Disease Control and Prevention (CDC). </w:t>
            </w:r>
            <w:r w:rsidR="002117EF" w:rsidRPr="00111B51">
              <w:rPr>
                <w:rFonts w:ascii="Gotham Light" w:hAnsi="Gotham Light" w:cstheme="majorHAnsi"/>
                <w:sz w:val="20"/>
                <w:szCs w:val="20"/>
              </w:rPr>
              <w:t>The</w:t>
            </w:r>
            <w:r w:rsidR="00EE52C5" w:rsidRPr="00111B51">
              <w:rPr>
                <w:rFonts w:ascii="Gotham Light" w:hAnsi="Gotham Light" w:cstheme="majorHAnsi"/>
                <w:sz w:val="20"/>
                <w:szCs w:val="20"/>
              </w:rPr>
              <w:t xml:space="preserve"> </w:t>
            </w:r>
            <w:r w:rsidR="002117EF" w:rsidRPr="00111B51">
              <w:rPr>
                <w:rFonts w:ascii="Gotham Light" w:hAnsi="Gotham Light" w:cstheme="majorHAnsi"/>
                <w:sz w:val="20"/>
                <w:szCs w:val="20"/>
              </w:rPr>
              <w:t xml:space="preserve">MAPP framework was selected because </w:t>
            </w:r>
            <w:r w:rsidR="005C5FBC" w:rsidRPr="00111B51">
              <w:rPr>
                <w:rFonts w:ascii="Gotham Light" w:hAnsi="Gotham Light" w:cstheme="majorHAnsi"/>
                <w:sz w:val="20"/>
                <w:szCs w:val="20"/>
              </w:rPr>
              <w:t>it emphasizes engaging local public health system partners and community members in a collaborative assessment and planning process</w:t>
            </w:r>
            <w:r w:rsidR="00DA64B3">
              <w:rPr>
                <w:rFonts w:ascii="Gotham Light" w:hAnsi="Gotham Light" w:cstheme="majorHAnsi"/>
                <w:sz w:val="20"/>
                <w:szCs w:val="20"/>
              </w:rPr>
              <w:t>.</w:t>
            </w:r>
            <w:r w:rsidR="00EE52C5" w:rsidRPr="00111B51">
              <w:rPr>
                <w:rFonts w:ascii="Gotham Light" w:hAnsi="Gotham Light" w:cstheme="majorHAnsi"/>
                <w:sz w:val="20"/>
                <w:szCs w:val="20"/>
              </w:rPr>
              <w:t xml:space="preserve"> </w:t>
            </w:r>
            <w:r w:rsidR="00DA64B3">
              <w:rPr>
                <w:rFonts w:ascii="Gotham Light" w:hAnsi="Gotham Light" w:cstheme="majorHAnsi"/>
                <w:sz w:val="20"/>
                <w:szCs w:val="20"/>
              </w:rPr>
              <w:t>F</w:t>
            </w:r>
            <w:r w:rsidR="00EE52C5" w:rsidRPr="00111B51">
              <w:rPr>
                <w:rFonts w:ascii="Gotham Light" w:hAnsi="Gotham Light" w:cstheme="majorHAnsi"/>
                <w:sz w:val="20"/>
                <w:szCs w:val="20"/>
              </w:rPr>
              <w:t>urthermore</w:t>
            </w:r>
            <w:r w:rsidR="00FB2138">
              <w:rPr>
                <w:rFonts w:ascii="Gotham Light" w:hAnsi="Gotham Light" w:cstheme="majorHAnsi"/>
                <w:sz w:val="20"/>
                <w:szCs w:val="20"/>
              </w:rPr>
              <w:t>,</w:t>
            </w:r>
            <w:r w:rsidR="00EE52C5" w:rsidRPr="00111B51">
              <w:rPr>
                <w:rFonts w:ascii="Gotham Light" w:hAnsi="Gotham Light" w:cstheme="majorHAnsi"/>
                <w:sz w:val="20"/>
                <w:szCs w:val="20"/>
              </w:rPr>
              <w:t xml:space="preserve"> this is the second iteration that Cerro Gordo </w:t>
            </w:r>
            <w:r w:rsidR="00083C44" w:rsidRPr="00111B51">
              <w:rPr>
                <w:rFonts w:ascii="Gotham Light" w:hAnsi="Gotham Light" w:cstheme="majorHAnsi"/>
                <w:sz w:val="20"/>
                <w:szCs w:val="20"/>
              </w:rPr>
              <w:t>C</w:t>
            </w:r>
            <w:r w:rsidR="00EE52C5" w:rsidRPr="00111B51">
              <w:rPr>
                <w:rFonts w:ascii="Gotham Light" w:hAnsi="Gotham Light" w:cstheme="majorHAnsi"/>
                <w:sz w:val="20"/>
                <w:szCs w:val="20"/>
              </w:rPr>
              <w:t>ounty has used the MAPP framework to inform the CHA</w:t>
            </w:r>
            <w:r w:rsidR="00DA64B3">
              <w:rPr>
                <w:rFonts w:ascii="Gotham Light" w:hAnsi="Gotham Light" w:cstheme="majorHAnsi"/>
                <w:sz w:val="20"/>
                <w:szCs w:val="20"/>
              </w:rPr>
              <w:t>-</w:t>
            </w:r>
            <w:r w:rsidR="00EE52C5" w:rsidRPr="00111B51">
              <w:rPr>
                <w:rFonts w:ascii="Gotham Light" w:hAnsi="Gotham Light" w:cstheme="majorHAnsi"/>
                <w:sz w:val="20"/>
                <w:szCs w:val="20"/>
              </w:rPr>
              <w:t xml:space="preserve">CHIP. </w:t>
            </w:r>
          </w:p>
          <w:p w14:paraId="5DFC2467" w14:textId="7AD92C18" w:rsidR="00083C44" w:rsidRPr="00111B51" w:rsidRDefault="00083C44" w:rsidP="00E96662">
            <w:pPr>
              <w:rPr>
                <w:rFonts w:ascii="Gotham Light" w:hAnsi="Gotham Light" w:cstheme="majorHAnsi"/>
                <w:sz w:val="20"/>
                <w:szCs w:val="20"/>
                <w:u w:val="single"/>
              </w:rPr>
            </w:pPr>
            <w:r w:rsidRPr="00111B51">
              <w:rPr>
                <w:rFonts w:ascii="Gotham Light" w:hAnsi="Gotham Light" w:cstheme="majorHAnsi"/>
                <w:sz w:val="20"/>
                <w:szCs w:val="20"/>
                <w:u w:val="single"/>
              </w:rPr>
              <w:t>The six phases of the MAPP framework include:</w:t>
            </w:r>
          </w:p>
          <w:p w14:paraId="170A0E28" w14:textId="6262A20F" w:rsidR="00083C44" w:rsidRPr="00111B51" w:rsidRDefault="00083C44" w:rsidP="00083C44">
            <w:pPr>
              <w:pStyle w:val="ListParagraph"/>
              <w:numPr>
                <w:ilvl w:val="0"/>
                <w:numId w:val="8"/>
              </w:numPr>
              <w:rPr>
                <w:rFonts w:ascii="Gotham Light" w:hAnsi="Gotham Light" w:cstheme="majorHAnsi"/>
                <w:sz w:val="20"/>
                <w:szCs w:val="20"/>
              </w:rPr>
            </w:pPr>
            <w:r w:rsidRPr="00111B51">
              <w:rPr>
                <w:rFonts w:ascii="Gotham Light" w:hAnsi="Gotham Light" w:cstheme="majorHAnsi"/>
                <w:sz w:val="20"/>
                <w:szCs w:val="20"/>
              </w:rPr>
              <w:t>Organizing for Success and Partnership Development</w:t>
            </w:r>
          </w:p>
          <w:p w14:paraId="3901C266" w14:textId="4EA26DCF" w:rsidR="00083C44" w:rsidRPr="00111B51" w:rsidRDefault="00083C44" w:rsidP="00083C44">
            <w:pPr>
              <w:pStyle w:val="ListParagraph"/>
              <w:numPr>
                <w:ilvl w:val="0"/>
                <w:numId w:val="8"/>
              </w:numPr>
              <w:rPr>
                <w:rFonts w:ascii="Gotham Light" w:hAnsi="Gotham Light" w:cstheme="majorHAnsi"/>
                <w:sz w:val="20"/>
                <w:szCs w:val="20"/>
              </w:rPr>
            </w:pPr>
            <w:r w:rsidRPr="00111B51">
              <w:rPr>
                <w:rFonts w:ascii="Gotham Light" w:hAnsi="Gotham Light" w:cstheme="majorHAnsi"/>
                <w:sz w:val="20"/>
                <w:szCs w:val="20"/>
              </w:rPr>
              <w:t>Visioning</w:t>
            </w:r>
          </w:p>
          <w:p w14:paraId="134CB935" w14:textId="6EEEDF88" w:rsidR="00083C44" w:rsidRPr="00111B51" w:rsidRDefault="00DA64B3" w:rsidP="00083C44">
            <w:pPr>
              <w:pStyle w:val="ListParagraph"/>
              <w:numPr>
                <w:ilvl w:val="0"/>
                <w:numId w:val="8"/>
              </w:numPr>
              <w:rPr>
                <w:rFonts w:ascii="Gotham Light" w:hAnsi="Gotham Light" w:cstheme="majorHAnsi"/>
                <w:sz w:val="20"/>
                <w:szCs w:val="20"/>
              </w:rPr>
            </w:pPr>
            <w:r w:rsidRPr="00111B51">
              <w:rPr>
                <w:rFonts w:ascii="Gotham Light" w:hAnsi="Gotham Light"/>
                <w:noProof/>
              </w:rPr>
              <mc:AlternateContent>
                <mc:Choice Requires="wps">
                  <w:drawing>
                    <wp:anchor distT="0" distB="0" distL="114300" distR="114300" simplePos="0" relativeHeight="251691008" behindDoc="0" locked="0" layoutInCell="1" allowOverlap="1" wp14:anchorId="737A6000" wp14:editId="144546C3">
                      <wp:simplePos x="0" y="0"/>
                      <wp:positionH relativeFrom="column">
                        <wp:posOffset>4632960</wp:posOffset>
                      </wp:positionH>
                      <wp:positionV relativeFrom="paragraph">
                        <wp:posOffset>163692</wp:posOffset>
                      </wp:positionV>
                      <wp:extent cx="1470991" cy="27034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470991" cy="270345"/>
                              </a:xfrm>
                              <a:prstGeom prst="rect">
                                <a:avLst/>
                              </a:prstGeom>
                              <a:solidFill>
                                <a:schemeClr val="lt1"/>
                              </a:solidFill>
                              <a:ln w="6350">
                                <a:noFill/>
                              </a:ln>
                            </wps:spPr>
                            <wps:txbx>
                              <w:txbxContent>
                                <w:p w14:paraId="6543C016" w14:textId="215D151F" w:rsidR="00EA170A" w:rsidRPr="00A94159" w:rsidRDefault="00EA170A" w:rsidP="00EA170A">
                                  <w:pPr>
                                    <w:jc w:val="center"/>
                                    <w:rPr>
                                      <w:rFonts w:ascii="Gotham Medium" w:hAnsi="Gotham Medium" w:cs="Arial"/>
                                      <w:b/>
                                      <w:bCs/>
                                      <w:sz w:val="16"/>
                                      <w:szCs w:val="16"/>
                                    </w:rPr>
                                  </w:pPr>
                                  <w:r w:rsidRPr="00A94159">
                                    <w:rPr>
                                      <w:rFonts w:ascii="Gotham Medium" w:hAnsi="Gotham Medium" w:cs="Arial"/>
                                      <w:b/>
                                      <w:bCs/>
                                      <w:sz w:val="16"/>
                                      <w:szCs w:val="16"/>
                                    </w:rPr>
                                    <w:t xml:space="preserve">Figure </w:t>
                                  </w:r>
                                  <w:r w:rsidR="00C2651D" w:rsidRPr="00A94159">
                                    <w:rPr>
                                      <w:rFonts w:ascii="Gotham Medium" w:hAnsi="Gotham Medium" w:cs="Arial"/>
                                      <w:b/>
                                      <w:bCs/>
                                      <w:sz w:val="16"/>
                                      <w:szCs w:val="16"/>
                                    </w:rPr>
                                    <w:t>2</w:t>
                                  </w:r>
                                  <w:r w:rsidRPr="00A94159">
                                    <w:rPr>
                                      <w:rFonts w:ascii="Gotham Medium" w:hAnsi="Gotham Medium" w:cs="Arial"/>
                                      <w:b/>
                                      <w:bCs/>
                                      <w:sz w:val="16"/>
                                      <w:szCs w:val="16"/>
                                    </w:rPr>
                                    <w:t>: MAPP Model</w:t>
                                  </w:r>
                                </w:p>
                                <w:p w14:paraId="0C5A8429" w14:textId="76383485" w:rsidR="00EA170A" w:rsidRPr="00EA170A" w:rsidRDefault="00EA170A">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A6000" id="Text Box 13" o:spid="_x0000_s1030" type="#_x0000_t202" style="position:absolute;left:0;text-align:left;margin-left:364.8pt;margin-top:12.9pt;width:115.85pt;height:2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" fillcolor="white [3201]" stroked="f" strokeweight=".5pt">
                      <v:textbox>
                        <w:txbxContent>
                          <w:p w14:paraId="6543C016" w14:textId="215D151F" w:rsidR="00EA170A" w:rsidRPr="00A94159" w:rsidRDefault="00EA170A" w:rsidP="00EA170A">
                            <w:pPr>
                              <w:jc w:val="center"/>
                              <w:rPr>
                                <w:rFonts w:ascii="Gotham Medium" w:hAnsi="Gotham Medium" w:cs="Arial"/>
                                <w:b/>
                                <w:bCs/>
                                <w:sz w:val="16"/>
                                <w:szCs w:val="16"/>
                              </w:rPr>
                            </w:pPr>
                            <w:r w:rsidRPr="00A94159">
                              <w:rPr>
                                <w:rFonts w:ascii="Gotham Medium" w:hAnsi="Gotham Medium" w:cs="Arial"/>
                                <w:b/>
                                <w:bCs/>
                                <w:sz w:val="16"/>
                                <w:szCs w:val="16"/>
                              </w:rPr>
                              <w:t xml:space="preserve">Figure </w:t>
                            </w:r>
                            <w:r w:rsidR="00C2651D" w:rsidRPr="00A94159">
                              <w:rPr>
                                <w:rFonts w:ascii="Gotham Medium" w:hAnsi="Gotham Medium" w:cs="Arial"/>
                                <w:b/>
                                <w:bCs/>
                                <w:sz w:val="16"/>
                                <w:szCs w:val="16"/>
                              </w:rPr>
                              <w:t>2</w:t>
                            </w:r>
                            <w:r w:rsidRPr="00A94159">
                              <w:rPr>
                                <w:rFonts w:ascii="Gotham Medium" w:hAnsi="Gotham Medium" w:cs="Arial"/>
                                <w:b/>
                                <w:bCs/>
                                <w:sz w:val="16"/>
                                <w:szCs w:val="16"/>
                              </w:rPr>
                              <w:t>: MAPP Model</w:t>
                            </w:r>
                          </w:p>
                          <w:p w14:paraId="0C5A8429" w14:textId="76383485" w:rsidR="00EA170A" w:rsidRPr="00EA170A" w:rsidRDefault="00EA170A">
                            <w:pPr>
                              <w:rPr>
                                <w14:textOutline w14:w="9525" w14:cap="rnd" w14:cmpd="sng" w14:algn="ctr">
                                  <w14:solidFill>
                                    <w14:srgbClr w14:val="000000"/>
                                  </w14:solidFill>
                                  <w14:prstDash w14:val="solid"/>
                                  <w14:bevel/>
                                </w14:textOutline>
                              </w:rPr>
                            </w:pPr>
                          </w:p>
                        </w:txbxContent>
                      </v:textbox>
                    </v:shape>
                  </w:pict>
                </mc:Fallback>
              </mc:AlternateContent>
            </w:r>
            <w:r w:rsidR="00083C44" w:rsidRPr="00111B51">
              <w:rPr>
                <w:rFonts w:ascii="Gotham Light" w:hAnsi="Gotham Light" w:cstheme="majorHAnsi"/>
                <w:sz w:val="20"/>
                <w:szCs w:val="20"/>
              </w:rPr>
              <w:t>The Four Assessments</w:t>
            </w:r>
          </w:p>
          <w:p w14:paraId="7E4C364E" w14:textId="13BA58D7" w:rsidR="00083C44" w:rsidRPr="00111B51" w:rsidRDefault="00083C44" w:rsidP="00083C44">
            <w:pPr>
              <w:pStyle w:val="ListParagraph"/>
              <w:numPr>
                <w:ilvl w:val="0"/>
                <w:numId w:val="8"/>
              </w:numPr>
              <w:rPr>
                <w:rFonts w:ascii="Gotham Light" w:hAnsi="Gotham Light" w:cstheme="majorHAnsi"/>
                <w:sz w:val="20"/>
                <w:szCs w:val="20"/>
              </w:rPr>
            </w:pPr>
            <w:r w:rsidRPr="00111B51">
              <w:rPr>
                <w:rFonts w:ascii="Gotham Light" w:hAnsi="Gotham Light" w:cstheme="majorHAnsi"/>
                <w:sz w:val="20"/>
                <w:szCs w:val="20"/>
              </w:rPr>
              <w:t>Identify Strategic Issues</w:t>
            </w:r>
          </w:p>
          <w:p w14:paraId="34A135A1" w14:textId="600AA142" w:rsidR="00083C44" w:rsidRPr="00111B51" w:rsidRDefault="00083C44" w:rsidP="00083C44">
            <w:pPr>
              <w:pStyle w:val="ListParagraph"/>
              <w:numPr>
                <w:ilvl w:val="0"/>
                <w:numId w:val="8"/>
              </w:numPr>
              <w:rPr>
                <w:rFonts w:ascii="Gotham Light" w:hAnsi="Gotham Light" w:cstheme="majorHAnsi"/>
                <w:sz w:val="20"/>
                <w:szCs w:val="20"/>
              </w:rPr>
            </w:pPr>
            <w:r w:rsidRPr="00111B51">
              <w:rPr>
                <w:rFonts w:ascii="Gotham Light" w:hAnsi="Gotham Light" w:cstheme="majorHAnsi"/>
                <w:sz w:val="20"/>
                <w:szCs w:val="20"/>
              </w:rPr>
              <w:t>Formulate Goals &amp; Strategies</w:t>
            </w:r>
          </w:p>
          <w:p w14:paraId="10A3CA26" w14:textId="77777777" w:rsidR="0079503F" w:rsidRDefault="00083C44" w:rsidP="00E96662">
            <w:pPr>
              <w:pStyle w:val="ListParagraph"/>
              <w:numPr>
                <w:ilvl w:val="0"/>
                <w:numId w:val="8"/>
              </w:numPr>
              <w:rPr>
                <w:rFonts w:asciiTheme="majorHAnsi" w:hAnsiTheme="majorHAnsi" w:cstheme="majorHAnsi"/>
                <w:sz w:val="20"/>
                <w:szCs w:val="20"/>
              </w:rPr>
            </w:pPr>
            <w:r w:rsidRPr="00111B51">
              <w:rPr>
                <w:rFonts w:ascii="Gotham Light" w:hAnsi="Gotham Light" w:cstheme="majorHAnsi"/>
                <w:sz w:val="20"/>
                <w:szCs w:val="20"/>
              </w:rPr>
              <w:t>Action Cycle</w:t>
            </w:r>
          </w:p>
          <w:p w14:paraId="5A3A1128" w14:textId="7FF4B764" w:rsidR="00EE52C5" w:rsidRPr="0042254B" w:rsidRDefault="00EE52C5" w:rsidP="0042254B">
            <w:pPr>
              <w:rPr>
                <w:rFonts w:asciiTheme="majorHAnsi" w:hAnsiTheme="majorHAnsi" w:cstheme="majorHAnsi"/>
                <w:sz w:val="20"/>
                <w:szCs w:val="20"/>
              </w:rPr>
            </w:pPr>
          </w:p>
          <w:p w14:paraId="241750B8" w14:textId="6A2C7AE6" w:rsidR="00EA3BB7" w:rsidRPr="00111B51" w:rsidRDefault="00FB2138" w:rsidP="00E96662">
            <w:pPr>
              <w:rPr>
                <w:rFonts w:ascii="Gotham Medium" w:hAnsi="Gotham Medium" w:cstheme="majorHAnsi"/>
                <w:b/>
                <w:bCs/>
                <w:smallCaps/>
              </w:rPr>
            </w:pPr>
            <w:r>
              <w:rPr>
                <w:noProof/>
              </w:rPr>
              <w:drawing>
                <wp:anchor distT="0" distB="0" distL="114300" distR="114300" simplePos="0" relativeHeight="251694080" behindDoc="0" locked="0" layoutInCell="1" allowOverlap="1" wp14:anchorId="5B674856" wp14:editId="7749D3DC">
                  <wp:simplePos x="0" y="0"/>
                  <wp:positionH relativeFrom="column">
                    <wp:posOffset>-26670</wp:posOffset>
                  </wp:positionH>
                  <wp:positionV relativeFrom="paragraph">
                    <wp:posOffset>-102483</wp:posOffset>
                  </wp:positionV>
                  <wp:extent cx="381663" cy="381663"/>
                  <wp:effectExtent l="0" t="0" r="0" b="0"/>
                  <wp:wrapNone/>
                  <wp:docPr id="15" name="Graphic 15"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Badge 1 outlin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r w:rsidR="0079503F">
              <w:rPr>
                <w:rFonts w:asciiTheme="majorHAnsi" w:hAnsiTheme="majorHAnsi" w:cstheme="majorHAnsi"/>
                <w:b/>
                <w:bCs/>
              </w:rPr>
              <w:t xml:space="preserve">           </w:t>
            </w:r>
            <w:r w:rsidR="00EA3BB7" w:rsidRPr="00111B51">
              <w:rPr>
                <w:rFonts w:ascii="Gotham Medium" w:hAnsi="Gotham Medium" w:cstheme="majorHAnsi"/>
                <w:b/>
                <w:bCs/>
                <w:smallCaps/>
              </w:rPr>
              <w:t>Organizing for Success and Partnership Development</w:t>
            </w:r>
          </w:p>
          <w:p w14:paraId="476C387F" w14:textId="19FDF7FD" w:rsidR="00EA3BB7" w:rsidRPr="00111B51" w:rsidRDefault="00F604A1" w:rsidP="0079503F">
            <w:pPr>
              <w:rPr>
                <w:rFonts w:ascii="Gotham Light" w:hAnsi="Gotham Light" w:cs="Arial"/>
                <w:sz w:val="20"/>
                <w:szCs w:val="20"/>
              </w:rPr>
            </w:pPr>
            <w:r>
              <w:rPr>
                <w:rFonts w:ascii="Gotham Light" w:hAnsi="Gotham Light" w:cs="Arial"/>
                <w:sz w:val="20"/>
                <w:szCs w:val="20"/>
              </w:rPr>
              <w:t>I</w:t>
            </w:r>
            <w:r w:rsidR="00FB2138">
              <w:rPr>
                <w:rFonts w:ascii="Gotham Light" w:hAnsi="Gotham Light" w:cs="Arial"/>
                <w:sz w:val="20"/>
                <w:szCs w:val="20"/>
              </w:rPr>
              <w:t xml:space="preserve">n </w:t>
            </w:r>
            <w:r w:rsidR="00543EC4" w:rsidRPr="00111B51">
              <w:rPr>
                <w:rFonts w:ascii="Gotham Light" w:hAnsi="Gotham Light" w:cs="Arial"/>
                <w:sz w:val="20"/>
                <w:szCs w:val="20"/>
              </w:rPr>
              <w:t xml:space="preserve">early March of 2019, </w:t>
            </w:r>
            <w:r w:rsidR="00D861DD">
              <w:rPr>
                <w:rFonts w:ascii="Gotham Light" w:hAnsi="Gotham Light" w:cs="Arial"/>
                <w:sz w:val="20"/>
                <w:szCs w:val="20"/>
              </w:rPr>
              <w:t>the current</w:t>
            </w:r>
            <w:r w:rsidR="00543EC4" w:rsidRPr="00111B51">
              <w:rPr>
                <w:rFonts w:ascii="Gotham Light" w:hAnsi="Gotham Light" w:cs="Arial"/>
                <w:sz w:val="20"/>
                <w:szCs w:val="20"/>
              </w:rPr>
              <w:t xml:space="preserve"> CHA Steering Team</w:t>
            </w:r>
            <w:r w:rsidR="00D861DD">
              <w:rPr>
                <w:rFonts w:ascii="Gotham Light" w:hAnsi="Gotham Light" w:cs="Arial"/>
                <w:sz w:val="20"/>
                <w:szCs w:val="20"/>
              </w:rPr>
              <w:t xml:space="preserve"> decided to complete this iteration of the CHA-CHIP as a region for the first time. </w:t>
            </w:r>
            <w:r w:rsidR="00C2180A">
              <w:rPr>
                <w:rFonts w:ascii="Gotham Light" w:hAnsi="Gotham Light" w:cs="Arial"/>
                <w:sz w:val="20"/>
                <w:szCs w:val="20"/>
              </w:rPr>
              <w:t xml:space="preserve">The CHA Steering Team began recruiting </w:t>
            </w:r>
            <w:r w:rsidR="00543EC4" w:rsidRPr="00111B51">
              <w:rPr>
                <w:rFonts w:ascii="Gotham Light" w:hAnsi="Gotham Light" w:cs="Arial"/>
                <w:sz w:val="20"/>
                <w:szCs w:val="20"/>
              </w:rPr>
              <w:t xml:space="preserve">other organizations that </w:t>
            </w:r>
            <w:r w:rsidR="00FB2138">
              <w:rPr>
                <w:rFonts w:ascii="Gotham Light" w:hAnsi="Gotham Light" w:cs="Arial"/>
                <w:sz w:val="20"/>
                <w:szCs w:val="20"/>
              </w:rPr>
              <w:t>were</w:t>
            </w:r>
            <w:r w:rsidR="00543EC4" w:rsidRPr="00111B51">
              <w:rPr>
                <w:rFonts w:ascii="Gotham Light" w:hAnsi="Gotham Light" w:cs="Arial"/>
                <w:sz w:val="20"/>
                <w:szCs w:val="20"/>
              </w:rPr>
              <w:t xml:space="preserve"> not currently members of the Health Improvement </w:t>
            </w:r>
            <w:r w:rsidR="00254437">
              <w:rPr>
                <w:rFonts w:ascii="Gotham Light" w:hAnsi="Gotham Light" w:cs="Arial"/>
                <w:sz w:val="20"/>
                <w:szCs w:val="20"/>
              </w:rPr>
              <w:t>Collaborative.</w:t>
            </w:r>
            <w:r w:rsidR="00316578">
              <w:rPr>
                <w:rFonts w:ascii="Gotham Light" w:hAnsi="Gotham Light" w:cs="Arial"/>
                <w:sz w:val="20"/>
                <w:szCs w:val="20"/>
              </w:rPr>
              <w:t xml:space="preserve"> Before the official kick off meeting, 15 organizations joined together to begin planning the CHA.</w:t>
            </w:r>
            <w:r w:rsidR="00254437">
              <w:rPr>
                <w:rFonts w:ascii="Gotham Light" w:hAnsi="Gotham Light" w:cs="Arial"/>
                <w:sz w:val="20"/>
                <w:szCs w:val="20"/>
              </w:rPr>
              <w:t xml:space="preserve"> </w:t>
            </w:r>
            <w:r w:rsidR="00543EC4" w:rsidRPr="00111B51">
              <w:rPr>
                <w:rFonts w:ascii="Gotham Light" w:hAnsi="Gotham Light" w:cs="Arial"/>
                <w:sz w:val="20"/>
                <w:szCs w:val="20"/>
              </w:rPr>
              <w:t>The initial meeting of all interested participants took place on March 25</w:t>
            </w:r>
            <w:r w:rsidR="00543EC4" w:rsidRPr="00111B51">
              <w:rPr>
                <w:rFonts w:ascii="Gotham Light" w:hAnsi="Gotham Light" w:cs="Arial"/>
                <w:sz w:val="20"/>
                <w:szCs w:val="20"/>
                <w:vertAlign w:val="superscript"/>
              </w:rPr>
              <w:t>th</w:t>
            </w:r>
            <w:r w:rsidR="00543EC4" w:rsidRPr="00111B51">
              <w:rPr>
                <w:rFonts w:ascii="Gotham Light" w:hAnsi="Gotham Light" w:cs="Arial"/>
                <w:sz w:val="20"/>
                <w:szCs w:val="20"/>
              </w:rPr>
              <w:t>, 2019.</w:t>
            </w:r>
            <w:r w:rsidR="00316578">
              <w:rPr>
                <w:rFonts w:ascii="Gotham Light" w:hAnsi="Gotham Light" w:cs="Arial"/>
                <w:sz w:val="20"/>
                <w:szCs w:val="20"/>
              </w:rPr>
              <w:t xml:space="preserve"> For the CHIP, partners were less engaged. </w:t>
            </w:r>
            <w:r w:rsidR="00316578">
              <w:rPr>
                <w:rFonts w:ascii="Gotham Light" w:hAnsi="Gotham Light" w:cs="Arial"/>
                <w:sz w:val="20"/>
                <w:szCs w:val="20"/>
              </w:rPr>
              <w:lastRenderedPageBreak/>
              <w:t xml:space="preserve">Most of the planning was completed by the core team and some of the partners like Prairie Ridge Integrated Behavioral Healthcare, </w:t>
            </w:r>
            <w:r w:rsidR="0042254B">
              <w:rPr>
                <w:rFonts w:ascii="Gotham Light" w:hAnsi="Gotham Light" w:cs="Arial"/>
                <w:sz w:val="20"/>
                <w:szCs w:val="20"/>
              </w:rPr>
              <w:t xml:space="preserve">North Iowa Children’s Alliance, </w:t>
            </w:r>
            <w:r w:rsidR="00316578">
              <w:rPr>
                <w:rFonts w:ascii="Gotham Light" w:hAnsi="Gotham Light" w:cs="Arial"/>
                <w:sz w:val="20"/>
                <w:szCs w:val="20"/>
              </w:rPr>
              <w:t>North Iowa Area Council of Governments, Hancock County Public Health, Youth Task Force, and North Iowa Community Action Organization</w:t>
            </w:r>
            <w:r w:rsidR="0042254B">
              <w:rPr>
                <w:rFonts w:ascii="Gotham Light" w:hAnsi="Gotham Light" w:cs="Arial"/>
                <w:sz w:val="20"/>
                <w:szCs w:val="20"/>
              </w:rPr>
              <w:t xml:space="preserve"> employees</w:t>
            </w:r>
            <w:r w:rsidR="00316578">
              <w:rPr>
                <w:rFonts w:ascii="Gotham Light" w:hAnsi="Gotham Light" w:cs="Arial"/>
                <w:sz w:val="20"/>
                <w:szCs w:val="20"/>
              </w:rPr>
              <w:t xml:space="preserve">.  See the Acknowledgements section starting on page </w:t>
            </w:r>
            <w:r w:rsidR="00B60B8B">
              <w:rPr>
                <w:rFonts w:ascii="Gotham Light" w:hAnsi="Gotham Light" w:cs="Arial"/>
                <w:sz w:val="20"/>
                <w:szCs w:val="20"/>
              </w:rPr>
              <w:t>18</w:t>
            </w:r>
            <w:r w:rsidR="00316578">
              <w:rPr>
                <w:rFonts w:ascii="Gotham Light" w:hAnsi="Gotham Light" w:cs="Arial"/>
                <w:sz w:val="20"/>
                <w:szCs w:val="20"/>
              </w:rPr>
              <w:t xml:space="preserve"> for a membership list of those involved. </w:t>
            </w:r>
          </w:p>
          <w:p w14:paraId="42EE9F20" w14:textId="709221D6" w:rsidR="0079503F" w:rsidRDefault="0079503F" w:rsidP="00E96662">
            <w:pPr>
              <w:rPr>
                <w:rFonts w:asciiTheme="majorHAnsi" w:hAnsiTheme="majorHAnsi" w:cstheme="majorHAnsi"/>
                <w:b/>
                <w:bCs/>
                <w:sz w:val="20"/>
                <w:szCs w:val="20"/>
              </w:rPr>
            </w:pPr>
            <w:r>
              <w:rPr>
                <w:rFonts w:asciiTheme="majorHAnsi" w:hAnsiTheme="majorHAnsi" w:cstheme="majorHAnsi"/>
                <w:b/>
                <w:bCs/>
                <w:noProof/>
                <w:sz w:val="20"/>
                <w:szCs w:val="20"/>
              </w:rPr>
              <w:drawing>
                <wp:anchor distT="0" distB="0" distL="114300" distR="114300" simplePos="0" relativeHeight="251695104" behindDoc="0" locked="0" layoutInCell="1" allowOverlap="1" wp14:anchorId="2CC0A786" wp14:editId="728ED33E">
                  <wp:simplePos x="0" y="0"/>
                  <wp:positionH relativeFrom="column">
                    <wp:posOffset>-24875</wp:posOffset>
                  </wp:positionH>
                  <wp:positionV relativeFrom="paragraph">
                    <wp:posOffset>113969</wp:posOffset>
                  </wp:positionV>
                  <wp:extent cx="381663" cy="381663"/>
                  <wp:effectExtent l="0" t="0" r="0" b="0"/>
                  <wp:wrapNone/>
                  <wp:docPr id="20" name="Graphic 20"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p>
          <w:p w14:paraId="7CF5D63D" w14:textId="645FACA0" w:rsidR="00EA3BB7" w:rsidRPr="00111B51" w:rsidRDefault="0079503F" w:rsidP="00E96662">
            <w:pPr>
              <w:rPr>
                <w:rFonts w:ascii="Gotham Medium" w:hAnsi="Gotham Medium" w:cstheme="majorHAnsi"/>
                <w:b/>
                <w:bCs/>
                <w:smallCaps/>
                <w:sz w:val="20"/>
                <w:szCs w:val="20"/>
              </w:rPr>
            </w:pPr>
            <w:r>
              <w:rPr>
                <w:rFonts w:asciiTheme="majorHAnsi" w:hAnsiTheme="majorHAnsi" w:cstheme="majorHAnsi"/>
                <w:b/>
                <w:bCs/>
                <w:sz w:val="20"/>
                <w:szCs w:val="20"/>
              </w:rPr>
              <w:t xml:space="preserve">            </w:t>
            </w:r>
            <w:r w:rsidR="00EA3BB7" w:rsidRPr="00111B51">
              <w:rPr>
                <w:rFonts w:ascii="Gotham Medium" w:hAnsi="Gotham Medium" w:cstheme="majorHAnsi"/>
                <w:b/>
                <w:bCs/>
                <w:smallCaps/>
                <w:sz w:val="20"/>
                <w:szCs w:val="20"/>
              </w:rPr>
              <w:t>Visioning</w:t>
            </w:r>
          </w:p>
          <w:p w14:paraId="2E143F80" w14:textId="468F47F3" w:rsidR="007A40B5" w:rsidRPr="00111B51" w:rsidRDefault="007A40B5" w:rsidP="00E96662">
            <w:pPr>
              <w:rPr>
                <w:rFonts w:ascii="Gotham Light" w:hAnsi="Gotham Light" w:cs="Arial"/>
                <w:sz w:val="20"/>
                <w:szCs w:val="20"/>
              </w:rPr>
            </w:pPr>
            <w:r w:rsidRPr="00111B51">
              <w:rPr>
                <w:rFonts w:ascii="Gotham Light" w:hAnsi="Gotham Light" w:cs="Arial"/>
                <w:sz w:val="20"/>
                <w:szCs w:val="20"/>
              </w:rPr>
              <w:t xml:space="preserve">In </w:t>
            </w:r>
            <w:r w:rsidR="00543EC4" w:rsidRPr="00111B51">
              <w:rPr>
                <w:rFonts w:ascii="Gotham Light" w:hAnsi="Gotham Light" w:cs="Arial"/>
                <w:sz w:val="20"/>
                <w:szCs w:val="20"/>
              </w:rPr>
              <w:t>June</w:t>
            </w:r>
            <w:r w:rsidRPr="00111B51">
              <w:rPr>
                <w:rFonts w:ascii="Gotham Light" w:hAnsi="Gotham Light" w:cs="Arial"/>
                <w:sz w:val="20"/>
                <w:szCs w:val="20"/>
              </w:rPr>
              <w:t xml:space="preserve"> 2019, </w:t>
            </w:r>
            <w:r w:rsidR="00543EC4" w:rsidRPr="00111B51">
              <w:rPr>
                <w:rFonts w:ascii="Gotham Light" w:hAnsi="Gotham Light" w:cs="Arial"/>
                <w:sz w:val="20"/>
                <w:szCs w:val="20"/>
              </w:rPr>
              <w:t xml:space="preserve">the CHA Steering Team met at Turning Leaf Counseling to brainstorm the vision and values that would serve as their roadmap for the next few months. </w:t>
            </w:r>
            <w:r w:rsidR="00D05057" w:rsidRPr="00111B51">
              <w:rPr>
                <w:rFonts w:ascii="Gotham Light" w:hAnsi="Gotham Light" w:cs="Arial"/>
                <w:sz w:val="20"/>
                <w:szCs w:val="20"/>
              </w:rPr>
              <w:t>The ST reviewed the 2015-2019 values and compared various options such as a short, simple version to a more wordy, complex option. The team agreed upon a short, to</w:t>
            </w:r>
            <w:r w:rsidR="0042254B">
              <w:rPr>
                <w:rFonts w:ascii="Gotham Light" w:hAnsi="Gotham Light" w:cs="Arial"/>
                <w:sz w:val="20"/>
                <w:szCs w:val="20"/>
              </w:rPr>
              <w:t>-</w:t>
            </w:r>
            <w:r w:rsidR="00D05057" w:rsidRPr="00111B51">
              <w:rPr>
                <w:rFonts w:ascii="Gotham Light" w:hAnsi="Gotham Light" w:cs="Arial"/>
                <w:sz w:val="20"/>
                <w:szCs w:val="20"/>
              </w:rPr>
              <w:t>the</w:t>
            </w:r>
            <w:r w:rsidR="0042254B">
              <w:rPr>
                <w:rFonts w:ascii="Gotham Light" w:hAnsi="Gotham Light" w:cs="Arial"/>
                <w:sz w:val="20"/>
                <w:szCs w:val="20"/>
              </w:rPr>
              <w:t>-</w:t>
            </w:r>
            <w:r w:rsidR="00D05057" w:rsidRPr="00111B51">
              <w:rPr>
                <w:rFonts w:ascii="Gotham Light" w:hAnsi="Gotham Light" w:cs="Arial"/>
                <w:sz w:val="20"/>
                <w:szCs w:val="20"/>
              </w:rPr>
              <w:t>point vision and values to guide them.</w:t>
            </w:r>
          </w:p>
          <w:p w14:paraId="7C9516DD" w14:textId="011577CA" w:rsidR="00632F85" w:rsidRDefault="00632F85" w:rsidP="00E96662">
            <w:pPr>
              <w:rPr>
                <w:rFonts w:ascii="Arial" w:hAnsi="Arial" w:cs="Arial"/>
                <w:sz w:val="20"/>
                <w:szCs w:val="20"/>
              </w:rPr>
            </w:pPr>
            <w:r>
              <w:rPr>
                <w:rFonts w:ascii="Arial" w:hAnsi="Arial" w:cs="Arial"/>
                <w:noProof/>
                <w:sz w:val="20"/>
                <w:szCs w:val="20"/>
              </w:rPr>
              <w:drawing>
                <wp:anchor distT="0" distB="0" distL="114300" distR="114300" simplePos="0" relativeHeight="251709440" behindDoc="0" locked="0" layoutInCell="1" allowOverlap="1" wp14:anchorId="2C3F9D5C" wp14:editId="3BF4A70F">
                  <wp:simplePos x="0" y="0"/>
                  <wp:positionH relativeFrom="column">
                    <wp:posOffset>66702</wp:posOffset>
                  </wp:positionH>
                  <wp:positionV relativeFrom="paragraph">
                    <wp:posOffset>98149</wp:posOffset>
                  </wp:positionV>
                  <wp:extent cx="6400275" cy="2671445"/>
                  <wp:effectExtent l="76200" t="38100" r="76835" b="71755"/>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216124FC" w14:textId="58974AF0" w:rsidR="00632F85" w:rsidRDefault="00632F85" w:rsidP="00E96662">
            <w:pPr>
              <w:rPr>
                <w:rFonts w:ascii="Arial" w:hAnsi="Arial" w:cs="Arial"/>
                <w:sz w:val="20"/>
                <w:szCs w:val="20"/>
              </w:rPr>
            </w:pPr>
          </w:p>
          <w:p w14:paraId="45479B6F" w14:textId="6722D367" w:rsidR="00632F85" w:rsidRDefault="00632F85" w:rsidP="00E96662">
            <w:pPr>
              <w:rPr>
                <w:rFonts w:ascii="Arial" w:hAnsi="Arial" w:cs="Arial"/>
                <w:sz w:val="20"/>
                <w:szCs w:val="20"/>
              </w:rPr>
            </w:pPr>
          </w:p>
          <w:p w14:paraId="3E150DB4" w14:textId="48BB92D3" w:rsidR="00632F85" w:rsidRDefault="00632F85" w:rsidP="00E96662">
            <w:pPr>
              <w:rPr>
                <w:rFonts w:ascii="Arial" w:hAnsi="Arial" w:cs="Arial"/>
                <w:sz w:val="20"/>
                <w:szCs w:val="20"/>
              </w:rPr>
            </w:pPr>
          </w:p>
          <w:p w14:paraId="5EFC79B9" w14:textId="6E2FF8A5" w:rsidR="00632F85" w:rsidRDefault="00632F85" w:rsidP="00E96662">
            <w:pPr>
              <w:rPr>
                <w:rFonts w:ascii="Arial" w:hAnsi="Arial" w:cs="Arial"/>
                <w:sz w:val="20"/>
                <w:szCs w:val="20"/>
              </w:rPr>
            </w:pPr>
          </w:p>
          <w:p w14:paraId="4241A299" w14:textId="6B079056" w:rsidR="00632F85" w:rsidRDefault="00632F85" w:rsidP="00E96662">
            <w:pPr>
              <w:rPr>
                <w:rFonts w:ascii="Arial" w:hAnsi="Arial" w:cs="Arial"/>
                <w:sz w:val="20"/>
                <w:szCs w:val="20"/>
              </w:rPr>
            </w:pPr>
          </w:p>
          <w:p w14:paraId="1C391B65" w14:textId="77777777" w:rsidR="00632F85" w:rsidRDefault="00632F85" w:rsidP="00E96662">
            <w:pPr>
              <w:rPr>
                <w:rFonts w:ascii="Arial" w:hAnsi="Arial" w:cs="Arial"/>
                <w:sz w:val="20"/>
                <w:szCs w:val="20"/>
              </w:rPr>
            </w:pPr>
          </w:p>
          <w:p w14:paraId="4900B96E" w14:textId="26A82D46" w:rsidR="00D05057" w:rsidRDefault="00D05057" w:rsidP="00E96662">
            <w:pPr>
              <w:rPr>
                <w:rFonts w:ascii="Arial" w:hAnsi="Arial" w:cs="Arial"/>
                <w:sz w:val="20"/>
                <w:szCs w:val="20"/>
              </w:rPr>
            </w:pPr>
          </w:p>
          <w:p w14:paraId="1CDD9EA7" w14:textId="60510539" w:rsidR="00632F85" w:rsidRDefault="00632F85" w:rsidP="00E96662">
            <w:pPr>
              <w:rPr>
                <w:rFonts w:ascii="Arial" w:hAnsi="Arial" w:cs="Arial"/>
                <w:sz w:val="20"/>
                <w:szCs w:val="20"/>
              </w:rPr>
            </w:pPr>
          </w:p>
          <w:p w14:paraId="1F425744" w14:textId="4F1A9355" w:rsidR="00632F85" w:rsidRDefault="00632F85" w:rsidP="00E96662">
            <w:pPr>
              <w:rPr>
                <w:rFonts w:ascii="Arial" w:hAnsi="Arial" w:cs="Arial"/>
                <w:sz w:val="20"/>
                <w:szCs w:val="20"/>
              </w:rPr>
            </w:pPr>
          </w:p>
          <w:p w14:paraId="49931698" w14:textId="2AD6A295" w:rsidR="00632F85" w:rsidRDefault="00632F85" w:rsidP="00E96662">
            <w:pPr>
              <w:rPr>
                <w:rFonts w:ascii="Arial" w:hAnsi="Arial" w:cs="Arial"/>
                <w:sz w:val="20"/>
                <w:szCs w:val="20"/>
              </w:rPr>
            </w:pPr>
          </w:p>
          <w:p w14:paraId="4101C86C" w14:textId="77777777" w:rsidR="00632F85" w:rsidRDefault="00632F85" w:rsidP="00E96662">
            <w:pPr>
              <w:rPr>
                <w:rFonts w:ascii="Arial" w:hAnsi="Arial" w:cs="Arial"/>
                <w:sz w:val="20"/>
                <w:szCs w:val="20"/>
              </w:rPr>
            </w:pPr>
          </w:p>
          <w:p w14:paraId="6A49AA39" w14:textId="5D0263C8" w:rsidR="00C674AF" w:rsidRDefault="0079503F" w:rsidP="00E96662">
            <w:pPr>
              <w:rPr>
                <w:rFonts w:asciiTheme="majorHAnsi" w:hAnsiTheme="majorHAnsi" w:cstheme="majorHAnsi"/>
                <w:b/>
                <w:bCs/>
                <w:sz w:val="20"/>
                <w:szCs w:val="20"/>
              </w:rPr>
            </w:pPr>
            <w:r>
              <w:rPr>
                <w:rFonts w:asciiTheme="majorHAnsi" w:hAnsiTheme="majorHAnsi" w:cstheme="majorHAnsi"/>
                <w:b/>
                <w:bCs/>
                <w:sz w:val="20"/>
                <w:szCs w:val="20"/>
              </w:rPr>
              <w:t xml:space="preserve">         </w:t>
            </w:r>
          </w:p>
          <w:p w14:paraId="1448FA2D" w14:textId="03519782" w:rsidR="00EA3BB7" w:rsidRPr="007D12E6" w:rsidRDefault="00C74AB7" w:rsidP="00E96662">
            <w:pPr>
              <w:rPr>
                <w:rFonts w:ascii="Gotham Medium" w:hAnsi="Gotham Medium" w:cstheme="majorHAnsi"/>
                <w:b/>
                <w:bCs/>
                <w:smallCaps/>
                <w:sz w:val="20"/>
                <w:szCs w:val="20"/>
              </w:rPr>
            </w:pPr>
            <w:r>
              <w:rPr>
                <w:rFonts w:asciiTheme="majorHAnsi" w:hAnsiTheme="majorHAnsi" w:cstheme="majorHAnsi"/>
                <w:b/>
                <w:bCs/>
                <w:noProof/>
                <w:sz w:val="20"/>
                <w:szCs w:val="20"/>
              </w:rPr>
              <w:drawing>
                <wp:anchor distT="0" distB="0" distL="114300" distR="114300" simplePos="0" relativeHeight="251696128" behindDoc="0" locked="0" layoutInCell="1" allowOverlap="1" wp14:anchorId="590F786C" wp14:editId="12649B88">
                  <wp:simplePos x="0" y="0"/>
                  <wp:positionH relativeFrom="column">
                    <wp:posOffset>-17003</wp:posOffset>
                  </wp:positionH>
                  <wp:positionV relativeFrom="paragraph">
                    <wp:posOffset>-123455</wp:posOffset>
                  </wp:positionV>
                  <wp:extent cx="373711" cy="373711"/>
                  <wp:effectExtent l="0" t="0" r="0" b="7620"/>
                  <wp:wrapNone/>
                  <wp:docPr id="21" name="Graphic 21" descr="Badge 3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adge 3 outlin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73711" cy="373711"/>
                          </a:xfrm>
                          <a:prstGeom prst="rect">
                            <a:avLst/>
                          </a:prstGeom>
                        </pic:spPr>
                      </pic:pic>
                    </a:graphicData>
                  </a:graphic>
                </wp:anchor>
              </w:drawing>
            </w:r>
            <w:r w:rsidR="0079503F">
              <w:rPr>
                <w:rFonts w:asciiTheme="majorHAnsi" w:hAnsiTheme="majorHAnsi" w:cstheme="majorHAnsi"/>
                <w:b/>
                <w:bCs/>
                <w:sz w:val="20"/>
                <w:szCs w:val="20"/>
              </w:rPr>
              <w:t xml:space="preserve">           </w:t>
            </w:r>
            <w:r w:rsidR="00EA3BB7" w:rsidRPr="007D12E6">
              <w:rPr>
                <w:rFonts w:ascii="Gotham Medium" w:hAnsi="Gotham Medium" w:cstheme="majorHAnsi"/>
                <w:b/>
                <w:bCs/>
                <w:smallCaps/>
                <w:sz w:val="20"/>
                <w:szCs w:val="20"/>
              </w:rPr>
              <w:t>Community Health Assessments</w:t>
            </w:r>
          </w:p>
          <w:p w14:paraId="57FE2A60" w14:textId="0F99D07A" w:rsidR="00083C44" w:rsidRPr="007D12E6" w:rsidRDefault="007179BB" w:rsidP="00E96662">
            <w:pPr>
              <w:rPr>
                <w:rFonts w:ascii="Gotham Light" w:hAnsi="Gotham Light" w:cs="Arial"/>
                <w:sz w:val="20"/>
                <w:szCs w:val="20"/>
              </w:rPr>
            </w:pPr>
            <w:r w:rsidRPr="007D12E6">
              <w:rPr>
                <w:rFonts w:ascii="Gotham Light" w:hAnsi="Gotham Light" w:cs="Arial"/>
                <w:sz w:val="20"/>
                <w:szCs w:val="20"/>
              </w:rPr>
              <w:t xml:space="preserve">There are four assessments used in the MAPP framework. </w:t>
            </w:r>
            <w:r w:rsidR="00066E50" w:rsidRPr="007D12E6">
              <w:rPr>
                <w:rFonts w:ascii="Gotham Light" w:hAnsi="Gotham Light" w:cs="Arial"/>
                <w:sz w:val="20"/>
                <w:szCs w:val="20"/>
              </w:rPr>
              <w:t xml:space="preserve">These assessments occurred between </w:t>
            </w:r>
            <w:r w:rsidR="00423B4D" w:rsidRPr="007D12E6">
              <w:rPr>
                <w:rFonts w:ascii="Gotham Light" w:hAnsi="Gotham Light" w:cs="Arial"/>
                <w:sz w:val="20"/>
                <w:szCs w:val="20"/>
              </w:rPr>
              <w:t xml:space="preserve">March 2019 </w:t>
            </w:r>
            <w:r w:rsidR="008D7052">
              <w:rPr>
                <w:rFonts w:ascii="Gotham Light" w:hAnsi="Gotham Light" w:cs="Arial"/>
                <w:sz w:val="20"/>
                <w:szCs w:val="20"/>
              </w:rPr>
              <w:t>through</w:t>
            </w:r>
            <w:r w:rsidR="00423B4D" w:rsidRPr="007D12E6">
              <w:rPr>
                <w:rFonts w:ascii="Gotham Light" w:hAnsi="Gotham Light" w:cs="Arial"/>
                <w:sz w:val="20"/>
                <w:szCs w:val="20"/>
              </w:rPr>
              <w:t xml:space="preserve"> </w:t>
            </w:r>
            <w:r w:rsidR="0042254B">
              <w:rPr>
                <w:rFonts w:ascii="Gotham Light" w:hAnsi="Gotham Light" w:cs="Arial"/>
                <w:sz w:val="20"/>
                <w:szCs w:val="20"/>
              </w:rPr>
              <w:t>December 20</w:t>
            </w:r>
            <w:r w:rsidR="00A446D2">
              <w:rPr>
                <w:rFonts w:ascii="Gotham Light" w:hAnsi="Gotham Light" w:cs="Arial"/>
                <w:sz w:val="20"/>
                <w:szCs w:val="20"/>
              </w:rPr>
              <w:t>19</w:t>
            </w:r>
            <w:r w:rsidR="00423B4D" w:rsidRPr="007D12E6">
              <w:rPr>
                <w:rFonts w:ascii="Gotham Light" w:hAnsi="Gotham Light" w:cs="Arial"/>
                <w:sz w:val="20"/>
                <w:szCs w:val="20"/>
              </w:rPr>
              <w:t xml:space="preserve">. </w:t>
            </w:r>
          </w:p>
          <w:p w14:paraId="30F16997" w14:textId="1ADF826F" w:rsidR="00686803" w:rsidRPr="007D12E6" w:rsidRDefault="00526618" w:rsidP="0079503F">
            <w:pPr>
              <w:pStyle w:val="ListParagraph"/>
              <w:numPr>
                <w:ilvl w:val="0"/>
                <w:numId w:val="12"/>
              </w:numPr>
              <w:rPr>
                <w:rFonts w:ascii="Gotham Light" w:hAnsi="Gotham Light" w:cs="Arial"/>
                <w:b/>
                <w:bCs/>
                <w:sz w:val="20"/>
                <w:szCs w:val="20"/>
              </w:rPr>
            </w:pPr>
            <w:r w:rsidRPr="007D12E6">
              <w:rPr>
                <w:rFonts w:ascii="Gotham Light" w:hAnsi="Gotham Light"/>
                <w:noProof/>
              </w:rPr>
              <w:drawing>
                <wp:anchor distT="0" distB="0" distL="114300" distR="114300" simplePos="0" relativeHeight="251700224" behindDoc="0" locked="0" layoutInCell="1" allowOverlap="1" wp14:anchorId="2B7124F2" wp14:editId="2F341254">
                  <wp:simplePos x="0" y="0"/>
                  <wp:positionH relativeFrom="column">
                    <wp:posOffset>5129806</wp:posOffset>
                  </wp:positionH>
                  <wp:positionV relativeFrom="paragraph">
                    <wp:posOffset>66316</wp:posOffset>
                  </wp:positionV>
                  <wp:extent cx="1334135" cy="1184275"/>
                  <wp:effectExtent l="0" t="0" r="0" b="0"/>
                  <wp:wrapThrough wrapText="bothSides">
                    <wp:wrapPolygon edited="0">
                      <wp:start x="308" y="0"/>
                      <wp:lineTo x="0" y="347"/>
                      <wp:lineTo x="0" y="20500"/>
                      <wp:lineTo x="308" y="21195"/>
                      <wp:lineTo x="20973" y="21195"/>
                      <wp:lineTo x="21281" y="20500"/>
                      <wp:lineTo x="21281" y="347"/>
                      <wp:lineTo x="20973" y="0"/>
                      <wp:lineTo x="308"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4135" cy="118427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686803" w:rsidRPr="007D12E6">
              <w:rPr>
                <w:rFonts w:ascii="Gotham Light" w:hAnsi="Gotham Light" w:cs="Arial"/>
                <w:b/>
                <w:bCs/>
                <w:sz w:val="20"/>
                <w:szCs w:val="20"/>
              </w:rPr>
              <w:t>Community Themes and Strengths Assessment</w:t>
            </w:r>
          </w:p>
          <w:p w14:paraId="00117475" w14:textId="7207DCD2" w:rsidR="00FA544D" w:rsidRPr="007D12E6" w:rsidRDefault="00FE64DF" w:rsidP="00B60B8B">
            <w:pPr>
              <w:pStyle w:val="ListParagraph"/>
              <w:numPr>
                <w:ilvl w:val="1"/>
                <w:numId w:val="12"/>
              </w:numPr>
              <w:rPr>
                <w:rFonts w:ascii="Gotham Light" w:hAnsi="Gotham Light" w:cs="Arial"/>
                <w:sz w:val="20"/>
                <w:szCs w:val="20"/>
              </w:rPr>
            </w:pPr>
            <w:r w:rsidRPr="007D12E6">
              <w:rPr>
                <w:rFonts w:ascii="Gotham Light" w:hAnsi="Gotham Light" w:cs="Arial"/>
                <w:sz w:val="20"/>
                <w:szCs w:val="20"/>
              </w:rPr>
              <w:t xml:space="preserve">To get a deeper understanding of the issues that residents feel </w:t>
            </w:r>
            <w:r w:rsidR="0042254B">
              <w:rPr>
                <w:rFonts w:ascii="Gotham Light" w:hAnsi="Gotham Light" w:cs="Arial"/>
                <w:sz w:val="20"/>
                <w:szCs w:val="20"/>
              </w:rPr>
              <w:t>are</w:t>
            </w:r>
            <w:r w:rsidRPr="007D12E6">
              <w:rPr>
                <w:rFonts w:ascii="Gotham Light" w:hAnsi="Gotham Light" w:cs="Arial"/>
                <w:sz w:val="20"/>
                <w:szCs w:val="20"/>
              </w:rPr>
              <w:t xml:space="preserve"> important, the team conducted focus groups, key informant interviews</w:t>
            </w:r>
            <w:r w:rsidR="00C800C7" w:rsidRPr="007D12E6">
              <w:rPr>
                <w:rFonts w:ascii="Gotham Light" w:hAnsi="Gotham Light" w:cs="Arial"/>
                <w:sz w:val="20"/>
                <w:szCs w:val="20"/>
              </w:rPr>
              <w:t>, and a survey that was distributed throughout the 14-cou</w:t>
            </w:r>
            <w:r w:rsidR="00431A3F" w:rsidRPr="007D12E6">
              <w:rPr>
                <w:rFonts w:ascii="Gotham Light" w:hAnsi="Gotham Light" w:cs="Arial"/>
                <w:sz w:val="20"/>
                <w:szCs w:val="20"/>
              </w:rPr>
              <w:t>n</w:t>
            </w:r>
            <w:r w:rsidR="00C800C7" w:rsidRPr="007D12E6">
              <w:rPr>
                <w:rFonts w:ascii="Gotham Light" w:hAnsi="Gotham Light" w:cs="Arial"/>
                <w:sz w:val="20"/>
                <w:szCs w:val="20"/>
              </w:rPr>
              <w:t>ty region.</w:t>
            </w:r>
            <w:r w:rsidR="004A196E" w:rsidRPr="007D12E6">
              <w:rPr>
                <w:rFonts w:ascii="Gotham Light" w:hAnsi="Gotham Light" w:cs="Arial"/>
                <w:sz w:val="20"/>
                <w:szCs w:val="20"/>
              </w:rPr>
              <w:t xml:space="preserve"> There were over 7</w:t>
            </w:r>
            <w:r w:rsidR="00A94159">
              <w:rPr>
                <w:rFonts w:ascii="Gotham Light" w:hAnsi="Gotham Light" w:cs="Arial"/>
                <w:sz w:val="20"/>
                <w:szCs w:val="20"/>
              </w:rPr>
              <w:t>50</w:t>
            </w:r>
            <w:r w:rsidR="004A196E" w:rsidRPr="007D12E6">
              <w:rPr>
                <w:rFonts w:ascii="Gotham Light" w:hAnsi="Gotham Light" w:cs="Arial"/>
                <w:sz w:val="20"/>
                <w:szCs w:val="20"/>
              </w:rPr>
              <w:t xml:space="preserve"> responses to the survey.</w:t>
            </w:r>
            <w:r w:rsidR="00A94159">
              <w:rPr>
                <w:rFonts w:ascii="Gotham Light" w:hAnsi="Gotham Light" w:cs="Arial"/>
                <w:sz w:val="20"/>
                <w:szCs w:val="20"/>
              </w:rPr>
              <w:t xml:space="preserve"> This assessment also helped the planning team understand assets and resource our region has available to improve population health. </w:t>
            </w:r>
          </w:p>
          <w:p w14:paraId="39149AF8" w14:textId="0B36F131" w:rsidR="00686803" w:rsidRPr="007D12E6" w:rsidRDefault="00686803" w:rsidP="0079503F">
            <w:pPr>
              <w:pStyle w:val="ListParagraph"/>
              <w:numPr>
                <w:ilvl w:val="0"/>
                <w:numId w:val="12"/>
              </w:numPr>
              <w:rPr>
                <w:rFonts w:ascii="Gotham Light" w:hAnsi="Gotham Light" w:cs="Arial"/>
                <w:b/>
                <w:bCs/>
                <w:sz w:val="20"/>
                <w:szCs w:val="20"/>
              </w:rPr>
            </w:pPr>
            <w:bookmarkStart w:id="6" w:name="_Hlk75851220"/>
            <w:r w:rsidRPr="007D12E6">
              <w:rPr>
                <w:rFonts w:ascii="Gotham Light" w:hAnsi="Gotham Light" w:cs="Arial"/>
                <w:b/>
                <w:bCs/>
                <w:sz w:val="20"/>
                <w:szCs w:val="20"/>
              </w:rPr>
              <w:t>Local Public Health System Assessment</w:t>
            </w:r>
          </w:p>
          <w:p w14:paraId="019F5B2E" w14:textId="31DB1AE6" w:rsidR="00FE64DF" w:rsidRPr="007D12E6" w:rsidRDefault="00185FF6" w:rsidP="0079503F">
            <w:pPr>
              <w:pStyle w:val="ListParagraph"/>
              <w:numPr>
                <w:ilvl w:val="1"/>
                <w:numId w:val="12"/>
              </w:numPr>
              <w:rPr>
                <w:rFonts w:ascii="Gotham Light" w:hAnsi="Gotham Light" w:cs="Arial"/>
                <w:sz w:val="20"/>
                <w:szCs w:val="20"/>
              </w:rPr>
            </w:pPr>
            <w:r w:rsidRPr="007D12E6">
              <w:rPr>
                <w:rFonts w:ascii="Gotham Light" w:hAnsi="Gotham Light" w:cs="Arial"/>
                <w:sz w:val="20"/>
                <w:szCs w:val="20"/>
              </w:rPr>
              <w:t xml:space="preserve">Due </w:t>
            </w:r>
            <w:r w:rsidR="00E72515" w:rsidRPr="007D12E6">
              <w:rPr>
                <w:rFonts w:ascii="Gotham Light" w:hAnsi="Gotham Light" w:cs="Arial"/>
                <w:sz w:val="20"/>
                <w:szCs w:val="20"/>
              </w:rPr>
              <w:t>to</w:t>
            </w:r>
            <w:r w:rsidR="0042254B">
              <w:rPr>
                <w:rFonts w:ascii="Gotham Light" w:hAnsi="Gotham Light" w:cs="Arial"/>
                <w:sz w:val="20"/>
                <w:szCs w:val="20"/>
              </w:rPr>
              <w:t xml:space="preserve"> the</w:t>
            </w:r>
            <w:r w:rsidRPr="007D12E6">
              <w:rPr>
                <w:rFonts w:ascii="Gotham Light" w:hAnsi="Gotham Light" w:cs="Arial"/>
                <w:sz w:val="20"/>
                <w:szCs w:val="20"/>
              </w:rPr>
              <w:t xml:space="preserve"> COVID-19 response, this assessment within this MAPP step was not completed. Unfortunately, the timing of this assessment fell around the height of </w:t>
            </w:r>
            <w:r w:rsidR="0042254B">
              <w:rPr>
                <w:rFonts w:ascii="Gotham Light" w:hAnsi="Gotham Light" w:cs="Arial"/>
                <w:sz w:val="20"/>
                <w:szCs w:val="20"/>
              </w:rPr>
              <w:t xml:space="preserve">the </w:t>
            </w:r>
            <w:r w:rsidRPr="007D12E6">
              <w:rPr>
                <w:rFonts w:ascii="Gotham Light" w:hAnsi="Gotham Light" w:cs="Arial"/>
                <w:sz w:val="20"/>
                <w:szCs w:val="20"/>
              </w:rPr>
              <w:t>COVID-19 response, and the local public health system did not have the capacity to complete this.</w:t>
            </w:r>
          </w:p>
          <w:bookmarkEnd w:id="6"/>
          <w:p w14:paraId="77F30CC5" w14:textId="14EEFDF1" w:rsidR="00686803" w:rsidRPr="007D12E6" w:rsidRDefault="00686803" w:rsidP="0079503F">
            <w:pPr>
              <w:pStyle w:val="ListParagraph"/>
              <w:numPr>
                <w:ilvl w:val="0"/>
                <w:numId w:val="12"/>
              </w:numPr>
              <w:rPr>
                <w:rFonts w:ascii="Gotham Light" w:hAnsi="Gotham Light" w:cs="Arial"/>
                <w:b/>
                <w:bCs/>
                <w:sz w:val="20"/>
                <w:szCs w:val="20"/>
              </w:rPr>
            </w:pPr>
            <w:r w:rsidRPr="007D12E6">
              <w:rPr>
                <w:rFonts w:ascii="Gotham Light" w:hAnsi="Gotham Light" w:cs="Arial"/>
                <w:b/>
                <w:bCs/>
                <w:sz w:val="20"/>
                <w:szCs w:val="20"/>
              </w:rPr>
              <w:t>Community Health Status Assessment</w:t>
            </w:r>
          </w:p>
          <w:p w14:paraId="7D1E3648" w14:textId="4199B000" w:rsidR="00FE64DF" w:rsidRPr="007D12E6" w:rsidRDefault="00C800C7" w:rsidP="0079503F">
            <w:pPr>
              <w:pStyle w:val="ListParagraph"/>
              <w:numPr>
                <w:ilvl w:val="1"/>
                <w:numId w:val="12"/>
              </w:numPr>
              <w:rPr>
                <w:rFonts w:ascii="Gotham Light" w:hAnsi="Gotham Light" w:cs="Arial"/>
                <w:sz w:val="20"/>
                <w:szCs w:val="20"/>
              </w:rPr>
            </w:pPr>
            <w:r w:rsidRPr="007D12E6">
              <w:rPr>
                <w:rFonts w:ascii="Gotham Light" w:hAnsi="Gotham Light" w:cs="Arial"/>
                <w:sz w:val="20"/>
                <w:szCs w:val="20"/>
              </w:rPr>
              <w:t xml:space="preserve">Health Department staff </w:t>
            </w:r>
            <w:r w:rsidR="00423B4D" w:rsidRPr="007D12E6">
              <w:rPr>
                <w:rFonts w:ascii="Gotham Light" w:hAnsi="Gotham Light" w:cs="Arial"/>
                <w:sz w:val="20"/>
                <w:szCs w:val="20"/>
              </w:rPr>
              <w:t>partnered with</w:t>
            </w:r>
            <w:r w:rsidR="00796704" w:rsidRPr="007D12E6">
              <w:rPr>
                <w:rFonts w:ascii="Gotham Light" w:hAnsi="Gotham Light" w:cs="Arial"/>
                <w:sz w:val="20"/>
                <w:szCs w:val="20"/>
              </w:rPr>
              <w:t xml:space="preserve"> Iowa State University </w:t>
            </w:r>
            <w:r w:rsidR="00423B4D" w:rsidRPr="007D12E6">
              <w:rPr>
                <w:rFonts w:ascii="Gotham Light" w:hAnsi="Gotham Light" w:cs="Arial"/>
                <w:sz w:val="20"/>
                <w:szCs w:val="20"/>
              </w:rPr>
              <w:t>students who compiled various data sources to provide important statistics for the Community Health Assessment.</w:t>
            </w:r>
            <w:r w:rsidR="00C71E95" w:rsidRPr="007D12E6">
              <w:rPr>
                <w:rFonts w:ascii="Gotham Light" w:hAnsi="Gotham Light" w:cs="Arial"/>
                <w:sz w:val="20"/>
                <w:szCs w:val="20"/>
              </w:rPr>
              <w:t xml:space="preserve"> </w:t>
            </w:r>
            <w:r w:rsidR="004A196E" w:rsidRPr="007D12E6">
              <w:rPr>
                <w:rFonts w:ascii="Gotham Light" w:hAnsi="Gotham Light" w:cs="Arial"/>
                <w:sz w:val="20"/>
                <w:szCs w:val="20"/>
              </w:rPr>
              <w:t>The students gathered data for Cerro Gordo County and Health Department staff collected data for the rest of the region.</w:t>
            </w:r>
          </w:p>
          <w:p w14:paraId="4135CBEE" w14:textId="29E968BD" w:rsidR="00686803" w:rsidRPr="007D12E6" w:rsidRDefault="00686803" w:rsidP="0079503F">
            <w:pPr>
              <w:pStyle w:val="ListParagraph"/>
              <w:numPr>
                <w:ilvl w:val="0"/>
                <w:numId w:val="12"/>
              </w:numPr>
              <w:rPr>
                <w:rFonts w:ascii="Gotham Light" w:hAnsi="Gotham Light" w:cs="Arial"/>
                <w:b/>
                <w:bCs/>
                <w:sz w:val="20"/>
                <w:szCs w:val="20"/>
              </w:rPr>
            </w:pPr>
            <w:r w:rsidRPr="007D12E6">
              <w:rPr>
                <w:rFonts w:ascii="Gotham Light" w:hAnsi="Gotham Light" w:cs="Arial"/>
                <w:b/>
                <w:bCs/>
                <w:sz w:val="20"/>
                <w:szCs w:val="20"/>
              </w:rPr>
              <w:t xml:space="preserve">Forces of Change Assessment </w:t>
            </w:r>
          </w:p>
          <w:p w14:paraId="50E3D110" w14:textId="5C4D3760" w:rsidR="00FE64DF" w:rsidRPr="007D12E6" w:rsidRDefault="00B60B8B" w:rsidP="0079503F">
            <w:pPr>
              <w:pStyle w:val="ListParagraph"/>
              <w:numPr>
                <w:ilvl w:val="1"/>
                <w:numId w:val="12"/>
              </w:numPr>
              <w:rPr>
                <w:rFonts w:ascii="Gotham Light" w:hAnsi="Gotham Light" w:cs="Arial"/>
                <w:sz w:val="20"/>
                <w:szCs w:val="20"/>
              </w:rPr>
            </w:pPr>
            <w:r>
              <w:rPr>
                <w:rFonts w:ascii="Arial" w:hAnsi="Arial" w:cs="Arial"/>
                <w:noProof/>
                <w:sz w:val="20"/>
                <w:szCs w:val="20"/>
              </w:rPr>
              <w:drawing>
                <wp:anchor distT="0" distB="0" distL="114300" distR="114300" simplePos="0" relativeHeight="251686912" behindDoc="0" locked="0" layoutInCell="1" allowOverlap="1" wp14:anchorId="7CF9BDE4" wp14:editId="568FE580">
                  <wp:simplePos x="0" y="0"/>
                  <wp:positionH relativeFrom="column">
                    <wp:posOffset>4474210</wp:posOffset>
                  </wp:positionH>
                  <wp:positionV relativeFrom="paragraph">
                    <wp:posOffset>460375</wp:posOffset>
                  </wp:positionV>
                  <wp:extent cx="1247775" cy="1664335"/>
                  <wp:effectExtent l="0" t="0" r="9525" b="0"/>
                  <wp:wrapNone/>
                  <wp:docPr id="8" name="Picture 8" descr="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iteboard&#10;&#10;Description automatically generated"/>
                          <pic:cNvPicPr/>
                        </pic:nvPicPr>
                        <pic:blipFill>
                          <a:blip r:embed="rId26" cstate="print">
                            <a:extLst>
                              <a:ext uri="{BEBA8EAE-BF5A-486C-A8C5-ECC9F3942E4B}">
                                <a14:imgProps xmlns:a14="http://schemas.microsoft.com/office/drawing/2010/main">
                                  <a14:imgLayer r:embed="rId27">
                                    <a14:imgEffect>
                                      <a14:sharpenSoften amount="10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247775" cy="166433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85888" behindDoc="0" locked="0" layoutInCell="1" allowOverlap="1" wp14:anchorId="720A22D7" wp14:editId="461BFB2E">
                  <wp:simplePos x="0" y="0"/>
                  <wp:positionH relativeFrom="column">
                    <wp:posOffset>2677436</wp:posOffset>
                  </wp:positionH>
                  <wp:positionV relativeFrom="paragraph">
                    <wp:posOffset>458301</wp:posOffset>
                  </wp:positionV>
                  <wp:extent cx="1248355" cy="1664642"/>
                  <wp:effectExtent l="0" t="0" r="9525" b="0"/>
                  <wp:wrapNone/>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28" cstate="print">
                            <a:extLst>
                              <a:ext uri="{BEBA8EAE-BF5A-486C-A8C5-ECC9F3942E4B}">
                                <a14:imgProps xmlns:a14="http://schemas.microsoft.com/office/drawing/2010/main">
                                  <a14:imgLayer r:embed="rId29">
                                    <a14:imgEffect>
                                      <a14:sharpenSoften amount="10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248355" cy="1664642"/>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FE64DF" w:rsidRPr="007D12E6">
              <w:rPr>
                <w:rFonts w:ascii="Gotham Light" w:hAnsi="Gotham Light" w:cs="Arial"/>
                <w:sz w:val="20"/>
                <w:szCs w:val="20"/>
              </w:rPr>
              <w:t>The Steering Team met</w:t>
            </w:r>
            <w:r w:rsidR="00205C4E" w:rsidRPr="007D12E6">
              <w:rPr>
                <w:rFonts w:ascii="Gotham Light" w:hAnsi="Gotham Light" w:cs="Arial"/>
                <w:sz w:val="20"/>
                <w:szCs w:val="20"/>
              </w:rPr>
              <w:t xml:space="preserve"> at CG Public Health to participate in this assessment. The group used sticky notes to identify events</w:t>
            </w:r>
            <w:r w:rsidR="00C800C7" w:rsidRPr="007D12E6">
              <w:rPr>
                <w:rFonts w:ascii="Gotham Light" w:hAnsi="Gotham Light" w:cs="Arial"/>
                <w:sz w:val="20"/>
                <w:szCs w:val="20"/>
              </w:rPr>
              <w:t>, trends</w:t>
            </w:r>
            <w:r w:rsidR="00205C4E" w:rsidRPr="007D12E6">
              <w:rPr>
                <w:rFonts w:ascii="Gotham Light" w:hAnsi="Gotham Light" w:cs="Arial"/>
                <w:sz w:val="20"/>
                <w:szCs w:val="20"/>
              </w:rPr>
              <w:t xml:space="preserve"> or factors that have or might affect the health of the community or the local public health system. </w:t>
            </w:r>
          </w:p>
          <w:p w14:paraId="498763D7" w14:textId="4EFF5ACE" w:rsidR="005F4F4D" w:rsidRDefault="00205C4E" w:rsidP="00431A3F">
            <w:pPr>
              <w:pStyle w:val="ListParagraph"/>
              <w:ind w:left="1440"/>
              <w:rPr>
                <w:rFonts w:ascii="Arial" w:hAnsi="Arial" w:cs="Arial"/>
                <w:sz w:val="20"/>
                <w:szCs w:val="20"/>
              </w:rPr>
            </w:pPr>
            <w:r>
              <w:rPr>
                <w:rFonts w:ascii="Arial" w:hAnsi="Arial" w:cs="Arial"/>
                <w:noProof/>
                <w:sz w:val="20"/>
                <w:szCs w:val="20"/>
              </w:rPr>
              <w:lastRenderedPageBreak/>
              <w:drawing>
                <wp:inline distT="0" distB="0" distL="0" distR="0" wp14:anchorId="1FAEF644" wp14:editId="17E06F12">
                  <wp:extent cx="1216549" cy="1622065"/>
                  <wp:effectExtent l="0" t="0" r="3175"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30" cstate="print">
                            <a:extLst>
                              <a:ext uri="{BEBA8EAE-BF5A-486C-A8C5-ECC9F3942E4B}">
                                <a14:imgProps xmlns:a14="http://schemas.microsoft.com/office/drawing/2010/main">
                                  <a14:imgLayer r:embed="rId31">
                                    <a14:imgEffect>
                                      <a14:sharpenSoften amount="10000"/>
                                    </a14:imgEffect>
                                    <a14:imgEffect>
                                      <a14:brightnessContrast bright="10000"/>
                                    </a14:imgEffect>
                                  </a14:imgLayer>
                                </a14:imgProps>
                              </a:ext>
                              <a:ext uri="{28A0092B-C50C-407E-A947-70E740481C1C}">
                                <a14:useLocalDpi xmlns:a14="http://schemas.microsoft.com/office/drawing/2010/main" val="0"/>
                              </a:ext>
                            </a:extLst>
                          </a:blip>
                          <a:srcRect l="-680" t="-91" r="680" b="91"/>
                          <a:stretch/>
                        </pic:blipFill>
                        <pic:spPr>
                          <a:xfrm>
                            <a:off x="0" y="0"/>
                            <a:ext cx="1216549" cy="1622065"/>
                          </a:xfrm>
                          <a:prstGeom prst="rect">
                            <a:avLst/>
                          </a:prstGeom>
                          <a:effectLst>
                            <a:softEdge rad="63500"/>
                          </a:effectLst>
                        </pic:spPr>
                      </pic:pic>
                    </a:graphicData>
                  </a:graphic>
                </wp:inline>
              </w:drawing>
            </w:r>
          </w:p>
          <w:p w14:paraId="00AA1D05" w14:textId="77777777" w:rsidR="00C674AF" w:rsidRDefault="00C674AF" w:rsidP="00E96662">
            <w:pPr>
              <w:rPr>
                <w:rFonts w:asciiTheme="majorHAnsi" w:hAnsiTheme="majorHAnsi" w:cstheme="majorHAnsi"/>
                <w:b/>
                <w:bCs/>
                <w:smallCaps/>
                <w:sz w:val="20"/>
                <w:szCs w:val="20"/>
              </w:rPr>
            </w:pPr>
          </w:p>
          <w:p w14:paraId="773860D2" w14:textId="0E54775C" w:rsidR="00EA3BB7" w:rsidRPr="007D12E6" w:rsidRDefault="00787D4B" w:rsidP="00E96662">
            <w:pPr>
              <w:rPr>
                <w:rFonts w:ascii="Gotham Medium" w:hAnsi="Gotham Medium" w:cstheme="majorHAnsi"/>
                <w:b/>
                <w:bCs/>
                <w:smallCaps/>
                <w:sz w:val="20"/>
                <w:szCs w:val="20"/>
              </w:rPr>
            </w:pPr>
            <w:r>
              <w:rPr>
                <w:rFonts w:asciiTheme="majorHAnsi" w:hAnsiTheme="majorHAnsi" w:cstheme="majorHAnsi"/>
                <w:b/>
                <w:bCs/>
                <w:smallCaps/>
                <w:noProof/>
                <w:sz w:val="20"/>
                <w:szCs w:val="20"/>
              </w:rPr>
              <w:drawing>
                <wp:anchor distT="0" distB="0" distL="114300" distR="114300" simplePos="0" relativeHeight="251697152" behindDoc="0" locked="0" layoutInCell="1" allowOverlap="1" wp14:anchorId="4FCE17BD" wp14:editId="3FD28883">
                  <wp:simplePos x="0" y="0"/>
                  <wp:positionH relativeFrom="column">
                    <wp:posOffset>-26670</wp:posOffset>
                  </wp:positionH>
                  <wp:positionV relativeFrom="paragraph">
                    <wp:posOffset>-127303</wp:posOffset>
                  </wp:positionV>
                  <wp:extent cx="370840" cy="370840"/>
                  <wp:effectExtent l="0" t="0" r="0" b="0"/>
                  <wp:wrapNone/>
                  <wp:docPr id="22" name="Graphic 22"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4 outline"/>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70840" cy="370840"/>
                          </a:xfrm>
                          <a:prstGeom prst="rect">
                            <a:avLst/>
                          </a:prstGeom>
                        </pic:spPr>
                      </pic:pic>
                    </a:graphicData>
                  </a:graphic>
                </wp:anchor>
              </w:drawing>
            </w:r>
            <w:r w:rsidR="0079503F">
              <w:rPr>
                <w:rFonts w:asciiTheme="majorHAnsi" w:hAnsiTheme="majorHAnsi" w:cstheme="majorHAnsi"/>
                <w:b/>
                <w:bCs/>
                <w:smallCaps/>
                <w:sz w:val="20"/>
                <w:szCs w:val="20"/>
              </w:rPr>
              <w:t xml:space="preserve">               </w:t>
            </w:r>
            <w:r w:rsidR="00EA3BB7" w:rsidRPr="007D12E6">
              <w:rPr>
                <w:rFonts w:ascii="Gotham Medium" w:hAnsi="Gotham Medium" w:cstheme="majorHAnsi"/>
                <w:b/>
                <w:bCs/>
                <w:smallCaps/>
                <w:sz w:val="20"/>
                <w:szCs w:val="20"/>
              </w:rPr>
              <w:t>Strategic Issue Identification</w:t>
            </w:r>
          </w:p>
          <w:p w14:paraId="534C0156" w14:textId="1B4BDB58" w:rsidR="001A3C0E" w:rsidRDefault="00885B17" w:rsidP="001A3C0E">
            <w:pPr>
              <w:rPr>
                <w:rFonts w:ascii="Gotham Light" w:hAnsi="Gotham Light" w:cs="Arial"/>
                <w:sz w:val="20"/>
                <w:szCs w:val="20"/>
              </w:rPr>
            </w:pPr>
            <w:r w:rsidRPr="007D12E6">
              <w:rPr>
                <w:rFonts w:ascii="Gotham Light" w:hAnsi="Gotham Light" w:cs="Arial"/>
                <w:sz w:val="20"/>
                <w:szCs w:val="20"/>
              </w:rPr>
              <w:t>Strategic issues are defined as issues that must be address</w:t>
            </w:r>
            <w:r w:rsidR="008D7052">
              <w:rPr>
                <w:rFonts w:ascii="Gotham Light" w:hAnsi="Gotham Light" w:cs="Arial"/>
                <w:sz w:val="20"/>
                <w:szCs w:val="20"/>
              </w:rPr>
              <w:t>ed</w:t>
            </w:r>
            <w:r w:rsidRPr="007D12E6">
              <w:rPr>
                <w:rFonts w:ascii="Gotham Light" w:hAnsi="Gotham Light" w:cs="Arial"/>
                <w:sz w:val="20"/>
                <w:szCs w:val="20"/>
              </w:rPr>
              <w:t xml:space="preserve"> </w:t>
            </w:r>
            <w:r w:rsidR="005E4307" w:rsidRPr="007D12E6">
              <w:rPr>
                <w:rFonts w:ascii="Gotham Light" w:hAnsi="Gotham Light" w:cs="Arial"/>
                <w:sz w:val="20"/>
                <w:szCs w:val="20"/>
              </w:rPr>
              <w:t>for</w:t>
            </w:r>
            <w:r w:rsidRPr="007D12E6">
              <w:rPr>
                <w:rFonts w:ascii="Gotham Light" w:hAnsi="Gotham Light" w:cs="Arial"/>
                <w:sz w:val="20"/>
                <w:szCs w:val="20"/>
              </w:rPr>
              <w:t xml:space="preserve"> the Health Improvement </w:t>
            </w:r>
            <w:r w:rsidR="005E4307" w:rsidRPr="007D12E6">
              <w:rPr>
                <w:rFonts w:ascii="Gotham Light" w:hAnsi="Gotham Light" w:cs="Arial"/>
                <w:sz w:val="20"/>
                <w:szCs w:val="20"/>
              </w:rPr>
              <w:t>Collaborative</w:t>
            </w:r>
            <w:r w:rsidRPr="007D12E6">
              <w:rPr>
                <w:rFonts w:ascii="Gotham Light" w:hAnsi="Gotham Light" w:cs="Arial"/>
                <w:sz w:val="20"/>
                <w:szCs w:val="20"/>
              </w:rPr>
              <w:t xml:space="preserve"> to achieve its vision. </w:t>
            </w:r>
            <w:r w:rsidR="00D64859" w:rsidRPr="007D12E6">
              <w:rPr>
                <w:rFonts w:ascii="Gotham Light" w:hAnsi="Gotham Light" w:cs="Arial"/>
                <w:sz w:val="20"/>
                <w:szCs w:val="20"/>
              </w:rPr>
              <w:t>The MAPP Core team created</w:t>
            </w:r>
            <w:r w:rsidR="008D7052">
              <w:rPr>
                <w:rFonts w:ascii="Gotham Light" w:hAnsi="Gotham Light" w:cs="Arial"/>
                <w:sz w:val="20"/>
                <w:szCs w:val="20"/>
              </w:rPr>
              <w:t xml:space="preserve"> the</w:t>
            </w:r>
            <w:r w:rsidR="00D64859" w:rsidRPr="007D12E6">
              <w:rPr>
                <w:rFonts w:ascii="Gotham Light" w:hAnsi="Gotham Light" w:cs="Arial"/>
                <w:sz w:val="20"/>
                <w:szCs w:val="20"/>
              </w:rPr>
              <w:t xml:space="preserve"> following categories based </w:t>
            </w:r>
            <w:r w:rsidR="008D7052">
              <w:rPr>
                <w:rFonts w:ascii="Gotham Light" w:hAnsi="Gotham Light" w:cs="Arial"/>
                <w:sz w:val="20"/>
                <w:szCs w:val="20"/>
              </w:rPr>
              <w:t>on</w:t>
            </w:r>
            <w:r w:rsidR="00D64859" w:rsidRPr="007D12E6">
              <w:rPr>
                <w:rFonts w:ascii="Gotham Light" w:hAnsi="Gotham Light" w:cs="Arial"/>
                <w:sz w:val="20"/>
                <w:szCs w:val="20"/>
              </w:rPr>
              <w:t xml:space="preserve"> the data, themes, and findings from the community health assessments. The list of issues was provided to the facilitator prior to the strategic issu</w:t>
            </w:r>
            <w:r w:rsidR="00A446D2" w:rsidRPr="007D12E6">
              <w:rPr>
                <w:rFonts w:ascii="Gotham Light" w:hAnsi="Gotham Light" w:cs="Arial"/>
                <w:sz w:val="20"/>
                <w:szCs w:val="20"/>
              </w:rPr>
              <w:t xml:space="preserve">e prioritization meeting (Community Health Forum). See </w:t>
            </w:r>
            <w:r w:rsidR="00C674AF">
              <w:rPr>
                <w:rFonts w:ascii="Gotham Light" w:hAnsi="Gotham Light" w:cs="Arial"/>
                <w:sz w:val="20"/>
                <w:szCs w:val="20"/>
              </w:rPr>
              <w:t xml:space="preserve">the table </w:t>
            </w:r>
            <w:r w:rsidR="001A3C0E">
              <w:rPr>
                <w:rFonts w:ascii="Gotham Light" w:hAnsi="Gotham Light" w:cs="Arial"/>
                <w:sz w:val="20"/>
                <w:szCs w:val="20"/>
              </w:rPr>
              <w:t>below.</w:t>
            </w:r>
          </w:p>
          <w:p w14:paraId="0CBAB297" w14:textId="77777777" w:rsidR="00A94159" w:rsidRPr="001A3C0E" w:rsidRDefault="00A94159" w:rsidP="001A3C0E">
            <w:pPr>
              <w:rPr>
                <w:rFonts w:ascii="Gotham Light" w:hAnsi="Gotham Light" w:cs="Arial"/>
                <w:sz w:val="20"/>
                <w:szCs w:val="20"/>
              </w:rPr>
            </w:pPr>
          </w:p>
          <w:tbl>
            <w:tblPr>
              <w:tblStyle w:val="PlainTable4"/>
              <w:tblpPr w:leftFromText="180" w:rightFromText="180" w:vertAnchor="text" w:horzAnchor="margin" w:tblpXSpec="center" w:tblpY="-89"/>
              <w:tblW w:w="0" w:type="auto"/>
              <w:tblLook w:val="04A0" w:firstRow="1" w:lastRow="0" w:firstColumn="1" w:lastColumn="0" w:noHBand="0" w:noVBand="1"/>
            </w:tblPr>
            <w:tblGrid>
              <w:gridCol w:w="4470"/>
              <w:gridCol w:w="4770"/>
            </w:tblGrid>
            <w:tr w:rsidR="001A3C0E" w:rsidRPr="001A3C0E" w14:paraId="78CF6BE0" w14:textId="77777777" w:rsidTr="001A3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0" w:type="dxa"/>
                </w:tcPr>
                <w:p w14:paraId="65A5FC4E" w14:textId="77777777" w:rsidR="001A3C0E" w:rsidRPr="001A3C0E" w:rsidRDefault="001A3C0E" w:rsidP="001A3C0E">
                  <w:pPr>
                    <w:pStyle w:val="ListParagraph"/>
                    <w:numPr>
                      <w:ilvl w:val="0"/>
                      <w:numId w:val="27"/>
                    </w:numPr>
                    <w:rPr>
                      <w:rFonts w:ascii="Gotham Light" w:hAnsi="Gotham Light" w:cs="Arial"/>
                      <w:color w:val="00B0F0"/>
                      <w:sz w:val="18"/>
                      <w:szCs w:val="18"/>
                    </w:rPr>
                  </w:pPr>
                  <w:r w:rsidRPr="001A3C0E">
                    <w:rPr>
                      <w:rFonts w:ascii="Gotham Light" w:hAnsi="Gotham Light" w:cs="Arial"/>
                      <w:color w:val="00B0F0"/>
                      <w:sz w:val="18"/>
                      <w:szCs w:val="18"/>
                    </w:rPr>
                    <w:t>Cancer</w:t>
                  </w:r>
                </w:p>
              </w:tc>
              <w:tc>
                <w:tcPr>
                  <w:tcW w:w="4770" w:type="dxa"/>
                </w:tcPr>
                <w:p w14:paraId="2BCD29F5" w14:textId="77777777" w:rsidR="001A3C0E" w:rsidRPr="001A3C0E" w:rsidRDefault="001A3C0E" w:rsidP="001A3C0E">
                  <w:pPr>
                    <w:pStyle w:val="ListParagraph"/>
                    <w:numPr>
                      <w:ilvl w:val="0"/>
                      <w:numId w:val="27"/>
                    </w:numPr>
                    <w:cnfStyle w:val="100000000000" w:firstRow="1" w:lastRow="0" w:firstColumn="0" w:lastColumn="0" w:oddVBand="0" w:evenVBand="0" w:oddHBand="0" w:evenHBand="0" w:firstRowFirstColumn="0" w:firstRowLastColumn="0" w:lastRowFirstColumn="0" w:lastRowLastColumn="0"/>
                    <w:rPr>
                      <w:rFonts w:ascii="Gotham Light" w:hAnsi="Gotham Light" w:cs="Arial"/>
                      <w:color w:val="00B0F0"/>
                      <w:sz w:val="18"/>
                      <w:szCs w:val="18"/>
                    </w:rPr>
                  </w:pPr>
                  <w:r w:rsidRPr="001A3C0E">
                    <w:rPr>
                      <w:rFonts w:ascii="Gotham Light" w:hAnsi="Gotham Light" w:cs="Arial"/>
                      <w:color w:val="00B0F0"/>
                      <w:sz w:val="18"/>
                      <w:szCs w:val="18"/>
                    </w:rPr>
                    <w:t>Dental Access</w:t>
                  </w:r>
                </w:p>
              </w:tc>
            </w:tr>
            <w:tr w:rsidR="001A3C0E" w:rsidRPr="001A3C0E" w14:paraId="50B07DB9" w14:textId="77777777" w:rsidTr="001A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0" w:type="dxa"/>
                </w:tcPr>
                <w:p w14:paraId="486A6257" w14:textId="77777777" w:rsidR="001A3C0E" w:rsidRPr="001A3C0E" w:rsidRDefault="001A3C0E" w:rsidP="001A3C0E">
                  <w:pPr>
                    <w:pStyle w:val="ListParagraph"/>
                    <w:numPr>
                      <w:ilvl w:val="0"/>
                      <w:numId w:val="27"/>
                    </w:numPr>
                    <w:rPr>
                      <w:rFonts w:ascii="Gotham Light" w:hAnsi="Gotham Light" w:cs="Arial"/>
                      <w:color w:val="00B0F0"/>
                      <w:sz w:val="18"/>
                      <w:szCs w:val="18"/>
                    </w:rPr>
                  </w:pPr>
                  <w:r w:rsidRPr="001A3C0E">
                    <w:rPr>
                      <w:rFonts w:ascii="Gotham Light" w:hAnsi="Gotham Light" w:cs="Arial"/>
                      <w:color w:val="00B0F0"/>
                      <w:sz w:val="18"/>
                      <w:szCs w:val="18"/>
                    </w:rPr>
                    <w:t>Diabetes</w:t>
                  </w:r>
                </w:p>
              </w:tc>
              <w:tc>
                <w:tcPr>
                  <w:tcW w:w="4770" w:type="dxa"/>
                </w:tcPr>
                <w:p w14:paraId="344B8816" w14:textId="77777777" w:rsidR="001A3C0E" w:rsidRPr="001A3C0E" w:rsidRDefault="001A3C0E" w:rsidP="001A3C0E">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Gotham Light" w:hAnsi="Gotham Light" w:cs="Arial"/>
                      <w:color w:val="00B0F0"/>
                      <w:sz w:val="18"/>
                      <w:szCs w:val="18"/>
                    </w:rPr>
                  </w:pPr>
                  <w:r w:rsidRPr="001A3C0E">
                    <w:rPr>
                      <w:rFonts w:ascii="Gotham Light" w:hAnsi="Gotham Light" w:cs="Arial"/>
                      <w:color w:val="00B0F0"/>
                      <w:sz w:val="18"/>
                      <w:szCs w:val="18"/>
                    </w:rPr>
                    <w:t>Mental Healthcare Access</w:t>
                  </w:r>
                </w:p>
              </w:tc>
            </w:tr>
            <w:tr w:rsidR="001A3C0E" w:rsidRPr="001A3C0E" w14:paraId="75E60D2A" w14:textId="77777777" w:rsidTr="001A3C0E">
              <w:tc>
                <w:tcPr>
                  <w:cnfStyle w:val="001000000000" w:firstRow="0" w:lastRow="0" w:firstColumn="1" w:lastColumn="0" w:oddVBand="0" w:evenVBand="0" w:oddHBand="0" w:evenHBand="0" w:firstRowFirstColumn="0" w:firstRowLastColumn="0" w:lastRowFirstColumn="0" w:lastRowLastColumn="0"/>
                  <w:tcW w:w="4470" w:type="dxa"/>
                </w:tcPr>
                <w:p w14:paraId="1DD3F1DC" w14:textId="77777777" w:rsidR="001A3C0E" w:rsidRPr="001A3C0E" w:rsidRDefault="001A3C0E" w:rsidP="001A3C0E">
                  <w:pPr>
                    <w:pStyle w:val="ListParagraph"/>
                    <w:numPr>
                      <w:ilvl w:val="0"/>
                      <w:numId w:val="27"/>
                    </w:numPr>
                    <w:rPr>
                      <w:rFonts w:ascii="Gotham Light" w:hAnsi="Gotham Light" w:cs="Arial"/>
                      <w:color w:val="00B0F0"/>
                      <w:sz w:val="18"/>
                      <w:szCs w:val="18"/>
                    </w:rPr>
                  </w:pPr>
                  <w:r w:rsidRPr="001A3C0E">
                    <w:rPr>
                      <w:rFonts w:ascii="Gotham Light" w:hAnsi="Gotham Light" w:cs="Arial"/>
                      <w:color w:val="00B0F0"/>
                      <w:sz w:val="18"/>
                      <w:szCs w:val="18"/>
                    </w:rPr>
                    <w:t>Heart Disease/Stroke</w:t>
                  </w:r>
                </w:p>
              </w:tc>
              <w:tc>
                <w:tcPr>
                  <w:tcW w:w="4770" w:type="dxa"/>
                </w:tcPr>
                <w:p w14:paraId="66F23B9E" w14:textId="77777777" w:rsidR="001A3C0E" w:rsidRPr="001A3C0E" w:rsidRDefault="001A3C0E" w:rsidP="001A3C0E">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Gotham Light" w:hAnsi="Gotham Light" w:cs="Arial"/>
                      <w:color w:val="00B0F0"/>
                      <w:sz w:val="18"/>
                      <w:szCs w:val="18"/>
                    </w:rPr>
                  </w:pPr>
                  <w:r w:rsidRPr="001A3C0E">
                    <w:rPr>
                      <w:rFonts w:ascii="Gotham Light" w:hAnsi="Gotham Light" w:cs="Arial"/>
                      <w:color w:val="00B0F0"/>
                      <w:sz w:val="18"/>
                      <w:szCs w:val="18"/>
                    </w:rPr>
                    <w:t>Obesity/Healthy Food</w:t>
                  </w:r>
                </w:p>
              </w:tc>
            </w:tr>
            <w:tr w:rsidR="001A3C0E" w:rsidRPr="001A3C0E" w14:paraId="0D8990D7" w14:textId="77777777" w:rsidTr="001A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0" w:type="dxa"/>
                </w:tcPr>
                <w:p w14:paraId="1593EC43" w14:textId="77777777" w:rsidR="001A3C0E" w:rsidRPr="001A3C0E" w:rsidRDefault="001A3C0E" w:rsidP="001A3C0E">
                  <w:pPr>
                    <w:pStyle w:val="ListParagraph"/>
                    <w:numPr>
                      <w:ilvl w:val="0"/>
                      <w:numId w:val="27"/>
                    </w:numPr>
                    <w:rPr>
                      <w:rFonts w:ascii="Gotham Light" w:hAnsi="Gotham Light" w:cs="Arial"/>
                      <w:color w:val="00B0F0"/>
                      <w:sz w:val="18"/>
                      <w:szCs w:val="18"/>
                    </w:rPr>
                  </w:pPr>
                  <w:r w:rsidRPr="001A3C0E">
                    <w:rPr>
                      <w:rFonts w:ascii="Gotham Light" w:hAnsi="Gotham Light" w:cs="Arial"/>
                      <w:color w:val="00B0F0"/>
                      <w:sz w:val="18"/>
                      <w:szCs w:val="18"/>
                    </w:rPr>
                    <w:t>Aging</w:t>
                  </w:r>
                </w:p>
              </w:tc>
              <w:tc>
                <w:tcPr>
                  <w:tcW w:w="4770" w:type="dxa"/>
                </w:tcPr>
                <w:p w14:paraId="66DB7E4F" w14:textId="77777777" w:rsidR="001A3C0E" w:rsidRPr="001A3C0E" w:rsidRDefault="001A3C0E" w:rsidP="001A3C0E">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Gotham Light" w:hAnsi="Gotham Light" w:cs="Arial"/>
                      <w:color w:val="00B0F0"/>
                      <w:sz w:val="18"/>
                      <w:szCs w:val="18"/>
                    </w:rPr>
                  </w:pPr>
                  <w:r w:rsidRPr="001A3C0E">
                    <w:rPr>
                      <w:rFonts w:ascii="Gotham Light" w:hAnsi="Gotham Light" w:cs="Arial"/>
                      <w:color w:val="00B0F0"/>
                      <w:sz w:val="18"/>
                      <w:szCs w:val="18"/>
                    </w:rPr>
                    <w:t>Sexual Health</w:t>
                  </w:r>
                </w:p>
              </w:tc>
            </w:tr>
            <w:tr w:rsidR="001A3C0E" w:rsidRPr="001A3C0E" w14:paraId="2FD85378" w14:textId="77777777" w:rsidTr="001A3C0E">
              <w:tc>
                <w:tcPr>
                  <w:cnfStyle w:val="001000000000" w:firstRow="0" w:lastRow="0" w:firstColumn="1" w:lastColumn="0" w:oddVBand="0" w:evenVBand="0" w:oddHBand="0" w:evenHBand="0" w:firstRowFirstColumn="0" w:firstRowLastColumn="0" w:lastRowFirstColumn="0" w:lastRowLastColumn="0"/>
                  <w:tcW w:w="4470" w:type="dxa"/>
                </w:tcPr>
                <w:p w14:paraId="71865069" w14:textId="77777777" w:rsidR="001A3C0E" w:rsidRPr="001A3C0E" w:rsidRDefault="001A3C0E" w:rsidP="001A3C0E">
                  <w:pPr>
                    <w:pStyle w:val="ListParagraph"/>
                    <w:numPr>
                      <w:ilvl w:val="0"/>
                      <w:numId w:val="27"/>
                    </w:numPr>
                    <w:rPr>
                      <w:rFonts w:ascii="Gotham Light" w:hAnsi="Gotham Light" w:cs="Arial"/>
                      <w:color w:val="00B0F0"/>
                      <w:sz w:val="18"/>
                      <w:szCs w:val="18"/>
                    </w:rPr>
                  </w:pPr>
                  <w:r w:rsidRPr="001A3C0E">
                    <w:rPr>
                      <w:rFonts w:ascii="Gotham Light" w:hAnsi="Gotham Light" w:cs="Arial"/>
                      <w:color w:val="00B0F0"/>
                      <w:sz w:val="18"/>
                      <w:szCs w:val="18"/>
                    </w:rPr>
                    <w:t xml:space="preserve">Infectious Disease </w:t>
                  </w:r>
                </w:p>
              </w:tc>
              <w:tc>
                <w:tcPr>
                  <w:tcW w:w="4770" w:type="dxa"/>
                </w:tcPr>
                <w:p w14:paraId="48C7B0D9" w14:textId="77777777" w:rsidR="001A3C0E" w:rsidRPr="001A3C0E" w:rsidRDefault="001A3C0E" w:rsidP="001A3C0E">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Gotham Light" w:hAnsi="Gotham Light" w:cs="Arial"/>
                      <w:color w:val="00B0F0"/>
                      <w:sz w:val="18"/>
                      <w:szCs w:val="18"/>
                    </w:rPr>
                  </w:pPr>
                  <w:r w:rsidRPr="001A3C0E">
                    <w:rPr>
                      <w:rFonts w:ascii="Gotham Light" w:hAnsi="Gotham Light" w:cs="Arial"/>
                      <w:color w:val="00B0F0"/>
                      <w:sz w:val="18"/>
                      <w:szCs w:val="18"/>
                    </w:rPr>
                    <w:t>Suicide</w:t>
                  </w:r>
                </w:p>
              </w:tc>
            </w:tr>
            <w:tr w:rsidR="001A3C0E" w:rsidRPr="001A3C0E" w14:paraId="7DB531EF" w14:textId="77777777" w:rsidTr="001A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0" w:type="dxa"/>
                </w:tcPr>
                <w:p w14:paraId="1906E5E2" w14:textId="77777777" w:rsidR="001A3C0E" w:rsidRPr="001A3C0E" w:rsidRDefault="001A3C0E" w:rsidP="001A3C0E">
                  <w:pPr>
                    <w:pStyle w:val="ListParagraph"/>
                    <w:numPr>
                      <w:ilvl w:val="0"/>
                      <w:numId w:val="27"/>
                    </w:numPr>
                    <w:rPr>
                      <w:rFonts w:ascii="Gotham Light" w:hAnsi="Gotham Light" w:cs="Arial"/>
                      <w:color w:val="00B0F0"/>
                      <w:sz w:val="18"/>
                      <w:szCs w:val="18"/>
                    </w:rPr>
                  </w:pPr>
                  <w:r w:rsidRPr="001A3C0E">
                    <w:rPr>
                      <w:rFonts w:ascii="Gotham Light" w:hAnsi="Gotham Light" w:cs="Arial"/>
                      <w:color w:val="00B0F0"/>
                      <w:sz w:val="18"/>
                      <w:szCs w:val="18"/>
                    </w:rPr>
                    <w:t>Injury</w:t>
                  </w:r>
                </w:p>
              </w:tc>
              <w:tc>
                <w:tcPr>
                  <w:tcW w:w="4770" w:type="dxa"/>
                </w:tcPr>
                <w:p w14:paraId="38ADC6ED" w14:textId="77777777" w:rsidR="001A3C0E" w:rsidRPr="001A3C0E" w:rsidRDefault="001A3C0E" w:rsidP="001A3C0E">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Gotham Light" w:hAnsi="Gotham Light" w:cs="Arial"/>
                      <w:color w:val="00B0F0"/>
                      <w:sz w:val="18"/>
                      <w:szCs w:val="18"/>
                    </w:rPr>
                  </w:pPr>
                  <w:r w:rsidRPr="001A3C0E">
                    <w:rPr>
                      <w:rFonts w:ascii="Gotham Light" w:hAnsi="Gotham Light" w:cs="Arial"/>
                      <w:color w:val="00B0F0"/>
                      <w:sz w:val="18"/>
                      <w:szCs w:val="18"/>
                    </w:rPr>
                    <w:t>Alcohol Abuse</w:t>
                  </w:r>
                </w:p>
              </w:tc>
            </w:tr>
            <w:tr w:rsidR="001A3C0E" w:rsidRPr="001A3C0E" w14:paraId="4C6D60CC" w14:textId="77777777" w:rsidTr="001A3C0E">
              <w:tc>
                <w:tcPr>
                  <w:cnfStyle w:val="001000000000" w:firstRow="0" w:lastRow="0" w:firstColumn="1" w:lastColumn="0" w:oddVBand="0" w:evenVBand="0" w:oddHBand="0" w:evenHBand="0" w:firstRowFirstColumn="0" w:firstRowLastColumn="0" w:lastRowFirstColumn="0" w:lastRowLastColumn="0"/>
                  <w:tcW w:w="4470" w:type="dxa"/>
                </w:tcPr>
                <w:p w14:paraId="2B4994BD" w14:textId="77777777" w:rsidR="001A3C0E" w:rsidRPr="001A3C0E" w:rsidRDefault="001A3C0E" w:rsidP="001A3C0E">
                  <w:pPr>
                    <w:pStyle w:val="ListParagraph"/>
                    <w:numPr>
                      <w:ilvl w:val="0"/>
                      <w:numId w:val="27"/>
                    </w:numPr>
                    <w:rPr>
                      <w:rFonts w:ascii="Gotham Light" w:hAnsi="Gotham Light" w:cs="Arial"/>
                      <w:color w:val="00B0F0"/>
                      <w:sz w:val="18"/>
                      <w:szCs w:val="18"/>
                    </w:rPr>
                  </w:pPr>
                  <w:r w:rsidRPr="001A3C0E">
                    <w:rPr>
                      <w:rFonts w:ascii="Gotham Light" w:hAnsi="Gotham Light" w:cs="Arial"/>
                      <w:color w:val="00B0F0"/>
                      <w:sz w:val="18"/>
                      <w:szCs w:val="18"/>
                    </w:rPr>
                    <w:t>Healthcare Access</w:t>
                  </w:r>
                </w:p>
              </w:tc>
              <w:tc>
                <w:tcPr>
                  <w:tcW w:w="4770" w:type="dxa"/>
                </w:tcPr>
                <w:p w14:paraId="40DBD454" w14:textId="77777777" w:rsidR="001A3C0E" w:rsidRPr="001A3C0E" w:rsidRDefault="001A3C0E" w:rsidP="001A3C0E">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Gotham Light" w:hAnsi="Gotham Light" w:cs="Arial"/>
                      <w:color w:val="00B0F0"/>
                      <w:sz w:val="18"/>
                      <w:szCs w:val="18"/>
                    </w:rPr>
                  </w:pPr>
                  <w:r w:rsidRPr="001A3C0E">
                    <w:rPr>
                      <w:rFonts w:ascii="Gotham Light" w:hAnsi="Gotham Light" w:cs="Arial"/>
                      <w:color w:val="00B0F0"/>
                      <w:sz w:val="18"/>
                      <w:szCs w:val="18"/>
                    </w:rPr>
                    <w:t>Driving Under the Influence</w:t>
                  </w:r>
                </w:p>
              </w:tc>
            </w:tr>
            <w:tr w:rsidR="001A3C0E" w:rsidRPr="001A3C0E" w14:paraId="256AD475" w14:textId="77777777" w:rsidTr="001A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0" w:type="dxa"/>
                </w:tcPr>
                <w:p w14:paraId="1B275A7D" w14:textId="77777777" w:rsidR="001A3C0E" w:rsidRPr="001A3C0E" w:rsidRDefault="001A3C0E" w:rsidP="001A3C0E">
                  <w:pPr>
                    <w:pStyle w:val="ListParagraph"/>
                    <w:numPr>
                      <w:ilvl w:val="0"/>
                      <w:numId w:val="27"/>
                    </w:numPr>
                    <w:rPr>
                      <w:rFonts w:ascii="Gotham Light" w:hAnsi="Gotham Light" w:cs="Arial"/>
                      <w:color w:val="00B0F0"/>
                      <w:sz w:val="18"/>
                      <w:szCs w:val="18"/>
                    </w:rPr>
                  </w:pPr>
                  <w:r w:rsidRPr="001A3C0E">
                    <w:rPr>
                      <w:rFonts w:ascii="Gotham Light" w:hAnsi="Gotham Light" w:cs="Arial"/>
                      <w:color w:val="00B0F0"/>
                      <w:sz w:val="18"/>
                      <w:szCs w:val="18"/>
                    </w:rPr>
                    <w:t>Water Quality</w:t>
                  </w:r>
                </w:p>
              </w:tc>
              <w:tc>
                <w:tcPr>
                  <w:tcW w:w="4770" w:type="dxa"/>
                </w:tcPr>
                <w:p w14:paraId="4FC721DC" w14:textId="77777777" w:rsidR="001A3C0E" w:rsidRPr="001A3C0E" w:rsidRDefault="001A3C0E" w:rsidP="001A3C0E">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Gotham Light" w:hAnsi="Gotham Light" w:cs="Arial"/>
                      <w:color w:val="00B0F0"/>
                      <w:sz w:val="18"/>
                      <w:szCs w:val="18"/>
                    </w:rPr>
                  </w:pPr>
                  <w:r w:rsidRPr="001A3C0E">
                    <w:rPr>
                      <w:rFonts w:ascii="Gotham Light" w:hAnsi="Gotham Light" w:cs="Arial"/>
                      <w:color w:val="00B0F0"/>
                      <w:sz w:val="18"/>
                      <w:szCs w:val="18"/>
                    </w:rPr>
                    <w:t>Substance Use including Nicotine</w:t>
                  </w:r>
                </w:p>
              </w:tc>
            </w:tr>
          </w:tbl>
          <w:p w14:paraId="5A2CD49B" w14:textId="77777777" w:rsidR="00A94159" w:rsidRDefault="00A94159" w:rsidP="00C674AF">
            <w:pPr>
              <w:rPr>
                <w:rFonts w:ascii="Gotham Light" w:hAnsi="Gotham Light" w:cs="Arial"/>
                <w:sz w:val="20"/>
                <w:szCs w:val="20"/>
              </w:rPr>
            </w:pPr>
          </w:p>
          <w:p w14:paraId="6444C718" w14:textId="5C8224B4" w:rsidR="00EA3BB7" w:rsidRPr="001A3C0E" w:rsidRDefault="001A3C0E" w:rsidP="00C674AF">
            <w:pPr>
              <w:rPr>
                <w:rFonts w:ascii="Gotham Light" w:hAnsi="Gotham Light" w:cs="Arial"/>
                <w:sz w:val="20"/>
                <w:szCs w:val="20"/>
              </w:rPr>
            </w:pPr>
            <w:r w:rsidRPr="007D12E6">
              <w:rPr>
                <w:rFonts w:ascii="Gotham Light" w:hAnsi="Gotham Light" w:cs="Arial"/>
                <w:noProof/>
                <w:sz w:val="20"/>
                <w:szCs w:val="20"/>
              </w:rPr>
              <w:drawing>
                <wp:anchor distT="0" distB="0" distL="114300" distR="114300" simplePos="0" relativeHeight="251693056" behindDoc="0" locked="0" layoutInCell="1" allowOverlap="1" wp14:anchorId="150E6BC0" wp14:editId="41E498BC">
                  <wp:simplePos x="0" y="0"/>
                  <wp:positionH relativeFrom="column">
                    <wp:posOffset>4665345</wp:posOffset>
                  </wp:positionH>
                  <wp:positionV relativeFrom="paragraph">
                    <wp:posOffset>50165</wp:posOffset>
                  </wp:positionV>
                  <wp:extent cx="1586230" cy="1789430"/>
                  <wp:effectExtent l="0" t="0" r="0" b="1270"/>
                  <wp:wrapThrough wrapText="bothSides">
                    <wp:wrapPolygon edited="0">
                      <wp:start x="259" y="0"/>
                      <wp:lineTo x="0" y="230"/>
                      <wp:lineTo x="0" y="20925"/>
                      <wp:lineTo x="259" y="21385"/>
                      <wp:lineTo x="21012" y="21385"/>
                      <wp:lineTo x="21271" y="20925"/>
                      <wp:lineTo x="21271" y="230"/>
                      <wp:lineTo x="21012" y="0"/>
                      <wp:lineTo x="259"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9119"/>
                          <a:stretch/>
                        </pic:blipFill>
                        <pic:spPr bwMode="auto">
                          <a:xfrm>
                            <a:off x="0" y="0"/>
                            <a:ext cx="1586230" cy="178943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Light" w:hAnsi="Gotham Light" w:cs="Arial"/>
                <w:sz w:val="20"/>
                <w:szCs w:val="20"/>
              </w:rPr>
              <w:t>In J</w:t>
            </w:r>
            <w:r w:rsidRPr="007D12E6">
              <w:rPr>
                <w:rFonts w:ascii="Gotham Light" w:hAnsi="Gotham Light" w:cs="Arial"/>
                <w:sz w:val="20"/>
                <w:szCs w:val="20"/>
              </w:rPr>
              <w:t xml:space="preserve">anuary of 2020, a Community Health Forum was held to present the Community Health Status Assessment summary to residents and various organizations. </w:t>
            </w:r>
            <w:r>
              <w:rPr>
                <w:rFonts w:ascii="Gotham Light" w:hAnsi="Gotham Light" w:cs="Arial"/>
                <w:sz w:val="20"/>
                <w:szCs w:val="20"/>
              </w:rPr>
              <w:t xml:space="preserve">Before </w:t>
            </w:r>
            <w:r w:rsidRPr="007D12E6">
              <w:rPr>
                <w:rFonts w:ascii="Gotham Light" w:hAnsi="Gotham Light" w:cs="Arial"/>
                <w:sz w:val="20"/>
                <w:szCs w:val="20"/>
              </w:rPr>
              <w:t xml:space="preserve">the forum, there was a major marketing push to spread the word to try and encourage residents to attend. To engage the community, CG Public Health and many partners posted about this event on their social media platforms, and even went on a local radio station to educate local listeners </w:t>
            </w:r>
            <w:r>
              <w:rPr>
                <w:rFonts w:ascii="Gotham Light" w:hAnsi="Gotham Light" w:cs="Arial"/>
                <w:sz w:val="20"/>
                <w:szCs w:val="20"/>
              </w:rPr>
              <w:t xml:space="preserve">on </w:t>
            </w:r>
            <w:r w:rsidRPr="007D12E6">
              <w:rPr>
                <w:rFonts w:ascii="Gotham Light" w:hAnsi="Gotham Light" w:cs="Arial"/>
                <w:sz w:val="20"/>
                <w:szCs w:val="20"/>
              </w:rPr>
              <w:t>what a CHA-CHIP is, the importance of community input, and how they can get involved. The presentation covered a little background about who was involved in this process, the vision and values, quantitative and qualitative data, and local health influences.</w:t>
            </w:r>
          </w:p>
          <w:p w14:paraId="5FAA3223" w14:textId="749DC673" w:rsidR="00A563A1" w:rsidRPr="00A94159" w:rsidRDefault="006D02C1" w:rsidP="00E96662">
            <w:pPr>
              <w:rPr>
                <w:rFonts w:ascii="Arial" w:hAnsi="Arial" w:cs="Arial"/>
                <w:sz w:val="20"/>
                <w:szCs w:val="20"/>
              </w:rPr>
            </w:pPr>
            <w:r>
              <w:rPr>
                <w:rFonts w:ascii="Arial" w:hAnsi="Arial" w:cs="Arial"/>
                <w:i/>
                <w:iCs/>
                <w:noProof/>
                <w:sz w:val="20"/>
                <w:szCs w:val="20"/>
              </w:rPr>
              <w:drawing>
                <wp:anchor distT="0" distB="0" distL="114300" distR="114300" simplePos="0" relativeHeight="251707392" behindDoc="0" locked="0" layoutInCell="1" allowOverlap="1" wp14:anchorId="70E04EBF" wp14:editId="20370C50">
                  <wp:simplePos x="0" y="0"/>
                  <wp:positionH relativeFrom="column">
                    <wp:posOffset>0</wp:posOffset>
                  </wp:positionH>
                  <wp:positionV relativeFrom="paragraph">
                    <wp:posOffset>3810</wp:posOffset>
                  </wp:positionV>
                  <wp:extent cx="1772920" cy="1330325"/>
                  <wp:effectExtent l="0" t="0" r="0" b="3175"/>
                  <wp:wrapThrough wrapText="bothSides">
                    <wp:wrapPolygon edited="0">
                      <wp:start x="928" y="0"/>
                      <wp:lineTo x="0" y="619"/>
                      <wp:lineTo x="0" y="20414"/>
                      <wp:lineTo x="464" y="21342"/>
                      <wp:lineTo x="928" y="21342"/>
                      <wp:lineTo x="20424" y="21342"/>
                      <wp:lineTo x="20888" y="21342"/>
                      <wp:lineTo x="21352" y="20414"/>
                      <wp:lineTo x="21352" y="619"/>
                      <wp:lineTo x="20424" y="0"/>
                      <wp:lineTo x="928" y="0"/>
                    </wp:wrapPolygon>
                  </wp:wrapThrough>
                  <wp:docPr id="31" name="Picture 3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in a room&#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72920" cy="1330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F2306" w:rsidRPr="007D12E6">
              <w:rPr>
                <w:rFonts w:ascii="Gotham Light" w:hAnsi="Gotham Light" w:cs="Arial"/>
                <w:sz w:val="20"/>
                <w:szCs w:val="20"/>
              </w:rPr>
              <w:t>After the presentation,</w:t>
            </w:r>
            <w:r w:rsidR="007A6051" w:rsidRPr="007D12E6">
              <w:rPr>
                <w:rFonts w:ascii="Gotham Light" w:hAnsi="Gotham Light" w:cs="Arial"/>
                <w:sz w:val="20"/>
                <w:szCs w:val="20"/>
              </w:rPr>
              <w:t xml:space="preserve"> </w:t>
            </w:r>
            <w:r w:rsidR="005F2306" w:rsidRPr="007D12E6">
              <w:rPr>
                <w:rFonts w:ascii="Gotham Light" w:hAnsi="Gotham Light" w:cs="Arial"/>
                <w:sz w:val="20"/>
                <w:szCs w:val="20"/>
              </w:rPr>
              <w:t xml:space="preserve">a professional facilitator led an in-depth discussion to help </w:t>
            </w:r>
            <w:r w:rsidR="007A6051" w:rsidRPr="007D12E6">
              <w:rPr>
                <w:rFonts w:ascii="Gotham Light" w:hAnsi="Gotham Light" w:cs="Arial"/>
                <w:sz w:val="20"/>
                <w:szCs w:val="20"/>
              </w:rPr>
              <w:t>the group</w:t>
            </w:r>
            <w:r w:rsidR="005F2306" w:rsidRPr="007D12E6">
              <w:rPr>
                <w:rFonts w:ascii="Gotham Light" w:hAnsi="Gotham Light" w:cs="Arial"/>
                <w:sz w:val="20"/>
                <w:szCs w:val="20"/>
              </w:rPr>
              <w:t xml:space="preserve"> identify and prioritize strategic issues. </w:t>
            </w:r>
            <w:r w:rsidR="002C5C73" w:rsidRPr="007D12E6">
              <w:rPr>
                <w:rFonts w:ascii="Gotham Light" w:hAnsi="Gotham Light" w:cs="Arial"/>
                <w:sz w:val="20"/>
                <w:szCs w:val="20"/>
              </w:rPr>
              <w:t xml:space="preserve">Each health issue was on a piece of paper hung on the walls within the meeting room. </w:t>
            </w:r>
            <w:r w:rsidR="007A6051" w:rsidRPr="007D12E6">
              <w:rPr>
                <w:rFonts w:ascii="Gotham Light" w:hAnsi="Gotham Light" w:cs="Arial"/>
                <w:sz w:val="20"/>
                <w:szCs w:val="20"/>
              </w:rPr>
              <w:t>Each</w:t>
            </w:r>
            <w:r w:rsidR="002C5C73" w:rsidRPr="007D12E6">
              <w:rPr>
                <w:rFonts w:ascii="Gotham Light" w:hAnsi="Gotham Light" w:cs="Arial"/>
                <w:sz w:val="20"/>
                <w:szCs w:val="20"/>
              </w:rPr>
              <w:t xml:space="preserve"> participant</w:t>
            </w:r>
            <w:r w:rsidR="007A6051" w:rsidRPr="007D12E6">
              <w:rPr>
                <w:rFonts w:ascii="Gotham Light" w:hAnsi="Gotham Light" w:cs="Arial"/>
                <w:sz w:val="20"/>
                <w:szCs w:val="20"/>
              </w:rPr>
              <w:t xml:space="preserve"> </w:t>
            </w:r>
            <w:r w:rsidR="002C5C73" w:rsidRPr="007D12E6">
              <w:rPr>
                <w:rFonts w:ascii="Gotham Light" w:hAnsi="Gotham Light" w:cs="Arial"/>
                <w:sz w:val="20"/>
                <w:szCs w:val="20"/>
              </w:rPr>
              <w:t xml:space="preserve">used </w:t>
            </w:r>
            <w:r w:rsidR="008D7052">
              <w:rPr>
                <w:rFonts w:ascii="Gotham Light" w:hAnsi="Gotham Light" w:cs="Arial"/>
                <w:sz w:val="20"/>
                <w:szCs w:val="20"/>
              </w:rPr>
              <w:t>three</w:t>
            </w:r>
            <w:r w:rsidR="00C674AF" w:rsidRPr="007D12E6">
              <w:rPr>
                <w:rFonts w:ascii="Gotham Light" w:hAnsi="Gotham Light" w:cs="Arial"/>
                <w:sz w:val="20"/>
                <w:szCs w:val="20"/>
              </w:rPr>
              <w:t>-star</w:t>
            </w:r>
            <w:r w:rsidR="002C5C73" w:rsidRPr="007D12E6">
              <w:rPr>
                <w:rFonts w:ascii="Gotham Light" w:hAnsi="Gotham Light" w:cs="Arial"/>
                <w:sz w:val="20"/>
                <w:szCs w:val="20"/>
              </w:rPr>
              <w:t xml:space="preserve"> stickers to vote on their top </w:t>
            </w:r>
            <w:r w:rsidR="008D7052">
              <w:rPr>
                <w:rFonts w:ascii="Gotham Light" w:hAnsi="Gotham Light" w:cs="Arial"/>
                <w:sz w:val="20"/>
                <w:szCs w:val="20"/>
              </w:rPr>
              <w:t>three</w:t>
            </w:r>
            <w:r w:rsidR="002C5C73" w:rsidRPr="007D12E6">
              <w:rPr>
                <w:rFonts w:ascii="Gotham Light" w:hAnsi="Gotham Light" w:cs="Arial"/>
                <w:sz w:val="20"/>
                <w:szCs w:val="20"/>
              </w:rPr>
              <w:t xml:space="preserve"> health issues for each of the criteria. For example, they may have voted for three issues that have a significant impact</w:t>
            </w:r>
            <w:r w:rsidR="003138FC" w:rsidRPr="007D12E6">
              <w:rPr>
                <w:rFonts w:ascii="Gotham Light" w:hAnsi="Gotham Light" w:cs="Arial"/>
                <w:sz w:val="20"/>
                <w:szCs w:val="20"/>
              </w:rPr>
              <w:t>.</w:t>
            </w:r>
            <w:r w:rsidR="0048223B" w:rsidRPr="007D12E6">
              <w:rPr>
                <w:rFonts w:ascii="Gotham Light" w:hAnsi="Gotham Light" w:cs="Arial"/>
                <w:sz w:val="20"/>
                <w:szCs w:val="20"/>
              </w:rPr>
              <w:t xml:space="preserve"> </w:t>
            </w:r>
            <w:r w:rsidR="002C5C73" w:rsidRPr="007D12E6">
              <w:rPr>
                <w:rFonts w:ascii="Gotham Light" w:hAnsi="Gotham Light" w:cs="Arial"/>
                <w:sz w:val="20"/>
                <w:szCs w:val="20"/>
              </w:rPr>
              <w:t xml:space="preserve">The facilitator listed </w:t>
            </w:r>
            <w:r w:rsidR="008D7052">
              <w:rPr>
                <w:rFonts w:ascii="Gotham Light" w:hAnsi="Gotham Light" w:cs="Arial"/>
                <w:sz w:val="20"/>
                <w:szCs w:val="20"/>
              </w:rPr>
              <w:t>six</w:t>
            </w:r>
            <w:r w:rsidR="002C5C73" w:rsidRPr="007D12E6">
              <w:rPr>
                <w:rFonts w:ascii="Gotham Light" w:hAnsi="Gotham Light" w:cs="Arial"/>
                <w:sz w:val="20"/>
                <w:szCs w:val="20"/>
              </w:rPr>
              <w:t xml:space="preserve"> criteria for prioritization. The </w:t>
            </w:r>
            <w:r w:rsidR="0048223B" w:rsidRPr="007D12E6">
              <w:rPr>
                <w:rFonts w:ascii="Gotham Light" w:hAnsi="Gotham Light" w:cs="Arial"/>
                <w:sz w:val="20"/>
                <w:szCs w:val="20"/>
              </w:rPr>
              <w:t>questions the facilitator asked</w:t>
            </w:r>
            <w:r w:rsidR="002C5C73" w:rsidRPr="007D12E6">
              <w:rPr>
                <w:rFonts w:ascii="Gotham Light" w:hAnsi="Gotham Light" w:cs="Arial"/>
                <w:sz w:val="20"/>
                <w:szCs w:val="20"/>
              </w:rPr>
              <w:t xml:space="preserve"> regarding the criteria for prioritization </w:t>
            </w:r>
            <w:r w:rsidR="00A94159">
              <w:rPr>
                <w:rFonts w:ascii="Gotham Light" w:hAnsi="Gotham Light" w:cs="Arial"/>
                <w:sz w:val="20"/>
                <w:szCs w:val="20"/>
              </w:rPr>
              <w:t>were:</w:t>
            </w:r>
          </w:p>
          <w:p w14:paraId="1CA35E01" w14:textId="3B53D65F" w:rsidR="0048223B" w:rsidRPr="00C674AF" w:rsidRDefault="0048223B" w:rsidP="006D02C1">
            <w:pPr>
              <w:pStyle w:val="ListParagraph"/>
              <w:numPr>
                <w:ilvl w:val="0"/>
                <w:numId w:val="18"/>
              </w:numPr>
              <w:rPr>
                <w:rFonts w:ascii="Gotham Light" w:hAnsi="Gotham Light" w:cs="Arial"/>
                <w:i/>
                <w:iCs/>
                <w:sz w:val="20"/>
                <w:szCs w:val="20"/>
              </w:rPr>
            </w:pPr>
            <w:r w:rsidRPr="00C674AF">
              <w:rPr>
                <w:rFonts w:ascii="Gotham Light" w:hAnsi="Gotham Light" w:cs="Arial"/>
                <w:i/>
                <w:iCs/>
              </w:rPr>
              <w:t>“</w:t>
            </w:r>
            <w:r w:rsidRPr="00C674AF">
              <w:rPr>
                <w:rFonts w:ascii="Gotham Light" w:hAnsi="Gotham Light" w:cs="Arial"/>
                <w:i/>
                <w:iCs/>
                <w:sz w:val="20"/>
                <w:szCs w:val="20"/>
              </w:rPr>
              <w:t xml:space="preserve">What health issue </w:t>
            </w:r>
            <w:r w:rsidR="006D02C1" w:rsidRPr="00C674AF">
              <w:rPr>
                <w:rFonts w:ascii="Gotham Light" w:hAnsi="Gotham Light" w:cs="Arial"/>
                <w:i/>
                <w:iCs/>
                <w:sz w:val="20"/>
                <w:szCs w:val="20"/>
              </w:rPr>
              <w:t>affects the most people within the population and has serious consequences for those affected?”</w:t>
            </w:r>
          </w:p>
          <w:p w14:paraId="57DA841E" w14:textId="1A53C01F" w:rsidR="0048223B" w:rsidRPr="00C674AF" w:rsidRDefault="00A94159" w:rsidP="006D02C1">
            <w:pPr>
              <w:pStyle w:val="ListParagraph"/>
              <w:numPr>
                <w:ilvl w:val="0"/>
                <w:numId w:val="18"/>
              </w:numPr>
              <w:rPr>
                <w:rFonts w:ascii="Gotham Light" w:hAnsi="Gotham Light" w:cs="Arial"/>
                <w:i/>
                <w:iCs/>
                <w:sz w:val="20"/>
                <w:szCs w:val="20"/>
              </w:rPr>
            </w:pPr>
            <w:r w:rsidRPr="00C674AF">
              <w:rPr>
                <w:rFonts w:ascii="Gotham Light" w:hAnsi="Gotham Light" w:cs="Arial"/>
                <w:i/>
                <w:iCs/>
                <w:noProof/>
                <w:sz w:val="20"/>
                <w:szCs w:val="20"/>
              </w:rPr>
              <w:lastRenderedPageBreak/>
              <w:drawing>
                <wp:anchor distT="0" distB="0" distL="114300" distR="114300" simplePos="0" relativeHeight="251708416" behindDoc="0" locked="0" layoutInCell="1" allowOverlap="1" wp14:anchorId="28EDD613" wp14:editId="6C7A174C">
                  <wp:simplePos x="0" y="0"/>
                  <wp:positionH relativeFrom="column">
                    <wp:posOffset>5207000</wp:posOffset>
                  </wp:positionH>
                  <wp:positionV relativeFrom="paragraph">
                    <wp:posOffset>635</wp:posOffset>
                  </wp:positionV>
                  <wp:extent cx="1323975" cy="1764665"/>
                  <wp:effectExtent l="0" t="0" r="9525" b="6985"/>
                  <wp:wrapThrough wrapText="bothSides">
                    <wp:wrapPolygon edited="0">
                      <wp:start x="1243" y="0"/>
                      <wp:lineTo x="0" y="466"/>
                      <wp:lineTo x="0" y="21219"/>
                      <wp:lineTo x="1243" y="21452"/>
                      <wp:lineTo x="20201" y="21452"/>
                      <wp:lineTo x="21445" y="21219"/>
                      <wp:lineTo x="21445" y="466"/>
                      <wp:lineTo x="20201" y="0"/>
                      <wp:lineTo x="1243" y="0"/>
                    </wp:wrapPolygon>
                  </wp:wrapThrough>
                  <wp:docPr id="29" name="Picture 29" descr="A picture containing floor,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floor, person, indoor, stand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23975" cy="17646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8223B" w:rsidRPr="00C674AF">
              <w:rPr>
                <w:rFonts w:ascii="Gotham Light" w:hAnsi="Gotham Light" w:cs="Arial"/>
                <w:i/>
                <w:iCs/>
                <w:sz w:val="20"/>
                <w:szCs w:val="20"/>
              </w:rPr>
              <w:t>“</w:t>
            </w:r>
            <w:r w:rsidR="006D02C1" w:rsidRPr="00C674AF">
              <w:rPr>
                <w:rFonts w:ascii="Gotham Light" w:hAnsi="Gotham Light" w:cs="Arial"/>
                <w:i/>
                <w:iCs/>
                <w:sz w:val="20"/>
                <w:szCs w:val="20"/>
              </w:rPr>
              <w:t>What health issue does north Iowa lag behind on and/or is not on track to achieve Health People 2020 goal?”</w:t>
            </w:r>
          </w:p>
          <w:p w14:paraId="22A3F0C3" w14:textId="7553EE65" w:rsidR="005F2306" w:rsidRPr="00C674AF" w:rsidRDefault="0048223B" w:rsidP="006D02C1">
            <w:pPr>
              <w:pStyle w:val="ListParagraph"/>
              <w:numPr>
                <w:ilvl w:val="0"/>
                <w:numId w:val="18"/>
              </w:numPr>
              <w:rPr>
                <w:rFonts w:ascii="Gotham Light" w:hAnsi="Gotham Light" w:cs="Arial"/>
                <w:i/>
                <w:iCs/>
                <w:sz w:val="20"/>
                <w:szCs w:val="20"/>
              </w:rPr>
            </w:pPr>
            <w:r w:rsidRPr="00C674AF">
              <w:rPr>
                <w:rFonts w:ascii="Gotham Light" w:hAnsi="Gotham Light" w:cs="Arial"/>
                <w:i/>
                <w:iCs/>
                <w:sz w:val="20"/>
                <w:szCs w:val="20"/>
              </w:rPr>
              <w:t>“W</w:t>
            </w:r>
            <w:r w:rsidR="007A6051" w:rsidRPr="00C674AF">
              <w:rPr>
                <w:rFonts w:ascii="Gotham Light" w:hAnsi="Gotham Light" w:cs="Arial"/>
                <w:i/>
                <w:iCs/>
                <w:sz w:val="20"/>
                <w:szCs w:val="20"/>
              </w:rPr>
              <w:t xml:space="preserve">hat health issue </w:t>
            </w:r>
            <w:r w:rsidR="006D02C1" w:rsidRPr="00C674AF">
              <w:rPr>
                <w:rFonts w:ascii="Gotham Light" w:hAnsi="Gotham Light" w:cs="Arial"/>
                <w:i/>
                <w:iCs/>
                <w:sz w:val="20"/>
                <w:szCs w:val="20"/>
              </w:rPr>
              <w:t>disproportionately impacts the health status of one or more subpopulations?”</w:t>
            </w:r>
          </w:p>
          <w:p w14:paraId="74BCC24D" w14:textId="1174D22C" w:rsidR="0048223B" w:rsidRPr="00C674AF" w:rsidRDefault="0048223B" w:rsidP="006D02C1">
            <w:pPr>
              <w:pStyle w:val="ListParagraph"/>
              <w:numPr>
                <w:ilvl w:val="0"/>
                <w:numId w:val="18"/>
              </w:numPr>
              <w:rPr>
                <w:rFonts w:ascii="Gotham Light" w:hAnsi="Gotham Light" w:cs="Arial"/>
                <w:i/>
                <w:iCs/>
                <w:sz w:val="20"/>
                <w:szCs w:val="20"/>
              </w:rPr>
            </w:pPr>
            <w:r w:rsidRPr="00C674AF">
              <w:rPr>
                <w:rFonts w:ascii="Gotham Light" w:hAnsi="Gotham Light" w:cs="Arial"/>
                <w:i/>
                <w:iCs/>
                <w:sz w:val="20"/>
                <w:szCs w:val="20"/>
              </w:rPr>
              <w:t>“What health issue is the primary link to chronic disease</w:t>
            </w:r>
            <w:r w:rsidR="006D02C1" w:rsidRPr="00C674AF">
              <w:rPr>
                <w:rFonts w:ascii="Gotham Light" w:hAnsi="Gotham Light" w:cs="Arial"/>
                <w:i/>
                <w:iCs/>
                <w:sz w:val="20"/>
                <w:szCs w:val="20"/>
              </w:rPr>
              <w:t xml:space="preserve"> and related health outcomes and does this issue have serious health consequences</w:t>
            </w:r>
            <w:r w:rsidRPr="00C674AF">
              <w:rPr>
                <w:rFonts w:ascii="Gotham Light" w:hAnsi="Gotham Light" w:cs="Arial"/>
                <w:i/>
                <w:iCs/>
                <w:sz w:val="20"/>
                <w:szCs w:val="20"/>
              </w:rPr>
              <w:t>?”</w:t>
            </w:r>
          </w:p>
          <w:p w14:paraId="5D5A61E5" w14:textId="035D5D1B" w:rsidR="00A563A1" w:rsidRPr="00C674AF" w:rsidRDefault="00535E37" w:rsidP="006D02C1">
            <w:pPr>
              <w:pStyle w:val="ListParagraph"/>
              <w:numPr>
                <w:ilvl w:val="0"/>
                <w:numId w:val="18"/>
              </w:numPr>
              <w:rPr>
                <w:rFonts w:ascii="Gotham Light" w:hAnsi="Gotham Light" w:cs="Arial"/>
                <w:sz w:val="20"/>
                <w:szCs w:val="20"/>
              </w:rPr>
            </w:pPr>
            <w:r w:rsidRPr="00C674AF">
              <w:rPr>
                <w:rFonts w:ascii="Gotham Light" w:hAnsi="Gotham Light" w:cs="Arial"/>
                <w:i/>
                <w:iCs/>
                <w:sz w:val="20"/>
                <w:szCs w:val="20"/>
              </w:rPr>
              <w:t>“</w:t>
            </w:r>
            <w:r w:rsidR="006D02C1" w:rsidRPr="00C674AF">
              <w:rPr>
                <w:rFonts w:ascii="Gotham Light" w:hAnsi="Gotham Light" w:cs="Arial"/>
                <w:i/>
                <w:iCs/>
                <w:sz w:val="20"/>
                <w:szCs w:val="20"/>
              </w:rPr>
              <w:t>Local efforts are likely to result in meaningful improvement in the scope and/or severity of this health issue.”</w:t>
            </w:r>
          </w:p>
          <w:p w14:paraId="665B3EAD" w14:textId="3CDFF69F" w:rsidR="006D02C1" w:rsidRPr="00C674AF" w:rsidRDefault="006D02C1" w:rsidP="00535E37">
            <w:pPr>
              <w:pStyle w:val="ListParagraph"/>
              <w:numPr>
                <w:ilvl w:val="0"/>
                <w:numId w:val="18"/>
              </w:numPr>
              <w:rPr>
                <w:rFonts w:ascii="Gotham Light" w:hAnsi="Gotham Light" w:cs="Arial"/>
                <w:i/>
                <w:iCs/>
                <w:sz w:val="20"/>
                <w:szCs w:val="20"/>
              </w:rPr>
            </w:pPr>
            <w:r w:rsidRPr="00C674AF">
              <w:rPr>
                <w:rFonts w:ascii="Gotham Light" w:hAnsi="Gotham Light" w:cs="Arial"/>
                <w:i/>
                <w:iCs/>
                <w:sz w:val="20"/>
                <w:szCs w:val="20"/>
              </w:rPr>
              <w:t>“What indicator represents a significant opportunity to improve health outcomes using prevention-focused approaches?”</w:t>
            </w:r>
          </w:p>
          <w:p w14:paraId="0EED9D98" w14:textId="2BDDAB8C" w:rsidR="00C674AF" w:rsidRPr="00C674AF" w:rsidRDefault="00A446D2" w:rsidP="00E96662">
            <w:pPr>
              <w:rPr>
                <w:rFonts w:ascii="Gotham Light" w:hAnsi="Gotham Light" w:cs="Arial"/>
                <w:i/>
                <w:iCs/>
                <w:sz w:val="20"/>
                <w:szCs w:val="20"/>
              </w:rPr>
            </w:pPr>
            <w:r w:rsidRPr="00C674AF">
              <w:rPr>
                <w:rFonts w:ascii="Gotham Light" w:hAnsi="Gotham Light" w:cs="Arial"/>
                <w:sz w:val="20"/>
                <w:szCs w:val="20"/>
              </w:rPr>
              <w:t>In</w:t>
            </w:r>
            <w:r w:rsidR="002C5C73" w:rsidRPr="00C674AF">
              <w:rPr>
                <w:rFonts w:ascii="Gotham Light" w:hAnsi="Gotham Light" w:cs="Arial"/>
                <w:sz w:val="20"/>
                <w:szCs w:val="20"/>
              </w:rPr>
              <w:t xml:space="preserve"> the end, the stars were added on each health issue sheet to see what the top health issues were based upon the exercise. </w:t>
            </w:r>
            <w:r w:rsidR="00535E37" w:rsidRPr="00C674AF">
              <w:rPr>
                <w:rFonts w:ascii="Gotham Light" w:hAnsi="Gotham Light" w:cs="Arial"/>
                <w:sz w:val="20"/>
                <w:szCs w:val="20"/>
              </w:rPr>
              <w:t xml:space="preserve">Participants chose </w:t>
            </w:r>
            <w:r w:rsidR="00535E37" w:rsidRPr="00A333A0">
              <w:rPr>
                <w:rFonts w:ascii="Gotham Medium" w:hAnsi="Gotham Medium" w:cs="Arial"/>
                <w:b/>
                <w:bCs/>
                <w:sz w:val="20"/>
                <w:szCs w:val="20"/>
              </w:rPr>
              <w:t>Access to Care</w:t>
            </w:r>
            <w:r w:rsidR="00535E37" w:rsidRPr="00C674AF">
              <w:rPr>
                <w:rFonts w:ascii="Gotham Light" w:hAnsi="Gotham Light" w:cs="Arial"/>
                <w:sz w:val="20"/>
                <w:szCs w:val="20"/>
              </w:rPr>
              <w:t xml:space="preserve">, </w:t>
            </w:r>
            <w:r w:rsidR="00535E37" w:rsidRPr="00A333A0">
              <w:rPr>
                <w:rFonts w:ascii="Gotham Medium" w:hAnsi="Gotham Medium" w:cs="Arial"/>
                <w:b/>
                <w:bCs/>
                <w:sz w:val="20"/>
                <w:szCs w:val="20"/>
              </w:rPr>
              <w:t>Early Childhood Issues</w:t>
            </w:r>
            <w:r w:rsidR="00535E37" w:rsidRPr="00C674AF">
              <w:rPr>
                <w:rFonts w:ascii="Gotham Light" w:hAnsi="Gotham Light" w:cs="Arial"/>
                <w:sz w:val="20"/>
                <w:szCs w:val="20"/>
              </w:rPr>
              <w:t xml:space="preserve"> and </w:t>
            </w:r>
            <w:r w:rsidR="00535E37" w:rsidRPr="00A333A0">
              <w:rPr>
                <w:rFonts w:ascii="Gotham Medium" w:hAnsi="Gotham Medium" w:cs="Arial"/>
                <w:b/>
                <w:bCs/>
                <w:sz w:val="20"/>
                <w:szCs w:val="20"/>
              </w:rPr>
              <w:t>Housing</w:t>
            </w:r>
            <w:r w:rsidR="00535E37" w:rsidRPr="00C674AF">
              <w:rPr>
                <w:rFonts w:ascii="Gotham Light" w:hAnsi="Gotham Light" w:cs="Arial"/>
                <w:sz w:val="20"/>
                <w:szCs w:val="20"/>
              </w:rPr>
              <w:t xml:space="preserve"> a</w:t>
            </w:r>
            <w:r w:rsidR="006D02C1" w:rsidRPr="00C674AF">
              <w:rPr>
                <w:rFonts w:ascii="Gotham Light" w:hAnsi="Gotham Light" w:cs="Arial"/>
                <w:sz w:val="20"/>
                <w:szCs w:val="20"/>
              </w:rPr>
              <w:t>s</w:t>
            </w:r>
            <w:r w:rsidR="00535E37" w:rsidRPr="00C674AF">
              <w:rPr>
                <w:rFonts w:ascii="Gotham Light" w:hAnsi="Gotham Light" w:cs="Arial"/>
                <w:sz w:val="20"/>
                <w:szCs w:val="20"/>
              </w:rPr>
              <w:t xml:space="preserve"> their </w:t>
            </w:r>
            <w:r w:rsidR="00A333A0">
              <w:rPr>
                <w:rFonts w:ascii="Gotham Light" w:hAnsi="Gotham Light" w:cs="Arial"/>
                <w:sz w:val="20"/>
                <w:szCs w:val="20"/>
              </w:rPr>
              <w:t>three</w:t>
            </w:r>
            <w:r w:rsidR="00535E37" w:rsidRPr="00C674AF">
              <w:rPr>
                <w:rFonts w:ascii="Gotham Light" w:hAnsi="Gotham Light" w:cs="Arial"/>
                <w:sz w:val="20"/>
                <w:szCs w:val="20"/>
              </w:rPr>
              <w:t xml:space="preserve"> top health priorit</w:t>
            </w:r>
            <w:r w:rsidR="00E378D6" w:rsidRPr="00C674AF">
              <w:rPr>
                <w:rFonts w:ascii="Gotham Light" w:hAnsi="Gotham Light" w:cs="Arial"/>
                <w:sz w:val="20"/>
                <w:szCs w:val="20"/>
              </w:rPr>
              <w:t>ies</w:t>
            </w:r>
            <w:r w:rsidR="001A3C0E">
              <w:rPr>
                <w:rFonts w:ascii="Gotham Light" w:hAnsi="Gotham Light" w:cs="Arial"/>
                <w:sz w:val="20"/>
                <w:szCs w:val="20"/>
              </w:rPr>
              <w:t xml:space="preserve"> after in-depth discussions. </w:t>
            </w:r>
            <w:r w:rsidR="00E378D6" w:rsidRPr="00C674AF">
              <w:rPr>
                <w:rFonts w:ascii="Gotham Light" w:hAnsi="Gotham Light" w:cs="Arial"/>
                <w:sz w:val="20"/>
                <w:szCs w:val="20"/>
              </w:rPr>
              <w:t>These</w:t>
            </w:r>
            <w:r w:rsidR="002C5C73" w:rsidRPr="00C674AF">
              <w:rPr>
                <w:rFonts w:ascii="Gotham Light" w:hAnsi="Gotham Light" w:cs="Arial"/>
                <w:sz w:val="20"/>
                <w:szCs w:val="20"/>
              </w:rPr>
              <w:t xml:space="preserve"> health priorities were</w:t>
            </w:r>
            <w:r w:rsidR="00E378D6" w:rsidRPr="00C674AF">
              <w:rPr>
                <w:rFonts w:ascii="Gotham Light" w:hAnsi="Gotham Light" w:cs="Arial"/>
                <w:sz w:val="20"/>
                <w:szCs w:val="20"/>
              </w:rPr>
              <w:t xml:space="preserve"> used as a starting point in </w:t>
            </w:r>
            <w:r w:rsidRPr="00C674AF">
              <w:rPr>
                <w:rFonts w:ascii="Gotham Light" w:hAnsi="Gotham Light" w:cs="Arial"/>
                <w:sz w:val="20"/>
                <w:szCs w:val="20"/>
              </w:rPr>
              <w:t xml:space="preserve">the </w:t>
            </w:r>
            <w:r w:rsidR="00E378D6" w:rsidRPr="00C674AF">
              <w:rPr>
                <w:rFonts w:ascii="Gotham Light" w:hAnsi="Gotham Light" w:cs="Arial"/>
                <w:sz w:val="20"/>
                <w:szCs w:val="20"/>
              </w:rPr>
              <w:t xml:space="preserve">development of the Community Health Improvement Plan. </w:t>
            </w:r>
            <w:r w:rsidR="00535E37" w:rsidRPr="00C674AF">
              <w:rPr>
                <w:rFonts w:ascii="Gotham Light" w:hAnsi="Gotham Light" w:cs="Arial"/>
                <w:sz w:val="20"/>
                <w:szCs w:val="20"/>
              </w:rPr>
              <w:t xml:space="preserve"> </w:t>
            </w:r>
          </w:p>
          <w:p w14:paraId="2218D2B7" w14:textId="0560812A" w:rsidR="004A196E" w:rsidRPr="007A40B5" w:rsidRDefault="00787D4B" w:rsidP="00E96662">
            <w:pPr>
              <w:rPr>
                <w:rFonts w:ascii="Arial" w:hAnsi="Arial" w:cs="Arial"/>
              </w:rPr>
            </w:pPr>
            <w:r>
              <w:rPr>
                <w:rFonts w:asciiTheme="majorHAnsi" w:hAnsiTheme="majorHAnsi" w:cstheme="majorHAnsi"/>
                <w:b/>
                <w:bCs/>
                <w:smallCaps/>
                <w:noProof/>
                <w:sz w:val="20"/>
                <w:szCs w:val="20"/>
              </w:rPr>
              <w:drawing>
                <wp:anchor distT="0" distB="0" distL="114300" distR="114300" simplePos="0" relativeHeight="251698176" behindDoc="0" locked="0" layoutInCell="1" allowOverlap="1" wp14:anchorId="440994A6" wp14:editId="62D23F7A">
                  <wp:simplePos x="0" y="0"/>
                  <wp:positionH relativeFrom="column">
                    <wp:posOffset>-20734</wp:posOffset>
                  </wp:positionH>
                  <wp:positionV relativeFrom="paragraph">
                    <wp:posOffset>130617</wp:posOffset>
                  </wp:positionV>
                  <wp:extent cx="365760" cy="365760"/>
                  <wp:effectExtent l="0" t="0" r="0" b="0"/>
                  <wp:wrapNone/>
                  <wp:docPr id="27" name="Graphic 27" descr="Badge 5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5 outline"/>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65760" cy="365760"/>
                          </a:xfrm>
                          <a:prstGeom prst="rect">
                            <a:avLst/>
                          </a:prstGeom>
                        </pic:spPr>
                      </pic:pic>
                    </a:graphicData>
                  </a:graphic>
                </wp:anchor>
              </w:drawing>
            </w:r>
          </w:p>
          <w:p w14:paraId="5CE15260" w14:textId="79BA2EED" w:rsidR="00EA3BB7" w:rsidRPr="0079503F" w:rsidRDefault="00787D4B" w:rsidP="00E96662">
            <w:pPr>
              <w:rPr>
                <w:rFonts w:asciiTheme="majorHAnsi" w:hAnsiTheme="majorHAnsi" w:cstheme="majorHAnsi"/>
                <w:b/>
                <w:bCs/>
                <w:smallCaps/>
                <w:sz w:val="20"/>
                <w:szCs w:val="20"/>
              </w:rPr>
            </w:pPr>
            <w:r>
              <w:rPr>
                <w:rFonts w:asciiTheme="majorHAnsi" w:hAnsiTheme="majorHAnsi" w:cstheme="majorHAnsi"/>
                <w:b/>
                <w:bCs/>
                <w:smallCaps/>
                <w:sz w:val="20"/>
                <w:szCs w:val="20"/>
              </w:rPr>
              <w:t xml:space="preserve">               </w:t>
            </w:r>
            <w:r w:rsidR="00DE1E4C">
              <w:rPr>
                <w:rFonts w:asciiTheme="majorHAnsi" w:hAnsiTheme="majorHAnsi" w:cstheme="majorHAnsi"/>
                <w:b/>
                <w:bCs/>
                <w:smallCaps/>
                <w:sz w:val="20"/>
                <w:szCs w:val="20"/>
              </w:rPr>
              <w:t xml:space="preserve"> </w:t>
            </w:r>
            <w:r w:rsidR="00EA3BB7" w:rsidRPr="0079503F">
              <w:rPr>
                <w:rFonts w:asciiTheme="majorHAnsi" w:hAnsiTheme="majorHAnsi" w:cstheme="majorHAnsi"/>
                <w:b/>
                <w:bCs/>
                <w:smallCaps/>
                <w:sz w:val="20"/>
                <w:szCs w:val="20"/>
              </w:rPr>
              <w:t>Developing Goals and Strategies</w:t>
            </w:r>
          </w:p>
          <w:p w14:paraId="0C07C496" w14:textId="5631F4C8" w:rsidR="00A446D2" w:rsidRPr="00A446D2" w:rsidRDefault="00A446D2" w:rsidP="0092007B">
            <w:pPr>
              <w:rPr>
                <w:rFonts w:ascii="Gotham Light" w:hAnsi="Gotham Light" w:cs="Arial"/>
                <w:sz w:val="20"/>
                <w:szCs w:val="20"/>
              </w:rPr>
            </w:pPr>
            <w:r w:rsidRPr="00A446D2">
              <w:rPr>
                <w:rFonts w:ascii="Gotham Light" w:hAnsi="Gotham Light" w:cs="Arial"/>
                <w:sz w:val="20"/>
                <w:szCs w:val="20"/>
              </w:rPr>
              <w:t xml:space="preserve">To achieve our vision, the CHIP must address social determinants of health and place health equity at the center of each strategy written within the plan. </w:t>
            </w:r>
            <w:r w:rsidR="00870842">
              <w:rPr>
                <w:rFonts w:ascii="Gotham Light" w:hAnsi="Gotham Light" w:cs="Arial"/>
                <w:sz w:val="20"/>
                <w:szCs w:val="20"/>
              </w:rPr>
              <w:t>Before</w:t>
            </w:r>
            <w:r w:rsidRPr="00A446D2">
              <w:rPr>
                <w:rFonts w:ascii="Gotham Light" w:hAnsi="Gotham Light" w:cs="Arial"/>
                <w:sz w:val="20"/>
                <w:szCs w:val="20"/>
              </w:rPr>
              <w:t xml:space="preserve"> each brainstorming session in </w:t>
            </w:r>
            <w:r w:rsidR="00870842">
              <w:rPr>
                <w:rFonts w:ascii="Gotham Light" w:hAnsi="Gotham Light" w:cs="Arial"/>
                <w:sz w:val="20"/>
                <w:szCs w:val="20"/>
              </w:rPr>
              <w:t xml:space="preserve">this step, </w:t>
            </w:r>
            <w:r w:rsidRPr="00A446D2">
              <w:rPr>
                <w:rFonts w:ascii="Gotham Light" w:hAnsi="Gotham Light" w:cs="Arial"/>
                <w:sz w:val="20"/>
                <w:szCs w:val="20"/>
              </w:rPr>
              <w:t>the facilitator read the definition of health equity and showed a visual depicting the importance of helping every person attain their full health potential.</w:t>
            </w:r>
          </w:p>
          <w:p w14:paraId="29333808" w14:textId="27F8D123" w:rsidR="00C674AF" w:rsidRDefault="00A94159" w:rsidP="0092007B">
            <w:pPr>
              <w:rPr>
                <w:rFonts w:ascii="Gotham Light" w:hAnsi="Gotham Light" w:cs="Arial"/>
                <w:sz w:val="20"/>
                <w:szCs w:val="20"/>
              </w:rPr>
            </w:pPr>
            <w:r w:rsidRPr="00C674AF">
              <w:rPr>
                <w:rFonts w:ascii="Gotham Light" w:hAnsi="Gotham Light"/>
                <w:noProof/>
              </w:rPr>
              <w:drawing>
                <wp:anchor distT="0" distB="0" distL="114300" distR="114300" simplePos="0" relativeHeight="251704320" behindDoc="0" locked="0" layoutInCell="1" allowOverlap="1" wp14:anchorId="77B2432D" wp14:editId="3C7C6340">
                  <wp:simplePos x="0" y="0"/>
                  <wp:positionH relativeFrom="column">
                    <wp:posOffset>221</wp:posOffset>
                  </wp:positionH>
                  <wp:positionV relativeFrom="paragraph">
                    <wp:posOffset>902832</wp:posOffset>
                  </wp:positionV>
                  <wp:extent cx="2961005" cy="1779270"/>
                  <wp:effectExtent l="0" t="57150" r="0" b="87630"/>
                  <wp:wrapThrough wrapText="bothSides">
                    <wp:wrapPolygon edited="0">
                      <wp:start x="7504" y="-694"/>
                      <wp:lineTo x="2362" y="-463"/>
                      <wp:lineTo x="2362" y="3238"/>
                      <wp:lineTo x="973" y="6244"/>
                      <wp:lineTo x="417" y="9944"/>
                      <wp:lineTo x="695" y="14338"/>
                      <wp:lineTo x="1807" y="18039"/>
                      <wp:lineTo x="1946" y="18270"/>
                      <wp:lineTo x="5142" y="21739"/>
                      <wp:lineTo x="5281" y="21739"/>
                      <wp:lineTo x="7087" y="22433"/>
                      <wp:lineTo x="7226" y="22433"/>
                      <wp:lineTo x="9172" y="22433"/>
                      <wp:lineTo x="9311" y="22433"/>
                      <wp:lineTo x="10978" y="21739"/>
                      <wp:lineTo x="11117" y="21739"/>
                      <wp:lineTo x="14175" y="18270"/>
                      <wp:lineTo x="14314" y="18039"/>
                      <wp:lineTo x="15425" y="14338"/>
                      <wp:lineTo x="15842" y="10638"/>
                      <wp:lineTo x="15286" y="6244"/>
                      <wp:lineTo x="14036" y="3238"/>
                      <wp:lineTo x="12785" y="-463"/>
                      <wp:lineTo x="8616" y="-694"/>
                      <wp:lineTo x="7504" y="-694"/>
                    </wp:wrapPolygon>
                  </wp:wrapThrough>
                  <wp:docPr id="445" name="Diagram 4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0092007B" w:rsidRPr="00C674AF">
              <w:rPr>
                <w:rFonts w:ascii="Gotham Light" w:hAnsi="Gotham Light" w:cs="Arial"/>
                <w:sz w:val="20"/>
                <w:szCs w:val="20"/>
              </w:rPr>
              <w:t>Due to COVID-19, this step in the MAPP process occurred virtually</w:t>
            </w:r>
            <w:r w:rsidR="003E2F91" w:rsidRPr="00C674AF">
              <w:rPr>
                <w:rFonts w:ascii="Gotham Light" w:hAnsi="Gotham Light" w:cs="Arial"/>
                <w:sz w:val="20"/>
                <w:szCs w:val="20"/>
              </w:rPr>
              <w:t xml:space="preserve"> via Microsoft Teams</w:t>
            </w:r>
            <w:r w:rsidR="0092007B" w:rsidRPr="00C674AF">
              <w:rPr>
                <w:rFonts w:ascii="Gotham Light" w:hAnsi="Gotham Light" w:cs="Arial"/>
                <w:sz w:val="20"/>
                <w:szCs w:val="20"/>
              </w:rPr>
              <w:t>. The Steering Team was invited to participate</w:t>
            </w:r>
            <w:r w:rsidR="00C329D7" w:rsidRPr="00C674AF">
              <w:rPr>
                <w:rFonts w:ascii="Gotham Light" w:hAnsi="Gotham Light" w:cs="Arial"/>
                <w:sz w:val="20"/>
                <w:szCs w:val="20"/>
              </w:rPr>
              <w:t xml:space="preserve"> in </w:t>
            </w:r>
            <w:r w:rsidR="00815E1B" w:rsidRPr="00C674AF">
              <w:rPr>
                <w:rFonts w:ascii="Gotham Light" w:hAnsi="Gotham Light" w:cs="Arial"/>
                <w:sz w:val="20"/>
                <w:szCs w:val="20"/>
              </w:rPr>
              <w:t xml:space="preserve">health improvement plan meetings to </w:t>
            </w:r>
            <w:r w:rsidR="00E378D6" w:rsidRPr="00C674AF">
              <w:rPr>
                <w:rFonts w:ascii="Gotham Light" w:hAnsi="Gotham Light" w:cs="Arial"/>
                <w:sz w:val="20"/>
                <w:szCs w:val="20"/>
              </w:rPr>
              <w:t xml:space="preserve">begin planning for the CHIP. The purpose was to </w:t>
            </w:r>
            <w:r w:rsidR="00C329D7" w:rsidRPr="00C674AF">
              <w:rPr>
                <w:rFonts w:ascii="Gotham Light" w:hAnsi="Gotham Light" w:cs="Arial"/>
                <w:sz w:val="20"/>
                <w:szCs w:val="20"/>
              </w:rPr>
              <w:t xml:space="preserve">develop the goal and strategies for the </w:t>
            </w:r>
            <w:r w:rsidR="00A333A0">
              <w:rPr>
                <w:rFonts w:ascii="Gotham Light" w:hAnsi="Gotham Light" w:cs="Arial"/>
                <w:sz w:val="20"/>
                <w:szCs w:val="20"/>
              </w:rPr>
              <w:t>three</w:t>
            </w:r>
            <w:r w:rsidR="00C329D7" w:rsidRPr="00C674AF">
              <w:rPr>
                <w:rFonts w:ascii="Gotham Light" w:hAnsi="Gotham Light" w:cs="Arial"/>
                <w:sz w:val="20"/>
                <w:szCs w:val="20"/>
              </w:rPr>
              <w:t xml:space="preserve"> top health priorities</w:t>
            </w:r>
            <w:r w:rsidR="00E378D6" w:rsidRPr="00C674AF">
              <w:rPr>
                <w:rFonts w:ascii="Gotham Light" w:hAnsi="Gotham Light" w:cs="Arial"/>
                <w:sz w:val="20"/>
                <w:szCs w:val="20"/>
              </w:rPr>
              <w:t xml:space="preserve"> established in the previous MAPP step</w:t>
            </w:r>
            <w:r w:rsidR="00C329D7" w:rsidRPr="00C674AF">
              <w:rPr>
                <w:rFonts w:ascii="Gotham Light" w:hAnsi="Gotham Light" w:cs="Arial"/>
                <w:sz w:val="20"/>
                <w:szCs w:val="20"/>
              </w:rPr>
              <w:t xml:space="preserve">. Prior to </w:t>
            </w:r>
            <w:r w:rsidR="00815E1B" w:rsidRPr="00C674AF">
              <w:rPr>
                <w:rFonts w:ascii="Gotham Light" w:hAnsi="Gotham Light" w:cs="Arial"/>
                <w:sz w:val="20"/>
                <w:szCs w:val="20"/>
              </w:rPr>
              <w:t>the</w:t>
            </w:r>
            <w:r w:rsidR="00C329D7" w:rsidRPr="00C674AF">
              <w:rPr>
                <w:rFonts w:ascii="Gotham Light" w:hAnsi="Gotham Light" w:cs="Arial"/>
                <w:sz w:val="20"/>
                <w:szCs w:val="20"/>
              </w:rPr>
              <w:t xml:space="preserve"> first meeting, the ST members were emailed a copy of the Community Health Assessment report to review</w:t>
            </w:r>
            <w:r w:rsidR="00A333A0">
              <w:rPr>
                <w:rFonts w:ascii="Gotham Light" w:hAnsi="Gotham Light" w:cs="Arial"/>
                <w:sz w:val="20"/>
                <w:szCs w:val="20"/>
              </w:rPr>
              <w:t>.</w:t>
            </w:r>
          </w:p>
          <w:p w14:paraId="265CDF83" w14:textId="27583AED" w:rsidR="00C674AF" w:rsidRDefault="00C674AF" w:rsidP="0092007B">
            <w:pPr>
              <w:rPr>
                <w:rFonts w:ascii="Gotham Light" w:hAnsi="Gotham Light" w:cs="Arial"/>
                <w:sz w:val="20"/>
                <w:szCs w:val="20"/>
              </w:rPr>
            </w:pPr>
            <w:r>
              <w:rPr>
                <w:rFonts w:ascii="Gotham Light" w:hAnsi="Gotham Light" w:cs="Arial"/>
                <w:sz w:val="20"/>
                <w:szCs w:val="20"/>
              </w:rPr>
              <w:t>As</w:t>
            </w:r>
            <w:r w:rsidRPr="00C674AF">
              <w:rPr>
                <w:rFonts w:ascii="Gotham Light" w:hAnsi="Gotham Light" w:cs="Arial"/>
                <w:sz w:val="20"/>
                <w:szCs w:val="20"/>
              </w:rPr>
              <w:t xml:space="preserve"> the ST began to brainstorm strategies, they were encouraged to intentionally think about strategies at the public policy, community, and organizational levels to ensure systems change. Strategies must occur at various levels of the socio-ecological model to sustain </w:t>
            </w:r>
            <w:r w:rsidR="003E5146">
              <w:rPr>
                <w:rFonts w:ascii="Gotham Light" w:hAnsi="Gotham Light" w:cs="Arial"/>
                <w:sz w:val="20"/>
                <w:szCs w:val="20"/>
              </w:rPr>
              <w:t xml:space="preserve">implemented </w:t>
            </w:r>
            <w:r w:rsidRPr="00C674AF">
              <w:rPr>
                <w:rFonts w:ascii="Gotham Light" w:hAnsi="Gotham Light" w:cs="Arial"/>
                <w:sz w:val="20"/>
                <w:szCs w:val="20"/>
              </w:rPr>
              <w:t xml:space="preserve">prevention efforts over time and achieve population-level impact. To </w:t>
            </w:r>
            <w:r w:rsidR="003E5146">
              <w:rPr>
                <w:rFonts w:ascii="Gotham Light" w:hAnsi="Gotham Light" w:cs="Arial"/>
                <w:sz w:val="20"/>
                <w:szCs w:val="20"/>
              </w:rPr>
              <w:t>achieve</w:t>
            </w:r>
            <w:r w:rsidRPr="00C674AF">
              <w:rPr>
                <w:rFonts w:ascii="Gotham Light" w:hAnsi="Gotham Light" w:cs="Arial"/>
                <w:sz w:val="20"/>
                <w:szCs w:val="20"/>
              </w:rPr>
              <w:t xml:space="preserve"> health change </w:t>
            </w:r>
            <w:r w:rsidR="003E5146" w:rsidRPr="00C674AF">
              <w:rPr>
                <w:rFonts w:ascii="Gotham Light" w:hAnsi="Gotham Light" w:cs="Arial"/>
                <w:sz w:val="20"/>
                <w:szCs w:val="20"/>
              </w:rPr>
              <w:t>successfully</w:t>
            </w:r>
            <w:r w:rsidRPr="00C674AF">
              <w:rPr>
                <w:rFonts w:ascii="Gotham Light" w:hAnsi="Gotham Light" w:cs="Arial"/>
                <w:sz w:val="20"/>
                <w:szCs w:val="20"/>
              </w:rPr>
              <w:t xml:space="preserve">, organizations should and will work together to shift populations to better health outcomes with consideration of the Model. Throughout the following strategies, you will note interventions built on all these levels to recognize different factors that </w:t>
            </w:r>
            <w:r w:rsidR="003E5146">
              <w:rPr>
                <w:rFonts w:ascii="Gotham Light" w:hAnsi="Gotham Light" w:cs="Arial"/>
                <w:sz w:val="20"/>
                <w:szCs w:val="20"/>
              </w:rPr>
              <w:t>a</w:t>
            </w:r>
            <w:r w:rsidR="003E5146" w:rsidRPr="00C674AF">
              <w:rPr>
                <w:rFonts w:ascii="Gotham Light" w:hAnsi="Gotham Light" w:cs="Arial"/>
                <w:sz w:val="20"/>
                <w:szCs w:val="20"/>
              </w:rPr>
              <w:t>ffect</w:t>
            </w:r>
            <w:r w:rsidRPr="00C674AF">
              <w:rPr>
                <w:rFonts w:ascii="Gotham Light" w:hAnsi="Gotham Light" w:cs="Arial"/>
                <w:sz w:val="20"/>
                <w:szCs w:val="20"/>
              </w:rPr>
              <w:t xml:space="preserve"> health and the change needed. </w:t>
            </w:r>
          </w:p>
          <w:p w14:paraId="548FA39D" w14:textId="3EDE1615" w:rsidR="00C674AF" w:rsidRDefault="00A94159" w:rsidP="0092007B">
            <w:pPr>
              <w:rPr>
                <w:rFonts w:ascii="Gotham Light" w:hAnsi="Gotham Light" w:cs="Arial"/>
                <w:sz w:val="20"/>
                <w:szCs w:val="20"/>
              </w:rPr>
            </w:pPr>
            <w:r w:rsidRPr="00654D2B">
              <w:rPr>
                <w:rFonts w:asciiTheme="majorHAnsi" w:hAnsiTheme="majorHAnsi" w:cstheme="majorHAnsi"/>
                <w:noProof/>
                <w:sz w:val="20"/>
                <w:szCs w:val="20"/>
              </w:rPr>
              <mc:AlternateContent>
                <mc:Choice Requires="wps">
                  <w:drawing>
                    <wp:anchor distT="45720" distB="45720" distL="114300" distR="114300" simplePos="0" relativeHeight="251706368" behindDoc="0" locked="0" layoutInCell="1" allowOverlap="1" wp14:anchorId="47416857" wp14:editId="4D587A92">
                      <wp:simplePos x="0" y="0"/>
                      <wp:positionH relativeFrom="column">
                        <wp:posOffset>125592</wp:posOffset>
                      </wp:positionH>
                      <wp:positionV relativeFrom="paragraph">
                        <wp:posOffset>92710</wp:posOffset>
                      </wp:positionV>
                      <wp:extent cx="1987550" cy="2381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238125"/>
                              </a:xfrm>
                              <a:prstGeom prst="rect">
                                <a:avLst/>
                              </a:prstGeom>
                              <a:noFill/>
                              <a:ln w="9525">
                                <a:noFill/>
                                <a:miter lim="800000"/>
                                <a:headEnd/>
                                <a:tailEnd/>
                              </a:ln>
                            </wps:spPr>
                            <wps:txbx>
                              <w:txbxContent>
                                <w:p w14:paraId="7D01AF51" w14:textId="2CF83205" w:rsidR="00654D2B" w:rsidRPr="00A94159" w:rsidRDefault="00654D2B" w:rsidP="00654D2B">
                                  <w:pPr>
                                    <w:jc w:val="center"/>
                                    <w:rPr>
                                      <w:rFonts w:ascii="Gotham Medium" w:hAnsi="Gotham Medium" w:cs="Arial"/>
                                      <w:b/>
                                      <w:bCs/>
                                      <w:sz w:val="16"/>
                                      <w:szCs w:val="16"/>
                                    </w:rPr>
                                  </w:pPr>
                                  <w:r w:rsidRPr="00A94159">
                                    <w:rPr>
                                      <w:rFonts w:ascii="Gotham Medium" w:hAnsi="Gotham Medium" w:cs="Arial"/>
                                      <w:b/>
                                      <w:bCs/>
                                      <w:sz w:val="16"/>
                                      <w:szCs w:val="16"/>
                                    </w:rPr>
                                    <w:t>Figure 3: Socio-Ecological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16857" id="Text Box 2" o:spid="_x0000_s1031" type="#_x0000_t202" style="position:absolute;margin-left:9.9pt;margin-top:7.3pt;width:156.5pt;height:18.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" filled="f" stroked="f">
                      <v:textbox>
                        <w:txbxContent>
                          <w:p w14:paraId="7D01AF51" w14:textId="2CF83205" w:rsidR="00654D2B" w:rsidRPr="00A94159" w:rsidRDefault="00654D2B" w:rsidP="00654D2B">
                            <w:pPr>
                              <w:jc w:val="center"/>
                              <w:rPr>
                                <w:rFonts w:ascii="Gotham Medium" w:hAnsi="Gotham Medium" w:cs="Arial"/>
                                <w:b/>
                                <w:bCs/>
                                <w:sz w:val="16"/>
                                <w:szCs w:val="16"/>
                              </w:rPr>
                            </w:pPr>
                            <w:r w:rsidRPr="00A94159">
                              <w:rPr>
                                <w:rFonts w:ascii="Gotham Medium" w:hAnsi="Gotham Medium" w:cs="Arial"/>
                                <w:b/>
                                <w:bCs/>
                                <w:sz w:val="16"/>
                                <w:szCs w:val="16"/>
                              </w:rPr>
                              <w:t>Figure 3: Socio-Ecological Model</w:t>
                            </w:r>
                          </w:p>
                        </w:txbxContent>
                      </v:textbox>
                      <w10:wrap type="square"/>
                    </v:shape>
                  </w:pict>
                </mc:Fallback>
              </mc:AlternateContent>
            </w:r>
          </w:p>
          <w:p w14:paraId="29D8A7E5" w14:textId="77777777" w:rsidR="00C674AF" w:rsidRDefault="00C674AF" w:rsidP="0092007B">
            <w:pPr>
              <w:rPr>
                <w:rFonts w:ascii="Gotham Light" w:hAnsi="Gotham Light" w:cs="Arial"/>
                <w:sz w:val="20"/>
                <w:szCs w:val="20"/>
              </w:rPr>
            </w:pPr>
          </w:p>
          <w:p w14:paraId="0D3824C7" w14:textId="1AF437A2" w:rsidR="00E44EE9" w:rsidRPr="00C674AF" w:rsidRDefault="00E44EE9" w:rsidP="0092007B">
            <w:pPr>
              <w:rPr>
                <w:rFonts w:ascii="Gotham Light" w:hAnsi="Gotham Light" w:cs="Arial"/>
                <w:sz w:val="20"/>
                <w:szCs w:val="20"/>
              </w:rPr>
            </w:pPr>
            <w:r w:rsidRPr="00C674AF">
              <w:rPr>
                <w:rFonts w:ascii="Gotham Light" w:hAnsi="Gotham Light" w:cs="Arial"/>
                <w:sz w:val="20"/>
                <w:szCs w:val="20"/>
              </w:rPr>
              <w:t>The meetings included a goal</w:t>
            </w:r>
            <w:r w:rsidR="00A446D2" w:rsidRPr="00C674AF">
              <w:rPr>
                <w:rFonts w:ascii="Gotham Light" w:hAnsi="Gotham Light" w:cs="Arial"/>
                <w:sz w:val="20"/>
                <w:szCs w:val="20"/>
              </w:rPr>
              <w:t>-</w:t>
            </w:r>
            <w:r w:rsidRPr="00C674AF">
              <w:rPr>
                <w:rFonts w:ascii="Gotham Light" w:hAnsi="Gotham Light" w:cs="Arial"/>
                <w:sz w:val="20"/>
                <w:szCs w:val="20"/>
              </w:rPr>
              <w:t>setting exercise</w:t>
            </w:r>
            <w:r w:rsidR="00A333A0">
              <w:rPr>
                <w:rFonts w:ascii="Gotham Light" w:hAnsi="Gotham Light" w:cs="Arial"/>
                <w:sz w:val="20"/>
                <w:szCs w:val="20"/>
              </w:rPr>
              <w:t>,</w:t>
            </w:r>
            <w:r w:rsidRPr="00C674AF">
              <w:rPr>
                <w:rFonts w:ascii="Gotham Light" w:hAnsi="Gotham Light" w:cs="Arial"/>
                <w:sz w:val="20"/>
                <w:szCs w:val="20"/>
              </w:rPr>
              <w:t xml:space="preserve"> which asked the participants </w:t>
            </w:r>
            <w:r w:rsidR="00A333A0">
              <w:rPr>
                <w:rFonts w:ascii="Gotham Light" w:hAnsi="Gotham Light" w:cs="Arial"/>
                <w:sz w:val="20"/>
                <w:szCs w:val="20"/>
              </w:rPr>
              <w:t>three</w:t>
            </w:r>
            <w:r w:rsidRPr="00C674AF">
              <w:rPr>
                <w:rFonts w:ascii="Gotham Light" w:hAnsi="Gotham Light" w:cs="Arial"/>
                <w:sz w:val="20"/>
                <w:szCs w:val="20"/>
              </w:rPr>
              <w:t xml:space="preserve"> questions about the health priority issue of focus</w:t>
            </w:r>
            <w:r w:rsidR="00870842">
              <w:rPr>
                <w:rFonts w:ascii="Gotham Light" w:hAnsi="Gotham Light" w:cs="Arial"/>
                <w:sz w:val="20"/>
                <w:szCs w:val="20"/>
              </w:rPr>
              <w:t xml:space="preserve">, (e.g., </w:t>
            </w:r>
            <w:r w:rsidRPr="00C674AF">
              <w:rPr>
                <w:rFonts w:ascii="Gotham Light" w:hAnsi="Gotham Light" w:cs="Arial"/>
                <w:sz w:val="20"/>
                <w:szCs w:val="20"/>
              </w:rPr>
              <w:t>Access to Care</w:t>
            </w:r>
            <w:r w:rsidR="00870842">
              <w:rPr>
                <w:rFonts w:ascii="Gotham Light" w:hAnsi="Gotham Light" w:cs="Arial"/>
                <w:sz w:val="20"/>
                <w:szCs w:val="20"/>
              </w:rPr>
              <w:t>)</w:t>
            </w:r>
            <w:r w:rsidRPr="00C674AF">
              <w:rPr>
                <w:rFonts w:ascii="Gotham Light" w:hAnsi="Gotham Light" w:cs="Arial"/>
                <w:sz w:val="20"/>
                <w:szCs w:val="20"/>
              </w:rPr>
              <w:t xml:space="preserve">. The questions were: </w:t>
            </w:r>
          </w:p>
          <w:p w14:paraId="03B1B9DF" w14:textId="67CA579B" w:rsidR="0092007B" w:rsidRPr="00C674AF" w:rsidRDefault="00E44EE9" w:rsidP="00E44EE9">
            <w:pPr>
              <w:pStyle w:val="ListParagraph"/>
              <w:numPr>
                <w:ilvl w:val="0"/>
                <w:numId w:val="14"/>
              </w:numPr>
              <w:rPr>
                <w:rFonts w:ascii="Gotham Light" w:hAnsi="Gotham Light" w:cs="Arial"/>
                <w:i/>
                <w:iCs/>
                <w:sz w:val="20"/>
                <w:szCs w:val="20"/>
              </w:rPr>
            </w:pPr>
            <w:r w:rsidRPr="00C674AF">
              <w:rPr>
                <w:rFonts w:ascii="Gotham Light" w:hAnsi="Gotham Light" w:cs="Arial"/>
                <w:i/>
                <w:iCs/>
                <w:sz w:val="20"/>
                <w:szCs w:val="20"/>
              </w:rPr>
              <w:t xml:space="preserve">“What needs to happen to ensure </w:t>
            </w:r>
            <w:r w:rsidR="00A333A0">
              <w:rPr>
                <w:rFonts w:ascii="Gotham Light" w:hAnsi="Gotham Light" w:cs="Arial"/>
                <w:i/>
                <w:iCs/>
                <w:sz w:val="20"/>
                <w:szCs w:val="20"/>
              </w:rPr>
              <w:t>A</w:t>
            </w:r>
            <w:r w:rsidRPr="00C674AF">
              <w:rPr>
                <w:rFonts w:ascii="Gotham Light" w:hAnsi="Gotham Light" w:cs="Arial"/>
                <w:i/>
                <w:iCs/>
                <w:sz w:val="20"/>
                <w:szCs w:val="20"/>
              </w:rPr>
              <w:t xml:space="preserve">ccess to </w:t>
            </w:r>
            <w:r w:rsidR="00A333A0">
              <w:rPr>
                <w:rFonts w:ascii="Gotham Light" w:hAnsi="Gotham Light" w:cs="Arial"/>
                <w:i/>
                <w:iCs/>
                <w:sz w:val="20"/>
                <w:szCs w:val="20"/>
              </w:rPr>
              <w:t>C</w:t>
            </w:r>
            <w:r w:rsidRPr="00C674AF">
              <w:rPr>
                <w:rFonts w:ascii="Gotham Light" w:hAnsi="Gotham Light" w:cs="Arial"/>
                <w:i/>
                <w:iCs/>
                <w:sz w:val="20"/>
                <w:szCs w:val="20"/>
              </w:rPr>
              <w:t>are is available and achieve</w:t>
            </w:r>
            <w:r w:rsidR="00A333A0">
              <w:rPr>
                <w:rFonts w:ascii="Gotham Light" w:hAnsi="Gotham Light" w:cs="Arial"/>
                <w:i/>
                <w:iCs/>
                <w:sz w:val="20"/>
                <w:szCs w:val="20"/>
              </w:rPr>
              <w:t>d</w:t>
            </w:r>
            <w:r w:rsidRPr="00C674AF">
              <w:rPr>
                <w:rFonts w:ascii="Gotham Light" w:hAnsi="Gotham Light" w:cs="Arial"/>
                <w:i/>
                <w:iCs/>
                <w:sz w:val="20"/>
                <w:szCs w:val="20"/>
              </w:rPr>
              <w:t xml:space="preserve"> in our community?”</w:t>
            </w:r>
          </w:p>
          <w:p w14:paraId="762906AA" w14:textId="3ECE7FC6" w:rsidR="00E44EE9" w:rsidRPr="00C674AF" w:rsidRDefault="00E44EE9" w:rsidP="00E44EE9">
            <w:pPr>
              <w:pStyle w:val="ListParagraph"/>
              <w:numPr>
                <w:ilvl w:val="0"/>
                <w:numId w:val="14"/>
              </w:numPr>
              <w:rPr>
                <w:rFonts w:ascii="Gotham Light" w:hAnsi="Gotham Light" w:cs="Arial"/>
                <w:i/>
                <w:iCs/>
                <w:sz w:val="20"/>
                <w:szCs w:val="20"/>
              </w:rPr>
            </w:pPr>
            <w:r w:rsidRPr="00C674AF">
              <w:rPr>
                <w:rFonts w:ascii="Gotham Light" w:hAnsi="Gotham Light" w:cs="Arial"/>
                <w:i/>
                <w:iCs/>
                <w:sz w:val="20"/>
                <w:szCs w:val="20"/>
              </w:rPr>
              <w:t xml:space="preserve">“Why do you think </w:t>
            </w:r>
            <w:r w:rsidR="00A333A0">
              <w:rPr>
                <w:rFonts w:ascii="Gotham Light" w:hAnsi="Gotham Light" w:cs="Arial"/>
                <w:i/>
                <w:iCs/>
                <w:sz w:val="20"/>
                <w:szCs w:val="20"/>
              </w:rPr>
              <w:t>A</w:t>
            </w:r>
            <w:r w:rsidR="00A333A0" w:rsidRPr="00C674AF">
              <w:rPr>
                <w:rFonts w:ascii="Gotham Light" w:hAnsi="Gotham Light" w:cs="Arial"/>
                <w:i/>
                <w:iCs/>
                <w:sz w:val="20"/>
                <w:szCs w:val="20"/>
              </w:rPr>
              <w:t xml:space="preserve">ccess to </w:t>
            </w:r>
            <w:r w:rsidR="00A333A0">
              <w:rPr>
                <w:rFonts w:ascii="Gotham Light" w:hAnsi="Gotham Light" w:cs="Arial"/>
                <w:i/>
                <w:iCs/>
                <w:sz w:val="20"/>
                <w:szCs w:val="20"/>
              </w:rPr>
              <w:t>C</w:t>
            </w:r>
            <w:r w:rsidR="00A333A0" w:rsidRPr="00C674AF">
              <w:rPr>
                <w:rFonts w:ascii="Gotham Light" w:hAnsi="Gotham Light" w:cs="Arial"/>
                <w:i/>
                <w:iCs/>
                <w:sz w:val="20"/>
                <w:szCs w:val="20"/>
              </w:rPr>
              <w:t xml:space="preserve">are </w:t>
            </w:r>
            <w:r w:rsidRPr="00C674AF">
              <w:rPr>
                <w:rFonts w:ascii="Gotham Light" w:hAnsi="Gotham Light" w:cs="Arial"/>
                <w:i/>
                <w:iCs/>
                <w:sz w:val="20"/>
                <w:szCs w:val="20"/>
              </w:rPr>
              <w:t>is lacking in our counties?”</w:t>
            </w:r>
          </w:p>
          <w:p w14:paraId="54A040A9" w14:textId="4E92BB7D" w:rsidR="00E44EE9" w:rsidRPr="00C674AF" w:rsidRDefault="00E44EE9" w:rsidP="00E44EE9">
            <w:pPr>
              <w:pStyle w:val="ListParagraph"/>
              <w:numPr>
                <w:ilvl w:val="0"/>
                <w:numId w:val="14"/>
              </w:numPr>
              <w:rPr>
                <w:rFonts w:ascii="Gotham Light" w:hAnsi="Gotham Light" w:cs="Arial"/>
                <w:i/>
                <w:iCs/>
                <w:sz w:val="20"/>
                <w:szCs w:val="20"/>
              </w:rPr>
            </w:pPr>
            <w:r w:rsidRPr="00C674AF">
              <w:rPr>
                <w:rFonts w:ascii="Gotham Light" w:hAnsi="Gotham Light" w:cs="Arial"/>
                <w:i/>
                <w:iCs/>
                <w:sz w:val="20"/>
                <w:szCs w:val="20"/>
              </w:rPr>
              <w:t xml:space="preserve">“How would you know there is </w:t>
            </w:r>
            <w:r w:rsidR="00A333A0">
              <w:rPr>
                <w:rFonts w:ascii="Gotham Light" w:hAnsi="Gotham Light" w:cs="Arial"/>
                <w:i/>
                <w:iCs/>
                <w:sz w:val="20"/>
                <w:szCs w:val="20"/>
              </w:rPr>
              <w:t>A</w:t>
            </w:r>
            <w:r w:rsidR="00A333A0" w:rsidRPr="00C674AF">
              <w:rPr>
                <w:rFonts w:ascii="Gotham Light" w:hAnsi="Gotham Light" w:cs="Arial"/>
                <w:i/>
                <w:iCs/>
                <w:sz w:val="20"/>
                <w:szCs w:val="20"/>
              </w:rPr>
              <w:t xml:space="preserve">ccess to </w:t>
            </w:r>
            <w:r w:rsidR="00A333A0">
              <w:rPr>
                <w:rFonts w:ascii="Gotham Light" w:hAnsi="Gotham Light" w:cs="Arial"/>
                <w:i/>
                <w:iCs/>
                <w:sz w:val="20"/>
                <w:szCs w:val="20"/>
              </w:rPr>
              <w:t>C</w:t>
            </w:r>
            <w:r w:rsidR="00A333A0" w:rsidRPr="00C674AF">
              <w:rPr>
                <w:rFonts w:ascii="Gotham Light" w:hAnsi="Gotham Light" w:cs="Arial"/>
                <w:i/>
                <w:iCs/>
                <w:sz w:val="20"/>
                <w:szCs w:val="20"/>
              </w:rPr>
              <w:t>are</w:t>
            </w:r>
            <w:r w:rsidRPr="00C674AF">
              <w:rPr>
                <w:rFonts w:ascii="Gotham Light" w:hAnsi="Gotham Light" w:cs="Arial"/>
                <w:i/>
                <w:iCs/>
                <w:sz w:val="20"/>
                <w:szCs w:val="20"/>
              </w:rPr>
              <w:t>?”</w:t>
            </w:r>
          </w:p>
          <w:p w14:paraId="2984264F" w14:textId="1EBCDF60" w:rsidR="007731C4" w:rsidRPr="00C674AF" w:rsidRDefault="00E44EE9" w:rsidP="0092007B">
            <w:pPr>
              <w:rPr>
                <w:rFonts w:ascii="Gotham Light" w:hAnsi="Gotham Light" w:cs="Arial"/>
                <w:sz w:val="20"/>
                <w:szCs w:val="20"/>
              </w:rPr>
            </w:pPr>
            <w:r w:rsidRPr="00C674AF">
              <w:rPr>
                <w:rFonts w:ascii="Gotham Light" w:hAnsi="Gotham Light" w:cs="Arial"/>
                <w:sz w:val="20"/>
                <w:szCs w:val="20"/>
              </w:rPr>
              <w:t xml:space="preserve">Participants were given roughly a minute to </w:t>
            </w:r>
            <w:r w:rsidR="00EC3886" w:rsidRPr="00C674AF">
              <w:rPr>
                <w:rFonts w:ascii="Gotham Light" w:hAnsi="Gotham Light" w:cs="Arial"/>
                <w:sz w:val="20"/>
                <w:szCs w:val="20"/>
              </w:rPr>
              <w:t xml:space="preserve">brainstorm and </w:t>
            </w:r>
            <w:r w:rsidRPr="00C674AF">
              <w:rPr>
                <w:rFonts w:ascii="Gotham Light" w:hAnsi="Gotham Light" w:cs="Arial"/>
                <w:sz w:val="20"/>
                <w:szCs w:val="20"/>
              </w:rPr>
              <w:t>record their responses</w:t>
            </w:r>
            <w:r w:rsidR="00EC3886" w:rsidRPr="00C674AF">
              <w:rPr>
                <w:rFonts w:ascii="Gotham Light" w:hAnsi="Gotham Light" w:cs="Arial"/>
                <w:sz w:val="20"/>
                <w:szCs w:val="20"/>
              </w:rPr>
              <w:t xml:space="preserve">. Once all questions had been presented, </w:t>
            </w:r>
            <w:r w:rsidRPr="00C674AF">
              <w:rPr>
                <w:rFonts w:ascii="Gotham Light" w:hAnsi="Gotham Light" w:cs="Arial"/>
                <w:sz w:val="20"/>
                <w:szCs w:val="20"/>
              </w:rPr>
              <w:t>a virtual sticky note session</w:t>
            </w:r>
            <w:r w:rsidR="00EC3886" w:rsidRPr="00C674AF">
              <w:rPr>
                <w:rFonts w:ascii="Gotham Light" w:hAnsi="Gotham Light" w:cs="Arial"/>
                <w:sz w:val="20"/>
                <w:szCs w:val="20"/>
              </w:rPr>
              <w:t xml:space="preserve"> began</w:t>
            </w:r>
            <w:r w:rsidRPr="00C674AF">
              <w:rPr>
                <w:rFonts w:ascii="Gotham Light" w:hAnsi="Gotham Light" w:cs="Arial"/>
                <w:sz w:val="20"/>
                <w:szCs w:val="20"/>
              </w:rPr>
              <w:t xml:space="preserve"> using Padlet, a collaborative web-based platform in which users can upload, </w:t>
            </w:r>
            <w:r w:rsidR="00EC3886" w:rsidRPr="00C674AF">
              <w:rPr>
                <w:rFonts w:ascii="Gotham Light" w:hAnsi="Gotham Light" w:cs="Arial"/>
                <w:sz w:val="20"/>
                <w:szCs w:val="20"/>
              </w:rPr>
              <w:t>organize,</w:t>
            </w:r>
            <w:r w:rsidRPr="00C674AF">
              <w:rPr>
                <w:rFonts w:ascii="Gotham Light" w:hAnsi="Gotham Light" w:cs="Arial"/>
                <w:sz w:val="20"/>
                <w:szCs w:val="20"/>
              </w:rPr>
              <w:t xml:space="preserve"> and share content via virtual bulletin boards. </w:t>
            </w:r>
            <w:r w:rsidR="00EC3886" w:rsidRPr="00C674AF">
              <w:rPr>
                <w:rFonts w:ascii="Gotham Light" w:hAnsi="Gotham Light" w:cs="Arial"/>
                <w:sz w:val="20"/>
                <w:szCs w:val="20"/>
              </w:rPr>
              <w:t>The questions were asked again, this time asking for participants to share their responses. After this step, the group was asked to identify categories for</w:t>
            </w:r>
            <w:r w:rsidR="00A333A0">
              <w:rPr>
                <w:rFonts w:ascii="Gotham Light" w:hAnsi="Gotham Light" w:cs="Arial"/>
                <w:sz w:val="20"/>
                <w:szCs w:val="20"/>
              </w:rPr>
              <w:t xml:space="preserve"> A</w:t>
            </w:r>
            <w:r w:rsidR="00EC3886" w:rsidRPr="00C674AF">
              <w:rPr>
                <w:rFonts w:ascii="Gotham Light" w:hAnsi="Gotham Light" w:cs="Arial"/>
                <w:sz w:val="20"/>
                <w:szCs w:val="20"/>
              </w:rPr>
              <w:t xml:space="preserve">ccess to </w:t>
            </w:r>
            <w:r w:rsidR="00A333A0">
              <w:rPr>
                <w:rFonts w:ascii="Gotham Light" w:hAnsi="Gotham Light" w:cs="Arial"/>
                <w:sz w:val="20"/>
                <w:szCs w:val="20"/>
              </w:rPr>
              <w:t>C</w:t>
            </w:r>
            <w:r w:rsidR="00EC3886" w:rsidRPr="00C674AF">
              <w:rPr>
                <w:rFonts w:ascii="Gotham Light" w:hAnsi="Gotham Light" w:cs="Arial"/>
                <w:sz w:val="20"/>
                <w:szCs w:val="20"/>
              </w:rPr>
              <w:t xml:space="preserve">are. This was done by seeing what responses were repeated multiple times or were similar. Headings were created and the group decided upon </w:t>
            </w:r>
            <w:r w:rsidR="00870842">
              <w:rPr>
                <w:rFonts w:ascii="Gotham Light" w:hAnsi="Gotham Light" w:cs="Arial"/>
                <w:sz w:val="20"/>
                <w:szCs w:val="20"/>
              </w:rPr>
              <w:t xml:space="preserve">four </w:t>
            </w:r>
            <w:r w:rsidR="00EC3886" w:rsidRPr="00C674AF">
              <w:rPr>
                <w:rFonts w:ascii="Gotham Light" w:hAnsi="Gotham Light" w:cs="Arial"/>
                <w:sz w:val="20"/>
                <w:szCs w:val="20"/>
              </w:rPr>
              <w:t>main categories</w:t>
            </w:r>
            <w:r w:rsidR="007731C4" w:rsidRPr="00C674AF">
              <w:rPr>
                <w:rFonts w:ascii="Gotham Light" w:hAnsi="Gotham Light" w:cs="Arial"/>
                <w:sz w:val="20"/>
                <w:szCs w:val="20"/>
              </w:rPr>
              <w:t xml:space="preserve"> for access to care</w:t>
            </w:r>
            <w:r w:rsidR="00EC3886" w:rsidRPr="00C674AF">
              <w:rPr>
                <w:rFonts w:ascii="Gotham Light" w:hAnsi="Gotham Light" w:cs="Arial"/>
                <w:sz w:val="20"/>
                <w:szCs w:val="20"/>
              </w:rPr>
              <w:t xml:space="preserve">: stigma, service delivery/care coordination, aging, and advocacy. </w:t>
            </w:r>
            <w:r w:rsidR="007731C4" w:rsidRPr="00C674AF">
              <w:rPr>
                <w:rFonts w:ascii="Gotham Light" w:hAnsi="Gotham Light" w:cs="Arial"/>
                <w:sz w:val="20"/>
                <w:szCs w:val="20"/>
              </w:rPr>
              <w:t>Finally</w:t>
            </w:r>
            <w:r w:rsidR="00EC3886" w:rsidRPr="00C674AF">
              <w:rPr>
                <w:rFonts w:ascii="Gotham Light" w:hAnsi="Gotham Light" w:cs="Arial"/>
                <w:sz w:val="20"/>
                <w:szCs w:val="20"/>
              </w:rPr>
              <w:t>, the group develop</w:t>
            </w:r>
            <w:r w:rsidR="00A446D2" w:rsidRPr="00C674AF">
              <w:rPr>
                <w:rFonts w:ascii="Gotham Light" w:hAnsi="Gotham Light" w:cs="Arial"/>
                <w:sz w:val="20"/>
                <w:szCs w:val="20"/>
              </w:rPr>
              <w:t>ed</w:t>
            </w:r>
            <w:r w:rsidR="00EC3886" w:rsidRPr="00C674AF">
              <w:rPr>
                <w:rFonts w:ascii="Gotham Light" w:hAnsi="Gotham Light" w:cs="Arial"/>
                <w:sz w:val="20"/>
                <w:szCs w:val="20"/>
              </w:rPr>
              <w:t xml:space="preserve"> goal statements for each category.</w:t>
            </w:r>
          </w:p>
          <w:p w14:paraId="054B09FD" w14:textId="495ED736" w:rsidR="00787D4B" w:rsidRPr="00C674AF" w:rsidRDefault="007731C4" w:rsidP="0092007B">
            <w:pPr>
              <w:rPr>
                <w:rFonts w:ascii="Gotham Light" w:hAnsi="Gotham Light" w:cs="Arial"/>
                <w:sz w:val="20"/>
                <w:szCs w:val="20"/>
              </w:rPr>
            </w:pPr>
            <w:r w:rsidRPr="00C674AF">
              <w:rPr>
                <w:rFonts w:ascii="Gotham Light" w:hAnsi="Gotham Light" w:cs="Arial"/>
                <w:sz w:val="20"/>
                <w:szCs w:val="20"/>
              </w:rPr>
              <w:lastRenderedPageBreak/>
              <w:t>Lastly, the group was assigned homework at the end of the session</w:t>
            </w:r>
            <w:r w:rsidR="00870842">
              <w:rPr>
                <w:rFonts w:ascii="Gotham Light" w:hAnsi="Gotham Light" w:cs="Arial"/>
                <w:sz w:val="20"/>
                <w:szCs w:val="20"/>
              </w:rPr>
              <w:t xml:space="preserve">: </w:t>
            </w:r>
            <w:r w:rsidRPr="00C674AF">
              <w:rPr>
                <w:rFonts w:ascii="Gotham Light" w:hAnsi="Gotham Light" w:cs="Arial"/>
                <w:sz w:val="20"/>
                <w:szCs w:val="20"/>
              </w:rPr>
              <w:t xml:space="preserve">to develop strategies for each identified category. Participants were instructed to insert their strategies directly into Padlet using the provided link or record them on an </w:t>
            </w:r>
            <w:r w:rsidR="00870842">
              <w:rPr>
                <w:rFonts w:ascii="Gotham Light" w:hAnsi="Gotham Light" w:cs="Arial"/>
                <w:sz w:val="20"/>
                <w:szCs w:val="20"/>
              </w:rPr>
              <w:t>E</w:t>
            </w:r>
            <w:r w:rsidRPr="00C674AF">
              <w:rPr>
                <w:rFonts w:ascii="Gotham Light" w:hAnsi="Gotham Light" w:cs="Arial"/>
                <w:sz w:val="20"/>
                <w:szCs w:val="20"/>
              </w:rPr>
              <w:t xml:space="preserve">xcel sheet and send to the facilitator </w:t>
            </w:r>
            <w:r w:rsidR="00A446D2" w:rsidRPr="00C674AF">
              <w:rPr>
                <w:rFonts w:ascii="Gotham Light" w:hAnsi="Gotham Light" w:cs="Arial"/>
                <w:sz w:val="20"/>
                <w:szCs w:val="20"/>
              </w:rPr>
              <w:t>before</w:t>
            </w:r>
            <w:r w:rsidRPr="00C674AF">
              <w:rPr>
                <w:rFonts w:ascii="Gotham Light" w:hAnsi="Gotham Light" w:cs="Arial"/>
                <w:sz w:val="20"/>
                <w:szCs w:val="20"/>
              </w:rPr>
              <w:t xml:space="preserve"> the next meeting date. </w:t>
            </w:r>
            <w:r w:rsidR="006A0D43" w:rsidRPr="00C674AF">
              <w:rPr>
                <w:rFonts w:ascii="Gotham Light" w:hAnsi="Gotham Light" w:cs="Arial"/>
                <w:sz w:val="20"/>
                <w:szCs w:val="20"/>
              </w:rPr>
              <w:t xml:space="preserve">This same process was repeated for the other </w:t>
            </w:r>
            <w:r w:rsidR="00870842">
              <w:rPr>
                <w:rFonts w:ascii="Gotham Light" w:hAnsi="Gotham Light" w:cs="Arial"/>
                <w:sz w:val="20"/>
                <w:szCs w:val="20"/>
              </w:rPr>
              <w:t>two</w:t>
            </w:r>
            <w:r w:rsidR="006A0D43" w:rsidRPr="00C674AF">
              <w:rPr>
                <w:rFonts w:ascii="Gotham Light" w:hAnsi="Gotham Light" w:cs="Arial"/>
                <w:sz w:val="20"/>
                <w:szCs w:val="20"/>
              </w:rPr>
              <w:t xml:space="preserve"> healthy priorities. </w:t>
            </w:r>
            <w:r w:rsidR="00F5645D" w:rsidRPr="00C674AF">
              <w:rPr>
                <w:rFonts w:ascii="Gotham Light" w:hAnsi="Gotham Light" w:cs="Arial"/>
                <w:sz w:val="20"/>
                <w:szCs w:val="20"/>
              </w:rPr>
              <w:t xml:space="preserve">The strategies listed in Padlet and sent via e-mail provided a strong start to the </w:t>
            </w:r>
            <w:r w:rsidR="00870842">
              <w:rPr>
                <w:rFonts w:ascii="Gotham Light" w:hAnsi="Gotham Light" w:cs="Arial"/>
                <w:sz w:val="20"/>
                <w:szCs w:val="20"/>
              </w:rPr>
              <w:t>CHIP</w:t>
            </w:r>
            <w:r w:rsidR="00F5645D" w:rsidRPr="00C674AF">
              <w:rPr>
                <w:rFonts w:ascii="Gotham Light" w:hAnsi="Gotham Light" w:cs="Arial"/>
                <w:sz w:val="20"/>
                <w:szCs w:val="20"/>
              </w:rPr>
              <w:t>.</w:t>
            </w:r>
          </w:p>
          <w:p w14:paraId="261E714B" w14:textId="5AC7CBC6" w:rsidR="00E35CAF" w:rsidRDefault="00F5645D" w:rsidP="0092007B">
            <w:pPr>
              <w:rPr>
                <w:rFonts w:ascii="Gotham Light" w:hAnsi="Gotham Light" w:cs="Arial"/>
                <w:sz w:val="20"/>
                <w:szCs w:val="20"/>
              </w:rPr>
            </w:pPr>
            <w:r w:rsidRPr="00C674AF">
              <w:rPr>
                <w:rFonts w:ascii="Gotham Light" w:hAnsi="Gotham Light" w:cs="Arial"/>
                <w:sz w:val="20"/>
                <w:szCs w:val="20"/>
              </w:rPr>
              <w:t xml:space="preserve">After the </w:t>
            </w:r>
            <w:r w:rsidR="00870842">
              <w:rPr>
                <w:rFonts w:ascii="Gotham Light" w:hAnsi="Gotham Light" w:cs="Arial"/>
                <w:sz w:val="20"/>
                <w:szCs w:val="20"/>
              </w:rPr>
              <w:t>three</w:t>
            </w:r>
            <w:r w:rsidRPr="00C674AF">
              <w:rPr>
                <w:rFonts w:ascii="Gotham Light" w:hAnsi="Gotham Light" w:cs="Arial"/>
                <w:sz w:val="20"/>
                <w:szCs w:val="20"/>
              </w:rPr>
              <w:t xml:space="preserve"> health improvement plan meetings were held, the group took a </w:t>
            </w:r>
            <w:r w:rsidR="00870842">
              <w:rPr>
                <w:rFonts w:ascii="Gotham Light" w:hAnsi="Gotham Light" w:cs="Arial"/>
                <w:sz w:val="20"/>
                <w:szCs w:val="20"/>
              </w:rPr>
              <w:t>five</w:t>
            </w:r>
            <w:r w:rsidRPr="00C674AF">
              <w:rPr>
                <w:rFonts w:ascii="Gotham Light" w:hAnsi="Gotham Light" w:cs="Arial"/>
                <w:sz w:val="20"/>
                <w:szCs w:val="20"/>
              </w:rPr>
              <w:t xml:space="preserve">-month break to </w:t>
            </w:r>
            <w:r w:rsidR="00F329A4" w:rsidRPr="00C674AF">
              <w:rPr>
                <w:rFonts w:ascii="Gotham Light" w:hAnsi="Gotham Light" w:cs="Arial"/>
                <w:sz w:val="20"/>
                <w:szCs w:val="20"/>
              </w:rPr>
              <w:t>lead</w:t>
            </w:r>
            <w:r w:rsidR="006A41C0" w:rsidRPr="00C674AF">
              <w:rPr>
                <w:rFonts w:ascii="Gotham Light" w:hAnsi="Gotham Light" w:cs="Arial"/>
                <w:sz w:val="20"/>
                <w:szCs w:val="20"/>
              </w:rPr>
              <w:t xml:space="preserve"> in the</w:t>
            </w:r>
            <w:r w:rsidRPr="00C674AF">
              <w:rPr>
                <w:rFonts w:ascii="Gotham Light" w:hAnsi="Gotham Light" w:cs="Arial"/>
                <w:sz w:val="20"/>
                <w:szCs w:val="20"/>
              </w:rPr>
              <w:t xml:space="preserve"> distribution </w:t>
            </w:r>
            <w:r w:rsidR="00F329A4" w:rsidRPr="00C674AF">
              <w:rPr>
                <w:rFonts w:ascii="Gotham Light" w:hAnsi="Gotham Light" w:cs="Arial"/>
                <w:sz w:val="20"/>
                <w:szCs w:val="20"/>
              </w:rPr>
              <w:t xml:space="preserve">and administration </w:t>
            </w:r>
            <w:r w:rsidRPr="00C674AF">
              <w:rPr>
                <w:rFonts w:ascii="Gotham Light" w:hAnsi="Gotham Light" w:cs="Arial"/>
                <w:sz w:val="20"/>
                <w:szCs w:val="20"/>
              </w:rPr>
              <w:t xml:space="preserve">of COVID-19 vaccines </w:t>
            </w:r>
            <w:r w:rsidR="006A41C0" w:rsidRPr="00C674AF">
              <w:rPr>
                <w:rFonts w:ascii="Gotham Light" w:hAnsi="Gotham Light" w:cs="Arial"/>
                <w:sz w:val="20"/>
                <w:szCs w:val="20"/>
              </w:rPr>
              <w:t>throughout their</w:t>
            </w:r>
            <w:r w:rsidRPr="00C674AF">
              <w:rPr>
                <w:rFonts w:ascii="Gotham Light" w:hAnsi="Gotham Light" w:cs="Arial"/>
                <w:sz w:val="20"/>
                <w:szCs w:val="20"/>
              </w:rPr>
              <w:t xml:space="preserve"> communit</w:t>
            </w:r>
            <w:r w:rsidR="006A41C0" w:rsidRPr="00C674AF">
              <w:rPr>
                <w:rFonts w:ascii="Gotham Light" w:hAnsi="Gotham Light" w:cs="Arial"/>
                <w:sz w:val="20"/>
                <w:szCs w:val="20"/>
              </w:rPr>
              <w:t>ies</w:t>
            </w:r>
            <w:r w:rsidRPr="00C674AF">
              <w:rPr>
                <w:rFonts w:ascii="Gotham Light" w:hAnsi="Gotham Light" w:cs="Arial"/>
                <w:sz w:val="20"/>
                <w:szCs w:val="20"/>
              </w:rPr>
              <w:t>. In June, the demand for vaccine had decrease</w:t>
            </w:r>
            <w:r w:rsidR="00F329A4" w:rsidRPr="00C674AF">
              <w:rPr>
                <w:rFonts w:ascii="Gotham Light" w:hAnsi="Gotham Light" w:cs="Arial"/>
                <w:sz w:val="20"/>
                <w:szCs w:val="20"/>
              </w:rPr>
              <w:t>d</w:t>
            </w:r>
            <w:r w:rsidRPr="00C674AF">
              <w:rPr>
                <w:rFonts w:ascii="Gotham Light" w:hAnsi="Gotham Light" w:cs="Arial"/>
                <w:sz w:val="20"/>
                <w:szCs w:val="20"/>
              </w:rPr>
              <w:t xml:space="preserve"> drastically</w:t>
            </w:r>
            <w:r w:rsidR="00870842">
              <w:rPr>
                <w:rFonts w:ascii="Gotham Light" w:hAnsi="Gotham Light" w:cs="Arial"/>
                <w:sz w:val="20"/>
                <w:szCs w:val="20"/>
              </w:rPr>
              <w:t>;</w:t>
            </w:r>
            <w:r w:rsidRPr="00C674AF">
              <w:rPr>
                <w:rFonts w:ascii="Gotham Light" w:hAnsi="Gotham Light" w:cs="Arial"/>
                <w:sz w:val="20"/>
                <w:szCs w:val="20"/>
              </w:rPr>
              <w:t xml:space="preserve"> therefore</w:t>
            </w:r>
            <w:r w:rsidR="00870842">
              <w:rPr>
                <w:rFonts w:ascii="Gotham Light" w:hAnsi="Gotham Light" w:cs="Arial"/>
                <w:sz w:val="20"/>
                <w:szCs w:val="20"/>
              </w:rPr>
              <w:t>,</w:t>
            </w:r>
            <w:r w:rsidRPr="00C674AF">
              <w:rPr>
                <w:rFonts w:ascii="Gotham Light" w:hAnsi="Gotham Light" w:cs="Arial"/>
                <w:sz w:val="20"/>
                <w:szCs w:val="20"/>
              </w:rPr>
              <w:t xml:space="preserve"> CHIP planning could resume. The facilitator reviewed the strategies the group listed and drafted the CHIP. This draft of the CHIP was sent to </w:t>
            </w:r>
            <w:r w:rsidR="008140AB" w:rsidRPr="00C674AF">
              <w:rPr>
                <w:rFonts w:ascii="Gotham Light" w:hAnsi="Gotham Light" w:cs="Arial"/>
                <w:sz w:val="20"/>
                <w:szCs w:val="20"/>
              </w:rPr>
              <w:t xml:space="preserve">the </w:t>
            </w:r>
            <w:r w:rsidR="00F329A4" w:rsidRPr="00C674AF">
              <w:rPr>
                <w:rFonts w:ascii="Gotham Light" w:hAnsi="Gotham Light" w:cs="Arial"/>
                <w:sz w:val="20"/>
                <w:szCs w:val="20"/>
              </w:rPr>
              <w:t>Health Improvement Collaborative</w:t>
            </w:r>
            <w:r w:rsidR="008140AB" w:rsidRPr="00C674AF">
              <w:rPr>
                <w:rFonts w:ascii="Gotham Light" w:hAnsi="Gotham Light" w:cs="Arial"/>
                <w:sz w:val="20"/>
                <w:szCs w:val="20"/>
              </w:rPr>
              <w:t xml:space="preserve">, </w:t>
            </w:r>
            <w:r w:rsidRPr="00C674AF">
              <w:rPr>
                <w:rFonts w:ascii="Gotham Light" w:hAnsi="Gotham Light" w:cs="Arial"/>
                <w:sz w:val="20"/>
                <w:szCs w:val="20"/>
              </w:rPr>
              <w:t xml:space="preserve">various community organizations and community members who work in housing, </w:t>
            </w:r>
            <w:r w:rsidR="00AB0B53" w:rsidRPr="00C674AF">
              <w:rPr>
                <w:rFonts w:ascii="Gotham Light" w:hAnsi="Gotham Light" w:cs="Arial"/>
                <w:sz w:val="20"/>
                <w:szCs w:val="20"/>
              </w:rPr>
              <w:t>healthcare,</w:t>
            </w:r>
            <w:r w:rsidRPr="00C674AF">
              <w:rPr>
                <w:rFonts w:ascii="Gotham Light" w:hAnsi="Gotham Light" w:cs="Arial"/>
                <w:sz w:val="20"/>
                <w:szCs w:val="20"/>
              </w:rPr>
              <w:t xml:space="preserve"> or early childhood services throughout the </w:t>
            </w:r>
            <w:r w:rsidR="00296249" w:rsidRPr="00C674AF">
              <w:rPr>
                <w:rFonts w:ascii="Gotham Light" w:hAnsi="Gotham Light" w:cs="Arial"/>
                <w:sz w:val="20"/>
                <w:szCs w:val="20"/>
              </w:rPr>
              <w:t>14-county</w:t>
            </w:r>
            <w:r w:rsidRPr="00C674AF">
              <w:rPr>
                <w:rFonts w:ascii="Gotham Light" w:hAnsi="Gotham Light" w:cs="Arial"/>
                <w:sz w:val="20"/>
                <w:szCs w:val="20"/>
              </w:rPr>
              <w:t xml:space="preserve"> region. </w:t>
            </w:r>
            <w:r w:rsidR="0027465D" w:rsidRPr="00C674AF">
              <w:rPr>
                <w:rFonts w:ascii="Gotham Light" w:hAnsi="Gotham Light" w:cs="Arial"/>
                <w:sz w:val="20"/>
                <w:szCs w:val="20"/>
              </w:rPr>
              <w:t xml:space="preserve">Those providing input were asked </w:t>
            </w:r>
            <w:r w:rsidR="00F329A4" w:rsidRPr="00C674AF">
              <w:rPr>
                <w:rFonts w:ascii="Gotham Light" w:hAnsi="Gotham Light" w:cs="Arial"/>
                <w:sz w:val="20"/>
                <w:szCs w:val="20"/>
              </w:rPr>
              <w:t>to reference</w:t>
            </w:r>
            <w:r w:rsidR="0027465D" w:rsidRPr="00C674AF">
              <w:rPr>
                <w:rFonts w:ascii="Gotham Light" w:hAnsi="Gotham Light" w:cs="Arial"/>
                <w:sz w:val="20"/>
                <w:szCs w:val="20"/>
              </w:rPr>
              <w:t xml:space="preserve"> </w:t>
            </w:r>
            <w:r w:rsidR="00F329A4" w:rsidRPr="00C674AF">
              <w:rPr>
                <w:rFonts w:ascii="Gotham Light" w:hAnsi="Gotham Light" w:cs="Arial"/>
                <w:sz w:val="20"/>
                <w:szCs w:val="20"/>
              </w:rPr>
              <w:t xml:space="preserve">the </w:t>
            </w:r>
            <w:r w:rsidR="0027465D" w:rsidRPr="00C674AF">
              <w:rPr>
                <w:rFonts w:ascii="Gotham Light" w:hAnsi="Gotham Light" w:cs="Arial"/>
                <w:sz w:val="20"/>
                <w:szCs w:val="20"/>
              </w:rPr>
              <w:t xml:space="preserve">socio-ecological model </w:t>
            </w:r>
            <w:r w:rsidR="00870842">
              <w:rPr>
                <w:rFonts w:ascii="Gotham Light" w:hAnsi="Gotham Light" w:cs="Arial"/>
                <w:sz w:val="20"/>
                <w:szCs w:val="20"/>
              </w:rPr>
              <w:t xml:space="preserve">(see Figure 3) </w:t>
            </w:r>
            <w:r w:rsidR="00F329A4" w:rsidRPr="00C674AF">
              <w:rPr>
                <w:rFonts w:ascii="Gotham Light" w:hAnsi="Gotham Light" w:cs="Arial"/>
                <w:sz w:val="20"/>
                <w:szCs w:val="20"/>
              </w:rPr>
              <w:t xml:space="preserve">when forming the action plan </w:t>
            </w:r>
            <w:r w:rsidR="0027465D" w:rsidRPr="00C674AF">
              <w:rPr>
                <w:rFonts w:ascii="Gotham Light" w:hAnsi="Gotham Light" w:cs="Arial"/>
                <w:sz w:val="20"/>
                <w:szCs w:val="20"/>
              </w:rPr>
              <w:t xml:space="preserve">and consider using evidence-based programs to address issues. </w:t>
            </w:r>
            <w:r w:rsidR="004B6A9C" w:rsidRPr="004B6A9C">
              <w:rPr>
                <w:rFonts w:ascii="Gotham Light" w:hAnsi="Gotham Light" w:cs="Arial"/>
                <w:sz w:val="20"/>
                <w:szCs w:val="20"/>
              </w:rPr>
              <w:t>Together, action plans for each strategic issue complete the CHIP. Activities for each strategic issue are planned through 2023.</w:t>
            </w:r>
          </w:p>
          <w:p w14:paraId="4C2792ED" w14:textId="17F6E1A2" w:rsidR="00C674AF" w:rsidRPr="00C674AF" w:rsidRDefault="00002A32" w:rsidP="0092007B">
            <w:pPr>
              <w:rPr>
                <w:rFonts w:ascii="Gotham Light" w:hAnsi="Gotham Light" w:cs="Arial"/>
                <w:sz w:val="20"/>
                <w:szCs w:val="20"/>
              </w:rPr>
            </w:pPr>
            <w:r w:rsidRPr="00EA7A3E">
              <w:rPr>
                <w:rFonts w:ascii="Gotham Light" w:hAnsi="Gotham Light" w:cs="Arial"/>
                <w:sz w:val="20"/>
                <w:szCs w:val="20"/>
              </w:rPr>
              <w:t xml:space="preserve">Once strategies were chosen, one of the core team members completed a Health Equity Impact Assessment (HEIA), which is tool to be used to identify and address potential unintended health impacts (positive or negative) of a policy, program, activity, etc. </w:t>
            </w:r>
            <w:r w:rsidR="003A029E" w:rsidRPr="00EA7A3E">
              <w:rPr>
                <w:rFonts w:ascii="Gotham Light" w:hAnsi="Gotham Light" w:cs="Arial"/>
                <w:sz w:val="20"/>
                <w:szCs w:val="20"/>
              </w:rPr>
              <w:t>Step one is to identify specific populations that</w:t>
            </w:r>
            <w:r w:rsidRPr="00EA7A3E">
              <w:rPr>
                <w:rFonts w:ascii="Gotham Light" w:hAnsi="Gotham Light" w:cs="Arial"/>
                <w:sz w:val="20"/>
                <w:szCs w:val="20"/>
              </w:rPr>
              <w:t xml:space="preserve"> may experience significant unintended health impacts</w:t>
            </w:r>
            <w:r w:rsidR="00C31370" w:rsidRPr="00EA7A3E">
              <w:rPr>
                <w:rFonts w:ascii="Gotham Light" w:hAnsi="Gotham Light" w:cs="Arial"/>
                <w:sz w:val="20"/>
                <w:szCs w:val="20"/>
              </w:rPr>
              <w:t xml:space="preserve">. </w:t>
            </w:r>
            <w:r w:rsidR="004B6A9C" w:rsidRPr="00EA7A3E">
              <w:rPr>
                <w:rFonts w:ascii="Gotham Light" w:hAnsi="Gotham Light" w:cs="Arial"/>
                <w:sz w:val="20"/>
                <w:szCs w:val="20"/>
              </w:rPr>
              <w:t>The populations assessed included</w:t>
            </w:r>
            <w:r w:rsidR="00E35CAF" w:rsidRPr="00EA7A3E">
              <w:rPr>
                <w:rFonts w:ascii="Gotham Light" w:hAnsi="Gotham Light" w:cs="Arial"/>
                <w:sz w:val="20"/>
                <w:szCs w:val="20"/>
              </w:rPr>
              <w:t xml:space="preserve"> age-related groups, disability, ethno-racial communities, homeless, linguistic communities, low income, religious/faith communities, rural/remote communities, </w:t>
            </w:r>
            <w:r w:rsidR="005073D0" w:rsidRPr="00EA7A3E">
              <w:rPr>
                <w:rFonts w:ascii="Gotham Light" w:hAnsi="Gotham Light" w:cs="Arial"/>
                <w:sz w:val="20"/>
                <w:szCs w:val="20"/>
              </w:rPr>
              <w:t>sex/gender, and sexual orientation.</w:t>
            </w:r>
            <w:r w:rsidR="003A029E" w:rsidRPr="00EA7A3E">
              <w:rPr>
                <w:rFonts w:ascii="Gotham Light" w:hAnsi="Gotham Light" w:cs="Arial"/>
                <w:sz w:val="20"/>
                <w:szCs w:val="20"/>
              </w:rPr>
              <w:t xml:space="preserve"> Next you consider the population’s determinants of health.</w:t>
            </w:r>
            <w:r w:rsidR="00FB3F06" w:rsidRPr="00EA7A3E">
              <w:rPr>
                <w:rFonts w:ascii="Gotham Light" w:hAnsi="Gotham Light" w:cs="Arial"/>
                <w:sz w:val="20"/>
                <w:szCs w:val="20"/>
              </w:rPr>
              <w:t xml:space="preserve"> Thirdly, you list the unintended positive and negative impacts. For example, if one of the activities is to encourage the use of an online resource directory, not all people have access to the internet, or can afford it (negative impact).</w:t>
            </w:r>
            <w:r w:rsidR="003A029E" w:rsidRPr="00EA7A3E">
              <w:rPr>
                <w:rFonts w:ascii="Gotham Light" w:hAnsi="Gotham Light" w:cs="Arial"/>
                <w:sz w:val="20"/>
                <w:szCs w:val="20"/>
              </w:rPr>
              <w:t xml:space="preserve"> </w:t>
            </w:r>
            <w:r w:rsidR="00FB3F06" w:rsidRPr="00EA7A3E">
              <w:rPr>
                <w:rFonts w:ascii="Gotham Light" w:hAnsi="Gotham Light" w:cs="Arial"/>
                <w:sz w:val="20"/>
                <w:szCs w:val="20"/>
              </w:rPr>
              <w:t>Next step is to identify ways to reduce negative impacts and maximize the positive impacts. To ensure success is measured, each strategy/activity is assigned a performance measure. Lastly, confirm how the results will be shared with the appropriate stakeholders.</w:t>
            </w:r>
            <w:r w:rsidR="003A029E" w:rsidRPr="00EA7A3E">
              <w:rPr>
                <w:rFonts w:ascii="Gotham Light" w:hAnsi="Gotham Light" w:cs="Arial"/>
                <w:sz w:val="20"/>
                <w:szCs w:val="20"/>
              </w:rPr>
              <w:t xml:space="preserve"> </w:t>
            </w:r>
            <w:r w:rsidR="00C31370" w:rsidRPr="00EA7A3E">
              <w:rPr>
                <w:rFonts w:ascii="Gotham Light" w:hAnsi="Gotham Light" w:cs="Arial"/>
                <w:sz w:val="20"/>
                <w:szCs w:val="20"/>
              </w:rPr>
              <w:t xml:space="preserve"> </w:t>
            </w:r>
            <w:r w:rsidRPr="00EA7A3E">
              <w:rPr>
                <w:rFonts w:ascii="Gotham Light" w:hAnsi="Gotham Light" w:cs="Arial"/>
                <w:sz w:val="20"/>
                <w:szCs w:val="20"/>
              </w:rPr>
              <w:t xml:space="preserve">See </w:t>
            </w:r>
            <w:r w:rsidR="00EA7A3E">
              <w:rPr>
                <w:rFonts w:ascii="Gotham Light" w:hAnsi="Gotham Light" w:cs="Arial"/>
                <w:sz w:val="20"/>
                <w:szCs w:val="20"/>
              </w:rPr>
              <w:t xml:space="preserve">the </w:t>
            </w:r>
            <w:r w:rsidRPr="00EA7A3E">
              <w:rPr>
                <w:rFonts w:ascii="Gotham Light" w:hAnsi="Gotham Light" w:cs="Arial"/>
                <w:sz w:val="20"/>
                <w:szCs w:val="20"/>
              </w:rPr>
              <w:t xml:space="preserve">Appendix </w:t>
            </w:r>
            <w:r w:rsidR="00EA7A3E">
              <w:rPr>
                <w:rFonts w:ascii="Gotham Light" w:hAnsi="Gotham Light" w:cs="Arial"/>
                <w:sz w:val="20"/>
                <w:szCs w:val="20"/>
              </w:rPr>
              <w:t>section</w:t>
            </w:r>
            <w:r w:rsidRPr="00EA7A3E">
              <w:rPr>
                <w:rFonts w:ascii="Gotham Light" w:hAnsi="Gotham Light" w:cs="Arial"/>
                <w:sz w:val="20"/>
                <w:szCs w:val="20"/>
              </w:rPr>
              <w:t xml:space="preserve"> for a copy of this HEIA tool</w:t>
            </w:r>
            <w:r w:rsidR="00EA7A3E">
              <w:rPr>
                <w:rFonts w:ascii="Gotham Light" w:hAnsi="Gotham Light" w:cs="Arial"/>
                <w:sz w:val="20"/>
                <w:szCs w:val="20"/>
              </w:rPr>
              <w:t xml:space="preserve"> starting on page 20.</w:t>
            </w:r>
          </w:p>
          <w:p w14:paraId="0C3983FC" w14:textId="3B5F6211" w:rsidR="00E44EE9" w:rsidRPr="007A40B5" w:rsidRDefault="00E44EE9" w:rsidP="0092007B">
            <w:pPr>
              <w:rPr>
                <w:rFonts w:ascii="Arial" w:hAnsi="Arial" w:cs="Arial"/>
              </w:rPr>
            </w:pPr>
            <w:r>
              <w:rPr>
                <w:rFonts w:ascii="Arial" w:hAnsi="Arial" w:cs="Arial"/>
                <w:b/>
                <w:bCs/>
                <w:smallCaps/>
                <w:noProof/>
                <w:sz w:val="20"/>
                <w:szCs w:val="20"/>
              </w:rPr>
              <w:drawing>
                <wp:anchor distT="0" distB="0" distL="114300" distR="114300" simplePos="0" relativeHeight="251699200" behindDoc="0" locked="0" layoutInCell="1" allowOverlap="1" wp14:anchorId="0A75FA1E" wp14:editId="32CB50AB">
                  <wp:simplePos x="0" y="0"/>
                  <wp:positionH relativeFrom="column">
                    <wp:posOffset>-25483</wp:posOffset>
                  </wp:positionH>
                  <wp:positionV relativeFrom="paragraph">
                    <wp:posOffset>128270</wp:posOffset>
                  </wp:positionV>
                  <wp:extent cx="370840" cy="370840"/>
                  <wp:effectExtent l="0" t="0" r="0" b="0"/>
                  <wp:wrapNone/>
                  <wp:docPr id="28" name="Graphic 28" descr="Badge 6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6 outline"/>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70840" cy="370840"/>
                          </a:xfrm>
                          <a:prstGeom prst="rect">
                            <a:avLst/>
                          </a:prstGeom>
                        </pic:spPr>
                      </pic:pic>
                    </a:graphicData>
                  </a:graphic>
                  <wp14:sizeRelH relativeFrom="margin">
                    <wp14:pctWidth>0</wp14:pctWidth>
                  </wp14:sizeRelH>
                  <wp14:sizeRelV relativeFrom="margin">
                    <wp14:pctHeight>0</wp14:pctHeight>
                  </wp14:sizeRelV>
                </wp:anchor>
              </w:drawing>
            </w:r>
          </w:p>
          <w:p w14:paraId="19B89AC0" w14:textId="511CADE9" w:rsidR="00C76A44" w:rsidRPr="0079503F" w:rsidRDefault="00787D4B" w:rsidP="00E96662">
            <w:pPr>
              <w:rPr>
                <w:rFonts w:ascii="Arial" w:hAnsi="Arial" w:cs="Arial"/>
                <w:b/>
                <w:bCs/>
                <w:smallCaps/>
                <w:sz w:val="20"/>
                <w:szCs w:val="20"/>
              </w:rPr>
            </w:pPr>
            <w:r>
              <w:rPr>
                <w:rFonts w:ascii="Arial" w:hAnsi="Arial" w:cs="Arial"/>
                <w:b/>
                <w:bCs/>
                <w:smallCaps/>
                <w:sz w:val="20"/>
                <w:szCs w:val="20"/>
              </w:rPr>
              <w:t xml:space="preserve">               </w:t>
            </w:r>
            <w:r w:rsidR="00DE1E4C">
              <w:rPr>
                <w:rFonts w:ascii="Arial" w:hAnsi="Arial" w:cs="Arial"/>
                <w:b/>
                <w:bCs/>
                <w:smallCaps/>
                <w:sz w:val="20"/>
                <w:szCs w:val="20"/>
              </w:rPr>
              <w:t xml:space="preserve"> </w:t>
            </w:r>
            <w:r w:rsidR="00C76A44" w:rsidRPr="0079503F">
              <w:rPr>
                <w:rFonts w:ascii="Arial" w:hAnsi="Arial" w:cs="Arial"/>
                <w:b/>
                <w:bCs/>
                <w:smallCaps/>
                <w:sz w:val="20"/>
                <w:szCs w:val="20"/>
              </w:rPr>
              <w:t>Action Cycle</w:t>
            </w:r>
          </w:p>
          <w:p w14:paraId="2AC37937" w14:textId="14D21B05" w:rsidR="00C76A44" w:rsidRPr="00C674AF" w:rsidRDefault="008016DD" w:rsidP="00E96662">
            <w:pPr>
              <w:rPr>
                <w:rFonts w:ascii="Gotham Light" w:hAnsi="Gotham Light" w:cstheme="majorHAnsi"/>
                <w:sz w:val="20"/>
                <w:szCs w:val="20"/>
              </w:rPr>
            </w:pPr>
            <w:r w:rsidRPr="00C674AF">
              <w:rPr>
                <w:rFonts w:ascii="Gotham Light" w:hAnsi="Gotham Light" w:cstheme="majorHAnsi"/>
                <w:sz w:val="20"/>
                <w:szCs w:val="20"/>
              </w:rPr>
              <w:t>The action cycle links the planning, implementation, and evaluation of the CHIP. To ensure the efforts of previous phases produce results, implementation teams</w:t>
            </w:r>
            <w:r w:rsidR="00EF595E" w:rsidRPr="00C674AF">
              <w:rPr>
                <w:rFonts w:ascii="Gotham Light" w:hAnsi="Gotham Light" w:cstheme="majorHAnsi"/>
                <w:sz w:val="20"/>
                <w:szCs w:val="20"/>
              </w:rPr>
              <w:t xml:space="preserve"> (committees)</w:t>
            </w:r>
            <w:r w:rsidRPr="00C674AF">
              <w:rPr>
                <w:rFonts w:ascii="Gotham Light" w:hAnsi="Gotham Light" w:cstheme="majorHAnsi"/>
                <w:sz w:val="20"/>
                <w:szCs w:val="20"/>
              </w:rPr>
              <w:t xml:space="preserve"> will be formed for each priority. The</w:t>
            </w:r>
            <w:r w:rsidR="00EF595E" w:rsidRPr="00C674AF">
              <w:rPr>
                <w:rFonts w:ascii="Gotham Light" w:hAnsi="Gotham Light" w:cstheme="majorHAnsi"/>
                <w:sz w:val="20"/>
                <w:szCs w:val="20"/>
              </w:rPr>
              <w:t xml:space="preserve"> teams</w:t>
            </w:r>
            <w:r w:rsidRPr="00C674AF">
              <w:rPr>
                <w:rFonts w:ascii="Gotham Light" w:hAnsi="Gotham Light" w:cstheme="majorHAnsi"/>
                <w:sz w:val="20"/>
                <w:szCs w:val="20"/>
              </w:rPr>
              <w:t xml:space="preserve"> </w:t>
            </w:r>
            <w:r w:rsidR="00EF595E" w:rsidRPr="00C674AF">
              <w:rPr>
                <w:rFonts w:ascii="Gotham Light" w:hAnsi="Gotham Light" w:cstheme="majorHAnsi"/>
                <w:sz w:val="20"/>
                <w:szCs w:val="20"/>
              </w:rPr>
              <w:t xml:space="preserve">will </w:t>
            </w:r>
            <w:r w:rsidRPr="00C674AF">
              <w:rPr>
                <w:rFonts w:ascii="Gotham Light" w:hAnsi="Gotham Light" w:cstheme="majorHAnsi"/>
                <w:sz w:val="20"/>
                <w:szCs w:val="20"/>
              </w:rPr>
              <w:t xml:space="preserve">oversee the specific strategies listed in the action plan and be responsible for monitoring and updating their goals. </w:t>
            </w:r>
          </w:p>
          <w:p w14:paraId="1A668F65" w14:textId="43EFFAEA" w:rsidR="00FA544D" w:rsidRDefault="00C674AF" w:rsidP="00E96662">
            <w:r>
              <w:rPr>
                <w:noProof/>
              </w:rPr>
              <w:drawing>
                <wp:anchor distT="0" distB="0" distL="114300" distR="114300" simplePos="0" relativeHeight="251701248" behindDoc="0" locked="0" layoutInCell="1" allowOverlap="1" wp14:anchorId="0C2AB62A" wp14:editId="04E6D3F2">
                  <wp:simplePos x="0" y="0"/>
                  <wp:positionH relativeFrom="column">
                    <wp:posOffset>-25401</wp:posOffset>
                  </wp:positionH>
                  <wp:positionV relativeFrom="paragraph">
                    <wp:posOffset>94588</wp:posOffset>
                  </wp:positionV>
                  <wp:extent cx="6599583" cy="879448"/>
                  <wp:effectExtent l="0" t="19050" r="10795" b="0"/>
                  <wp:wrapNone/>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p>
          <w:p w14:paraId="0DAA3C55" w14:textId="28107F33" w:rsidR="00D07B3A" w:rsidRDefault="00D07B3A" w:rsidP="00E96662">
            <w:pPr>
              <w:rPr>
                <w:rFonts w:ascii="Gotham Medium" w:hAnsi="Gotham Medium"/>
                <w:b/>
                <w:bCs/>
                <w:sz w:val="24"/>
                <w:szCs w:val="24"/>
              </w:rPr>
            </w:pPr>
          </w:p>
          <w:p w14:paraId="36CDE90C" w14:textId="743C7D64" w:rsidR="00D07B3A" w:rsidRDefault="00D07B3A" w:rsidP="00E96662">
            <w:pPr>
              <w:rPr>
                <w:rFonts w:ascii="Gotham Medium" w:hAnsi="Gotham Medium"/>
                <w:b/>
                <w:bCs/>
                <w:sz w:val="24"/>
                <w:szCs w:val="24"/>
              </w:rPr>
            </w:pPr>
          </w:p>
          <w:p w14:paraId="5544CC56" w14:textId="4FA35558" w:rsidR="00180F97" w:rsidRPr="00C76A44" w:rsidRDefault="00BF6757" w:rsidP="00C76A44">
            <w:r>
              <w:rPr>
                <w:noProof/>
              </w:rPr>
              <w:drawing>
                <wp:anchor distT="0" distB="0" distL="114300" distR="114300" simplePos="0" relativeHeight="251710464" behindDoc="1" locked="0" layoutInCell="1" allowOverlap="1" wp14:anchorId="50221DED" wp14:editId="78D471B3">
                  <wp:simplePos x="0" y="0"/>
                  <wp:positionH relativeFrom="column">
                    <wp:posOffset>1905</wp:posOffset>
                  </wp:positionH>
                  <wp:positionV relativeFrom="paragraph">
                    <wp:posOffset>456565</wp:posOffset>
                  </wp:positionV>
                  <wp:extent cx="6511290" cy="1716405"/>
                  <wp:effectExtent l="0" t="0" r="0" b="0"/>
                  <wp:wrapTopAndBottom/>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p>
          <w:p w14:paraId="4BB96798" w14:textId="52D713FD" w:rsidR="004936BA" w:rsidRPr="003F6BBA" w:rsidRDefault="0089588E" w:rsidP="003F6BBA">
            <w:pPr>
              <w:pStyle w:val="Heading1"/>
            </w:pPr>
            <w:bookmarkStart w:id="7" w:name="_Toc80362226"/>
            <w:r w:rsidRPr="003F6BBA">
              <w:lastRenderedPageBreak/>
              <w:t>202</w:t>
            </w:r>
            <w:r w:rsidR="00F93B2D" w:rsidRPr="003F6BBA">
              <w:t>0</w:t>
            </w:r>
            <w:r w:rsidRPr="003F6BBA">
              <w:t>-202</w:t>
            </w:r>
            <w:r w:rsidR="00F93B2D" w:rsidRPr="003F6BBA">
              <w:t>3</w:t>
            </w:r>
            <w:r w:rsidRPr="003F6BBA">
              <w:t xml:space="preserve"> </w:t>
            </w:r>
            <w:r w:rsidR="004936BA" w:rsidRPr="003F6BBA">
              <w:t>Cerro Gordo County</w:t>
            </w:r>
            <w:r w:rsidR="00DE04D6" w:rsidRPr="003F6BBA">
              <w:t xml:space="preserve"> Health Improvement Plan</w:t>
            </w:r>
            <w:bookmarkEnd w:id="7"/>
            <w:r w:rsidR="00DE04D6" w:rsidRPr="003F6BBA">
              <w:t xml:space="preserve"> </w:t>
            </w:r>
          </w:p>
          <w:p w14:paraId="126AAE9B" w14:textId="7C28620F" w:rsidR="0089588E" w:rsidRPr="00A54269" w:rsidRDefault="0089588E" w:rsidP="003C672D">
            <w:pPr>
              <w:pStyle w:val="Heading2"/>
            </w:pPr>
            <w:bookmarkStart w:id="8" w:name="_Toc80362227"/>
            <w:r w:rsidRPr="00A54269">
              <w:t>Health Priorities</w:t>
            </w:r>
            <w:bookmarkEnd w:id="8"/>
          </w:p>
          <w:p w14:paraId="3ECA6D74" w14:textId="3FC9365F" w:rsidR="00E32147" w:rsidRPr="00BE5342" w:rsidRDefault="00BE5342" w:rsidP="00401032">
            <w:pPr>
              <w:rPr>
                <w:rFonts w:ascii="Arial" w:hAnsi="Arial" w:cs="Arial"/>
                <w:sz w:val="20"/>
                <w:szCs w:val="20"/>
              </w:rPr>
            </w:pPr>
            <w:r>
              <w:rPr>
                <w:rFonts w:ascii="Arial" w:hAnsi="Arial" w:cs="Arial"/>
                <w:sz w:val="20"/>
                <w:szCs w:val="20"/>
              </w:rPr>
              <w:t>Below</w:t>
            </w:r>
            <w:r w:rsidRPr="00BE5342">
              <w:rPr>
                <w:rFonts w:ascii="Arial" w:hAnsi="Arial" w:cs="Arial"/>
                <w:sz w:val="20"/>
                <w:szCs w:val="20"/>
              </w:rPr>
              <w:t xml:space="preserve"> is a description of each priority area, risk factors, </w:t>
            </w:r>
            <w:r w:rsidR="003E5146">
              <w:rPr>
                <w:rFonts w:ascii="Arial" w:hAnsi="Arial" w:cs="Arial"/>
                <w:sz w:val="20"/>
                <w:szCs w:val="20"/>
              </w:rPr>
              <w:t xml:space="preserve">and </w:t>
            </w:r>
            <w:r w:rsidRPr="00BE5342">
              <w:rPr>
                <w:rFonts w:ascii="Arial" w:hAnsi="Arial" w:cs="Arial"/>
                <w:sz w:val="20"/>
                <w:szCs w:val="20"/>
              </w:rPr>
              <w:t xml:space="preserve">indirect and direct contributing factors selected for each of the health priority areas. These health plans were developed in partnership with community leaders representing multiple agencies and organizations. </w:t>
            </w:r>
          </w:p>
          <w:tbl>
            <w:tblPr>
              <w:tblStyle w:val="GridTable1Light"/>
              <w:tblW w:w="0" w:type="auto"/>
              <w:tblLook w:val="04A0" w:firstRow="1" w:lastRow="0" w:firstColumn="1" w:lastColumn="0" w:noHBand="0" w:noVBand="1"/>
            </w:tblPr>
            <w:tblGrid>
              <w:gridCol w:w="2482"/>
              <w:gridCol w:w="7507"/>
            </w:tblGrid>
            <w:tr w:rsidR="00401032" w:rsidRPr="0095368D" w14:paraId="6BF414B9" w14:textId="77777777" w:rsidTr="00622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shd w:val="clear" w:color="auto" w:fill="F2F2F2" w:themeFill="background1" w:themeFillShade="F2"/>
                </w:tcPr>
                <w:p w14:paraId="35F2DD45" w14:textId="1D390BA2" w:rsidR="00401032" w:rsidRPr="0062229C" w:rsidRDefault="00401032" w:rsidP="006B6DB7">
                  <w:pPr>
                    <w:pStyle w:val="Heading3"/>
                    <w:outlineLvl w:val="2"/>
                  </w:pPr>
                  <w:bookmarkStart w:id="9" w:name="_Toc80362228"/>
                  <w:r w:rsidRPr="0062229C">
                    <w:t>Priority</w:t>
                  </w:r>
                  <w:bookmarkEnd w:id="9"/>
                </w:p>
              </w:tc>
              <w:tc>
                <w:tcPr>
                  <w:tcW w:w="7507" w:type="dxa"/>
                  <w:shd w:val="clear" w:color="auto" w:fill="F2F2F2" w:themeFill="background1" w:themeFillShade="F2"/>
                </w:tcPr>
                <w:p w14:paraId="411F61B4" w14:textId="797D0E93" w:rsidR="00401032" w:rsidRPr="0062229C" w:rsidRDefault="00401032" w:rsidP="006B6DB7">
                  <w:pPr>
                    <w:pStyle w:val="Heading3"/>
                    <w:outlineLvl w:val="2"/>
                    <w:cnfStyle w:val="100000000000" w:firstRow="1" w:lastRow="0" w:firstColumn="0" w:lastColumn="0" w:oddVBand="0" w:evenVBand="0" w:oddHBand="0" w:evenHBand="0" w:firstRowFirstColumn="0" w:firstRowLastColumn="0" w:lastRowFirstColumn="0" w:lastRowLastColumn="0"/>
                  </w:pPr>
                  <w:bookmarkStart w:id="10" w:name="_Toc80362229"/>
                  <w:r w:rsidRPr="0062229C">
                    <w:t>Areas to Address Under Priority</w:t>
                  </w:r>
                  <w:bookmarkEnd w:id="10"/>
                </w:p>
              </w:tc>
            </w:tr>
            <w:tr w:rsidR="00401032" w14:paraId="092930AA" w14:textId="77777777" w:rsidTr="0062229C">
              <w:tc>
                <w:tcPr>
                  <w:cnfStyle w:val="001000000000" w:firstRow="0" w:lastRow="0" w:firstColumn="1" w:lastColumn="0" w:oddVBand="0" w:evenVBand="0" w:oddHBand="0" w:evenHBand="0" w:firstRowFirstColumn="0" w:firstRowLastColumn="0" w:lastRowFirstColumn="0" w:lastRowLastColumn="0"/>
                  <w:tcW w:w="2482" w:type="dxa"/>
                </w:tcPr>
                <w:p w14:paraId="0DCBF159" w14:textId="6B20410A" w:rsidR="00401032" w:rsidRPr="000D1A7C" w:rsidRDefault="00401032" w:rsidP="006B6DB7">
                  <w:pPr>
                    <w:pStyle w:val="Heading3"/>
                    <w:outlineLvl w:val="2"/>
                  </w:pPr>
                  <w:bookmarkStart w:id="11" w:name="_Toc80362230"/>
                  <w:r w:rsidRPr="000D1A7C">
                    <w:t>Access to Care</w:t>
                  </w:r>
                  <w:bookmarkEnd w:id="11"/>
                </w:p>
              </w:tc>
              <w:tc>
                <w:tcPr>
                  <w:tcW w:w="7507" w:type="dxa"/>
                </w:tcPr>
                <w:p w14:paraId="63F6ABC9" w14:textId="071F098A" w:rsidR="00401032" w:rsidRPr="0062229C" w:rsidRDefault="000D1A7C" w:rsidP="006B6DB7">
                  <w:pPr>
                    <w:pStyle w:val="Heading3"/>
                    <w:outlineLvl w:val="2"/>
                    <w:cnfStyle w:val="000000000000" w:firstRow="0" w:lastRow="0" w:firstColumn="0" w:lastColumn="0" w:oddVBand="0" w:evenVBand="0" w:oddHBand="0" w:evenHBand="0" w:firstRowFirstColumn="0" w:firstRowLastColumn="0" w:lastRowFirstColumn="0" w:lastRowLastColumn="0"/>
                  </w:pPr>
                  <w:bookmarkStart w:id="12" w:name="_Toc80362231"/>
                  <w:r w:rsidRPr="0062229C">
                    <w:t>Stigma, Service Delivery, Aging, Advocacy</w:t>
                  </w:r>
                  <w:bookmarkEnd w:id="12"/>
                </w:p>
              </w:tc>
            </w:tr>
            <w:tr w:rsidR="00401032" w14:paraId="5C9E4603" w14:textId="77777777" w:rsidTr="0062229C">
              <w:tc>
                <w:tcPr>
                  <w:cnfStyle w:val="001000000000" w:firstRow="0" w:lastRow="0" w:firstColumn="1" w:lastColumn="0" w:oddVBand="0" w:evenVBand="0" w:oddHBand="0" w:evenHBand="0" w:firstRowFirstColumn="0" w:firstRowLastColumn="0" w:lastRowFirstColumn="0" w:lastRowLastColumn="0"/>
                  <w:tcW w:w="2482" w:type="dxa"/>
                </w:tcPr>
                <w:p w14:paraId="0C3C99CA" w14:textId="349ECB71" w:rsidR="00401032" w:rsidRPr="000D1A7C" w:rsidRDefault="00401032" w:rsidP="006B6DB7">
                  <w:pPr>
                    <w:pStyle w:val="Heading3"/>
                    <w:outlineLvl w:val="2"/>
                  </w:pPr>
                  <w:bookmarkStart w:id="13" w:name="_Toc80362232"/>
                  <w:r w:rsidRPr="000D1A7C">
                    <w:t>Early Childhood Issues</w:t>
                  </w:r>
                  <w:bookmarkEnd w:id="13"/>
                </w:p>
              </w:tc>
              <w:tc>
                <w:tcPr>
                  <w:tcW w:w="7507" w:type="dxa"/>
                </w:tcPr>
                <w:p w14:paraId="0BE49E6C" w14:textId="4CBDB704" w:rsidR="00401032" w:rsidRPr="0062229C" w:rsidRDefault="000D1A7C" w:rsidP="006B6DB7">
                  <w:pPr>
                    <w:pStyle w:val="Heading3"/>
                    <w:outlineLvl w:val="2"/>
                    <w:cnfStyle w:val="000000000000" w:firstRow="0" w:lastRow="0" w:firstColumn="0" w:lastColumn="0" w:oddVBand="0" w:evenVBand="0" w:oddHBand="0" w:evenHBand="0" w:firstRowFirstColumn="0" w:firstRowLastColumn="0" w:lastRowFirstColumn="0" w:lastRowLastColumn="0"/>
                  </w:pPr>
                  <w:bookmarkStart w:id="14" w:name="_Toc80362233"/>
                  <w:r w:rsidRPr="0062229C">
                    <w:t>Poverty, Housing, Childcare, Education, Literacy Skills</w:t>
                  </w:r>
                  <w:bookmarkEnd w:id="14"/>
                </w:p>
              </w:tc>
            </w:tr>
            <w:tr w:rsidR="00401032" w14:paraId="4D598FDB" w14:textId="77777777" w:rsidTr="0062229C">
              <w:tc>
                <w:tcPr>
                  <w:cnfStyle w:val="001000000000" w:firstRow="0" w:lastRow="0" w:firstColumn="1" w:lastColumn="0" w:oddVBand="0" w:evenVBand="0" w:oddHBand="0" w:evenHBand="0" w:firstRowFirstColumn="0" w:firstRowLastColumn="0" w:lastRowFirstColumn="0" w:lastRowLastColumn="0"/>
                  <w:tcW w:w="2482" w:type="dxa"/>
                </w:tcPr>
                <w:p w14:paraId="3EF0C472" w14:textId="46563583" w:rsidR="00401032" w:rsidRPr="000D1A7C" w:rsidRDefault="00401032" w:rsidP="006B6DB7">
                  <w:pPr>
                    <w:pStyle w:val="Heading3"/>
                    <w:outlineLvl w:val="2"/>
                  </w:pPr>
                  <w:bookmarkStart w:id="15" w:name="_Toc80362234"/>
                  <w:r w:rsidRPr="000D1A7C">
                    <w:t>Housing</w:t>
                  </w:r>
                  <w:bookmarkEnd w:id="15"/>
                </w:p>
              </w:tc>
              <w:tc>
                <w:tcPr>
                  <w:tcW w:w="7507" w:type="dxa"/>
                </w:tcPr>
                <w:p w14:paraId="35AD1DB6" w14:textId="55C6B707" w:rsidR="00401032" w:rsidRPr="0062229C" w:rsidRDefault="000D1A7C" w:rsidP="006B6DB7">
                  <w:pPr>
                    <w:pStyle w:val="Heading3"/>
                    <w:outlineLvl w:val="2"/>
                    <w:cnfStyle w:val="000000000000" w:firstRow="0" w:lastRow="0" w:firstColumn="0" w:lastColumn="0" w:oddVBand="0" w:evenVBand="0" w:oddHBand="0" w:evenHBand="0" w:firstRowFirstColumn="0" w:firstRowLastColumn="0" w:lastRowFirstColumn="0" w:lastRowLastColumn="0"/>
                  </w:pPr>
                  <w:bookmarkStart w:id="16" w:name="_Toc80362235"/>
                  <w:r w:rsidRPr="0062229C">
                    <w:t>Maintenance of Existing Housing, Contractor Capacity, Housing Development, Rental housing</w:t>
                  </w:r>
                  <w:bookmarkEnd w:id="16"/>
                </w:p>
              </w:tc>
            </w:tr>
          </w:tbl>
          <w:p w14:paraId="672DF9EC" w14:textId="77777777" w:rsidR="00507AA9" w:rsidRPr="00507AA9" w:rsidRDefault="00507AA9" w:rsidP="00507AA9"/>
          <w:p w14:paraId="7E4A535D" w14:textId="64D73413" w:rsidR="00401032" w:rsidRDefault="00A32B7C" w:rsidP="003C672D">
            <w:pPr>
              <w:pStyle w:val="Heading2"/>
            </w:pPr>
            <w:bookmarkStart w:id="17" w:name="_Toc80362236"/>
            <w:r w:rsidRPr="0095368D">
              <w:t xml:space="preserve">Priority 1: </w:t>
            </w:r>
            <w:r w:rsidR="00491F4E" w:rsidRPr="0095368D">
              <w:t>Access to Care</w:t>
            </w:r>
            <w:bookmarkEnd w:id="17"/>
          </w:p>
          <w:p w14:paraId="6ECC1B46" w14:textId="39A58462" w:rsidR="009415D7" w:rsidRPr="000F3BA0" w:rsidRDefault="009415D7" w:rsidP="009415D7">
            <w:pPr>
              <w:rPr>
                <w:rFonts w:ascii="Arial" w:hAnsi="Arial" w:cs="Arial"/>
                <w:sz w:val="20"/>
                <w:szCs w:val="20"/>
              </w:rPr>
            </w:pPr>
            <w:r w:rsidRPr="000F3BA0">
              <w:rPr>
                <w:rFonts w:ascii="Arial" w:hAnsi="Arial" w:cs="Arial"/>
                <w:sz w:val="20"/>
                <w:szCs w:val="20"/>
              </w:rPr>
              <w:t xml:space="preserve">Access to </w:t>
            </w:r>
            <w:bookmarkStart w:id="18" w:name="_Hlk77249400"/>
            <w:r w:rsidRPr="000F3BA0">
              <w:rPr>
                <w:rFonts w:ascii="Arial" w:hAnsi="Arial" w:cs="Arial"/>
                <w:sz w:val="20"/>
                <w:szCs w:val="20"/>
              </w:rPr>
              <w:t xml:space="preserve">affordable, </w:t>
            </w:r>
            <w:r w:rsidR="00601C61">
              <w:rPr>
                <w:rFonts w:ascii="Arial" w:hAnsi="Arial" w:cs="Arial"/>
                <w:sz w:val="20"/>
                <w:szCs w:val="20"/>
              </w:rPr>
              <w:t xml:space="preserve">accessible, </w:t>
            </w:r>
            <w:r w:rsidRPr="000F3BA0">
              <w:rPr>
                <w:rFonts w:ascii="Arial" w:hAnsi="Arial" w:cs="Arial"/>
                <w:sz w:val="20"/>
                <w:szCs w:val="20"/>
              </w:rPr>
              <w:t>quality health care is vital to physical, social, and mental health. The timely use of personal health services can help ensure everyone has the opportunity to achieve the best health outcomes for themselves</w:t>
            </w:r>
            <w:bookmarkEnd w:id="18"/>
            <w:r w:rsidRPr="000F3BA0">
              <w:rPr>
                <w:rFonts w:ascii="Arial" w:hAnsi="Arial" w:cs="Arial"/>
                <w:sz w:val="20"/>
                <w:szCs w:val="20"/>
              </w:rPr>
              <w:t xml:space="preserve">. </w:t>
            </w:r>
          </w:p>
          <w:p w14:paraId="5BFD4DD7" w14:textId="18163A5B" w:rsidR="004147AD" w:rsidRPr="008B33F1" w:rsidRDefault="002653C4" w:rsidP="009415D7">
            <w:pPr>
              <w:rPr>
                <w:rFonts w:ascii="Arial" w:hAnsi="Arial" w:cs="Arial"/>
                <w:sz w:val="20"/>
                <w:szCs w:val="20"/>
              </w:rPr>
            </w:pPr>
            <w:r w:rsidRPr="00FF70F1">
              <w:rPr>
                <w:rFonts w:ascii="Arial" w:hAnsi="Arial" w:cs="Arial"/>
                <w:sz w:val="20"/>
                <w:szCs w:val="20"/>
              </w:rPr>
              <w:t xml:space="preserve">Access to care was </w:t>
            </w:r>
            <w:r w:rsidR="00FF70F1" w:rsidRPr="00FF70F1">
              <w:rPr>
                <w:rFonts w:ascii="Arial" w:hAnsi="Arial" w:cs="Arial"/>
                <w:sz w:val="20"/>
                <w:szCs w:val="20"/>
              </w:rPr>
              <w:t>a</w:t>
            </w:r>
            <w:r w:rsidRPr="00FF70F1">
              <w:rPr>
                <w:rFonts w:ascii="Arial" w:hAnsi="Arial" w:cs="Arial"/>
                <w:sz w:val="20"/>
                <w:szCs w:val="20"/>
              </w:rPr>
              <w:t xml:space="preserve"> reoccurring theme throughout the entire Community Health Forum. </w:t>
            </w:r>
            <w:r w:rsidR="00832AAD" w:rsidRPr="00FF70F1">
              <w:rPr>
                <w:rFonts w:ascii="Arial" w:hAnsi="Arial" w:cs="Arial"/>
                <w:sz w:val="20"/>
                <w:szCs w:val="20"/>
              </w:rPr>
              <w:t xml:space="preserve">In the region, we have our own set of issues regarding access to care. </w:t>
            </w:r>
            <w:r w:rsidR="00601C61" w:rsidRPr="00FF70F1">
              <w:rPr>
                <w:rFonts w:ascii="Arial" w:hAnsi="Arial" w:cs="Arial"/>
                <w:sz w:val="20"/>
                <w:szCs w:val="20"/>
              </w:rPr>
              <w:t xml:space="preserve">To reach our goal, our group </w:t>
            </w:r>
            <w:r w:rsidR="00FF70F1" w:rsidRPr="00FF70F1">
              <w:rPr>
                <w:rFonts w:ascii="Arial" w:hAnsi="Arial" w:cs="Arial"/>
                <w:sz w:val="20"/>
                <w:szCs w:val="20"/>
              </w:rPr>
              <w:t xml:space="preserve">plans to create systems change by hitting the policy, </w:t>
            </w:r>
            <w:r w:rsidR="00601C61" w:rsidRPr="00FF70F1">
              <w:rPr>
                <w:rFonts w:ascii="Arial" w:hAnsi="Arial" w:cs="Arial"/>
                <w:sz w:val="20"/>
                <w:szCs w:val="20"/>
              </w:rPr>
              <w:t xml:space="preserve">organizational and intrapersonal </w:t>
            </w:r>
            <w:r w:rsidR="00FF70F1" w:rsidRPr="00FF70F1">
              <w:rPr>
                <w:rFonts w:ascii="Arial" w:hAnsi="Arial" w:cs="Arial"/>
                <w:sz w:val="20"/>
                <w:szCs w:val="20"/>
              </w:rPr>
              <w:t>levels within the socio-ecological model</w:t>
            </w:r>
            <w:r w:rsidR="00601C61" w:rsidRPr="00FF70F1">
              <w:rPr>
                <w:rFonts w:ascii="Arial" w:hAnsi="Arial" w:cs="Arial"/>
                <w:sz w:val="20"/>
                <w:szCs w:val="20"/>
              </w:rPr>
              <w:t>. The action plan will tackle key contributors to the access to care issues by addressing the stigma embedded into our current healthcare system by offering trainings to those</w:t>
            </w:r>
            <w:r w:rsidR="00A54837">
              <w:rPr>
                <w:rFonts w:ascii="Arial" w:hAnsi="Arial" w:cs="Arial"/>
                <w:sz w:val="20"/>
                <w:szCs w:val="20"/>
              </w:rPr>
              <w:t xml:space="preserve"> working healthcare for stigma and cultural competence</w:t>
            </w:r>
            <w:r w:rsidR="00601C61" w:rsidRPr="00FF70F1">
              <w:rPr>
                <w:rFonts w:ascii="Arial" w:hAnsi="Arial" w:cs="Arial"/>
                <w:sz w:val="20"/>
                <w:szCs w:val="20"/>
              </w:rPr>
              <w:t>, engag</w:t>
            </w:r>
            <w:r w:rsidR="00FF70F1">
              <w:rPr>
                <w:rFonts w:ascii="Arial" w:hAnsi="Arial" w:cs="Arial"/>
                <w:sz w:val="20"/>
                <w:szCs w:val="20"/>
              </w:rPr>
              <w:t>ing</w:t>
            </w:r>
            <w:r w:rsidR="00601C61" w:rsidRPr="00FF70F1">
              <w:rPr>
                <w:rFonts w:ascii="Arial" w:hAnsi="Arial" w:cs="Arial"/>
                <w:sz w:val="20"/>
                <w:szCs w:val="20"/>
              </w:rPr>
              <w:t xml:space="preserve"> non-traditional partners to ensure community health services are available, </w:t>
            </w:r>
            <w:r w:rsidR="00A54837">
              <w:rPr>
                <w:rFonts w:ascii="Arial" w:hAnsi="Arial" w:cs="Arial"/>
                <w:sz w:val="20"/>
                <w:szCs w:val="20"/>
              </w:rPr>
              <w:t xml:space="preserve">revitalizing the Community Care Coordination (CCC) model, </w:t>
            </w:r>
            <w:r w:rsidR="00FF70F1">
              <w:rPr>
                <w:rFonts w:ascii="Arial" w:hAnsi="Arial" w:cs="Arial"/>
                <w:sz w:val="20"/>
                <w:szCs w:val="20"/>
              </w:rPr>
              <w:t>and recruiting and retaining providers to improve the provider to patient ratio</w:t>
            </w:r>
            <w:r w:rsidR="00601C61" w:rsidRPr="00FF70F1">
              <w:rPr>
                <w:rFonts w:ascii="Arial" w:hAnsi="Arial" w:cs="Arial"/>
                <w:sz w:val="20"/>
                <w:szCs w:val="20"/>
              </w:rPr>
              <w:t xml:space="preserve">.  </w:t>
            </w:r>
          </w:p>
          <w:tbl>
            <w:tblPr>
              <w:tblStyle w:val="TableGrid"/>
              <w:tblW w:w="10188" w:type="dxa"/>
              <w:tblLook w:val="04A0" w:firstRow="1" w:lastRow="0" w:firstColumn="1" w:lastColumn="0" w:noHBand="0" w:noVBand="1"/>
            </w:tblPr>
            <w:tblGrid>
              <w:gridCol w:w="3611"/>
              <w:gridCol w:w="1117"/>
              <w:gridCol w:w="1477"/>
              <w:gridCol w:w="1439"/>
              <w:gridCol w:w="2544"/>
            </w:tblGrid>
            <w:tr w:rsidR="0011596A" w:rsidRPr="00415331" w14:paraId="5EA73572" w14:textId="77777777" w:rsidTr="008E014A">
              <w:tc>
                <w:tcPr>
                  <w:tcW w:w="10188" w:type="dxa"/>
                  <w:gridSpan w:val="5"/>
                  <w:tcBorders>
                    <w:bottom w:val="single" w:sz="4" w:space="0" w:color="auto"/>
                  </w:tcBorders>
                  <w:shd w:val="clear" w:color="auto" w:fill="D9D9D9" w:themeFill="background1" w:themeFillShade="D9"/>
                </w:tcPr>
                <w:p w14:paraId="75DDF259" w14:textId="5B819C9A" w:rsidR="0011596A" w:rsidRPr="00F1782D" w:rsidRDefault="0011596A" w:rsidP="008B33F1">
                  <w:pPr>
                    <w:rPr>
                      <w:rFonts w:ascii="Arial" w:hAnsi="Arial" w:cs="Arial"/>
                      <w:b/>
                      <w:sz w:val="20"/>
                      <w:szCs w:val="20"/>
                    </w:rPr>
                  </w:pPr>
                  <w:bookmarkStart w:id="19" w:name="_Hlk79748727"/>
                  <w:r w:rsidRPr="008B33F1">
                    <w:rPr>
                      <w:rFonts w:ascii="Arial" w:hAnsi="Arial" w:cs="Arial"/>
                      <w:b/>
                      <w:sz w:val="28"/>
                      <w:szCs w:val="28"/>
                    </w:rPr>
                    <w:t>GOAL # 1</w:t>
                  </w:r>
                  <w:r w:rsidR="008B33F1" w:rsidRPr="008B33F1">
                    <w:rPr>
                      <w:rFonts w:ascii="Arial" w:hAnsi="Arial" w:cs="Arial"/>
                      <w:b/>
                      <w:sz w:val="28"/>
                      <w:szCs w:val="28"/>
                    </w:rPr>
                    <w:t>:</w:t>
                  </w:r>
                  <w:r w:rsidR="00F1782D">
                    <w:rPr>
                      <w:rFonts w:ascii="Arial" w:hAnsi="Arial" w:cs="Arial"/>
                      <w:b/>
                      <w:sz w:val="28"/>
                      <w:szCs w:val="28"/>
                    </w:rPr>
                    <w:t xml:space="preserve">  </w:t>
                  </w:r>
                  <w:r w:rsidRPr="008B33F1">
                    <w:rPr>
                      <w:rFonts w:ascii="Arial" w:hAnsi="Arial" w:cs="Arial"/>
                      <w:b/>
                      <w:sz w:val="24"/>
                      <w:szCs w:val="24"/>
                    </w:rPr>
                    <w:t>Increase opportunities for all people</w:t>
                  </w:r>
                  <w:r w:rsidR="000926C2">
                    <w:rPr>
                      <w:rFonts w:ascii="Arial" w:hAnsi="Arial" w:cs="Arial"/>
                      <w:b/>
                      <w:sz w:val="24"/>
                      <w:szCs w:val="24"/>
                    </w:rPr>
                    <w:t xml:space="preserve"> so they</w:t>
                  </w:r>
                  <w:r w:rsidRPr="008B33F1">
                    <w:rPr>
                      <w:rFonts w:ascii="Arial" w:hAnsi="Arial" w:cs="Arial"/>
                      <w:b/>
                      <w:sz w:val="24"/>
                      <w:szCs w:val="24"/>
                    </w:rPr>
                    <w:t xml:space="preserve">, regardless of insurability, will have access to timely, culturally competent, </w:t>
                  </w:r>
                  <w:r w:rsidR="00191315" w:rsidRPr="008B33F1">
                    <w:rPr>
                      <w:rFonts w:ascii="Arial" w:hAnsi="Arial" w:cs="Arial"/>
                      <w:b/>
                      <w:sz w:val="24"/>
                      <w:szCs w:val="24"/>
                    </w:rPr>
                    <w:t>high-quality</w:t>
                  </w:r>
                  <w:r w:rsidRPr="008B33F1">
                    <w:rPr>
                      <w:rFonts w:ascii="Arial" w:hAnsi="Arial" w:cs="Arial"/>
                      <w:b/>
                      <w:sz w:val="24"/>
                      <w:szCs w:val="24"/>
                    </w:rPr>
                    <w:t xml:space="preserve"> care and community services.</w:t>
                  </w:r>
                </w:p>
              </w:tc>
            </w:tr>
            <w:tr w:rsidR="00415331" w:rsidRPr="00415331" w14:paraId="56AF3741" w14:textId="77777777" w:rsidTr="00662568">
              <w:trPr>
                <w:trHeight w:val="341"/>
              </w:trPr>
              <w:tc>
                <w:tcPr>
                  <w:tcW w:w="10188" w:type="dxa"/>
                  <w:gridSpan w:val="5"/>
                  <w:tcBorders>
                    <w:bottom w:val="single" w:sz="4" w:space="0" w:color="auto"/>
                  </w:tcBorders>
                  <w:shd w:val="clear" w:color="auto" w:fill="A4DDF4" w:themeFill="accent1" w:themeFillTint="66"/>
                </w:tcPr>
                <w:p w14:paraId="30503290" w14:textId="77777777" w:rsidR="00AE2C8F" w:rsidRPr="00AE2C8F" w:rsidRDefault="00AE2C8F" w:rsidP="008E014A">
                  <w:pPr>
                    <w:rPr>
                      <w:rFonts w:ascii="Arial" w:hAnsi="Arial" w:cs="Arial"/>
                      <w:b/>
                      <w:sz w:val="4"/>
                      <w:szCs w:val="4"/>
                    </w:rPr>
                  </w:pPr>
                </w:p>
                <w:p w14:paraId="1CC89956" w14:textId="06C0D4A5" w:rsidR="008E014A" w:rsidRPr="008E014A" w:rsidRDefault="0049347F" w:rsidP="008E014A">
                  <w:pPr>
                    <w:rPr>
                      <w:rFonts w:ascii="Arial" w:hAnsi="Arial" w:cs="Arial"/>
                      <w:b/>
                      <w:sz w:val="20"/>
                      <w:szCs w:val="20"/>
                    </w:rPr>
                  </w:pPr>
                  <w:r w:rsidRPr="00415331">
                    <w:rPr>
                      <w:rFonts w:ascii="Arial" w:hAnsi="Arial" w:cs="Arial"/>
                      <w:b/>
                      <w:sz w:val="20"/>
                      <w:szCs w:val="20"/>
                    </w:rPr>
                    <w:t xml:space="preserve">OBJECTIVE #1:  </w:t>
                  </w:r>
                  <w:r w:rsidRPr="00E74E7E">
                    <w:rPr>
                      <w:rFonts w:ascii="Arial" w:hAnsi="Arial" w:cs="Arial"/>
                      <w:b/>
                      <w:sz w:val="20"/>
                      <w:szCs w:val="20"/>
                    </w:rPr>
                    <w:t>By 2023</w:t>
                  </w:r>
                  <w:r w:rsidR="004506D0" w:rsidRPr="00E74E7E">
                    <w:rPr>
                      <w:rFonts w:ascii="Arial" w:hAnsi="Arial" w:cs="Arial"/>
                      <w:b/>
                      <w:sz w:val="20"/>
                      <w:szCs w:val="20"/>
                    </w:rPr>
                    <w:t>,</w:t>
                  </w:r>
                  <w:r w:rsidR="004506D0">
                    <w:rPr>
                      <w:rFonts w:ascii="Arial" w:hAnsi="Arial" w:cs="Arial"/>
                      <w:b/>
                      <w:sz w:val="20"/>
                      <w:szCs w:val="20"/>
                    </w:rPr>
                    <w:t xml:space="preserve"> decrease the number of </w:t>
                  </w:r>
                  <w:r w:rsidR="00B766E0">
                    <w:rPr>
                      <w:rFonts w:ascii="Arial" w:hAnsi="Arial" w:cs="Arial"/>
                      <w:b/>
                      <w:sz w:val="20"/>
                      <w:szCs w:val="20"/>
                    </w:rPr>
                    <w:t>Level 4 and 5</w:t>
                  </w:r>
                  <w:r w:rsidR="004506D0">
                    <w:rPr>
                      <w:rFonts w:ascii="Arial" w:hAnsi="Arial" w:cs="Arial"/>
                      <w:b/>
                      <w:sz w:val="20"/>
                      <w:szCs w:val="20"/>
                    </w:rPr>
                    <w:t xml:space="preserve"> Emergency Department visits by 10% </w:t>
                  </w:r>
                  <w:r w:rsidR="00B766E0">
                    <w:rPr>
                      <w:rFonts w:ascii="Arial" w:hAnsi="Arial" w:cs="Arial"/>
                      <w:b/>
                      <w:sz w:val="20"/>
                      <w:szCs w:val="20"/>
                    </w:rPr>
                    <w:t xml:space="preserve">by connecting patients with a medical home/provider in the clinic setting. </w:t>
                  </w:r>
                </w:p>
              </w:tc>
            </w:tr>
            <w:tr w:rsidR="00415331" w:rsidRPr="00415331" w14:paraId="3E36CDF1" w14:textId="77777777" w:rsidTr="008E014A">
              <w:trPr>
                <w:trHeight w:val="971"/>
              </w:trPr>
              <w:tc>
                <w:tcPr>
                  <w:tcW w:w="10188" w:type="dxa"/>
                  <w:gridSpan w:val="5"/>
                  <w:tcBorders>
                    <w:bottom w:val="single" w:sz="4" w:space="0" w:color="000000" w:themeColor="text1"/>
                  </w:tcBorders>
                  <w:shd w:val="clear" w:color="auto" w:fill="auto"/>
                </w:tcPr>
                <w:p w14:paraId="1AE7AF9A" w14:textId="18835E1E" w:rsidR="00415331" w:rsidRPr="00415331" w:rsidRDefault="00415331" w:rsidP="00415331">
                  <w:pPr>
                    <w:rPr>
                      <w:rFonts w:ascii="Arial" w:hAnsi="Arial" w:cs="Arial"/>
                      <w:b/>
                      <w:sz w:val="20"/>
                      <w:szCs w:val="20"/>
                    </w:rPr>
                  </w:pPr>
                  <w:r w:rsidRPr="00415331">
                    <w:rPr>
                      <w:rFonts w:ascii="Arial" w:hAnsi="Arial" w:cs="Arial"/>
                      <w:b/>
                      <w:sz w:val="20"/>
                      <w:szCs w:val="20"/>
                    </w:rPr>
                    <w:t>BACKGROUND ON STRATEGY</w:t>
                  </w:r>
                </w:p>
                <w:p w14:paraId="45486B81" w14:textId="3C7DB678" w:rsidR="00415331" w:rsidRPr="00415331" w:rsidRDefault="00415331" w:rsidP="00415331">
                  <w:pPr>
                    <w:rPr>
                      <w:rFonts w:ascii="Arial" w:hAnsi="Arial" w:cs="Arial"/>
                      <w:b/>
                      <w:sz w:val="20"/>
                      <w:szCs w:val="20"/>
                    </w:rPr>
                  </w:pPr>
                  <w:r w:rsidRPr="00415331">
                    <w:rPr>
                      <w:rFonts w:ascii="Arial" w:hAnsi="Arial" w:cs="Arial"/>
                      <w:b/>
                      <w:sz w:val="20"/>
                      <w:szCs w:val="20"/>
                    </w:rPr>
                    <w:t xml:space="preserve">Source: </w:t>
                  </w:r>
                  <w:r w:rsidR="003F3D0F">
                    <w:rPr>
                      <w:rFonts w:ascii="Arial" w:hAnsi="Arial" w:cs="Arial"/>
                      <w:bCs/>
                      <w:sz w:val="20"/>
                      <w:szCs w:val="20"/>
                    </w:rPr>
                    <w:t>MercyOne</w:t>
                  </w:r>
                  <w:r w:rsidR="009156E6">
                    <w:rPr>
                      <w:rFonts w:ascii="Arial" w:hAnsi="Arial" w:cs="Arial"/>
                      <w:b/>
                      <w:sz w:val="20"/>
                      <w:szCs w:val="20"/>
                    </w:rPr>
                    <w:t xml:space="preserve"> </w:t>
                  </w:r>
                </w:p>
                <w:p w14:paraId="0651156C" w14:textId="5D23F827" w:rsidR="00415331" w:rsidRDefault="00415331" w:rsidP="00415331">
                  <w:pPr>
                    <w:rPr>
                      <w:rFonts w:ascii="Arial" w:hAnsi="Arial" w:cs="Arial"/>
                      <w:sz w:val="20"/>
                      <w:szCs w:val="20"/>
                    </w:rPr>
                  </w:pPr>
                  <w:r w:rsidRPr="00415331">
                    <w:rPr>
                      <w:rFonts w:ascii="Arial" w:hAnsi="Arial" w:cs="Arial"/>
                      <w:b/>
                      <w:sz w:val="20"/>
                      <w:szCs w:val="20"/>
                    </w:rPr>
                    <w:t>Evidence Base</w:t>
                  </w:r>
                  <w:r w:rsidRPr="00415331">
                    <w:rPr>
                      <w:rFonts w:ascii="Arial" w:hAnsi="Arial" w:cs="Arial"/>
                      <w:b/>
                      <w:i/>
                      <w:sz w:val="20"/>
                      <w:szCs w:val="20"/>
                    </w:rPr>
                    <w:t xml:space="preserve">: </w:t>
                  </w:r>
                  <w:r w:rsidRPr="00415331">
                    <w:rPr>
                      <w:rFonts w:ascii="Arial" w:hAnsi="Arial" w:cs="Arial"/>
                      <w:sz w:val="20"/>
                      <w:szCs w:val="20"/>
                    </w:rPr>
                    <w:t xml:space="preserve"> </w:t>
                  </w:r>
                  <w:r w:rsidR="00EF29FE">
                    <w:rPr>
                      <w:rFonts w:ascii="Arial" w:hAnsi="Arial" w:cs="Arial"/>
                      <w:sz w:val="20"/>
                      <w:szCs w:val="20"/>
                    </w:rPr>
                    <w:t xml:space="preserve"> </w:t>
                  </w:r>
                  <w:hyperlink r:id="rId56" w:history="1">
                    <w:r w:rsidR="002D554D" w:rsidRPr="00B4130B">
                      <w:rPr>
                        <w:rStyle w:val="Hyperlink"/>
                        <w:rFonts w:ascii="Arial" w:hAnsi="Arial" w:cs="Arial"/>
                        <w:sz w:val="20"/>
                        <w:szCs w:val="20"/>
                      </w:rPr>
                      <w:t>https://bmcmedicine.biomedcentral.com/articles/10.1186/s12916-019-1256-2</w:t>
                    </w:r>
                  </w:hyperlink>
                  <w:r w:rsidR="00507AA9">
                    <w:rPr>
                      <w:rFonts w:ascii="Arial" w:hAnsi="Arial" w:cs="Arial"/>
                      <w:sz w:val="20"/>
                      <w:szCs w:val="20"/>
                    </w:rPr>
                    <w:t xml:space="preserve"> </w:t>
                  </w:r>
                </w:p>
                <w:p w14:paraId="47F3D1E0" w14:textId="4B5B5950" w:rsidR="00B766E0" w:rsidRPr="00415331" w:rsidRDefault="00197D94" w:rsidP="00415331">
                  <w:pPr>
                    <w:rPr>
                      <w:rFonts w:ascii="Arial" w:hAnsi="Arial" w:cs="Arial"/>
                      <w:sz w:val="20"/>
                      <w:szCs w:val="20"/>
                    </w:rPr>
                  </w:pPr>
                  <w:hyperlink r:id="rId57" w:history="1">
                    <w:r w:rsidR="00B766E0" w:rsidRPr="00991B57">
                      <w:rPr>
                        <w:rStyle w:val="Hyperlink"/>
                        <w:rFonts w:ascii="Arial" w:hAnsi="Arial" w:cs="Arial"/>
                        <w:sz w:val="20"/>
                        <w:szCs w:val="20"/>
                      </w:rPr>
                      <w:t>https://www.ncbi.nlm.nih.gov/pmc/articles/PMC4106584/</w:t>
                    </w:r>
                  </w:hyperlink>
                  <w:r w:rsidR="00B766E0">
                    <w:rPr>
                      <w:rFonts w:ascii="Arial" w:hAnsi="Arial" w:cs="Arial"/>
                      <w:sz w:val="20"/>
                      <w:szCs w:val="20"/>
                    </w:rPr>
                    <w:t xml:space="preserve"> </w:t>
                  </w:r>
                </w:p>
                <w:p w14:paraId="6FAF96BD" w14:textId="0C551010" w:rsidR="00415331" w:rsidRPr="00415331" w:rsidRDefault="00415331" w:rsidP="00415331">
                  <w:pPr>
                    <w:rPr>
                      <w:rFonts w:ascii="Arial" w:hAnsi="Arial" w:cs="Arial"/>
                      <w:b/>
                      <w:sz w:val="20"/>
                      <w:szCs w:val="20"/>
                    </w:rPr>
                  </w:pPr>
                  <w:r w:rsidRPr="00415331">
                    <w:rPr>
                      <w:rFonts w:ascii="Arial" w:hAnsi="Arial" w:cs="Arial"/>
                      <w:b/>
                      <w:sz w:val="20"/>
                      <w:szCs w:val="20"/>
                    </w:rPr>
                    <w:t xml:space="preserve">Policy Change (Y/N): </w:t>
                  </w:r>
                  <w:r w:rsidR="00E5196C" w:rsidRPr="00D16999">
                    <w:rPr>
                      <w:rFonts w:ascii="Arial" w:hAnsi="Arial" w:cs="Arial"/>
                      <w:bCs/>
                      <w:sz w:val="20"/>
                      <w:szCs w:val="20"/>
                    </w:rPr>
                    <w:t>Y</w:t>
                  </w:r>
                </w:p>
              </w:tc>
            </w:tr>
            <w:tr w:rsidR="00415331" w:rsidRPr="00415331" w14:paraId="003A91A9" w14:textId="77777777" w:rsidTr="00E96662">
              <w:tc>
                <w:tcPr>
                  <w:tcW w:w="10188" w:type="dxa"/>
                  <w:gridSpan w:val="5"/>
                  <w:tcBorders>
                    <w:bottom w:val="single" w:sz="4" w:space="0" w:color="auto"/>
                  </w:tcBorders>
                  <w:shd w:val="clear" w:color="auto" w:fill="D1EEF9" w:themeFill="accent1" w:themeFillTint="33"/>
                </w:tcPr>
                <w:p w14:paraId="57876500" w14:textId="7C1F25D3" w:rsidR="00415331" w:rsidRPr="00415331" w:rsidRDefault="00415331" w:rsidP="00C22F37">
                  <w:pPr>
                    <w:tabs>
                      <w:tab w:val="right" w:pos="9972"/>
                    </w:tabs>
                    <w:rPr>
                      <w:rFonts w:ascii="Arial" w:hAnsi="Arial" w:cs="Arial"/>
                      <w:b/>
                      <w:sz w:val="20"/>
                      <w:szCs w:val="20"/>
                    </w:rPr>
                  </w:pPr>
                  <w:r w:rsidRPr="00415331">
                    <w:rPr>
                      <w:rFonts w:ascii="Arial" w:hAnsi="Arial" w:cs="Arial"/>
                      <w:b/>
                      <w:sz w:val="20"/>
                      <w:szCs w:val="20"/>
                    </w:rPr>
                    <w:t>ACTION PLAN</w:t>
                  </w:r>
                  <w:r w:rsidR="00C22F37">
                    <w:rPr>
                      <w:rFonts w:ascii="Arial" w:hAnsi="Arial" w:cs="Arial"/>
                      <w:b/>
                      <w:sz w:val="20"/>
                      <w:szCs w:val="20"/>
                    </w:rPr>
                    <w:tab/>
                  </w:r>
                </w:p>
              </w:tc>
            </w:tr>
            <w:tr w:rsidR="00BD394D" w:rsidRPr="00415331" w14:paraId="7149E8E4" w14:textId="77777777" w:rsidTr="00677D86">
              <w:tc>
                <w:tcPr>
                  <w:tcW w:w="3611" w:type="dxa"/>
                  <w:shd w:val="clear" w:color="auto" w:fill="D1EEF9" w:themeFill="accent1" w:themeFillTint="33"/>
                </w:tcPr>
                <w:p w14:paraId="61F2C002" w14:textId="77777777" w:rsidR="00BD394D" w:rsidRPr="00415331" w:rsidRDefault="00BD394D" w:rsidP="00415331">
                  <w:pPr>
                    <w:rPr>
                      <w:rFonts w:ascii="Arial" w:hAnsi="Arial" w:cs="Arial"/>
                      <w:b/>
                      <w:sz w:val="20"/>
                      <w:szCs w:val="20"/>
                    </w:rPr>
                  </w:pPr>
                  <w:r w:rsidRPr="00415331">
                    <w:rPr>
                      <w:rFonts w:ascii="Arial" w:hAnsi="Arial" w:cs="Arial"/>
                      <w:b/>
                      <w:sz w:val="20"/>
                      <w:szCs w:val="20"/>
                    </w:rPr>
                    <w:t>Activity</w:t>
                  </w:r>
                </w:p>
              </w:tc>
              <w:tc>
                <w:tcPr>
                  <w:tcW w:w="1117" w:type="dxa"/>
                  <w:shd w:val="clear" w:color="auto" w:fill="D1EEF9" w:themeFill="accent1" w:themeFillTint="33"/>
                </w:tcPr>
                <w:p w14:paraId="38BCEEBC" w14:textId="77777777" w:rsidR="00BD394D" w:rsidRPr="00415331" w:rsidRDefault="00BD394D" w:rsidP="00415331">
                  <w:pPr>
                    <w:rPr>
                      <w:rFonts w:ascii="Arial" w:hAnsi="Arial" w:cs="Arial"/>
                      <w:b/>
                      <w:sz w:val="20"/>
                      <w:szCs w:val="20"/>
                    </w:rPr>
                  </w:pPr>
                  <w:r w:rsidRPr="00415331">
                    <w:rPr>
                      <w:rFonts w:ascii="Arial" w:hAnsi="Arial" w:cs="Arial"/>
                      <w:b/>
                      <w:sz w:val="20"/>
                      <w:szCs w:val="20"/>
                    </w:rPr>
                    <w:t>Target Date</w:t>
                  </w:r>
                </w:p>
              </w:tc>
              <w:tc>
                <w:tcPr>
                  <w:tcW w:w="1477" w:type="dxa"/>
                  <w:shd w:val="clear" w:color="auto" w:fill="D1EEF9" w:themeFill="accent1" w:themeFillTint="33"/>
                </w:tcPr>
                <w:p w14:paraId="431F7AA3" w14:textId="77777777" w:rsidR="00BD394D" w:rsidRPr="00415331" w:rsidRDefault="00BD394D" w:rsidP="00415331">
                  <w:pPr>
                    <w:rPr>
                      <w:rFonts w:ascii="Arial" w:hAnsi="Arial" w:cs="Arial"/>
                      <w:b/>
                      <w:sz w:val="20"/>
                      <w:szCs w:val="20"/>
                    </w:rPr>
                  </w:pPr>
                  <w:r w:rsidRPr="00415331">
                    <w:rPr>
                      <w:rFonts w:ascii="Arial" w:hAnsi="Arial" w:cs="Arial"/>
                      <w:b/>
                      <w:sz w:val="20"/>
                      <w:szCs w:val="20"/>
                    </w:rPr>
                    <w:t>Resources Required</w:t>
                  </w:r>
                </w:p>
              </w:tc>
              <w:tc>
                <w:tcPr>
                  <w:tcW w:w="1439" w:type="dxa"/>
                  <w:shd w:val="clear" w:color="auto" w:fill="D1EEF9" w:themeFill="accent1" w:themeFillTint="33"/>
                </w:tcPr>
                <w:p w14:paraId="29B09EFA" w14:textId="77777777" w:rsidR="00BD394D" w:rsidRPr="00415331" w:rsidRDefault="00BD394D" w:rsidP="00415331">
                  <w:pPr>
                    <w:rPr>
                      <w:rFonts w:ascii="Arial" w:hAnsi="Arial" w:cs="Arial"/>
                      <w:b/>
                      <w:sz w:val="20"/>
                      <w:szCs w:val="20"/>
                    </w:rPr>
                  </w:pPr>
                  <w:r w:rsidRPr="00415331">
                    <w:rPr>
                      <w:rFonts w:ascii="Arial" w:hAnsi="Arial" w:cs="Arial"/>
                      <w:b/>
                      <w:sz w:val="20"/>
                      <w:szCs w:val="20"/>
                    </w:rPr>
                    <w:t>Lead Person/ Organization</w:t>
                  </w:r>
                </w:p>
              </w:tc>
              <w:tc>
                <w:tcPr>
                  <w:tcW w:w="2544" w:type="dxa"/>
                  <w:shd w:val="clear" w:color="auto" w:fill="D1EEF9" w:themeFill="accent1" w:themeFillTint="33"/>
                </w:tcPr>
                <w:p w14:paraId="77CF958A" w14:textId="77777777" w:rsidR="00BD394D" w:rsidRPr="00415331" w:rsidRDefault="00BD394D" w:rsidP="00415331">
                  <w:pPr>
                    <w:rPr>
                      <w:rFonts w:ascii="Arial" w:hAnsi="Arial" w:cs="Arial"/>
                      <w:b/>
                      <w:sz w:val="20"/>
                      <w:szCs w:val="20"/>
                    </w:rPr>
                  </w:pPr>
                  <w:r w:rsidRPr="00415331">
                    <w:rPr>
                      <w:rFonts w:ascii="Arial" w:hAnsi="Arial" w:cs="Arial"/>
                      <w:b/>
                      <w:sz w:val="20"/>
                      <w:szCs w:val="20"/>
                    </w:rPr>
                    <w:t>Anticipated Product or Result</w:t>
                  </w:r>
                </w:p>
              </w:tc>
            </w:tr>
            <w:tr w:rsidR="008B4C42" w:rsidRPr="00415331" w14:paraId="669A3CF4" w14:textId="77777777" w:rsidTr="00677D86">
              <w:tc>
                <w:tcPr>
                  <w:tcW w:w="3611" w:type="dxa"/>
                </w:tcPr>
                <w:p w14:paraId="11285D5D" w14:textId="6E2D919F" w:rsidR="008B4C42" w:rsidRPr="00A80FCC" w:rsidRDefault="00496E93" w:rsidP="008B4C42">
                  <w:pPr>
                    <w:rPr>
                      <w:rFonts w:ascii="Arial" w:hAnsi="Arial" w:cs="Arial"/>
                      <w:bCs/>
                      <w:sz w:val="18"/>
                      <w:szCs w:val="18"/>
                    </w:rPr>
                  </w:pPr>
                  <w:r>
                    <w:rPr>
                      <w:rFonts w:ascii="Arial" w:hAnsi="Arial" w:cs="Arial"/>
                      <w:bCs/>
                      <w:sz w:val="18"/>
                      <w:szCs w:val="18"/>
                    </w:rPr>
                    <w:t>Complete a policy assessment on current policies in place</w:t>
                  </w:r>
                  <w:r w:rsidR="0051143F">
                    <w:rPr>
                      <w:rFonts w:ascii="Arial" w:hAnsi="Arial" w:cs="Arial"/>
                      <w:bCs/>
                      <w:sz w:val="18"/>
                      <w:szCs w:val="18"/>
                    </w:rPr>
                    <w:t xml:space="preserve"> (e.g. – no show policy)</w:t>
                  </w:r>
                  <w:r>
                    <w:rPr>
                      <w:rFonts w:ascii="Arial" w:hAnsi="Arial" w:cs="Arial"/>
                      <w:bCs/>
                      <w:sz w:val="18"/>
                      <w:szCs w:val="18"/>
                    </w:rPr>
                    <w:t xml:space="preserve"> that address stigma. Determine if further action is necessary to improve the system in place to prevent stigma within the healthcare settings/other organizations. </w:t>
                  </w:r>
                  <w:r w:rsidR="0051143F">
                    <w:rPr>
                      <w:rFonts w:ascii="Arial" w:hAnsi="Arial" w:cs="Arial"/>
                      <w:bCs/>
                      <w:sz w:val="18"/>
                      <w:szCs w:val="18"/>
                    </w:rPr>
                    <w:t>Use the HEIA on the policy implemented. Consider implementing an anti-stigma policy if one is not yet adopted.</w:t>
                  </w:r>
                </w:p>
              </w:tc>
              <w:tc>
                <w:tcPr>
                  <w:tcW w:w="1117" w:type="dxa"/>
                </w:tcPr>
                <w:p w14:paraId="5492703B" w14:textId="7D6466B5" w:rsidR="008B4C42" w:rsidRDefault="008B4C42" w:rsidP="008B4C42">
                  <w:pPr>
                    <w:rPr>
                      <w:rFonts w:ascii="Arial" w:hAnsi="Arial" w:cs="Arial"/>
                      <w:sz w:val="18"/>
                      <w:szCs w:val="18"/>
                    </w:rPr>
                  </w:pPr>
                  <w:r>
                    <w:rPr>
                      <w:rFonts w:ascii="Arial" w:hAnsi="Arial" w:cs="Arial"/>
                      <w:sz w:val="18"/>
                      <w:szCs w:val="18"/>
                    </w:rPr>
                    <w:t>09/01/2022</w:t>
                  </w:r>
                </w:p>
              </w:tc>
              <w:tc>
                <w:tcPr>
                  <w:tcW w:w="1477" w:type="dxa"/>
                </w:tcPr>
                <w:p w14:paraId="10E87129" w14:textId="6F59BBC2" w:rsidR="008B4C42" w:rsidRDefault="008B4C42" w:rsidP="008B4C42">
                  <w:pPr>
                    <w:rPr>
                      <w:rFonts w:ascii="Arial" w:hAnsi="Arial" w:cs="Arial"/>
                      <w:sz w:val="18"/>
                      <w:szCs w:val="18"/>
                    </w:rPr>
                  </w:pPr>
                  <w:r>
                    <w:rPr>
                      <w:rFonts w:ascii="Arial" w:hAnsi="Arial" w:cs="Arial"/>
                      <w:sz w:val="18"/>
                      <w:szCs w:val="18"/>
                    </w:rPr>
                    <w:t>-Staff time</w:t>
                  </w:r>
                </w:p>
              </w:tc>
              <w:tc>
                <w:tcPr>
                  <w:tcW w:w="1439" w:type="dxa"/>
                </w:tcPr>
                <w:p w14:paraId="4049F0AF" w14:textId="706230DD" w:rsidR="008B4C42" w:rsidRDefault="008B4C42" w:rsidP="008B4C42">
                  <w:pPr>
                    <w:rPr>
                      <w:rFonts w:ascii="Arial" w:hAnsi="Arial" w:cs="Arial"/>
                      <w:sz w:val="18"/>
                      <w:szCs w:val="18"/>
                    </w:rPr>
                  </w:pPr>
                  <w:r>
                    <w:rPr>
                      <w:rFonts w:ascii="Arial" w:hAnsi="Arial" w:cs="Arial"/>
                      <w:sz w:val="18"/>
                      <w:szCs w:val="18"/>
                    </w:rPr>
                    <w:t>Access to Care Committee</w:t>
                  </w:r>
                  <w:r w:rsidR="00496E93">
                    <w:rPr>
                      <w:rFonts w:ascii="Arial" w:hAnsi="Arial" w:cs="Arial"/>
                      <w:sz w:val="18"/>
                      <w:szCs w:val="18"/>
                    </w:rPr>
                    <w:t>, All</w:t>
                  </w:r>
                </w:p>
              </w:tc>
              <w:tc>
                <w:tcPr>
                  <w:tcW w:w="2544" w:type="dxa"/>
                </w:tcPr>
                <w:p w14:paraId="1D1EF125" w14:textId="51EC6C01" w:rsidR="008B4C42" w:rsidRDefault="00572B4E" w:rsidP="008B4C42">
                  <w:pPr>
                    <w:rPr>
                      <w:rFonts w:ascii="Arial" w:hAnsi="Arial" w:cs="Arial"/>
                      <w:sz w:val="18"/>
                      <w:szCs w:val="18"/>
                    </w:rPr>
                  </w:pPr>
                  <w:r>
                    <w:rPr>
                      <w:rFonts w:ascii="Arial" w:hAnsi="Arial" w:cs="Arial"/>
                      <w:sz w:val="18"/>
                      <w:szCs w:val="18"/>
                    </w:rPr>
                    <w:t>-</w:t>
                  </w:r>
                  <w:r w:rsidR="008B4C42">
                    <w:rPr>
                      <w:rFonts w:ascii="Arial" w:hAnsi="Arial" w:cs="Arial"/>
                      <w:sz w:val="18"/>
                      <w:szCs w:val="18"/>
                    </w:rPr>
                    <w:t>Policy change</w:t>
                  </w:r>
                  <w:r w:rsidR="00507AA9">
                    <w:rPr>
                      <w:rFonts w:ascii="Arial" w:hAnsi="Arial" w:cs="Arial"/>
                      <w:sz w:val="18"/>
                      <w:szCs w:val="18"/>
                    </w:rPr>
                    <w:t>/updates</w:t>
                  </w:r>
                </w:p>
                <w:p w14:paraId="6FA34BA7" w14:textId="19062DFD" w:rsidR="008B4C42" w:rsidRDefault="008B4C42" w:rsidP="00496E93">
                  <w:pPr>
                    <w:rPr>
                      <w:rFonts w:ascii="Arial" w:hAnsi="Arial" w:cs="Arial"/>
                      <w:sz w:val="18"/>
                      <w:szCs w:val="18"/>
                    </w:rPr>
                  </w:pPr>
                </w:p>
              </w:tc>
            </w:tr>
            <w:tr w:rsidR="00A228FC" w:rsidRPr="00415331" w14:paraId="55FDD620" w14:textId="77777777" w:rsidTr="00C74DB5">
              <w:trPr>
                <w:trHeight w:val="1115"/>
              </w:trPr>
              <w:tc>
                <w:tcPr>
                  <w:tcW w:w="3611" w:type="dxa"/>
                </w:tcPr>
                <w:p w14:paraId="3B785B5B" w14:textId="5AA11DEF" w:rsidR="00A228FC" w:rsidRPr="00A80FCC" w:rsidRDefault="00A228FC" w:rsidP="00A228FC">
                  <w:pPr>
                    <w:rPr>
                      <w:rFonts w:ascii="Arial" w:hAnsi="Arial" w:cs="Arial"/>
                      <w:bCs/>
                      <w:sz w:val="18"/>
                      <w:szCs w:val="18"/>
                    </w:rPr>
                  </w:pPr>
                  <w:r w:rsidRPr="00A80FCC">
                    <w:rPr>
                      <w:rFonts w:ascii="Arial" w:hAnsi="Arial" w:cs="Arial"/>
                      <w:bCs/>
                      <w:sz w:val="18"/>
                      <w:szCs w:val="18"/>
                    </w:rPr>
                    <w:t>Schedule a</w:t>
                  </w:r>
                  <w:r>
                    <w:rPr>
                      <w:rFonts w:ascii="Arial" w:hAnsi="Arial" w:cs="Arial"/>
                      <w:bCs/>
                      <w:sz w:val="18"/>
                      <w:szCs w:val="18"/>
                    </w:rPr>
                    <w:t xml:space="preserve">n annual </w:t>
                  </w:r>
                  <w:r w:rsidRPr="00A80FCC">
                    <w:rPr>
                      <w:rFonts w:ascii="Arial" w:hAnsi="Arial" w:cs="Arial"/>
                      <w:bCs/>
                      <w:sz w:val="18"/>
                      <w:szCs w:val="18"/>
                    </w:rPr>
                    <w:t xml:space="preserve">training for medical providers about cultural competence, health equity, </w:t>
                  </w:r>
                  <w:r>
                    <w:rPr>
                      <w:rFonts w:ascii="Arial" w:hAnsi="Arial" w:cs="Arial"/>
                      <w:bCs/>
                      <w:sz w:val="18"/>
                      <w:szCs w:val="18"/>
                    </w:rPr>
                    <w:t xml:space="preserve">social determinants of health </w:t>
                  </w:r>
                  <w:r w:rsidRPr="00A80FCC">
                    <w:rPr>
                      <w:rFonts w:ascii="Arial" w:hAnsi="Arial" w:cs="Arial"/>
                      <w:bCs/>
                      <w:sz w:val="18"/>
                      <w:szCs w:val="18"/>
                    </w:rPr>
                    <w:t>and cultural humility</w:t>
                  </w:r>
                  <w:r>
                    <w:rPr>
                      <w:rFonts w:ascii="Arial" w:hAnsi="Arial" w:cs="Arial"/>
                      <w:bCs/>
                      <w:sz w:val="18"/>
                      <w:szCs w:val="18"/>
                    </w:rPr>
                    <w:t xml:space="preserve"> to combat external stigmatization</w:t>
                  </w:r>
                </w:p>
              </w:tc>
              <w:tc>
                <w:tcPr>
                  <w:tcW w:w="1117" w:type="dxa"/>
                </w:tcPr>
                <w:p w14:paraId="13557486" w14:textId="19F066B7" w:rsidR="00A228FC" w:rsidRPr="00415331" w:rsidRDefault="00A228FC" w:rsidP="00A228FC">
                  <w:pPr>
                    <w:rPr>
                      <w:rFonts w:ascii="Arial" w:hAnsi="Arial" w:cs="Arial"/>
                      <w:sz w:val="18"/>
                      <w:szCs w:val="18"/>
                    </w:rPr>
                  </w:pPr>
                  <w:r>
                    <w:rPr>
                      <w:rFonts w:ascii="Arial" w:hAnsi="Arial" w:cs="Arial"/>
                      <w:sz w:val="18"/>
                      <w:szCs w:val="18"/>
                    </w:rPr>
                    <w:t>09/01/2022</w:t>
                  </w:r>
                </w:p>
              </w:tc>
              <w:tc>
                <w:tcPr>
                  <w:tcW w:w="1477" w:type="dxa"/>
                </w:tcPr>
                <w:p w14:paraId="6C71DA5F" w14:textId="72272C55" w:rsidR="00A228FC" w:rsidRDefault="00A228FC" w:rsidP="00A228FC">
                  <w:pPr>
                    <w:rPr>
                      <w:rFonts w:ascii="Arial" w:hAnsi="Arial" w:cs="Arial"/>
                      <w:sz w:val="18"/>
                      <w:szCs w:val="18"/>
                    </w:rPr>
                  </w:pPr>
                  <w:r>
                    <w:rPr>
                      <w:rFonts w:ascii="Arial" w:hAnsi="Arial" w:cs="Arial"/>
                      <w:sz w:val="18"/>
                      <w:szCs w:val="18"/>
                    </w:rPr>
                    <w:t>-</w:t>
                  </w:r>
                  <w:r w:rsidR="000926C2">
                    <w:rPr>
                      <w:rFonts w:ascii="Arial" w:hAnsi="Arial" w:cs="Arial"/>
                      <w:sz w:val="18"/>
                      <w:szCs w:val="18"/>
                    </w:rPr>
                    <w:t>M</w:t>
                  </w:r>
                  <w:r>
                    <w:rPr>
                      <w:rFonts w:ascii="Arial" w:hAnsi="Arial" w:cs="Arial"/>
                      <w:sz w:val="18"/>
                      <w:szCs w:val="18"/>
                    </w:rPr>
                    <w:t>eeting room</w:t>
                  </w:r>
                </w:p>
                <w:p w14:paraId="29881B35" w14:textId="26C0975A" w:rsidR="00A228FC" w:rsidRDefault="00A228FC" w:rsidP="00A228FC">
                  <w:pPr>
                    <w:rPr>
                      <w:rFonts w:ascii="Arial" w:hAnsi="Arial" w:cs="Arial"/>
                      <w:sz w:val="18"/>
                      <w:szCs w:val="18"/>
                    </w:rPr>
                  </w:pPr>
                  <w:r>
                    <w:rPr>
                      <w:rFonts w:ascii="Arial" w:hAnsi="Arial" w:cs="Arial"/>
                      <w:sz w:val="18"/>
                      <w:szCs w:val="18"/>
                    </w:rPr>
                    <w:t>-</w:t>
                  </w:r>
                  <w:r w:rsidR="000926C2">
                    <w:rPr>
                      <w:rFonts w:ascii="Arial" w:hAnsi="Arial" w:cs="Arial"/>
                      <w:sz w:val="18"/>
                      <w:szCs w:val="18"/>
                    </w:rPr>
                    <w:t>T</w:t>
                  </w:r>
                  <w:r>
                    <w:rPr>
                      <w:rFonts w:ascii="Arial" w:hAnsi="Arial" w:cs="Arial"/>
                      <w:sz w:val="18"/>
                      <w:szCs w:val="18"/>
                    </w:rPr>
                    <w:t xml:space="preserve">echnology </w:t>
                  </w:r>
                </w:p>
                <w:p w14:paraId="5063F093" w14:textId="2B973416" w:rsidR="00A228FC" w:rsidRPr="00415331" w:rsidRDefault="00A228FC" w:rsidP="00A228FC">
                  <w:pPr>
                    <w:rPr>
                      <w:rFonts w:ascii="Arial" w:hAnsi="Arial" w:cs="Arial"/>
                      <w:sz w:val="18"/>
                      <w:szCs w:val="18"/>
                    </w:rPr>
                  </w:pPr>
                  <w:r>
                    <w:rPr>
                      <w:rFonts w:ascii="Arial" w:hAnsi="Arial" w:cs="Arial"/>
                      <w:sz w:val="18"/>
                      <w:szCs w:val="18"/>
                    </w:rPr>
                    <w:t>-Health Stream Access</w:t>
                  </w:r>
                </w:p>
              </w:tc>
              <w:tc>
                <w:tcPr>
                  <w:tcW w:w="1439" w:type="dxa"/>
                </w:tcPr>
                <w:p w14:paraId="25112493" w14:textId="7E15B69A" w:rsidR="00A228FC" w:rsidRPr="00415331" w:rsidRDefault="00A228FC" w:rsidP="00A228FC">
                  <w:pPr>
                    <w:rPr>
                      <w:rFonts w:ascii="Arial" w:hAnsi="Arial" w:cs="Arial"/>
                      <w:sz w:val="18"/>
                      <w:szCs w:val="18"/>
                    </w:rPr>
                  </w:pPr>
                  <w:r>
                    <w:rPr>
                      <w:rFonts w:ascii="Arial" w:hAnsi="Arial" w:cs="Arial"/>
                      <w:sz w:val="18"/>
                      <w:szCs w:val="18"/>
                    </w:rPr>
                    <w:t>MMC-NI</w:t>
                  </w:r>
                  <w:r w:rsidR="00213E58">
                    <w:rPr>
                      <w:rFonts w:ascii="Arial" w:hAnsi="Arial" w:cs="Arial"/>
                      <w:sz w:val="18"/>
                      <w:szCs w:val="18"/>
                    </w:rPr>
                    <w:t xml:space="preserve"> </w:t>
                  </w:r>
                </w:p>
              </w:tc>
              <w:tc>
                <w:tcPr>
                  <w:tcW w:w="2544" w:type="dxa"/>
                </w:tcPr>
                <w:p w14:paraId="10C575B8" w14:textId="0C8A245E" w:rsidR="00A228FC" w:rsidRDefault="00572B4E" w:rsidP="00A228FC">
                  <w:pPr>
                    <w:rPr>
                      <w:rFonts w:ascii="Arial" w:hAnsi="Arial" w:cs="Arial"/>
                      <w:sz w:val="18"/>
                      <w:szCs w:val="18"/>
                    </w:rPr>
                  </w:pPr>
                  <w:r>
                    <w:rPr>
                      <w:rFonts w:ascii="Arial" w:hAnsi="Arial" w:cs="Arial"/>
                      <w:sz w:val="18"/>
                      <w:szCs w:val="18"/>
                    </w:rPr>
                    <w:t>-</w:t>
                  </w:r>
                  <w:r w:rsidR="00A228FC">
                    <w:rPr>
                      <w:rFonts w:ascii="Arial" w:hAnsi="Arial" w:cs="Arial"/>
                      <w:sz w:val="18"/>
                      <w:szCs w:val="18"/>
                    </w:rPr>
                    <w:t>Increased knowledge</w:t>
                  </w:r>
                </w:p>
                <w:p w14:paraId="1DB4E7D5" w14:textId="2AA1E545" w:rsidR="00A228FC" w:rsidRPr="00415331" w:rsidRDefault="00572B4E" w:rsidP="00A228FC">
                  <w:pPr>
                    <w:rPr>
                      <w:rFonts w:ascii="Arial" w:hAnsi="Arial" w:cs="Arial"/>
                      <w:sz w:val="18"/>
                      <w:szCs w:val="18"/>
                    </w:rPr>
                  </w:pPr>
                  <w:r>
                    <w:rPr>
                      <w:rFonts w:ascii="Arial" w:hAnsi="Arial" w:cs="Arial"/>
                      <w:sz w:val="18"/>
                      <w:szCs w:val="18"/>
                    </w:rPr>
                    <w:t>-</w:t>
                  </w:r>
                  <w:r w:rsidR="00A228FC">
                    <w:rPr>
                      <w:rFonts w:ascii="Arial" w:hAnsi="Arial" w:cs="Arial"/>
                      <w:sz w:val="18"/>
                      <w:szCs w:val="18"/>
                    </w:rPr>
                    <w:t>Written resources</w:t>
                  </w:r>
                </w:p>
              </w:tc>
            </w:tr>
            <w:tr w:rsidR="0051143F" w:rsidRPr="00415331" w14:paraId="4C965326" w14:textId="77777777" w:rsidTr="0051143F">
              <w:trPr>
                <w:trHeight w:val="467"/>
              </w:trPr>
              <w:tc>
                <w:tcPr>
                  <w:tcW w:w="3611" w:type="dxa"/>
                </w:tcPr>
                <w:p w14:paraId="5146609C" w14:textId="15EA8CE1" w:rsidR="0051143F" w:rsidRDefault="0051143F" w:rsidP="00A228FC">
                  <w:pPr>
                    <w:rPr>
                      <w:rFonts w:ascii="Arial" w:hAnsi="Arial" w:cs="Arial"/>
                      <w:bCs/>
                      <w:sz w:val="18"/>
                      <w:szCs w:val="18"/>
                    </w:rPr>
                  </w:pPr>
                  <w:r>
                    <w:rPr>
                      <w:rFonts w:ascii="Arial" w:hAnsi="Arial" w:cs="Arial"/>
                      <w:bCs/>
                      <w:sz w:val="18"/>
                      <w:szCs w:val="18"/>
                    </w:rPr>
                    <w:t xml:space="preserve">Offer a workshop/speaker event hosted for the community specifically for those </w:t>
                  </w:r>
                  <w:r>
                    <w:rPr>
                      <w:rFonts w:ascii="Arial" w:hAnsi="Arial" w:cs="Arial"/>
                      <w:bCs/>
                      <w:sz w:val="18"/>
                      <w:szCs w:val="18"/>
                    </w:rPr>
                    <w:lastRenderedPageBreak/>
                    <w:t xml:space="preserve">who are experiencing stigma – teach them coping mechanisms/ </w:t>
                  </w:r>
                </w:p>
              </w:tc>
              <w:tc>
                <w:tcPr>
                  <w:tcW w:w="1117" w:type="dxa"/>
                </w:tcPr>
                <w:p w14:paraId="13F5175E" w14:textId="25001FEA" w:rsidR="0051143F" w:rsidRDefault="0051143F" w:rsidP="00A228FC">
                  <w:pPr>
                    <w:rPr>
                      <w:rFonts w:ascii="Arial" w:hAnsi="Arial" w:cs="Arial"/>
                      <w:sz w:val="18"/>
                      <w:szCs w:val="18"/>
                    </w:rPr>
                  </w:pPr>
                  <w:r>
                    <w:rPr>
                      <w:rFonts w:ascii="Arial" w:hAnsi="Arial" w:cs="Arial"/>
                      <w:sz w:val="18"/>
                      <w:szCs w:val="18"/>
                    </w:rPr>
                    <w:lastRenderedPageBreak/>
                    <w:t>06/31/2023</w:t>
                  </w:r>
                </w:p>
              </w:tc>
              <w:tc>
                <w:tcPr>
                  <w:tcW w:w="1477" w:type="dxa"/>
                </w:tcPr>
                <w:p w14:paraId="02D41625" w14:textId="77777777" w:rsidR="0051143F" w:rsidRDefault="0051143F" w:rsidP="0051143F">
                  <w:pPr>
                    <w:rPr>
                      <w:rFonts w:ascii="Arial" w:hAnsi="Arial" w:cs="Arial"/>
                      <w:sz w:val="18"/>
                      <w:szCs w:val="18"/>
                    </w:rPr>
                  </w:pPr>
                  <w:r>
                    <w:rPr>
                      <w:rFonts w:ascii="Arial" w:hAnsi="Arial" w:cs="Arial"/>
                      <w:sz w:val="18"/>
                      <w:szCs w:val="18"/>
                    </w:rPr>
                    <w:t>-Meeting room</w:t>
                  </w:r>
                </w:p>
                <w:p w14:paraId="3C8E2AB2" w14:textId="77777777" w:rsidR="0051143F" w:rsidRDefault="0051143F" w:rsidP="00496E93">
                  <w:pPr>
                    <w:rPr>
                      <w:rFonts w:ascii="Arial" w:hAnsi="Arial" w:cs="Arial"/>
                      <w:sz w:val="18"/>
                      <w:szCs w:val="18"/>
                    </w:rPr>
                  </w:pPr>
                </w:p>
              </w:tc>
              <w:tc>
                <w:tcPr>
                  <w:tcW w:w="1439" w:type="dxa"/>
                </w:tcPr>
                <w:p w14:paraId="3508B553" w14:textId="3411FB6E" w:rsidR="0051143F" w:rsidRPr="0051143F" w:rsidRDefault="0051143F" w:rsidP="0051143F">
                  <w:pPr>
                    <w:rPr>
                      <w:rFonts w:ascii="Arial" w:hAnsi="Arial" w:cs="Arial"/>
                      <w:sz w:val="18"/>
                      <w:szCs w:val="18"/>
                    </w:rPr>
                  </w:pPr>
                  <w:r w:rsidRPr="0051143F">
                    <w:rPr>
                      <w:rFonts w:ascii="Arial" w:hAnsi="Arial" w:cs="Arial"/>
                      <w:sz w:val="18"/>
                      <w:szCs w:val="18"/>
                    </w:rPr>
                    <w:t>Access to</w:t>
                  </w:r>
                  <w:r>
                    <w:rPr>
                      <w:rFonts w:ascii="Arial" w:hAnsi="Arial" w:cs="Arial"/>
                      <w:sz w:val="18"/>
                      <w:szCs w:val="18"/>
                    </w:rPr>
                    <w:t xml:space="preserve"> Care</w:t>
                  </w:r>
                </w:p>
              </w:tc>
              <w:tc>
                <w:tcPr>
                  <w:tcW w:w="2544" w:type="dxa"/>
                </w:tcPr>
                <w:p w14:paraId="2357ED2D" w14:textId="77777777" w:rsidR="0051143F" w:rsidRDefault="0051143F" w:rsidP="0051143F">
                  <w:pPr>
                    <w:rPr>
                      <w:rFonts w:ascii="Arial" w:hAnsi="Arial" w:cs="Arial"/>
                      <w:sz w:val="18"/>
                      <w:szCs w:val="18"/>
                    </w:rPr>
                  </w:pPr>
                  <w:r>
                    <w:rPr>
                      <w:rFonts w:ascii="Arial" w:hAnsi="Arial" w:cs="Arial"/>
                      <w:sz w:val="18"/>
                      <w:szCs w:val="18"/>
                    </w:rPr>
                    <w:t>-One workshop hosted</w:t>
                  </w:r>
                </w:p>
                <w:p w14:paraId="2A20EFA5" w14:textId="5A2A49A4" w:rsidR="0051143F" w:rsidRPr="0051143F" w:rsidRDefault="0051143F" w:rsidP="0051143F">
                  <w:pPr>
                    <w:rPr>
                      <w:rFonts w:ascii="Arial" w:hAnsi="Arial" w:cs="Arial"/>
                      <w:sz w:val="18"/>
                      <w:szCs w:val="18"/>
                    </w:rPr>
                  </w:pPr>
                </w:p>
              </w:tc>
            </w:tr>
            <w:bookmarkEnd w:id="19"/>
            <w:tr w:rsidR="00507AA9" w:rsidRPr="00415331" w14:paraId="0A9BE269" w14:textId="77777777" w:rsidTr="00507AA9">
              <w:trPr>
                <w:trHeight w:val="881"/>
              </w:trPr>
              <w:tc>
                <w:tcPr>
                  <w:tcW w:w="3611" w:type="dxa"/>
                </w:tcPr>
                <w:p w14:paraId="7FACE0DE" w14:textId="4BDEAFF4" w:rsidR="00507AA9" w:rsidRPr="00A80FCC" w:rsidRDefault="00507AA9" w:rsidP="00507AA9">
                  <w:pPr>
                    <w:rPr>
                      <w:rFonts w:ascii="Arial" w:hAnsi="Arial" w:cs="Arial"/>
                      <w:bCs/>
                      <w:sz w:val="18"/>
                      <w:szCs w:val="18"/>
                    </w:rPr>
                  </w:pPr>
                  <w:r>
                    <w:rPr>
                      <w:rFonts w:ascii="Arial" w:hAnsi="Arial" w:cs="Arial"/>
                      <w:bCs/>
                      <w:sz w:val="18"/>
                      <w:szCs w:val="18"/>
                    </w:rPr>
                    <w:t>Schedule a bi-annual training</w:t>
                  </w:r>
                  <w:r w:rsidR="009156E6">
                    <w:rPr>
                      <w:rFonts w:ascii="Arial" w:hAnsi="Arial" w:cs="Arial"/>
                      <w:bCs/>
                      <w:sz w:val="18"/>
                      <w:szCs w:val="18"/>
                    </w:rPr>
                    <w:t xml:space="preserve">/workshop </w:t>
                  </w:r>
                  <w:r>
                    <w:rPr>
                      <w:rFonts w:ascii="Arial" w:hAnsi="Arial" w:cs="Arial"/>
                      <w:bCs/>
                      <w:sz w:val="18"/>
                      <w:szCs w:val="18"/>
                    </w:rPr>
                    <w:t xml:space="preserve"> for stigma for providers/healthcare workers. </w:t>
                  </w:r>
                  <w:r w:rsidR="009156E6">
                    <w:rPr>
                      <w:rFonts w:ascii="Arial" w:hAnsi="Arial" w:cs="Arial"/>
                      <w:bCs/>
                      <w:sz w:val="18"/>
                      <w:szCs w:val="18"/>
                    </w:rPr>
                    <w:t xml:space="preserve">(e.g. – Understanding Stigma or </w:t>
                  </w:r>
                  <w:hyperlink r:id="rId58" w:history="1">
                    <w:r w:rsidR="009156E6" w:rsidRPr="009156E6">
                      <w:rPr>
                        <w:rStyle w:val="Hyperlink"/>
                        <w:rFonts w:ascii="Arial" w:hAnsi="Arial" w:cs="Arial"/>
                        <w:bCs/>
                        <w:sz w:val="18"/>
                        <w:szCs w:val="18"/>
                      </w:rPr>
                      <w:t>Combating Stigma</w:t>
                    </w:r>
                  </w:hyperlink>
                  <w:r w:rsidR="009156E6">
                    <w:rPr>
                      <w:rFonts w:ascii="Arial" w:hAnsi="Arial" w:cs="Arial"/>
                      <w:bCs/>
                      <w:sz w:val="18"/>
                      <w:szCs w:val="18"/>
                    </w:rPr>
                    <w:t>)</w:t>
                  </w:r>
                </w:p>
              </w:tc>
              <w:tc>
                <w:tcPr>
                  <w:tcW w:w="1117" w:type="dxa"/>
                </w:tcPr>
                <w:p w14:paraId="263B9E42" w14:textId="398CE41F" w:rsidR="00507AA9" w:rsidRDefault="00507AA9" w:rsidP="00507AA9">
                  <w:pPr>
                    <w:rPr>
                      <w:rFonts w:ascii="Arial" w:hAnsi="Arial" w:cs="Arial"/>
                      <w:sz w:val="18"/>
                      <w:szCs w:val="18"/>
                    </w:rPr>
                  </w:pPr>
                  <w:r>
                    <w:rPr>
                      <w:rFonts w:ascii="Arial" w:hAnsi="Arial" w:cs="Arial"/>
                      <w:sz w:val="18"/>
                      <w:szCs w:val="18"/>
                    </w:rPr>
                    <w:t>09/01/2023</w:t>
                  </w:r>
                </w:p>
              </w:tc>
              <w:tc>
                <w:tcPr>
                  <w:tcW w:w="1477" w:type="dxa"/>
                </w:tcPr>
                <w:p w14:paraId="12238999" w14:textId="77777777" w:rsidR="00507AA9" w:rsidRDefault="00507AA9" w:rsidP="00507AA9">
                  <w:pPr>
                    <w:rPr>
                      <w:rFonts w:ascii="Arial" w:hAnsi="Arial" w:cs="Arial"/>
                      <w:sz w:val="18"/>
                      <w:szCs w:val="18"/>
                    </w:rPr>
                  </w:pPr>
                  <w:r>
                    <w:rPr>
                      <w:rFonts w:ascii="Arial" w:hAnsi="Arial" w:cs="Arial"/>
                      <w:sz w:val="18"/>
                      <w:szCs w:val="18"/>
                    </w:rPr>
                    <w:t>-Meeting room</w:t>
                  </w:r>
                </w:p>
                <w:p w14:paraId="78627830" w14:textId="77777777" w:rsidR="00507AA9" w:rsidRDefault="00507AA9" w:rsidP="00507AA9">
                  <w:pPr>
                    <w:rPr>
                      <w:rFonts w:ascii="Arial" w:hAnsi="Arial" w:cs="Arial"/>
                      <w:sz w:val="18"/>
                      <w:szCs w:val="18"/>
                    </w:rPr>
                  </w:pPr>
                  <w:r>
                    <w:rPr>
                      <w:rFonts w:ascii="Arial" w:hAnsi="Arial" w:cs="Arial"/>
                      <w:sz w:val="18"/>
                      <w:szCs w:val="18"/>
                    </w:rPr>
                    <w:t xml:space="preserve">-Technology </w:t>
                  </w:r>
                </w:p>
                <w:p w14:paraId="58331C52" w14:textId="74A9BFD2" w:rsidR="00507AA9" w:rsidRDefault="00507AA9" w:rsidP="00507AA9">
                  <w:pPr>
                    <w:rPr>
                      <w:rFonts w:ascii="Arial" w:hAnsi="Arial" w:cs="Arial"/>
                      <w:sz w:val="18"/>
                      <w:szCs w:val="18"/>
                    </w:rPr>
                  </w:pPr>
                  <w:r>
                    <w:rPr>
                      <w:rFonts w:ascii="Arial" w:hAnsi="Arial" w:cs="Arial"/>
                      <w:sz w:val="18"/>
                      <w:szCs w:val="18"/>
                    </w:rPr>
                    <w:t>-Health Stream Access</w:t>
                  </w:r>
                </w:p>
              </w:tc>
              <w:tc>
                <w:tcPr>
                  <w:tcW w:w="1439" w:type="dxa"/>
                </w:tcPr>
                <w:p w14:paraId="3BD26788" w14:textId="4F14DBF9" w:rsidR="00507AA9" w:rsidRDefault="00507AA9" w:rsidP="00507AA9">
                  <w:pPr>
                    <w:rPr>
                      <w:rFonts w:ascii="Arial" w:hAnsi="Arial" w:cs="Arial"/>
                      <w:sz w:val="18"/>
                      <w:szCs w:val="18"/>
                    </w:rPr>
                  </w:pPr>
                  <w:r>
                    <w:rPr>
                      <w:rFonts w:asciiTheme="majorHAnsi" w:hAnsiTheme="majorHAnsi" w:cstheme="majorHAnsi"/>
                      <w:sz w:val="18"/>
                      <w:szCs w:val="18"/>
                    </w:rPr>
                    <w:t>MercyOne North Iowa</w:t>
                  </w:r>
                </w:p>
              </w:tc>
              <w:tc>
                <w:tcPr>
                  <w:tcW w:w="2544" w:type="dxa"/>
                </w:tcPr>
                <w:p w14:paraId="698DEEBC" w14:textId="77777777" w:rsidR="00507AA9" w:rsidRDefault="00507AA9" w:rsidP="00507AA9">
                  <w:pPr>
                    <w:rPr>
                      <w:rFonts w:ascii="Arial" w:hAnsi="Arial" w:cs="Arial"/>
                      <w:sz w:val="18"/>
                      <w:szCs w:val="18"/>
                    </w:rPr>
                  </w:pPr>
                  <w:r>
                    <w:rPr>
                      <w:rFonts w:ascii="Arial" w:hAnsi="Arial" w:cs="Arial"/>
                      <w:sz w:val="18"/>
                      <w:szCs w:val="18"/>
                    </w:rPr>
                    <w:t>-Increased knowledge</w:t>
                  </w:r>
                </w:p>
                <w:p w14:paraId="11DA9BE9" w14:textId="050C9457" w:rsidR="00507AA9" w:rsidRDefault="00507AA9" w:rsidP="00507AA9">
                  <w:pPr>
                    <w:rPr>
                      <w:rFonts w:ascii="Arial" w:hAnsi="Arial" w:cs="Arial"/>
                      <w:sz w:val="18"/>
                      <w:szCs w:val="18"/>
                    </w:rPr>
                  </w:pPr>
                  <w:r>
                    <w:rPr>
                      <w:rFonts w:ascii="Arial" w:hAnsi="Arial" w:cs="Arial"/>
                      <w:sz w:val="18"/>
                      <w:szCs w:val="18"/>
                    </w:rPr>
                    <w:t>-Written resources</w:t>
                  </w:r>
                </w:p>
              </w:tc>
            </w:tr>
            <w:tr w:rsidR="00507AA9" w:rsidRPr="00415331" w14:paraId="15AE5E8D" w14:textId="77777777" w:rsidTr="00C74DB5">
              <w:trPr>
                <w:trHeight w:val="1115"/>
              </w:trPr>
              <w:tc>
                <w:tcPr>
                  <w:tcW w:w="3611" w:type="dxa"/>
                </w:tcPr>
                <w:p w14:paraId="7457E9E7" w14:textId="629A464B" w:rsidR="00507AA9" w:rsidRPr="00A80FCC" w:rsidRDefault="00507AA9" w:rsidP="00507AA9">
                  <w:pPr>
                    <w:rPr>
                      <w:rFonts w:ascii="Arial" w:hAnsi="Arial" w:cs="Arial"/>
                      <w:bCs/>
                      <w:sz w:val="18"/>
                      <w:szCs w:val="18"/>
                    </w:rPr>
                  </w:pPr>
                  <w:r>
                    <w:rPr>
                      <w:rFonts w:ascii="Arial" w:hAnsi="Arial" w:cs="Arial"/>
                      <w:bCs/>
                      <w:sz w:val="18"/>
                      <w:szCs w:val="18"/>
                    </w:rPr>
                    <w:t>Advocate for improved reimbursement rates from Medicaid, decreased costs, and more streamlined process of setting of claims.</w:t>
                  </w:r>
                </w:p>
              </w:tc>
              <w:tc>
                <w:tcPr>
                  <w:tcW w:w="1117" w:type="dxa"/>
                </w:tcPr>
                <w:p w14:paraId="6BB546DD" w14:textId="5DCE8E54" w:rsidR="00507AA9" w:rsidRDefault="00507AA9" w:rsidP="00507AA9">
                  <w:pPr>
                    <w:rPr>
                      <w:rFonts w:ascii="Arial" w:hAnsi="Arial" w:cs="Arial"/>
                      <w:sz w:val="18"/>
                      <w:szCs w:val="18"/>
                    </w:rPr>
                  </w:pPr>
                  <w:r>
                    <w:rPr>
                      <w:rFonts w:ascii="Arial" w:hAnsi="Arial" w:cs="Arial"/>
                      <w:sz w:val="18"/>
                      <w:szCs w:val="18"/>
                    </w:rPr>
                    <w:t>12/31/2023</w:t>
                  </w:r>
                </w:p>
              </w:tc>
              <w:tc>
                <w:tcPr>
                  <w:tcW w:w="1477" w:type="dxa"/>
                </w:tcPr>
                <w:p w14:paraId="246C878B" w14:textId="62269B03" w:rsidR="00507AA9" w:rsidRDefault="00507AA9" w:rsidP="00507AA9">
                  <w:pPr>
                    <w:rPr>
                      <w:rFonts w:ascii="Arial" w:hAnsi="Arial" w:cs="Arial"/>
                      <w:sz w:val="18"/>
                      <w:szCs w:val="18"/>
                    </w:rPr>
                  </w:pPr>
                  <w:r>
                    <w:rPr>
                      <w:rFonts w:ascii="Arial" w:hAnsi="Arial" w:cs="Arial"/>
                      <w:sz w:val="18"/>
                      <w:szCs w:val="18"/>
                    </w:rPr>
                    <w:t>-Staff time</w:t>
                  </w:r>
                </w:p>
              </w:tc>
              <w:tc>
                <w:tcPr>
                  <w:tcW w:w="1439" w:type="dxa"/>
                </w:tcPr>
                <w:p w14:paraId="7298B1B1" w14:textId="7DE16AC5" w:rsidR="00507AA9" w:rsidRDefault="00507AA9" w:rsidP="00507AA9">
                  <w:pPr>
                    <w:rPr>
                      <w:rFonts w:ascii="Arial" w:hAnsi="Arial" w:cs="Arial"/>
                      <w:sz w:val="18"/>
                      <w:szCs w:val="18"/>
                    </w:rPr>
                  </w:pPr>
                  <w:r>
                    <w:rPr>
                      <w:rFonts w:ascii="Arial" w:hAnsi="Arial" w:cs="Arial"/>
                      <w:sz w:val="18"/>
                      <w:szCs w:val="18"/>
                    </w:rPr>
                    <w:t>All, Access to Care Committee</w:t>
                  </w:r>
                </w:p>
              </w:tc>
              <w:tc>
                <w:tcPr>
                  <w:tcW w:w="2544" w:type="dxa"/>
                </w:tcPr>
                <w:p w14:paraId="66E5B71A" w14:textId="2A3FE227" w:rsidR="00507AA9" w:rsidRDefault="00507AA9" w:rsidP="00507AA9">
                  <w:pPr>
                    <w:rPr>
                      <w:rFonts w:ascii="Arial" w:hAnsi="Arial" w:cs="Arial"/>
                      <w:sz w:val="18"/>
                      <w:szCs w:val="18"/>
                    </w:rPr>
                  </w:pPr>
                  <w:r>
                    <w:rPr>
                      <w:rFonts w:ascii="Arial" w:hAnsi="Arial" w:cs="Arial"/>
                      <w:sz w:val="18"/>
                      <w:szCs w:val="18"/>
                    </w:rPr>
                    <w:t>-Medicaid reform</w:t>
                  </w:r>
                </w:p>
              </w:tc>
            </w:tr>
            <w:tr w:rsidR="004506D0" w:rsidRPr="00415331" w14:paraId="75191E62" w14:textId="77777777" w:rsidTr="00B766E0">
              <w:trPr>
                <w:trHeight w:val="611"/>
              </w:trPr>
              <w:tc>
                <w:tcPr>
                  <w:tcW w:w="3611" w:type="dxa"/>
                </w:tcPr>
                <w:p w14:paraId="434618E3" w14:textId="46A11C46" w:rsidR="004506D0" w:rsidRDefault="004506D0" w:rsidP="00507AA9">
                  <w:pPr>
                    <w:rPr>
                      <w:rFonts w:ascii="Arial" w:hAnsi="Arial" w:cs="Arial"/>
                      <w:bCs/>
                      <w:sz w:val="18"/>
                      <w:szCs w:val="18"/>
                    </w:rPr>
                  </w:pPr>
                  <w:r>
                    <w:rPr>
                      <w:rFonts w:ascii="Arial" w:hAnsi="Arial" w:cs="Arial"/>
                      <w:bCs/>
                      <w:sz w:val="18"/>
                      <w:szCs w:val="18"/>
                    </w:rPr>
                    <w:t>Establish</w:t>
                  </w:r>
                  <w:r w:rsidR="00B766E0">
                    <w:rPr>
                      <w:rFonts w:ascii="Arial" w:hAnsi="Arial" w:cs="Arial"/>
                      <w:bCs/>
                      <w:sz w:val="18"/>
                      <w:szCs w:val="18"/>
                    </w:rPr>
                    <w:t>/revise</w:t>
                  </w:r>
                  <w:r>
                    <w:rPr>
                      <w:rFonts w:ascii="Arial" w:hAnsi="Arial" w:cs="Arial"/>
                      <w:bCs/>
                      <w:sz w:val="18"/>
                      <w:szCs w:val="18"/>
                    </w:rPr>
                    <w:t xml:space="preserve"> a process to connect patients entering the ED</w:t>
                  </w:r>
                  <w:r w:rsidR="00B766E0">
                    <w:rPr>
                      <w:rFonts w:ascii="Arial" w:hAnsi="Arial" w:cs="Arial"/>
                      <w:bCs/>
                      <w:sz w:val="18"/>
                      <w:szCs w:val="18"/>
                    </w:rPr>
                    <w:t xml:space="preserve"> (Level 4 and 5) </w:t>
                  </w:r>
                  <w:r>
                    <w:rPr>
                      <w:rFonts w:ascii="Arial" w:hAnsi="Arial" w:cs="Arial"/>
                      <w:bCs/>
                      <w:sz w:val="18"/>
                      <w:szCs w:val="18"/>
                    </w:rPr>
                    <w:t>to be connected to a medical</w:t>
                  </w:r>
                  <w:r w:rsidR="00B766E0">
                    <w:rPr>
                      <w:rFonts w:ascii="Arial" w:hAnsi="Arial" w:cs="Arial"/>
                      <w:bCs/>
                      <w:sz w:val="18"/>
                      <w:szCs w:val="18"/>
                    </w:rPr>
                    <w:t xml:space="preserve"> home</w:t>
                  </w:r>
                </w:p>
              </w:tc>
              <w:tc>
                <w:tcPr>
                  <w:tcW w:w="1117" w:type="dxa"/>
                </w:tcPr>
                <w:p w14:paraId="73359F11" w14:textId="2852A1B5" w:rsidR="004506D0" w:rsidRDefault="004506D0" w:rsidP="00507AA9">
                  <w:pPr>
                    <w:rPr>
                      <w:rFonts w:ascii="Arial" w:hAnsi="Arial" w:cs="Arial"/>
                      <w:sz w:val="18"/>
                      <w:szCs w:val="18"/>
                    </w:rPr>
                  </w:pPr>
                  <w:r>
                    <w:rPr>
                      <w:rFonts w:ascii="Arial" w:hAnsi="Arial" w:cs="Arial"/>
                      <w:sz w:val="18"/>
                      <w:szCs w:val="18"/>
                    </w:rPr>
                    <w:t>12/31/2023</w:t>
                  </w:r>
                </w:p>
              </w:tc>
              <w:tc>
                <w:tcPr>
                  <w:tcW w:w="1477" w:type="dxa"/>
                </w:tcPr>
                <w:p w14:paraId="6B2450E0" w14:textId="15190A01" w:rsidR="004506D0" w:rsidRDefault="00B766E0" w:rsidP="00507AA9">
                  <w:pPr>
                    <w:rPr>
                      <w:rFonts w:ascii="Arial" w:hAnsi="Arial" w:cs="Arial"/>
                      <w:sz w:val="18"/>
                      <w:szCs w:val="18"/>
                    </w:rPr>
                  </w:pPr>
                  <w:r>
                    <w:rPr>
                      <w:rFonts w:ascii="Arial" w:hAnsi="Arial" w:cs="Arial"/>
                      <w:sz w:val="18"/>
                      <w:szCs w:val="18"/>
                    </w:rPr>
                    <w:t>-Staff time</w:t>
                  </w:r>
                </w:p>
              </w:tc>
              <w:tc>
                <w:tcPr>
                  <w:tcW w:w="1439" w:type="dxa"/>
                </w:tcPr>
                <w:p w14:paraId="6B3F8B65" w14:textId="34CB60D2" w:rsidR="004506D0" w:rsidRDefault="00B766E0" w:rsidP="00507AA9">
                  <w:pPr>
                    <w:rPr>
                      <w:rFonts w:ascii="Arial" w:hAnsi="Arial" w:cs="Arial"/>
                      <w:sz w:val="18"/>
                      <w:szCs w:val="18"/>
                    </w:rPr>
                  </w:pPr>
                  <w:r>
                    <w:rPr>
                      <w:rFonts w:ascii="Arial" w:hAnsi="Arial" w:cs="Arial"/>
                      <w:sz w:val="18"/>
                      <w:szCs w:val="18"/>
                    </w:rPr>
                    <w:t>Access to Care Committee</w:t>
                  </w:r>
                </w:p>
              </w:tc>
              <w:tc>
                <w:tcPr>
                  <w:tcW w:w="2544" w:type="dxa"/>
                </w:tcPr>
                <w:p w14:paraId="7FD3A2CA" w14:textId="4B75CD55" w:rsidR="004506D0" w:rsidRDefault="004506D0" w:rsidP="00507AA9">
                  <w:pPr>
                    <w:rPr>
                      <w:rFonts w:ascii="Arial" w:hAnsi="Arial" w:cs="Arial"/>
                      <w:sz w:val="18"/>
                      <w:szCs w:val="18"/>
                    </w:rPr>
                  </w:pPr>
                  <w:r>
                    <w:rPr>
                      <w:rFonts w:ascii="Arial" w:hAnsi="Arial" w:cs="Arial"/>
                      <w:sz w:val="18"/>
                      <w:szCs w:val="18"/>
                    </w:rPr>
                    <w:t>-Increased medical homes for patients</w:t>
                  </w:r>
                </w:p>
              </w:tc>
            </w:tr>
            <w:tr w:rsidR="00507AA9" w:rsidRPr="00415331" w14:paraId="6DEB2DF9" w14:textId="77777777" w:rsidTr="009F587F">
              <w:trPr>
                <w:trHeight w:val="557"/>
              </w:trPr>
              <w:tc>
                <w:tcPr>
                  <w:tcW w:w="10188" w:type="dxa"/>
                  <w:gridSpan w:val="5"/>
                  <w:tcBorders>
                    <w:bottom w:val="single" w:sz="4" w:space="0" w:color="auto"/>
                  </w:tcBorders>
                  <w:shd w:val="clear" w:color="auto" w:fill="A4DDF4" w:themeFill="accent1" w:themeFillTint="66"/>
                </w:tcPr>
                <w:p w14:paraId="7C5A9FDE" w14:textId="77777777" w:rsidR="00507AA9" w:rsidRPr="009F587F" w:rsidRDefault="00507AA9" w:rsidP="00507AA9">
                  <w:pPr>
                    <w:rPr>
                      <w:rFonts w:ascii="Arial" w:hAnsi="Arial" w:cs="Arial"/>
                      <w:b/>
                      <w:sz w:val="4"/>
                      <w:szCs w:val="4"/>
                    </w:rPr>
                  </w:pPr>
                  <w:bookmarkStart w:id="20" w:name="_Hlk79750705"/>
                </w:p>
                <w:p w14:paraId="0647072E" w14:textId="4D90A838" w:rsidR="00507AA9" w:rsidRPr="00415331" w:rsidRDefault="00507AA9" w:rsidP="00507AA9">
                  <w:pPr>
                    <w:rPr>
                      <w:rFonts w:ascii="Arial" w:hAnsi="Arial" w:cs="Arial"/>
                      <w:b/>
                      <w:sz w:val="20"/>
                      <w:szCs w:val="20"/>
                    </w:rPr>
                  </w:pPr>
                  <w:r w:rsidRPr="00415331">
                    <w:rPr>
                      <w:rFonts w:ascii="Arial" w:hAnsi="Arial" w:cs="Arial"/>
                      <w:b/>
                      <w:sz w:val="20"/>
                      <w:szCs w:val="20"/>
                    </w:rPr>
                    <w:t xml:space="preserve">OBJECTIVE #2:  </w:t>
                  </w:r>
                  <w:r w:rsidR="003F3D0F" w:rsidRPr="004506D0">
                    <w:rPr>
                      <w:rFonts w:ascii="Arial" w:hAnsi="Arial" w:cs="Arial"/>
                      <w:b/>
                      <w:sz w:val="20"/>
                      <w:szCs w:val="20"/>
                    </w:rPr>
                    <w:t>By 2023, decrease the percentage of adults reporting fair or poor health to 12% in Cerro Gordo County by e</w:t>
                  </w:r>
                  <w:r w:rsidRPr="004506D0">
                    <w:rPr>
                      <w:rFonts w:ascii="Arial" w:hAnsi="Arial" w:cs="Arial"/>
                      <w:b/>
                      <w:sz w:val="20"/>
                      <w:szCs w:val="20"/>
                    </w:rPr>
                    <w:t>xpand</w:t>
                  </w:r>
                  <w:r w:rsidR="003F3D0F" w:rsidRPr="004506D0">
                    <w:rPr>
                      <w:rFonts w:ascii="Arial" w:hAnsi="Arial" w:cs="Arial"/>
                      <w:b/>
                      <w:sz w:val="20"/>
                      <w:szCs w:val="20"/>
                    </w:rPr>
                    <w:t>ing</w:t>
                  </w:r>
                  <w:r w:rsidRPr="004506D0">
                    <w:rPr>
                      <w:rFonts w:ascii="Arial" w:hAnsi="Arial" w:cs="Arial"/>
                      <w:b/>
                      <w:sz w:val="20"/>
                      <w:szCs w:val="20"/>
                    </w:rPr>
                    <w:t xml:space="preserve"> the organizations actively engaged in the Cerro Gordo County community care coordination</w:t>
                  </w:r>
                  <w:r w:rsidRPr="00507AA9">
                    <w:rPr>
                      <w:rFonts w:ascii="Arial" w:hAnsi="Arial" w:cs="Arial"/>
                      <w:b/>
                      <w:sz w:val="20"/>
                      <w:szCs w:val="20"/>
                    </w:rPr>
                    <w:t xml:space="preserve"> (CCC) model to impact better health outcomes</w:t>
                  </w:r>
                  <w:r w:rsidR="003F3D0F">
                    <w:rPr>
                      <w:rFonts w:ascii="Arial" w:hAnsi="Arial" w:cs="Arial"/>
                      <w:b/>
                      <w:sz w:val="20"/>
                      <w:szCs w:val="20"/>
                    </w:rPr>
                    <w:t>.</w:t>
                  </w:r>
                </w:p>
              </w:tc>
            </w:tr>
            <w:tr w:rsidR="00507AA9" w:rsidRPr="00415331" w14:paraId="16EA5524" w14:textId="77777777" w:rsidTr="006356DF">
              <w:trPr>
                <w:trHeight w:val="1007"/>
              </w:trPr>
              <w:tc>
                <w:tcPr>
                  <w:tcW w:w="10188" w:type="dxa"/>
                  <w:gridSpan w:val="5"/>
                  <w:tcBorders>
                    <w:bottom w:val="single" w:sz="4" w:space="0" w:color="000000" w:themeColor="text1"/>
                  </w:tcBorders>
                  <w:shd w:val="clear" w:color="auto" w:fill="auto"/>
                </w:tcPr>
                <w:p w14:paraId="724FA77C" w14:textId="77777777" w:rsidR="00507AA9" w:rsidRPr="00415331" w:rsidRDefault="00507AA9" w:rsidP="00507AA9">
                  <w:pPr>
                    <w:rPr>
                      <w:rFonts w:ascii="Arial" w:hAnsi="Arial" w:cs="Arial"/>
                      <w:b/>
                      <w:sz w:val="20"/>
                      <w:szCs w:val="20"/>
                    </w:rPr>
                  </w:pPr>
                  <w:r w:rsidRPr="00415331">
                    <w:rPr>
                      <w:rFonts w:ascii="Arial" w:hAnsi="Arial" w:cs="Arial"/>
                      <w:b/>
                      <w:sz w:val="20"/>
                      <w:szCs w:val="20"/>
                    </w:rPr>
                    <w:t>BACKGROUND ON STRATEGY</w:t>
                  </w:r>
                </w:p>
                <w:p w14:paraId="74D92DF7" w14:textId="6F102D15" w:rsidR="00507AA9" w:rsidRPr="00415331" w:rsidRDefault="00507AA9" w:rsidP="00507AA9">
                  <w:pPr>
                    <w:rPr>
                      <w:rFonts w:ascii="Arial" w:hAnsi="Arial" w:cs="Arial"/>
                      <w:b/>
                      <w:sz w:val="20"/>
                      <w:szCs w:val="20"/>
                    </w:rPr>
                  </w:pPr>
                  <w:r w:rsidRPr="00415331">
                    <w:rPr>
                      <w:rFonts w:ascii="Arial" w:hAnsi="Arial" w:cs="Arial"/>
                      <w:b/>
                      <w:sz w:val="20"/>
                      <w:szCs w:val="20"/>
                    </w:rPr>
                    <w:t>Source</w:t>
                  </w:r>
                  <w:r>
                    <w:rPr>
                      <w:rFonts w:ascii="Arial" w:hAnsi="Arial" w:cs="Arial"/>
                      <w:b/>
                      <w:sz w:val="20"/>
                      <w:szCs w:val="20"/>
                    </w:rPr>
                    <w:t xml:space="preserve">: </w:t>
                  </w:r>
                </w:p>
                <w:p w14:paraId="4AC5488D" w14:textId="64630811" w:rsidR="00507AA9" w:rsidRPr="00415331" w:rsidRDefault="00507AA9" w:rsidP="00507AA9">
                  <w:pPr>
                    <w:rPr>
                      <w:rFonts w:ascii="Arial" w:hAnsi="Arial" w:cs="Arial"/>
                      <w:sz w:val="20"/>
                      <w:szCs w:val="20"/>
                    </w:rPr>
                  </w:pPr>
                  <w:r w:rsidRPr="00415331">
                    <w:rPr>
                      <w:rFonts w:ascii="Arial" w:hAnsi="Arial" w:cs="Arial"/>
                      <w:b/>
                      <w:sz w:val="20"/>
                      <w:szCs w:val="20"/>
                    </w:rPr>
                    <w:t>Evidence Base</w:t>
                  </w:r>
                  <w:r w:rsidRPr="00415331">
                    <w:rPr>
                      <w:rFonts w:ascii="Arial" w:hAnsi="Arial" w:cs="Arial"/>
                      <w:b/>
                      <w:i/>
                      <w:sz w:val="20"/>
                      <w:szCs w:val="20"/>
                    </w:rPr>
                    <w:t xml:space="preserve">: </w:t>
                  </w:r>
                  <w:r w:rsidRPr="00415331">
                    <w:rPr>
                      <w:rFonts w:ascii="Arial" w:hAnsi="Arial" w:cs="Arial"/>
                      <w:sz w:val="20"/>
                      <w:szCs w:val="20"/>
                    </w:rPr>
                    <w:t xml:space="preserve"> </w:t>
                  </w:r>
                  <w:hyperlink r:id="rId59" w:history="1">
                    <w:r w:rsidR="003F3D0F" w:rsidRPr="004D566E">
                      <w:rPr>
                        <w:rStyle w:val="Hyperlink"/>
                        <w:rFonts w:ascii="Arial" w:hAnsi="Arial" w:cs="Arial"/>
                        <w:sz w:val="20"/>
                        <w:szCs w:val="20"/>
                      </w:rPr>
                      <w:t>https://www.ncbi.nlm.nih.gov/pmc/articles/PMC6359857/</w:t>
                    </w:r>
                  </w:hyperlink>
                  <w:r>
                    <w:rPr>
                      <w:rFonts w:ascii="Arial" w:hAnsi="Arial" w:cs="Arial"/>
                      <w:sz w:val="20"/>
                      <w:szCs w:val="20"/>
                    </w:rPr>
                    <w:t xml:space="preserve"> </w:t>
                  </w:r>
                  <w:r w:rsidRPr="00191315">
                    <w:rPr>
                      <w:rFonts w:ascii="Arial" w:hAnsi="Arial" w:cs="Arial"/>
                      <w:sz w:val="20"/>
                      <w:szCs w:val="20"/>
                    </w:rPr>
                    <w:t xml:space="preserve">  </w:t>
                  </w:r>
                  <w:r>
                    <w:rPr>
                      <w:rFonts w:ascii="Arial" w:hAnsi="Arial" w:cs="Arial"/>
                      <w:sz w:val="20"/>
                      <w:szCs w:val="20"/>
                    </w:rPr>
                    <w:t xml:space="preserve"> </w:t>
                  </w:r>
                </w:p>
                <w:p w14:paraId="0D7D31C0" w14:textId="3E34E4FC" w:rsidR="00507AA9" w:rsidRPr="00415331" w:rsidRDefault="00507AA9" w:rsidP="00507AA9">
                  <w:pPr>
                    <w:rPr>
                      <w:rFonts w:ascii="Arial" w:hAnsi="Arial" w:cs="Arial"/>
                      <w:b/>
                      <w:sz w:val="20"/>
                      <w:szCs w:val="20"/>
                    </w:rPr>
                  </w:pPr>
                  <w:r w:rsidRPr="00415331">
                    <w:rPr>
                      <w:rFonts w:ascii="Arial" w:hAnsi="Arial" w:cs="Arial"/>
                      <w:b/>
                      <w:sz w:val="20"/>
                      <w:szCs w:val="20"/>
                    </w:rPr>
                    <w:t xml:space="preserve">Policy Change (Y/N): </w:t>
                  </w:r>
                  <w:r w:rsidRPr="00D16999">
                    <w:rPr>
                      <w:rFonts w:ascii="Arial" w:hAnsi="Arial" w:cs="Arial"/>
                      <w:bCs/>
                      <w:sz w:val="20"/>
                      <w:szCs w:val="20"/>
                    </w:rPr>
                    <w:t xml:space="preserve">N </w:t>
                  </w:r>
                </w:p>
              </w:tc>
            </w:tr>
            <w:tr w:rsidR="00507AA9" w:rsidRPr="00415331" w14:paraId="09A0D2A9" w14:textId="77777777" w:rsidTr="00E96662">
              <w:tc>
                <w:tcPr>
                  <w:tcW w:w="10188" w:type="dxa"/>
                  <w:gridSpan w:val="5"/>
                  <w:tcBorders>
                    <w:bottom w:val="single" w:sz="4" w:space="0" w:color="auto"/>
                  </w:tcBorders>
                  <w:shd w:val="clear" w:color="auto" w:fill="D1EEF9" w:themeFill="accent1" w:themeFillTint="33"/>
                </w:tcPr>
                <w:p w14:paraId="36D0F702" w14:textId="77777777" w:rsidR="00507AA9" w:rsidRPr="00415331" w:rsidRDefault="00507AA9" w:rsidP="00507AA9">
                  <w:pPr>
                    <w:rPr>
                      <w:rFonts w:ascii="Arial" w:hAnsi="Arial" w:cs="Arial"/>
                      <w:b/>
                      <w:sz w:val="20"/>
                      <w:szCs w:val="20"/>
                    </w:rPr>
                  </w:pPr>
                  <w:r w:rsidRPr="00415331">
                    <w:rPr>
                      <w:rFonts w:ascii="Arial" w:hAnsi="Arial" w:cs="Arial"/>
                      <w:b/>
                      <w:sz w:val="20"/>
                      <w:szCs w:val="20"/>
                    </w:rPr>
                    <w:t>ACTION PLAN</w:t>
                  </w:r>
                </w:p>
              </w:tc>
            </w:tr>
            <w:tr w:rsidR="00507AA9" w:rsidRPr="00415331" w14:paraId="7F50B056" w14:textId="77777777" w:rsidTr="00677D86">
              <w:tc>
                <w:tcPr>
                  <w:tcW w:w="3611" w:type="dxa"/>
                  <w:shd w:val="clear" w:color="auto" w:fill="D1EEF9" w:themeFill="accent1" w:themeFillTint="33"/>
                </w:tcPr>
                <w:p w14:paraId="79BE4315" w14:textId="77777777" w:rsidR="00507AA9" w:rsidRPr="00415331" w:rsidRDefault="00507AA9" w:rsidP="00507AA9">
                  <w:pPr>
                    <w:rPr>
                      <w:rFonts w:ascii="Arial" w:hAnsi="Arial" w:cs="Arial"/>
                      <w:b/>
                      <w:sz w:val="20"/>
                      <w:szCs w:val="20"/>
                    </w:rPr>
                  </w:pPr>
                  <w:r w:rsidRPr="00415331">
                    <w:rPr>
                      <w:rFonts w:ascii="Arial" w:hAnsi="Arial" w:cs="Arial"/>
                      <w:b/>
                      <w:sz w:val="20"/>
                      <w:szCs w:val="20"/>
                    </w:rPr>
                    <w:t>Activity</w:t>
                  </w:r>
                </w:p>
              </w:tc>
              <w:tc>
                <w:tcPr>
                  <w:tcW w:w="1117" w:type="dxa"/>
                  <w:shd w:val="clear" w:color="auto" w:fill="D1EEF9" w:themeFill="accent1" w:themeFillTint="33"/>
                </w:tcPr>
                <w:p w14:paraId="1320647C" w14:textId="77777777" w:rsidR="00507AA9" w:rsidRPr="00415331" w:rsidRDefault="00507AA9" w:rsidP="00507AA9">
                  <w:pPr>
                    <w:rPr>
                      <w:rFonts w:ascii="Arial" w:hAnsi="Arial" w:cs="Arial"/>
                      <w:b/>
                      <w:sz w:val="20"/>
                      <w:szCs w:val="20"/>
                    </w:rPr>
                  </w:pPr>
                  <w:r w:rsidRPr="00415331">
                    <w:rPr>
                      <w:rFonts w:ascii="Arial" w:hAnsi="Arial" w:cs="Arial"/>
                      <w:b/>
                      <w:sz w:val="20"/>
                      <w:szCs w:val="20"/>
                    </w:rPr>
                    <w:t>Target Date</w:t>
                  </w:r>
                </w:p>
              </w:tc>
              <w:tc>
                <w:tcPr>
                  <w:tcW w:w="1477" w:type="dxa"/>
                  <w:shd w:val="clear" w:color="auto" w:fill="D1EEF9" w:themeFill="accent1" w:themeFillTint="33"/>
                </w:tcPr>
                <w:p w14:paraId="5CBB933B" w14:textId="77777777" w:rsidR="00507AA9" w:rsidRPr="00415331" w:rsidRDefault="00507AA9" w:rsidP="00507AA9">
                  <w:pPr>
                    <w:rPr>
                      <w:rFonts w:ascii="Arial" w:hAnsi="Arial" w:cs="Arial"/>
                      <w:b/>
                      <w:sz w:val="20"/>
                      <w:szCs w:val="20"/>
                    </w:rPr>
                  </w:pPr>
                  <w:r w:rsidRPr="00415331">
                    <w:rPr>
                      <w:rFonts w:ascii="Arial" w:hAnsi="Arial" w:cs="Arial"/>
                      <w:b/>
                      <w:sz w:val="20"/>
                      <w:szCs w:val="20"/>
                    </w:rPr>
                    <w:t>Resources Required</w:t>
                  </w:r>
                </w:p>
              </w:tc>
              <w:tc>
                <w:tcPr>
                  <w:tcW w:w="1439" w:type="dxa"/>
                  <w:shd w:val="clear" w:color="auto" w:fill="D1EEF9" w:themeFill="accent1" w:themeFillTint="33"/>
                </w:tcPr>
                <w:p w14:paraId="230C2264" w14:textId="77777777" w:rsidR="00507AA9" w:rsidRPr="00415331" w:rsidRDefault="00507AA9" w:rsidP="00507AA9">
                  <w:pPr>
                    <w:rPr>
                      <w:rFonts w:ascii="Arial" w:hAnsi="Arial" w:cs="Arial"/>
                      <w:b/>
                      <w:sz w:val="20"/>
                      <w:szCs w:val="20"/>
                    </w:rPr>
                  </w:pPr>
                  <w:r w:rsidRPr="00415331">
                    <w:rPr>
                      <w:rFonts w:ascii="Arial" w:hAnsi="Arial" w:cs="Arial"/>
                      <w:b/>
                      <w:sz w:val="20"/>
                      <w:szCs w:val="20"/>
                    </w:rPr>
                    <w:t>Lead Person/ Organization</w:t>
                  </w:r>
                </w:p>
              </w:tc>
              <w:tc>
                <w:tcPr>
                  <w:tcW w:w="2544" w:type="dxa"/>
                  <w:shd w:val="clear" w:color="auto" w:fill="D1EEF9" w:themeFill="accent1" w:themeFillTint="33"/>
                </w:tcPr>
                <w:p w14:paraId="239015A5" w14:textId="77777777" w:rsidR="00507AA9" w:rsidRPr="00415331" w:rsidRDefault="00507AA9" w:rsidP="00507AA9">
                  <w:pPr>
                    <w:rPr>
                      <w:rFonts w:ascii="Arial" w:hAnsi="Arial" w:cs="Arial"/>
                      <w:b/>
                      <w:sz w:val="20"/>
                      <w:szCs w:val="20"/>
                    </w:rPr>
                  </w:pPr>
                  <w:r w:rsidRPr="00415331">
                    <w:rPr>
                      <w:rFonts w:ascii="Arial" w:hAnsi="Arial" w:cs="Arial"/>
                      <w:b/>
                      <w:sz w:val="20"/>
                      <w:szCs w:val="20"/>
                    </w:rPr>
                    <w:t>Anticipated Product or Result</w:t>
                  </w:r>
                </w:p>
              </w:tc>
            </w:tr>
            <w:tr w:rsidR="00507AA9" w:rsidRPr="00415331" w14:paraId="62134352" w14:textId="77777777" w:rsidTr="00677D86">
              <w:tc>
                <w:tcPr>
                  <w:tcW w:w="3611" w:type="dxa"/>
                </w:tcPr>
                <w:p w14:paraId="162FBFFC" w14:textId="665C379D" w:rsidR="00507AA9" w:rsidRPr="00507AA9" w:rsidRDefault="00507AA9" w:rsidP="00507AA9">
                  <w:pPr>
                    <w:rPr>
                      <w:rFonts w:asciiTheme="majorHAnsi" w:hAnsiTheme="majorHAnsi" w:cstheme="majorHAnsi"/>
                      <w:bCs/>
                      <w:sz w:val="18"/>
                      <w:szCs w:val="18"/>
                    </w:rPr>
                  </w:pPr>
                  <w:r w:rsidRPr="00507AA9">
                    <w:rPr>
                      <w:rFonts w:asciiTheme="majorHAnsi" w:hAnsiTheme="majorHAnsi" w:cstheme="majorHAnsi"/>
                      <w:sz w:val="18"/>
                      <w:szCs w:val="18"/>
                    </w:rPr>
                    <w:t>Seek funding source and/or support self-sufficiency to support the current CCC model for all partners</w:t>
                  </w:r>
                </w:p>
              </w:tc>
              <w:tc>
                <w:tcPr>
                  <w:tcW w:w="1117" w:type="dxa"/>
                </w:tcPr>
                <w:p w14:paraId="40E4F526" w14:textId="00B8A567" w:rsidR="00507AA9" w:rsidRPr="00507AA9" w:rsidRDefault="00507AA9" w:rsidP="00507AA9">
                  <w:pPr>
                    <w:rPr>
                      <w:rFonts w:asciiTheme="majorHAnsi" w:hAnsiTheme="majorHAnsi" w:cstheme="majorHAnsi"/>
                      <w:sz w:val="18"/>
                      <w:szCs w:val="18"/>
                    </w:rPr>
                  </w:pPr>
                  <w:r w:rsidRPr="00507AA9">
                    <w:rPr>
                      <w:rFonts w:asciiTheme="majorHAnsi" w:hAnsiTheme="majorHAnsi" w:cstheme="majorHAnsi"/>
                      <w:sz w:val="18"/>
                      <w:szCs w:val="18"/>
                    </w:rPr>
                    <w:t>12/31/2021</w:t>
                  </w:r>
                </w:p>
              </w:tc>
              <w:tc>
                <w:tcPr>
                  <w:tcW w:w="1477" w:type="dxa"/>
                </w:tcPr>
                <w:p w14:paraId="2A9D7B0A" w14:textId="30EF1680" w:rsidR="00507AA9" w:rsidRPr="00507AA9" w:rsidRDefault="00507AA9" w:rsidP="00507AA9">
                  <w:pPr>
                    <w:rPr>
                      <w:rFonts w:asciiTheme="majorHAnsi" w:hAnsiTheme="majorHAnsi" w:cstheme="majorHAnsi"/>
                      <w:sz w:val="18"/>
                      <w:szCs w:val="18"/>
                    </w:rPr>
                  </w:pPr>
                  <w:r>
                    <w:rPr>
                      <w:rFonts w:asciiTheme="majorHAnsi" w:hAnsiTheme="majorHAnsi" w:cstheme="majorHAnsi"/>
                      <w:sz w:val="18"/>
                      <w:szCs w:val="18"/>
                    </w:rPr>
                    <w:t>-Staff time</w:t>
                  </w:r>
                </w:p>
              </w:tc>
              <w:tc>
                <w:tcPr>
                  <w:tcW w:w="1439" w:type="dxa"/>
                </w:tcPr>
                <w:p w14:paraId="7685E600" w14:textId="1863C5D1" w:rsidR="00507AA9" w:rsidRPr="00507AA9" w:rsidRDefault="00FD78DF" w:rsidP="00507AA9">
                  <w:pPr>
                    <w:rPr>
                      <w:rFonts w:asciiTheme="majorHAnsi" w:hAnsiTheme="majorHAnsi" w:cstheme="majorHAnsi"/>
                      <w:sz w:val="18"/>
                      <w:szCs w:val="18"/>
                    </w:rPr>
                  </w:pPr>
                  <w:r w:rsidRPr="0068410D">
                    <w:rPr>
                      <w:rFonts w:ascii="Arial" w:hAnsi="Arial" w:cs="Arial"/>
                      <w:sz w:val="18"/>
                      <w:szCs w:val="18"/>
                    </w:rPr>
                    <w:t>CG Public Health</w:t>
                  </w:r>
                </w:p>
              </w:tc>
              <w:tc>
                <w:tcPr>
                  <w:tcW w:w="2544" w:type="dxa"/>
                </w:tcPr>
                <w:p w14:paraId="09D5971F" w14:textId="6DF9994B" w:rsidR="00507AA9" w:rsidRPr="00415331" w:rsidRDefault="00507AA9" w:rsidP="00507AA9">
                  <w:pPr>
                    <w:rPr>
                      <w:rFonts w:ascii="Arial" w:hAnsi="Arial" w:cs="Arial"/>
                      <w:sz w:val="18"/>
                      <w:szCs w:val="18"/>
                    </w:rPr>
                  </w:pPr>
                  <w:r>
                    <w:rPr>
                      <w:rFonts w:ascii="Arial" w:hAnsi="Arial" w:cs="Arial"/>
                      <w:sz w:val="18"/>
                      <w:szCs w:val="18"/>
                    </w:rPr>
                    <w:t>-Increased capacity</w:t>
                  </w:r>
                </w:p>
              </w:tc>
            </w:tr>
            <w:bookmarkEnd w:id="20"/>
            <w:tr w:rsidR="00507AA9" w:rsidRPr="00415331" w14:paraId="68142743" w14:textId="77777777" w:rsidTr="00677D86">
              <w:tc>
                <w:tcPr>
                  <w:tcW w:w="3611" w:type="dxa"/>
                </w:tcPr>
                <w:p w14:paraId="5589DCA9" w14:textId="501FD7F9" w:rsidR="00507AA9" w:rsidRPr="00507AA9" w:rsidRDefault="00507AA9" w:rsidP="00507AA9">
                  <w:pPr>
                    <w:rPr>
                      <w:rFonts w:asciiTheme="majorHAnsi" w:hAnsiTheme="majorHAnsi" w:cstheme="majorHAnsi"/>
                      <w:bCs/>
                      <w:sz w:val="18"/>
                      <w:szCs w:val="18"/>
                    </w:rPr>
                  </w:pPr>
                  <w:r w:rsidRPr="00507AA9">
                    <w:rPr>
                      <w:rFonts w:asciiTheme="majorHAnsi" w:hAnsiTheme="majorHAnsi" w:cstheme="majorHAnsi"/>
                      <w:sz w:val="18"/>
                      <w:szCs w:val="18"/>
                    </w:rPr>
                    <w:t>Add new Steering Team members/stakeholders and convene at least quarterly</w:t>
                  </w:r>
                </w:p>
              </w:tc>
              <w:tc>
                <w:tcPr>
                  <w:tcW w:w="1117" w:type="dxa"/>
                </w:tcPr>
                <w:p w14:paraId="24E31E55" w14:textId="0E83A854" w:rsidR="00507AA9" w:rsidRPr="00507AA9" w:rsidRDefault="00507AA9" w:rsidP="00507AA9">
                  <w:pPr>
                    <w:rPr>
                      <w:rFonts w:asciiTheme="majorHAnsi" w:hAnsiTheme="majorHAnsi" w:cstheme="majorHAnsi"/>
                      <w:sz w:val="18"/>
                      <w:szCs w:val="18"/>
                    </w:rPr>
                  </w:pPr>
                  <w:r w:rsidRPr="00507AA9">
                    <w:rPr>
                      <w:rFonts w:asciiTheme="majorHAnsi" w:hAnsiTheme="majorHAnsi" w:cstheme="majorHAnsi"/>
                      <w:sz w:val="18"/>
                      <w:szCs w:val="18"/>
                    </w:rPr>
                    <w:t>12/31/2021</w:t>
                  </w:r>
                </w:p>
              </w:tc>
              <w:tc>
                <w:tcPr>
                  <w:tcW w:w="1477" w:type="dxa"/>
                </w:tcPr>
                <w:p w14:paraId="5D11F2B4" w14:textId="77777777" w:rsidR="00507AA9" w:rsidRDefault="00507AA9" w:rsidP="00507AA9">
                  <w:pPr>
                    <w:rPr>
                      <w:rFonts w:ascii="Arial" w:hAnsi="Arial" w:cs="Arial"/>
                      <w:sz w:val="18"/>
                      <w:szCs w:val="18"/>
                    </w:rPr>
                  </w:pPr>
                  <w:r>
                    <w:rPr>
                      <w:rFonts w:ascii="Arial" w:hAnsi="Arial" w:cs="Arial"/>
                      <w:sz w:val="18"/>
                      <w:szCs w:val="18"/>
                    </w:rPr>
                    <w:t>-Staff time</w:t>
                  </w:r>
                </w:p>
                <w:p w14:paraId="1498C28D" w14:textId="77777777" w:rsidR="00507AA9" w:rsidRDefault="00507AA9" w:rsidP="00507AA9">
                  <w:pPr>
                    <w:rPr>
                      <w:rFonts w:ascii="Arial" w:hAnsi="Arial" w:cs="Arial"/>
                      <w:sz w:val="18"/>
                      <w:szCs w:val="18"/>
                    </w:rPr>
                  </w:pPr>
                  <w:r>
                    <w:rPr>
                      <w:rFonts w:ascii="Arial" w:hAnsi="Arial" w:cs="Arial"/>
                      <w:sz w:val="18"/>
                      <w:szCs w:val="18"/>
                    </w:rPr>
                    <w:t>-Meeting space</w:t>
                  </w:r>
                </w:p>
                <w:p w14:paraId="380F5BAD" w14:textId="436C68EC" w:rsidR="00507AA9" w:rsidRPr="00507AA9" w:rsidRDefault="00507AA9" w:rsidP="00507AA9">
                  <w:pPr>
                    <w:rPr>
                      <w:rFonts w:asciiTheme="majorHAnsi" w:hAnsiTheme="majorHAnsi" w:cstheme="majorHAnsi"/>
                      <w:sz w:val="18"/>
                      <w:szCs w:val="18"/>
                    </w:rPr>
                  </w:pPr>
                  <w:r>
                    <w:rPr>
                      <w:rFonts w:ascii="Arial" w:hAnsi="Arial" w:cs="Arial"/>
                      <w:sz w:val="18"/>
                      <w:szCs w:val="18"/>
                    </w:rPr>
                    <w:t>-Technology</w:t>
                  </w:r>
                </w:p>
              </w:tc>
              <w:tc>
                <w:tcPr>
                  <w:tcW w:w="1439" w:type="dxa"/>
                </w:tcPr>
                <w:p w14:paraId="403CC98C" w14:textId="5454D2D3" w:rsidR="00507AA9" w:rsidRPr="00507AA9" w:rsidRDefault="00FD78DF" w:rsidP="00507AA9">
                  <w:pPr>
                    <w:rPr>
                      <w:rFonts w:asciiTheme="majorHAnsi" w:hAnsiTheme="majorHAnsi" w:cstheme="majorHAnsi"/>
                      <w:sz w:val="18"/>
                      <w:szCs w:val="18"/>
                    </w:rPr>
                  </w:pPr>
                  <w:r w:rsidRPr="0068410D">
                    <w:rPr>
                      <w:rFonts w:ascii="Arial" w:hAnsi="Arial" w:cs="Arial"/>
                      <w:sz w:val="18"/>
                      <w:szCs w:val="18"/>
                    </w:rPr>
                    <w:t>CG Public Health</w:t>
                  </w:r>
                </w:p>
              </w:tc>
              <w:tc>
                <w:tcPr>
                  <w:tcW w:w="2544" w:type="dxa"/>
                </w:tcPr>
                <w:p w14:paraId="08A54411" w14:textId="77777777" w:rsidR="00507AA9" w:rsidRDefault="00507AA9" w:rsidP="00507AA9">
                  <w:pPr>
                    <w:rPr>
                      <w:rFonts w:ascii="Arial" w:hAnsi="Arial" w:cs="Arial"/>
                      <w:sz w:val="18"/>
                      <w:szCs w:val="18"/>
                    </w:rPr>
                  </w:pPr>
                  <w:r>
                    <w:rPr>
                      <w:rFonts w:ascii="Arial" w:hAnsi="Arial" w:cs="Arial"/>
                      <w:sz w:val="18"/>
                      <w:szCs w:val="18"/>
                    </w:rPr>
                    <w:t>-Increase collaboration and communication</w:t>
                  </w:r>
                </w:p>
                <w:p w14:paraId="770CE78F" w14:textId="26627356" w:rsidR="00507AA9" w:rsidRPr="00415331" w:rsidRDefault="00507AA9" w:rsidP="00507AA9">
                  <w:pPr>
                    <w:rPr>
                      <w:rFonts w:ascii="Arial" w:hAnsi="Arial" w:cs="Arial"/>
                      <w:sz w:val="18"/>
                      <w:szCs w:val="18"/>
                    </w:rPr>
                  </w:pPr>
                  <w:r>
                    <w:rPr>
                      <w:rFonts w:ascii="Arial" w:hAnsi="Arial" w:cs="Arial"/>
                      <w:sz w:val="18"/>
                      <w:szCs w:val="18"/>
                    </w:rPr>
                    <w:t xml:space="preserve">-Less duplication  </w:t>
                  </w:r>
                </w:p>
              </w:tc>
            </w:tr>
            <w:tr w:rsidR="00507AA9" w:rsidRPr="00415331" w14:paraId="218419B2" w14:textId="77777777" w:rsidTr="00677D86">
              <w:trPr>
                <w:trHeight w:val="485"/>
              </w:trPr>
              <w:tc>
                <w:tcPr>
                  <w:tcW w:w="3611" w:type="dxa"/>
                </w:tcPr>
                <w:p w14:paraId="6833297A" w14:textId="1D07F8C6" w:rsidR="00507AA9" w:rsidRPr="006356DF" w:rsidRDefault="00507AA9" w:rsidP="00507AA9">
                  <w:pPr>
                    <w:rPr>
                      <w:rFonts w:ascii="Arial" w:hAnsi="Arial" w:cs="Arial"/>
                      <w:bCs/>
                      <w:sz w:val="18"/>
                      <w:szCs w:val="18"/>
                    </w:rPr>
                  </w:pPr>
                  <w:r w:rsidRPr="00677D86">
                    <w:rPr>
                      <w:rFonts w:ascii="Arial" w:hAnsi="Arial" w:cs="Arial"/>
                      <w:bCs/>
                      <w:sz w:val="18"/>
                      <w:szCs w:val="18"/>
                    </w:rPr>
                    <w:t>Commit to community</w:t>
                  </w:r>
                  <w:r>
                    <w:rPr>
                      <w:rFonts w:ascii="Arial" w:hAnsi="Arial" w:cs="Arial"/>
                      <w:bCs/>
                      <w:sz w:val="18"/>
                      <w:szCs w:val="18"/>
                    </w:rPr>
                    <w:t>-</w:t>
                  </w:r>
                  <w:r w:rsidRPr="00677D86">
                    <w:rPr>
                      <w:rFonts w:ascii="Arial" w:hAnsi="Arial" w:cs="Arial"/>
                      <w:bCs/>
                      <w:sz w:val="18"/>
                      <w:szCs w:val="18"/>
                    </w:rPr>
                    <w:t>wide coordination meetings involving "nontraditional" partner</w:t>
                  </w:r>
                  <w:r>
                    <w:rPr>
                      <w:rFonts w:ascii="Arial" w:hAnsi="Arial" w:cs="Arial"/>
                      <w:bCs/>
                      <w:sz w:val="18"/>
                      <w:szCs w:val="18"/>
                    </w:rPr>
                    <w:t xml:space="preserve">s as well as </w:t>
                  </w:r>
                  <w:r w:rsidRPr="00677D86">
                    <w:rPr>
                      <w:rFonts w:ascii="Arial" w:hAnsi="Arial" w:cs="Arial"/>
                      <w:bCs/>
                      <w:sz w:val="18"/>
                      <w:szCs w:val="18"/>
                    </w:rPr>
                    <w:t>process makers (supervisors rather than policy</w:t>
                  </w:r>
                  <w:r>
                    <w:rPr>
                      <w:rFonts w:ascii="Arial" w:hAnsi="Arial" w:cs="Arial"/>
                      <w:bCs/>
                      <w:sz w:val="18"/>
                      <w:szCs w:val="18"/>
                    </w:rPr>
                    <w:t>-</w:t>
                  </w:r>
                  <w:r w:rsidRPr="00677D86">
                    <w:rPr>
                      <w:rFonts w:ascii="Arial" w:hAnsi="Arial" w:cs="Arial"/>
                      <w:bCs/>
                      <w:sz w:val="18"/>
                      <w:szCs w:val="18"/>
                    </w:rPr>
                    <w:t>making directors) of area agencies who provide health care and/or agencies who assist in patients accessing services</w:t>
                  </w:r>
                  <w:r>
                    <w:rPr>
                      <w:rFonts w:ascii="Arial" w:hAnsi="Arial" w:cs="Arial"/>
                      <w:bCs/>
                      <w:sz w:val="18"/>
                      <w:szCs w:val="18"/>
                    </w:rPr>
                    <w:t>. Meet twice a year.</w:t>
                  </w:r>
                </w:p>
              </w:tc>
              <w:tc>
                <w:tcPr>
                  <w:tcW w:w="1117" w:type="dxa"/>
                </w:tcPr>
                <w:p w14:paraId="0DCB1BFE" w14:textId="1C9C1DF5" w:rsidR="00507AA9" w:rsidRPr="00415331" w:rsidRDefault="00507AA9" w:rsidP="00507AA9">
                  <w:pPr>
                    <w:rPr>
                      <w:rFonts w:ascii="Arial" w:hAnsi="Arial" w:cs="Arial"/>
                      <w:sz w:val="18"/>
                      <w:szCs w:val="18"/>
                    </w:rPr>
                  </w:pPr>
                  <w:r>
                    <w:rPr>
                      <w:rFonts w:ascii="Arial" w:hAnsi="Arial" w:cs="Arial"/>
                      <w:sz w:val="18"/>
                      <w:szCs w:val="18"/>
                    </w:rPr>
                    <w:t>03/31/2022</w:t>
                  </w:r>
                </w:p>
              </w:tc>
              <w:tc>
                <w:tcPr>
                  <w:tcW w:w="1477" w:type="dxa"/>
                </w:tcPr>
                <w:p w14:paraId="702BEB57" w14:textId="60A2881B" w:rsidR="00507AA9" w:rsidRDefault="00507AA9" w:rsidP="00507AA9">
                  <w:pPr>
                    <w:rPr>
                      <w:rFonts w:ascii="Arial" w:hAnsi="Arial" w:cs="Arial"/>
                      <w:sz w:val="18"/>
                      <w:szCs w:val="18"/>
                    </w:rPr>
                  </w:pPr>
                  <w:r>
                    <w:rPr>
                      <w:rFonts w:ascii="Arial" w:hAnsi="Arial" w:cs="Arial"/>
                      <w:sz w:val="18"/>
                      <w:szCs w:val="18"/>
                    </w:rPr>
                    <w:t>-Staff time</w:t>
                  </w:r>
                </w:p>
                <w:p w14:paraId="5631F19F" w14:textId="4A7F11A1" w:rsidR="00507AA9" w:rsidRDefault="00507AA9" w:rsidP="00507AA9">
                  <w:pPr>
                    <w:rPr>
                      <w:rFonts w:ascii="Arial" w:hAnsi="Arial" w:cs="Arial"/>
                      <w:sz w:val="18"/>
                      <w:szCs w:val="18"/>
                    </w:rPr>
                  </w:pPr>
                  <w:r>
                    <w:rPr>
                      <w:rFonts w:ascii="Arial" w:hAnsi="Arial" w:cs="Arial"/>
                      <w:sz w:val="18"/>
                      <w:szCs w:val="18"/>
                    </w:rPr>
                    <w:t>-Meeting space</w:t>
                  </w:r>
                </w:p>
                <w:p w14:paraId="43FD9D9D" w14:textId="7093D795" w:rsidR="00507AA9" w:rsidRPr="00415331" w:rsidRDefault="00507AA9" w:rsidP="00507AA9">
                  <w:pPr>
                    <w:rPr>
                      <w:rFonts w:ascii="Arial" w:hAnsi="Arial" w:cs="Arial"/>
                      <w:sz w:val="18"/>
                      <w:szCs w:val="18"/>
                    </w:rPr>
                  </w:pPr>
                  <w:r>
                    <w:rPr>
                      <w:rFonts w:ascii="Arial" w:hAnsi="Arial" w:cs="Arial"/>
                      <w:sz w:val="18"/>
                      <w:szCs w:val="18"/>
                    </w:rPr>
                    <w:t>-Technology</w:t>
                  </w:r>
                </w:p>
              </w:tc>
              <w:tc>
                <w:tcPr>
                  <w:tcW w:w="1439" w:type="dxa"/>
                </w:tcPr>
                <w:p w14:paraId="73946EAB" w14:textId="22F19860" w:rsidR="00507AA9" w:rsidRPr="00415331" w:rsidRDefault="00507AA9" w:rsidP="00507AA9">
                  <w:pPr>
                    <w:rPr>
                      <w:rFonts w:ascii="Arial" w:hAnsi="Arial" w:cs="Arial"/>
                      <w:sz w:val="18"/>
                      <w:szCs w:val="18"/>
                    </w:rPr>
                  </w:pPr>
                  <w:r w:rsidRPr="0068410D">
                    <w:rPr>
                      <w:rFonts w:ascii="Arial" w:hAnsi="Arial" w:cs="Arial"/>
                      <w:sz w:val="18"/>
                      <w:szCs w:val="18"/>
                    </w:rPr>
                    <w:t>CG Public Health</w:t>
                  </w:r>
                </w:p>
              </w:tc>
              <w:tc>
                <w:tcPr>
                  <w:tcW w:w="2544" w:type="dxa"/>
                </w:tcPr>
                <w:p w14:paraId="4FAC119E" w14:textId="5EE5D50A" w:rsidR="00507AA9" w:rsidRDefault="00507AA9" w:rsidP="00507AA9">
                  <w:pPr>
                    <w:rPr>
                      <w:rFonts w:ascii="Arial" w:hAnsi="Arial" w:cs="Arial"/>
                      <w:sz w:val="18"/>
                      <w:szCs w:val="18"/>
                    </w:rPr>
                  </w:pPr>
                  <w:r>
                    <w:rPr>
                      <w:rFonts w:ascii="Arial" w:hAnsi="Arial" w:cs="Arial"/>
                      <w:sz w:val="18"/>
                      <w:szCs w:val="18"/>
                    </w:rPr>
                    <w:t>-Increase collaboration and communication</w:t>
                  </w:r>
                </w:p>
                <w:p w14:paraId="20667FC6" w14:textId="1285C855" w:rsidR="00507AA9" w:rsidRPr="00415331" w:rsidRDefault="00507AA9" w:rsidP="00507AA9">
                  <w:pPr>
                    <w:rPr>
                      <w:rFonts w:ascii="Arial" w:hAnsi="Arial" w:cs="Arial"/>
                      <w:sz w:val="18"/>
                      <w:szCs w:val="18"/>
                    </w:rPr>
                  </w:pPr>
                  <w:r>
                    <w:rPr>
                      <w:rFonts w:ascii="Arial" w:hAnsi="Arial" w:cs="Arial"/>
                      <w:sz w:val="18"/>
                      <w:szCs w:val="18"/>
                    </w:rPr>
                    <w:t xml:space="preserve">-Less duplication </w:t>
                  </w:r>
                </w:p>
              </w:tc>
            </w:tr>
            <w:tr w:rsidR="00507AA9" w:rsidRPr="00415331" w14:paraId="750E65B6" w14:textId="77777777" w:rsidTr="00677D86">
              <w:trPr>
                <w:trHeight w:val="485"/>
              </w:trPr>
              <w:tc>
                <w:tcPr>
                  <w:tcW w:w="3611" w:type="dxa"/>
                </w:tcPr>
                <w:p w14:paraId="45C782BF" w14:textId="1CE95BF0" w:rsidR="00507AA9" w:rsidRDefault="00507AA9" w:rsidP="00507AA9">
                  <w:pPr>
                    <w:rPr>
                      <w:rFonts w:ascii="Arial" w:hAnsi="Arial" w:cs="Arial"/>
                      <w:bCs/>
                      <w:sz w:val="18"/>
                      <w:szCs w:val="18"/>
                    </w:rPr>
                  </w:pPr>
                  <w:r w:rsidRPr="00507AA9">
                    <w:rPr>
                      <w:rFonts w:ascii="Arial" w:hAnsi="Arial" w:cs="Arial"/>
                      <w:bCs/>
                      <w:sz w:val="18"/>
                      <w:szCs w:val="18"/>
                    </w:rPr>
                    <w:t>Work as a team for patient care in community based and clinical settings</w:t>
                  </w:r>
                </w:p>
              </w:tc>
              <w:tc>
                <w:tcPr>
                  <w:tcW w:w="1117" w:type="dxa"/>
                </w:tcPr>
                <w:p w14:paraId="11EFC570" w14:textId="39BBCB9B" w:rsidR="00507AA9" w:rsidRDefault="00507AA9" w:rsidP="00507AA9">
                  <w:pPr>
                    <w:rPr>
                      <w:rFonts w:ascii="Arial" w:hAnsi="Arial" w:cs="Arial"/>
                      <w:sz w:val="18"/>
                      <w:szCs w:val="18"/>
                    </w:rPr>
                  </w:pPr>
                  <w:r>
                    <w:rPr>
                      <w:rFonts w:ascii="Arial" w:hAnsi="Arial" w:cs="Arial"/>
                      <w:sz w:val="18"/>
                      <w:szCs w:val="18"/>
                    </w:rPr>
                    <w:t>12/31/2023</w:t>
                  </w:r>
                </w:p>
              </w:tc>
              <w:tc>
                <w:tcPr>
                  <w:tcW w:w="1477" w:type="dxa"/>
                </w:tcPr>
                <w:p w14:paraId="252A07E4" w14:textId="77777777" w:rsidR="00507AA9" w:rsidRDefault="00507AA9" w:rsidP="00507AA9">
                  <w:pPr>
                    <w:rPr>
                      <w:rFonts w:ascii="Arial" w:hAnsi="Arial" w:cs="Arial"/>
                      <w:sz w:val="18"/>
                      <w:szCs w:val="18"/>
                    </w:rPr>
                  </w:pPr>
                  <w:r>
                    <w:rPr>
                      <w:rFonts w:ascii="Arial" w:hAnsi="Arial" w:cs="Arial"/>
                      <w:sz w:val="18"/>
                      <w:szCs w:val="18"/>
                    </w:rPr>
                    <w:t>-Staff time</w:t>
                  </w:r>
                </w:p>
                <w:p w14:paraId="36760A51" w14:textId="77777777" w:rsidR="00507AA9" w:rsidRDefault="00507AA9" w:rsidP="00507AA9">
                  <w:pPr>
                    <w:rPr>
                      <w:rFonts w:ascii="Arial" w:hAnsi="Arial" w:cs="Arial"/>
                      <w:sz w:val="18"/>
                      <w:szCs w:val="18"/>
                    </w:rPr>
                  </w:pPr>
                </w:p>
              </w:tc>
              <w:tc>
                <w:tcPr>
                  <w:tcW w:w="1439" w:type="dxa"/>
                </w:tcPr>
                <w:p w14:paraId="69769AD8" w14:textId="61CCDE02" w:rsidR="00507AA9" w:rsidRDefault="00507AA9" w:rsidP="00507AA9">
                  <w:pPr>
                    <w:rPr>
                      <w:rFonts w:ascii="Arial" w:hAnsi="Arial" w:cs="Arial"/>
                      <w:sz w:val="18"/>
                      <w:szCs w:val="18"/>
                    </w:rPr>
                  </w:pPr>
                  <w:r>
                    <w:rPr>
                      <w:rFonts w:ascii="Arial" w:hAnsi="Arial" w:cs="Arial"/>
                      <w:sz w:val="18"/>
                      <w:szCs w:val="18"/>
                    </w:rPr>
                    <w:t>All</w:t>
                  </w:r>
                </w:p>
              </w:tc>
              <w:tc>
                <w:tcPr>
                  <w:tcW w:w="2544" w:type="dxa"/>
                </w:tcPr>
                <w:p w14:paraId="061F2D02" w14:textId="72AA6510" w:rsidR="00507AA9" w:rsidRDefault="00507AA9" w:rsidP="00507AA9">
                  <w:pPr>
                    <w:rPr>
                      <w:rFonts w:ascii="Arial" w:hAnsi="Arial" w:cs="Arial"/>
                      <w:sz w:val="18"/>
                      <w:szCs w:val="18"/>
                    </w:rPr>
                  </w:pPr>
                  <w:r>
                    <w:rPr>
                      <w:rFonts w:ascii="Arial" w:hAnsi="Arial" w:cs="Arial"/>
                      <w:sz w:val="18"/>
                      <w:szCs w:val="18"/>
                    </w:rPr>
                    <w:t>-Improved patient outcomes</w:t>
                  </w:r>
                </w:p>
              </w:tc>
            </w:tr>
            <w:tr w:rsidR="00507AA9" w:rsidRPr="00415331" w14:paraId="6D887D7D" w14:textId="77777777" w:rsidTr="00677D86">
              <w:trPr>
                <w:trHeight w:val="485"/>
              </w:trPr>
              <w:tc>
                <w:tcPr>
                  <w:tcW w:w="3611" w:type="dxa"/>
                </w:tcPr>
                <w:p w14:paraId="2872D2A5" w14:textId="5AB15BCA" w:rsidR="00507AA9" w:rsidRPr="00677D86" w:rsidRDefault="00507AA9" w:rsidP="00507AA9">
                  <w:pPr>
                    <w:rPr>
                      <w:rFonts w:ascii="Arial" w:hAnsi="Arial" w:cs="Arial"/>
                      <w:bCs/>
                      <w:sz w:val="18"/>
                      <w:szCs w:val="18"/>
                    </w:rPr>
                  </w:pPr>
                  <w:r>
                    <w:rPr>
                      <w:rFonts w:ascii="Arial" w:hAnsi="Arial" w:cs="Arial"/>
                      <w:bCs/>
                      <w:sz w:val="18"/>
                      <w:szCs w:val="18"/>
                    </w:rPr>
                    <w:t>Incorporate a single, agreed-upon referral resource directory to connect clients/patients to resources/services</w:t>
                  </w:r>
                </w:p>
              </w:tc>
              <w:tc>
                <w:tcPr>
                  <w:tcW w:w="1117" w:type="dxa"/>
                </w:tcPr>
                <w:p w14:paraId="5807DC0E" w14:textId="0E3809A3" w:rsidR="00507AA9" w:rsidRDefault="00507AA9" w:rsidP="00507AA9">
                  <w:pPr>
                    <w:rPr>
                      <w:rFonts w:ascii="Arial" w:hAnsi="Arial" w:cs="Arial"/>
                      <w:sz w:val="18"/>
                      <w:szCs w:val="18"/>
                    </w:rPr>
                  </w:pPr>
                  <w:r>
                    <w:rPr>
                      <w:rFonts w:ascii="Arial" w:hAnsi="Arial" w:cs="Arial"/>
                      <w:sz w:val="18"/>
                      <w:szCs w:val="18"/>
                    </w:rPr>
                    <w:t>06/30/2022</w:t>
                  </w:r>
                </w:p>
              </w:tc>
              <w:tc>
                <w:tcPr>
                  <w:tcW w:w="1477" w:type="dxa"/>
                </w:tcPr>
                <w:p w14:paraId="16D660AC" w14:textId="77777777" w:rsidR="00507AA9" w:rsidRDefault="00507AA9" w:rsidP="00507AA9">
                  <w:pPr>
                    <w:rPr>
                      <w:rFonts w:ascii="Arial" w:hAnsi="Arial" w:cs="Arial"/>
                      <w:sz w:val="18"/>
                      <w:szCs w:val="18"/>
                    </w:rPr>
                  </w:pPr>
                  <w:r>
                    <w:rPr>
                      <w:rFonts w:ascii="Arial" w:hAnsi="Arial" w:cs="Arial"/>
                      <w:sz w:val="18"/>
                      <w:szCs w:val="18"/>
                    </w:rPr>
                    <w:t>-Staff time</w:t>
                  </w:r>
                </w:p>
                <w:p w14:paraId="394771A3" w14:textId="77777777" w:rsidR="00507AA9" w:rsidRDefault="00507AA9" w:rsidP="00507AA9">
                  <w:pPr>
                    <w:rPr>
                      <w:rFonts w:ascii="Arial" w:hAnsi="Arial" w:cs="Arial"/>
                      <w:sz w:val="18"/>
                      <w:szCs w:val="18"/>
                    </w:rPr>
                  </w:pPr>
                  <w:r>
                    <w:rPr>
                      <w:rFonts w:ascii="Arial" w:hAnsi="Arial" w:cs="Arial"/>
                      <w:sz w:val="18"/>
                      <w:szCs w:val="18"/>
                    </w:rPr>
                    <w:t>-Internet</w:t>
                  </w:r>
                </w:p>
                <w:p w14:paraId="4091F64E" w14:textId="77777777" w:rsidR="00507AA9" w:rsidRDefault="00507AA9" w:rsidP="00507AA9">
                  <w:pPr>
                    <w:rPr>
                      <w:rFonts w:ascii="Arial" w:hAnsi="Arial" w:cs="Arial"/>
                      <w:sz w:val="18"/>
                      <w:szCs w:val="18"/>
                    </w:rPr>
                  </w:pPr>
                </w:p>
              </w:tc>
              <w:tc>
                <w:tcPr>
                  <w:tcW w:w="1439" w:type="dxa"/>
                </w:tcPr>
                <w:p w14:paraId="3AA2D36C" w14:textId="04DF5B2D" w:rsidR="00507AA9" w:rsidRPr="0068410D" w:rsidRDefault="00507AA9" w:rsidP="00507AA9">
                  <w:pPr>
                    <w:rPr>
                      <w:rFonts w:ascii="Arial" w:hAnsi="Arial" w:cs="Arial"/>
                      <w:sz w:val="18"/>
                      <w:szCs w:val="18"/>
                    </w:rPr>
                  </w:pPr>
                  <w:r>
                    <w:rPr>
                      <w:rFonts w:ascii="Arial" w:hAnsi="Arial" w:cs="Arial"/>
                      <w:sz w:val="18"/>
                      <w:szCs w:val="18"/>
                    </w:rPr>
                    <w:t>All</w:t>
                  </w:r>
                </w:p>
              </w:tc>
              <w:tc>
                <w:tcPr>
                  <w:tcW w:w="2544" w:type="dxa"/>
                </w:tcPr>
                <w:p w14:paraId="13959BD9" w14:textId="63535D95" w:rsidR="00507AA9" w:rsidRDefault="00FD78DF" w:rsidP="00507AA9">
                  <w:pPr>
                    <w:rPr>
                      <w:rFonts w:ascii="Arial" w:hAnsi="Arial" w:cs="Arial"/>
                      <w:sz w:val="18"/>
                      <w:szCs w:val="18"/>
                    </w:rPr>
                  </w:pPr>
                  <w:r>
                    <w:rPr>
                      <w:rFonts w:ascii="Arial" w:hAnsi="Arial" w:cs="Arial"/>
                      <w:sz w:val="18"/>
                      <w:szCs w:val="18"/>
                    </w:rPr>
                    <w:t>-</w:t>
                  </w:r>
                  <w:r w:rsidR="00507AA9">
                    <w:rPr>
                      <w:rFonts w:ascii="Arial" w:hAnsi="Arial" w:cs="Arial"/>
                      <w:sz w:val="18"/>
                      <w:szCs w:val="18"/>
                    </w:rPr>
                    <w:t>Increased awareness of resources/services</w:t>
                  </w:r>
                </w:p>
              </w:tc>
            </w:tr>
            <w:tr w:rsidR="00507AA9" w:rsidRPr="00415331" w14:paraId="1B34BEAF" w14:textId="77777777" w:rsidTr="00677D86">
              <w:trPr>
                <w:trHeight w:val="485"/>
              </w:trPr>
              <w:tc>
                <w:tcPr>
                  <w:tcW w:w="3611" w:type="dxa"/>
                </w:tcPr>
                <w:p w14:paraId="1725F219" w14:textId="72CF2D7A" w:rsidR="00507AA9" w:rsidRPr="00677D86" w:rsidRDefault="00507AA9" w:rsidP="00507AA9">
                  <w:pPr>
                    <w:rPr>
                      <w:rFonts w:ascii="Arial" w:hAnsi="Arial" w:cs="Arial"/>
                      <w:bCs/>
                      <w:sz w:val="18"/>
                      <w:szCs w:val="18"/>
                    </w:rPr>
                  </w:pPr>
                  <w:r>
                    <w:rPr>
                      <w:rFonts w:ascii="Arial" w:hAnsi="Arial" w:cs="Arial"/>
                      <w:bCs/>
                      <w:sz w:val="18"/>
                      <w:szCs w:val="18"/>
                    </w:rPr>
                    <w:t xml:space="preserve">Add community messaging as a standing agenda item at community coordination meetings </w:t>
                  </w:r>
                </w:p>
              </w:tc>
              <w:tc>
                <w:tcPr>
                  <w:tcW w:w="1117" w:type="dxa"/>
                </w:tcPr>
                <w:p w14:paraId="25C56DDE" w14:textId="11109324" w:rsidR="00507AA9" w:rsidRDefault="00507AA9" w:rsidP="00507AA9">
                  <w:pPr>
                    <w:rPr>
                      <w:rFonts w:ascii="Arial" w:hAnsi="Arial" w:cs="Arial"/>
                      <w:sz w:val="18"/>
                      <w:szCs w:val="18"/>
                    </w:rPr>
                  </w:pPr>
                  <w:r>
                    <w:rPr>
                      <w:rFonts w:ascii="Arial" w:hAnsi="Arial" w:cs="Arial"/>
                      <w:sz w:val="18"/>
                      <w:szCs w:val="18"/>
                    </w:rPr>
                    <w:t>01/01/2022</w:t>
                  </w:r>
                </w:p>
              </w:tc>
              <w:tc>
                <w:tcPr>
                  <w:tcW w:w="1477" w:type="dxa"/>
                </w:tcPr>
                <w:p w14:paraId="43E97C42" w14:textId="77777777" w:rsidR="00507AA9" w:rsidRDefault="00507AA9" w:rsidP="00507AA9">
                  <w:pPr>
                    <w:rPr>
                      <w:rFonts w:ascii="Arial" w:hAnsi="Arial" w:cs="Arial"/>
                      <w:sz w:val="18"/>
                      <w:szCs w:val="18"/>
                    </w:rPr>
                  </w:pPr>
                  <w:r>
                    <w:rPr>
                      <w:rFonts w:ascii="Arial" w:hAnsi="Arial" w:cs="Arial"/>
                      <w:sz w:val="18"/>
                      <w:szCs w:val="18"/>
                    </w:rPr>
                    <w:t>-Staff time</w:t>
                  </w:r>
                </w:p>
                <w:p w14:paraId="2214ADC0" w14:textId="77777777" w:rsidR="00507AA9" w:rsidRDefault="00507AA9" w:rsidP="00507AA9">
                  <w:pPr>
                    <w:rPr>
                      <w:rFonts w:ascii="Arial" w:hAnsi="Arial" w:cs="Arial"/>
                      <w:sz w:val="18"/>
                      <w:szCs w:val="18"/>
                    </w:rPr>
                  </w:pPr>
                </w:p>
              </w:tc>
              <w:tc>
                <w:tcPr>
                  <w:tcW w:w="1439" w:type="dxa"/>
                </w:tcPr>
                <w:p w14:paraId="0E5A58E6" w14:textId="6F50C1F2" w:rsidR="00507AA9" w:rsidRPr="0068410D" w:rsidRDefault="00507AA9" w:rsidP="00507AA9">
                  <w:pPr>
                    <w:rPr>
                      <w:rFonts w:ascii="Arial" w:hAnsi="Arial" w:cs="Arial"/>
                      <w:sz w:val="18"/>
                      <w:szCs w:val="18"/>
                    </w:rPr>
                  </w:pPr>
                  <w:r w:rsidRPr="0068410D">
                    <w:rPr>
                      <w:rFonts w:ascii="Arial" w:hAnsi="Arial" w:cs="Arial"/>
                      <w:sz w:val="18"/>
                      <w:szCs w:val="18"/>
                    </w:rPr>
                    <w:t>CG Public Health</w:t>
                  </w:r>
                </w:p>
              </w:tc>
              <w:tc>
                <w:tcPr>
                  <w:tcW w:w="2544" w:type="dxa"/>
                </w:tcPr>
                <w:p w14:paraId="3B11213C" w14:textId="103A0488" w:rsidR="00507AA9" w:rsidRDefault="00FD78DF" w:rsidP="00507AA9">
                  <w:pPr>
                    <w:rPr>
                      <w:rFonts w:ascii="Arial" w:hAnsi="Arial" w:cs="Arial"/>
                      <w:sz w:val="18"/>
                      <w:szCs w:val="18"/>
                    </w:rPr>
                  </w:pPr>
                  <w:r>
                    <w:rPr>
                      <w:rFonts w:ascii="Arial" w:hAnsi="Arial" w:cs="Arial"/>
                      <w:sz w:val="18"/>
                      <w:szCs w:val="18"/>
                    </w:rPr>
                    <w:t>-</w:t>
                  </w:r>
                  <w:r w:rsidR="00507AA9">
                    <w:rPr>
                      <w:rFonts w:ascii="Arial" w:hAnsi="Arial" w:cs="Arial"/>
                      <w:sz w:val="18"/>
                      <w:szCs w:val="18"/>
                    </w:rPr>
                    <w:t>Unified messaging</w:t>
                  </w:r>
                </w:p>
              </w:tc>
            </w:tr>
            <w:tr w:rsidR="00507AA9" w:rsidRPr="00415331" w14:paraId="0E5A25F4" w14:textId="77777777" w:rsidTr="00677D86">
              <w:trPr>
                <w:trHeight w:val="485"/>
              </w:trPr>
              <w:tc>
                <w:tcPr>
                  <w:tcW w:w="3611" w:type="dxa"/>
                </w:tcPr>
                <w:p w14:paraId="3EAF4EE8" w14:textId="4E4FE087" w:rsidR="00507AA9" w:rsidRPr="00677D86" w:rsidRDefault="00507AA9" w:rsidP="00507AA9">
                  <w:pPr>
                    <w:rPr>
                      <w:rFonts w:ascii="Arial" w:hAnsi="Arial" w:cs="Arial"/>
                      <w:bCs/>
                      <w:sz w:val="18"/>
                      <w:szCs w:val="18"/>
                    </w:rPr>
                  </w:pPr>
                  <w:r w:rsidRPr="006B768C">
                    <w:rPr>
                      <w:rFonts w:ascii="Arial" w:hAnsi="Arial" w:cs="Arial"/>
                      <w:bCs/>
                      <w:sz w:val="18"/>
                      <w:szCs w:val="18"/>
                    </w:rPr>
                    <w:t>Invite elected officials to community coordination meetings to share legislative priorities</w:t>
                  </w:r>
                </w:p>
              </w:tc>
              <w:tc>
                <w:tcPr>
                  <w:tcW w:w="1117" w:type="dxa"/>
                </w:tcPr>
                <w:p w14:paraId="6673014E" w14:textId="69656F43" w:rsidR="00507AA9" w:rsidRDefault="00507AA9" w:rsidP="00507AA9">
                  <w:pPr>
                    <w:rPr>
                      <w:rFonts w:ascii="Arial" w:hAnsi="Arial" w:cs="Arial"/>
                      <w:sz w:val="18"/>
                      <w:szCs w:val="18"/>
                    </w:rPr>
                  </w:pPr>
                  <w:r>
                    <w:rPr>
                      <w:rFonts w:ascii="Arial" w:hAnsi="Arial" w:cs="Arial"/>
                      <w:sz w:val="18"/>
                      <w:szCs w:val="18"/>
                    </w:rPr>
                    <w:t>01/01/2022</w:t>
                  </w:r>
                </w:p>
              </w:tc>
              <w:tc>
                <w:tcPr>
                  <w:tcW w:w="1477" w:type="dxa"/>
                </w:tcPr>
                <w:p w14:paraId="736A3D78" w14:textId="77777777" w:rsidR="00507AA9" w:rsidRDefault="00507AA9" w:rsidP="00507AA9">
                  <w:pPr>
                    <w:rPr>
                      <w:rFonts w:ascii="Arial" w:hAnsi="Arial" w:cs="Arial"/>
                      <w:sz w:val="18"/>
                      <w:szCs w:val="18"/>
                    </w:rPr>
                  </w:pPr>
                  <w:r>
                    <w:rPr>
                      <w:rFonts w:ascii="Arial" w:hAnsi="Arial" w:cs="Arial"/>
                      <w:sz w:val="18"/>
                      <w:szCs w:val="18"/>
                    </w:rPr>
                    <w:t>-Staff time</w:t>
                  </w:r>
                </w:p>
                <w:p w14:paraId="6506042C" w14:textId="77777777" w:rsidR="00507AA9" w:rsidRDefault="00507AA9" w:rsidP="00507AA9">
                  <w:pPr>
                    <w:rPr>
                      <w:rFonts w:ascii="Arial" w:hAnsi="Arial" w:cs="Arial"/>
                      <w:sz w:val="18"/>
                      <w:szCs w:val="18"/>
                    </w:rPr>
                  </w:pPr>
                </w:p>
              </w:tc>
              <w:tc>
                <w:tcPr>
                  <w:tcW w:w="1439" w:type="dxa"/>
                </w:tcPr>
                <w:p w14:paraId="32DAE8F9" w14:textId="4DC52685" w:rsidR="00507AA9" w:rsidRPr="0068410D" w:rsidRDefault="00507AA9" w:rsidP="00507AA9">
                  <w:pPr>
                    <w:rPr>
                      <w:rFonts w:ascii="Arial" w:hAnsi="Arial" w:cs="Arial"/>
                      <w:sz w:val="18"/>
                      <w:szCs w:val="18"/>
                    </w:rPr>
                  </w:pPr>
                  <w:r w:rsidRPr="0068410D">
                    <w:rPr>
                      <w:rFonts w:ascii="Arial" w:hAnsi="Arial" w:cs="Arial"/>
                      <w:sz w:val="18"/>
                      <w:szCs w:val="18"/>
                    </w:rPr>
                    <w:t>CG Public Health</w:t>
                  </w:r>
                </w:p>
              </w:tc>
              <w:tc>
                <w:tcPr>
                  <w:tcW w:w="2544" w:type="dxa"/>
                </w:tcPr>
                <w:p w14:paraId="13285BE5" w14:textId="5E777D0A" w:rsidR="00507AA9" w:rsidRDefault="00507AA9" w:rsidP="00507AA9">
                  <w:pPr>
                    <w:rPr>
                      <w:rFonts w:ascii="Arial" w:hAnsi="Arial" w:cs="Arial"/>
                      <w:sz w:val="18"/>
                      <w:szCs w:val="18"/>
                    </w:rPr>
                  </w:pPr>
                  <w:r>
                    <w:rPr>
                      <w:rFonts w:ascii="Arial" w:hAnsi="Arial" w:cs="Arial"/>
                      <w:sz w:val="18"/>
                      <w:szCs w:val="18"/>
                    </w:rPr>
                    <w:t>-Increased awareness of health issues/priorities</w:t>
                  </w:r>
                </w:p>
              </w:tc>
            </w:tr>
            <w:tr w:rsidR="00507AA9" w:rsidRPr="00415331" w14:paraId="12850576" w14:textId="77777777" w:rsidTr="00FD78DF">
              <w:trPr>
                <w:trHeight w:val="953"/>
              </w:trPr>
              <w:tc>
                <w:tcPr>
                  <w:tcW w:w="3611" w:type="dxa"/>
                </w:tcPr>
                <w:p w14:paraId="016BB5D0" w14:textId="55BB43B3" w:rsidR="00507AA9" w:rsidRPr="00C146F1" w:rsidRDefault="00507AA9" w:rsidP="00507AA9">
                  <w:pPr>
                    <w:spacing w:after="160" w:line="259" w:lineRule="auto"/>
                    <w:rPr>
                      <w:rFonts w:ascii="Arial" w:hAnsi="Arial" w:cs="Arial"/>
                      <w:sz w:val="18"/>
                      <w:szCs w:val="18"/>
                    </w:rPr>
                  </w:pPr>
                  <w:r w:rsidRPr="00C146F1">
                    <w:rPr>
                      <w:rFonts w:ascii="Arial" w:hAnsi="Arial" w:cs="Arial"/>
                      <w:sz w:val="18"/>
                      <w:szCs w:val="18"/>
                    </w:rPr>
                    <w:t>Partner with local congregations to provide support groups, faith formation</w:t>
                  </w:r>
                  <w:r>
                    <w:rPr>
                      <w:rFonts w:ascii="Arial" w:hAnsi="Arial" w:cs="Arial"/>
                      <w:sz w:val="18"/>
                      <w:szCs w:val="18"/>
                    </w:rPr>
                    <w:t xml:space="preserve"> </w:t>
                  </w:r>
                  <w:r w:rsidRPr="00C146F1">
                    <w:rPr>
                      <w:rFonts w:ascii="Arial" w:hAnsi="Arial" w:cs="Arial"/>
                      <w:sz w:val="18"/>
                      <w:szCs w:val="18"/>
                    </w:rPr>
                    <w:t>education, and youth outreach around public health goal</w:t>
                  </w:r>
                  <w:r>
                    <w:rPr>
                      <w:rFonts w:ascii="Arial" w:hAnsi="Arial" w:cs="Arial"/>
                      <w:sz w:val="18"/>
                      <w:szCs w:val="18"/>
                    </w:rPr>
                    <w:t>s.</w:t>
                  </w:r>
                </w:p>
              </w:tc>
              <w:tc>
                <w:tcPr>
                  <w:tcW w:w="1117" w:type="dxa"/>
                </w:tcPr>
                <w:p w14:paraId="1C2AA390" w14:textId="3993D834" w:rsidR="00507AA9" w:rsidRDefault="00507AA9" w:rsidP="00507AA9">
                  <w:pPr>
                    <w:rPr>
                      <w:rFonts w:ascii="Arial" w:hAnsi="Arial" w:cs="Arial"/>
                      <w:sz w:val="18"/>
                      <w:szCs w:val="18"/>
                    </w:rPr>
                  </w:pPr>
                  <w:r>
                    <w:rPr>
                      <w:rFonts w:ascii="Arial" w:hAnsi="Arial" w:cs="Arial"/>
                      <w:sz w:val="18"/>
                      <w:szCs w:val="18"/>
                    </w:rPr>
                    <w:t>12/31/2023</w:t>
                  </w:r>
                </w:p>
              </w:tc>
              <w:tc>
                <w:tcPr>
                  <w:tcW w:w="1477" w:type="dxa"/>
                </w:tcPr>
                <w:p w14:paraId="35CBCDD6" w14:textId="628DE3FE" w:rsidR="00507AA9" w:rsidRDefault="00507AA9" w:rsidP="00507AA9">
                  <w:pPr>
                    <w:rPr>
                      <w:rFonts w:ascii="Arial" w:hAnsi="Arial" w:cs="Arial"/>
                      <w:sz w:val="18"/>
                      <w:szCs w:val="18"/>
                    </w:rPr>
                  </w:pPr>
                  <w:r>
                    <w:rPr>
                      <w:rFonts w:ascii="Arial" w:hAnsi="Arial" w:cs="Arial"/>
                      <w:sz w:val="18"/>
                      <w:szCs w:val="18"/>
                    </w:rPr>
                    <w:t>-Staff</w:t>
                  </w:r>
                </w:p>
                <w:p w14:paraId="2AD18B3B" w14:textId="2904D25C" w:rsidR="00507AA9" w:rsidRDefault="00507AA9" w:rsidP="00507AA9">
                  <w:pPr>
                    <w:rPr>
                      <w:rFonts w:ascii="Arial" w:hAnsi="Arial" w:cs="Arial"/>
                      <w:sz w:val="18"/>
                      <w:szCs w:val="18"/>
                    </w:rPr>
                  </w:pPr>
                  <w:r>
                    <w:rPr>
                      <w:rFonts w:ascii="Arial" w:hAnsi="Arial" w:cs="Arial"/>
                      <w:sz w:val="18"/>
                      <w:szCs w:val="18"/>
                    </w:rPr>
                    <w:t>-Volunteers</w:t>
                  </w:r>
                </w:p>
              </w:tc>
              <w:tc>
                <w:tcPr>
                  <w:tcW w:w="1439" w:type="dxa"/>
                </w:tcPr>
                <w:p w14:paraId="43D71317" w14:textId="394B7DEF" w:rsidR="00507AA9" w:rsidRDefault="00507AA9" w:rsidP="00507AA9">
                  <w:pPr>
                    <w:rPr>
                      <w:rFonts w:ascii="Arial" w:hAnsi="Arial" w:cs="Arial"/>
                      <w:sz w:val="18"/>
                      <w:szCs w:val="18"/>
                    </w:rPr>
                  </w:pPr>
                  <w:r>
                    <w:rPr>
                      <w:rFonts w:ascii="Arial" w:hAnsi="Arial" w:cs="Arial"/>
                      <w:sz w:val="18"/>
                      <w:szCs w:val="18"/>
                    </w:rPr>
                    <w:t>CG Public Health</w:t>
                  </w:r>
                </w:p>
              </w:tc>
              <w:tc>
                <w:tcPr>
                  <w:tcW w:w="2544" w:type="dxa"/>
                </w:tcPr>
                <w:p w14:paraId="2D04217A" w14:textId="1CCCA25C" w:rsidR="00507AA9" w:rsidRDefault="00FD78DF" w:rsidP="00507AA9">
                  <w:pPr>
                    <w:rPr>
                      <w:rFonts w:ascii="Arial" w:hAnsi="Arial" w:cs="Arial"/>
                      <w:sz w:val="18"/>
                      <w:szCs w:val="18"/>
                    </w:rPr>
                  </w:pPr>
                  <w:r>
                    <w:rPr>
                      <w:rFonts w:ascii="Arial" w:hAnsi="Arial" w:cs="Arial"/>
                      <w:sz w:val="18"/>
                      <w:szCs w:val="18"/>
                    </w:rPr>
                    <w:t>-</w:t>
                  </w:r>
                  <w:r w:rsidR="00507AA9">
                    <w:rPr>
                      <w:rFonts w:ascii="Arial" w:hAnsi="Arial" w:cs="Arial"/>
                      <w:sz w:val="18"/>
                      <w:szCs w:val="18"/>
                    </w:rPr>
                    <w:t>Increased awareness of services</w:t>
                  </w:r>
                </w:p>
              </w:tc>
            </w:tr>
            <w:tr w:rsidR="00507AA9" w:rsidRPr="00415331" w14:paraId="030FA374" w14:textId="77777777" w:rsidTr="006356DF">
              <w:trPr>
                <w:trHeight w:val="251"/>
              </w:trPr>
              <w:tc>
                <w:tcPr>
                  <w:tcW w:w="10188" w:type="dxa"/>
                  <w:gridSpan w:val="5"/>
                  <w:tcBorders>
                    <w:bottom w:val="single" w:sz="4" w:space="0" w:color="auto"/>
                  </w:tcBorders>
                  <w:shd w:val="clear" w:color="auto" w:fill="A4DDF4" w:themeFill="accent1" w:themeFillTint="66"/>
                </w:tcPr>
                <w:p w14:paraId="568F95F2" w14:textId="77777777" w:rsidR="00507AA9" w:rsidRPr="00180F97" w:rsidRDefault="00507AA9" w:rsidP="00507AA9">
                  <w:pPr>
                    <w:rPr>
                      <w:rFonts w:ascii="Arial" w:hAnsi="Arial" w:cs="Arial"/>
                      <w:b/>
                      <w:sz w:val="6"/>
                      <w:szCs w:val="6"/>
                    </w:rPr>
                  </w:pPr>
                  <w:bookmarkStart w:id="21" w:name="_Hlk79750799"/>
                </w:p>
                <w:p w14:paraId="6B9E862B" w14:textId="01830320" w:rsidR="00507AA9" w:rsidRDefault="00507AA9" w:rsidP="00507AA9">
                  <w:pPr>
                    <w:rPr>
                      <w:rFonts w:ascii="Arial" w:hAnsi="Arial" w:cs="Arial"/>
                      <w:bCs/>
                      <w:sz w:val="20"/>
                      <w:szCs w:val="20"/>
                    </w:rPr>
                  </w:pPr>
                  <w:r w:rsidRPr="00415331">
                    <w:rPr>
                      <w:rFonts w:ascii="Arial" w:hAnsi="Arial" w:cs="Arial"/>
                      <w:b/>
                      <w:sz w:val="20"/>
                      <w:szCs w:val="20"/>
                    </w:rPr>
                    <w:t xml:space="preserve">OBJECTIVE #3:  </w:t>
                  </w:r>
                  <w:r w:rsidRPr="00180F97">
                    <w:rPr>
                      <w:rFonts w:ascii="Arial" w:hAnsi="Arial" w:cs="Arial"/>
                      <w:b/>
                      <w:sz w:val="20"/>
                      <w:szCs w:val="20"/>
                    </w:rPr>
                    <w:t>Improve provider retention and recruitment in Cerro Gordo County</w:t>
                  </w:r>
                  <w:r w:rsidR="0032040F">
                    <w:rPr>
                      <w:rFonts w:ascii="Arial" w:hAnsi="Arial" w:cs="Arial"/>
                      <w:b/>
                      <w:sz w:val="20"/>
                      <w:szCs w:val="20"/>
                    </w:rPr>
                    <w:t xml:space="preserve"> increasing the number of providers staying in north Iowa post-residency by 10%</w:t>
                  </w:r>
                  <w:r w:rsidRPr="00180F97">
                    <w:rPr>
                      <w:rFonts w:ascii="Arial" w:hAnsi="Arial" w:cs="Arial"/>
                      <w:b/>
                      <w:sz w:val="20"/>
                      <w:szCs w:val="20"/>
                    </w:rPr>
                    <w:t xml:space="preserve"> by 2023.</w:t>
                  </w:r>
                </w:p>
                <w:p w14:paraId="6024E91B" w14:textId="5D784FE9" w:rsidR="00507AA9" w:rsidRPr="00180F97" w:rsidRDefault="00507AA9" w:rsidP="00507AA9">
                  <w:pPr>
                    <w:rPr>
                      <w:rFonts w:ascii="Arial" w:hAnsi="Arial" w:cs="Arial"/>
                      <w:b/>
                      <w:sz w:val="6"/>
                      <w:szCs w:val="6"/>
                    </w:rPr>
                  </w:pPr>
                </w:p>
              </w:tc>
            </w:tr>
            <w:tr w:rsidR="00507AA9" w:rsidRPr="00415331" w14:paraId="4C4A95B4" w14:textId="77777777" w:rsidTr="00190B40">
              <w:trPr>
                <w:trHeight w:val="1052"/>
              </w:trPr>
              <w:tc>
                <w:tcPr>
                  <w:tcW w:w="10188" w:type="dxa"/>
                  <w:gridSpan w:val="5"/>
                  <w:tcBorders>
                    <w:bottom w:val="single" w:sz="4" w:space="0" w:color="000000" w:themeColor="text1"/>
                  </w:tcBorders>
                  <w:shd w:val="clear" w:color="auto" w:fill="auto"/>
                </w:tcPr>
                <w:p w14:paraId="09FE492C" w14:textId="77777777" w:rsidR="00507AA9" w:rsidRPr="00415331" w:rsidRDefault="00507AA9" w:rsidP="00507AA9">
                  <w:pPr>
                    <w:rPr>
                      <w:rFonts w:ascii="Arial" w:hAnsi="Arial" w:cs="Arial"/>
                      <w:b/>
                      <w:sz w:val="20"/>
                      <w:szCs w:val="20"/>
                    </w:rPr>
                  </w:pPr>
                  <w:r w:rsidRPr="00415331">
                    <w:rPr>
                      <w:rFonts w:ascii="Arial" w:hAnsi="Arial" w:cs="Arial"/>
                      <w:b/>
                      <w:sz w:val="20"/>
                      <w:szCs w:val="20"/>
                    </w:rPr>
                    <w:t>BACKGROUND ON STRATEGY</w:t>
                  </w:r>
                </w:p>
                <w:p w14:paraId="7B49E105" w14:textId="77777777" w:rsidR="00507AA9" w:rsidRPr="00415331" w:rsidRDefault="00507AA9" w:rsidP="00507AA9">
                  <w:pPr>
                    <w:rPr>
                      <w:rFonts w:ascii="Arial" w:hAnsi="Arial" w:cs="Arial"/>
                      <w:b/>
                      <w:sz w:val="20"/>
                      <w:szCs w:val="20"/>
                    </w:rPr>
                  </w:pPr>
                  <w:r w:rsidRPr="00415331">
                    <w:rPr>
                      <w:rFonts w:ascii="Arial" w:hAnsi="Arial" w:cs="Arial"/>
                      <w:b/>
                      <w:sz w:val="20"/>
                      <w:szCs w:val="20"/>
                    </w:rPr>
                    <w:t xml:space="preserve">Source: </w:t>
                  </w:r>
                </w:p>
                <w:p w14:paraId="5C4A6AF3" w14:textId="3161E580" w:rsidR="00507AA9" w:rsidRPr="00415331" w:rsidRDefault="00507AA9" w:rsidP="00507AA9">
                  <w:pPr>
                    <w:rPr>
                      <w:rFonts w:ascii="Arial" w:hAnsi="Arial" w:cs="Arial"/>
                      <w:sz w:val="20"/>
                      <w:szCs w:val="20"/>
                    </w:rPr>
                  </w:pPr>
                  <w:r w:rsidRPr="00415331">
                    <w:rPr>
                      <w:rFonts w:ascii="Arial" w:hAnsi="Arial" w:cs="Arial"/>
                      <w:b/>
                      <w:sz w:val="20"/>
                      <w:szCs w:val="20"/>
                    </w:rPr>
                    <w:t>Evidence Base</w:t>
                  </w:r>
                  <w:r w:rsidRPr="00415331">
                    <w:rPr>
                      <w:rFonts w:ascii="Arial" w:hAnsi="Arial" w:cs="Arial"/>
                      <w:b/>
                      <w:i/>
                      <w:sz w:val="20"/>
                      <w:szCs w:val="20"/>
                    </w:rPr>
                    <w:t xml:space="preserve">: </w:t>
                  </w:r>
                  <w:r w:rsidRPr="00415331">
                    <w:rPr>
                      <w:rFonts w:ascii="Arial" w:hAnsi="Arial" w:cs="Arial"/>
                      <w:sz w:val="20"/>
                      <w:szCs w:val="20"/>
                    </w:rPr>
                    <w:t xml:space="preserve"> </w:t>
                  </w:r>
                  <w:hyperlink r:id="rId60" w:history="1">
                    <w:r w:rsidRPr="00BE0B06">
                      <w:rPr>
                        <w:rStyle w:val="Hyperlink"/>
                        <w:rFonts w:ascii="Arial" w:hAnsi="Arial" w:cs="Arial"/>
                        <w:sz w:val="20"/>
                        <w:szCs w:val="20"/>
                      </w:rPr>
                      <w:t>https://bmchealthservres.biomedcentral.com/articles/10.1186/s12913-016-1370-1</w:t>
                    </w:r>
                  </w:hyperlink>
                  <w:r>
                    <w:rPr>
                      <w:rFonts w:ascii="Arial" w:hAnsi="Arial" w:cs="Arial"/>
                      <w:sz w:val="20"/>
                      <w:szCs w:val="20"/>
                    </w:rPr>
                    <w:t xml:space="preserve"> </w:t>
                  </w:r>
                </w:p>
                <w:p w14:paraId="2DF5DDCC" w14:textId="77174869" w:rsidR="00507AA9" w:rsidRPr="00415331" w:rsidRDefault="00507AA9" w:rsidP="00507AA9">
                  <w:pPr>
                    <w:rPr>
                      <w:rFonts w:ascii="Arial" w:hAnsi="Arial" w:cs="Arial"/>
                      <w:b/>
                      <w:sz w:val="20"/>
                      <w:szCs w:val="20"/>
                    </w:rPr>
                  </w:pPr>
                  <w:r w:rsidRPr="00415331">
                    <w:rPr>
                      <w:rFonts w:ascii="Arial" w:hAnsi="Arial" w:cs="Arial"/>
                      <w:b/>
                      <w:sz w:val="20"/>
                      <w:szCs w:val="20"/>
                    </w:rPr>
                    <w:t xml:space="preserve">Policy Change (Y/N): </w:t>
                  </w:r>
                  <w:r w:rsidR="00D16999" w:rsidRPr="00D16999">
                    <w:rPr>
                      <w:rFonts w:ascii="Arial" w:hAnsi="Arial" w:cs="Arial"/>
                      <w:bCs/>
                      <w:sz w:val="20"/>
                      <w:szCs w:val="20"/>
                    </w:rPr>
                    <w:t>N</w:t>
                  </w:r>
                </w:p>
              </w:tc>
            </w:tr>
            <w:tr w:rsidR="00507AA9" w:rsidRPr="00415331" w14:paraId="03AE8A44" w14:textId="77777777" w:rsidTr="00E96662">
              <w:tc>
                <w:tcPr>
                  <w:tcW w:w="10188" w:type="dxa"/>
                  <w:gridSpan w:val="5"/>
                  <w:tcBorders>
                    <w:bottom w:val="single" w:sz="4" w:space="0" w:color="auto"/>
                  </w:tcBorders>
                  <w:shd w:val="clear" w:color="auto" w:fill="D1EEF9" w:themeFill="accent1" w:themeFillTint="33"/>
                </w:tcPr>
                <w:p w14:paraId="645DF5E0" w14:textId="77777777" w:rsidR="00507AA9" w:rsidRPr="00415331" w:rsidRDefault="00507AA9" w:rsidP="00507AA9">
                  <w:pPr>
                    <w:rPr>
                      <w:rFonts w:ascii="Arial" w:hAnsi="Arial" w:cs="Arial"/>
                      <w:b/>
                      <w:sz w:val="20"/>
                      <w:szCs w:val="20"/>
                    </w:rPr>
                  </w:pPr>
                  <w:r w:rsidRPr="00415331">
                    <w:rPr>
                      <w:rFonts w:ascii="Arial" w:hAnsi="Arial" w:cs="Arial"/>
                      <w:b/>
                      <w:sz w:val="20"/>
                      <w:szCs w:val="20"/>
                    </w:rPr>
                    <w:lastRenderedPageBreak/>
                    <w:t>ACTION PLAN</w:t>
                  </w:r>
                </w:p>
              </w:tc>
            </w:tr>
            <w:tr w:rsidR="00507AA9" w:rsidRPr="00415331" w14:paraId="78B4C4F3" w14:textId="77777777" w:rsidTr="00677D86">
              <w:tc>
                <w:tcPr>
                  <w:tcW w:w="3611" w:type="dxa"/>
                  <w:shd w:val="clear" w:color="auto" w:fill="D1EEF9" w:themeFill="accent1" w:themeFillTint="33"/>
                </w:tcPr>
                <w:p w14:paraId="59FAF7CB" w14:textId="77777777" w:rsidR="00507AA9" w:rsidRPr="00415331" w:rsidRDefault="00507AA9" w:rsidP="00507AA9">
                  <w:pPr>
                    <w:rPr>
                      <w:rFonts w:ascii="Arial" w:hAnsi="Arial" w:cs="Arial"/>
                      <w:b/>
                      <w:sz w:val="20"/>
                      <w:szCs w:val="20"/>
                    </w:rPr>
                  </w:pPr>
                  <w:r w:rsidRPr="00415331">
                    <w:rPr>
                      <w:rFonts w:ascii="Arial" w:hAnsi="Arial" w:cs="Arial"/>
                      <w:b/>
                      <w:sz w:val="20"/>
                      <w:szCs w:val="20"/>
                    </w:rPr>
                    <w:t>Activity</w:t>
                  </w:r>
                </w:p>
              </w:tc>
              <w:tc>
                <w:tcPr>
                  <w:tcW w:w="1117" w:type="dxa"/>
                  <w:shd w:val="clear" w:color="auto" w:fill="D1EEF9" w:themeFill="accent1" w:themeFillTint="33"/>
                </w:tcPr>
                <w:p w14:paraId="0C00FD38" w14:textId="77777777" w:rsidR="00507AA9" w:rsidRPr="00415331" w:rsidRDefault="00507AA9" w:rsidP="00507AA9">
                  <w:pPr>
                    <w:rPr>
                      <w:rFonts w:ascii="Arial" w:hAnsi="Arial" w:cs="Arial"/>
                      <w:b/>
                      <w:sz w:val="20"/>
                      <w:szCs w:val="20"/>
                    </w:rPr>
                  </w:pPr>
                  <w:r w:rsidRPr="00415331">
                    <w:rPr>
                      <w:rFonts w:ascii="Arial" w:hAnsi="Arial" w:cs="Arial"/>
                      <w:b/>
                      <w:sz w:val="20"/>
                      <w:szCs w:val="20"/>
                    </w:rPr>
                    <w:t>Target Date</w:t>
                  </w:r>
                </w:p>
              </w:tc>
              <w:tc>
                <w:tcPr>
                  <w:tcW w:w="1477" w:type="dxa"/>
                  <w:shd w:val="clear" w:color="auto" w:fill="D1EEF9" w:themeFill="accent1" w:themeFillTint="33"/>
                </w:tcPr>
                <w:p w14:paraId="1CFEF1FC" w14:textId="77777777" w:rsidR="00507AA9" w:rsidRPr="00415331" w:rsidRDefault="00507AA9" w:rsidP="00507AA9">
                  <w:pPr>
                    <w:rPr>
                      <w:rFonts w:ascii="Arial" w:hAnsi="Arial" w:cs="Arial"/>
                      <w:b/>
                      <w:sz w:val="20"/>
                      <w:szCs w:val="20"/>
                    </w:rPr>
                  </w:pPr>
                  <w:r w:rsidRPr="00415331">
                    <w:rPr>
                      <w:rFonts w:ascii="Arial" w:hAnsi="Arial" w:cs="Arial"/>
                      <w:b/>
                      <w:sz w:val="20"/>
                      <w:szCs w:val="20"/>
                    </w:rPr>
                    <w:t>Resources Required</w:t>
                  </w:r>
                </w:p>
              </w:tc>
              <w:tc>
                <w:tcPr>
                  <w:tcW w:w="1439" w:type="dxa"/>
                  <w:shd w:val="clear" w:color="auto" w:fill="D1EEF9" w:themeFill="accent1" w:themeFillTint="33"/>
                </w:tcPr>
                <w:p w14:paraId="7B962390" w14:textId="77777777" w:rsidR="00507AA9" w:rsidRPr="00415331" w:rsidRDefault="00507AA9" w:rsidP="00507AA9">
                  <w:pPr>
                    <w:rPr>
                      <w:rFonts w:ascii="Arial" w:hAnsi="Arial" w:cs="Arial"/>
                      <w:b/>
                      <w:sz w:val="20"/>
                      <w:szCs w:val="20"/>
                    </w:rPr>
                  </w:pPr>
                  <w:r w:rsidRPr="00415331">
                    <w:rPr>
                      <w:rFonts w:ascii="Arial" w:hAnsi="Arial" w:cs="Arial"/>
                      <w:b/>
                      <w:sz w:val="20"/>
                      <w:szCs w:val="20"/>
                    </w:rPr>
                    <w:t>Lead Person/ Organization</w:t>
                  </w:r>
                </w:p>
              </w:tc>
              <w:tc>
                <w:tcPr>
                  <w:tcW w:w="2544" w:type="dxa"/>
                  <w:shd w:val="clear" w:color="auto" w:fill="D1EEF9" w:themeFill="accent1" w:themeFillTint="33"/>
                </w:tcPr>
                <w:p w14:paraId="49DF5568" w14:textId="77777777" w:rsidR="00507AA9" w:rsidRPr="00415331" w:rsidRDefault="00507AA9" w:rsidP="00507AA9">
                  <w:pPr>
                    <w:rPr>
                      <w:rFonts w:ascii="Arial" w:hAnsi="Arial" w:cs="Arial"/>
                      <w:b/>
                      <w:sz w:val="20"/>
                      <w:szCs w:val="20"/>
                    </w:rPr>
                  </w:pPr>
                  <w:r w:rsidRPr="00415331">
                    <w:rPr>
                      <w:rFonts w:ascii="Arial" w:hAnsi="Arial" w:cs="Arial"/>
                      <w:b/>
                      <w:sz w:val="20"/>
                      <w:szCs w:val="20"/>
                    </w:rPr>
                    <w:t>Anticipated Product or Result</w:t>
                  </w:r>
                </w:p>
              </w:tc>
            </w:tr>
            <w:tr w:rsidR="00507AA9" w:rsidRPr="00415331" w14:paraId="1E2AC510" w14:textId="77777777" w:rsidTr="00C82A9F">
              <w:trPr>
                <w:trHeight w:val="467"/>
              </w:trPr>
              <w:tc>
                <w:tcPr>
                  <w:tcW w:w="3611" w:type="dxa"/>
                </w:tcPr>
                <w:p w14:paraId="28FE519F" w14:textId="124144CA" w:rsidR="00507AA9" w:rsidRPr="00387A0A" w:rsidRDefault="00507AA9" w:rsidP="00507AA9">
                  <w:pPr>
                    <w:rPr>
                      <w:rFonts w:ascii="Arial" w:hAnsi="Arial" w:cs="Arial"/>
                      <w:bCs/>
                      <w:sz w:val="18"/>
                      <w:szCs w:val="18"/>
                    </w:rPr>
                  </w:pPr>
                  <w:r>
                    <w:rPr>
                      <w:rFonts w:ascii="Arial" w:hAnsi="Arial" w:cs="Arial"/>
                      <w:bCs/>
                      <w:sz w:val="18"/>
                      <w:szCs w:val="18"/>
                    </w:rPr>
                    <w:t>Create an annual marketing and recruiting plan targeting high school and NIACC students to practice in north Iowa post-education</w:t>
                  </w:r>
                </w:p>
              </w:tc>
              <w:tc>
                <w:tcPr>
                  <w:tcW w:w="1117" w:type="dxa"/>
                </w:tcPr>
                <w:p w14:paraId="3F8E149B" w14:textId="215C2251" w:rsidR="00507AA9" w:rsidRPr="00415331" w:rsidRDefault="00507AA9" w:rsidP="00507AA9">
                  <w:pPr>
                    <w:rPr>
                      <w:rFonts w:ascii="Arial" w:hAnsi="Arial" w:cs="Arial"/>
                      <w:sz w:val="18"/>
                      <w:szCs w:val="18"/>
                    </w:rPr>
                  </w:pPr>
                  <w:r>
                    <w:rPr>
                      <w:rFonts w:ascii="Arial" w:hAnsi="Arial" w:cs="Arial"/>
                      <w:sz w:val="18"/>
                      <w:szCs w:val="18"/>
                    </w:rPr>
                    <w:t>06/30/2022</w:t>
                  </w:r>
                </w:p>
              </w:tc>
              <w:tc>
                <w:tcPr>
                  <w:tcW w:w="1477" w:type="dxa"/>
                </w:tcPr>
                <w:p w14:paraId="406DE8F6" w14:textId="77777777" w:rsidR="00507AA9" w:rsidRDefault="00507AA9" w:rsidP="00507AA9">
                  <w:pPr>
                    <w:rPr>
                      <w:rFonts w:ascii="Arial" w:hAnsi="Arial" w:cs="Arial"/>
                      <w:sz w:val="18"/>
                      <w:szCs w:val="18"/>
                    </w:rPr>
                  </w:pPr>
                  <w:r>
                    <w:rPr>
                      <w:rFonts w:ascii="Arial" w:hAnsi="Arial" w:cs="Arial"/>
                      <w:sz w:val="18"/>
                      <w:szCs w:val="18"/>
                    </w:rPr>
                    <w:t>-Staff time</w:t>
                  </w:r>
                </w:p>
                <w:p w14:paraId="48B961F7" w14:textId="012C21AE" w:rsidR="00507AA9" w:rsidRPr="00415331" w:rsidRDefault="00507AA9" w:rsidP="00507AA9">
                  <w:pPr>
                    <w:rPr>
                      <w:rFonts w:ascii="Arial" w:hAnsi="Arial" w:cs="Arial"/>
                      <w:sz w:val="18"/>
                      <w:szCs w:val="18"/>
                    </w:rPr>
                  </w:pPr>
                </w:p>
              </w:tc>
              <w:tc>
                <w:tcPr>
                  <w:tcW w:w="1439" w:type="dxa"/>
                </w:tcPr>
                <w:p w14:paraId="0AF00A8A" w14:textId="2477FC2A" w:rsidR="00507AA9" w:rsidRPr="00415331" w:rsidRDefault="006D1D76" w:rsidP="00507AA9">
                  <w:pPr>
                    <w:rPr>
                      <w:rFonts w:ascii="Arial" w:hAnsi="Arial" w:cs="Arial"/>
                      <w:sz w:val="18"/>
                      <w:szCs w:val="18"/>
                    </w:rPr>
                  </w:pPr>
                  <w:r>
                    <w:rPr>
                      <w:rFonts w:ascii="Arial" w:hAnsi="Arial" w:cs="Arial"/>
                      <w:sz w:val="18"/>
                      <w:szCs w:val="18"/>
                    </w:rPr>
                    <w:t>MercyOne North Iowa</w:t>
                  </w:r>
                </w:p>
              </w:tc>
              <w:tc>
                <w:tcPr>
                  <w:tcW w:w="2544" w:type="dxa"/>
                </w:tcPr>
                <w:p w14:paraId="35D10063" w14:textId="73F7E6EA" w:rsidR="00507AA9" w:rsidRPr="00415331" w:rsidRDefault="00E43BEB" w:rsidP="00507AA9">
                  <w:pPr>
                    <w:rPr>
                      <w:rFonts w:ascii="Arial" w:hAnsi="Arial" w:cs="Arial"/>
                      <w:sz w:val="18"/>
                      <w:szCs w:val="18"/>
                    </w:rPr>
                  </w:pPr>
                  <w:r>
                    <w:rPr>
                      <w:rFonts w:ascii="Arial" w:hAnsi="Arial" w:cs="Arial"/>
                      <w:sz w:val="18"/>
                      <w:szCs w:val="18"/>
                    </w:rPr>
                    <w:t>-</w:t>
                  </w:r>
                  <w:r w:rsidR="00507AA9">
                    <w:rPr>
                      <w:rFonts w:ascii="Arial" w:hAnsi="Arial" w:cs="Arial"/>
                      <w:sz w:val="18"/>
                      <w:szCs w:val="18"/>
                    </w:rPr>
                    <w:t>1 marketing and recruiting plan</w:t>
                  </w:r>
                </w:p>
              </w:tc>
            </w:tr>
            <w:tr w:rsidR="00507AA9" w:rsidRPr="00415331" w14:paraId="2566AFAF" w14:textId="77777777" w:rsidTr="00C82A9F">
              <w:trPr>
                <w:trHeight w:val="440"/>
              </w:trPr>
              <w:tc>
                <w:tcPr>
                  <w:tcW w:w="3611" w:type="dxa"/>
                </w:tcPr>
                <w:p w14:paraId="69D6B4ED" w14:textId="04200651" w:rsidR="00507AA9" w:rsidRPr="00415331" w:rsidRDefault="00507AA9" w:rsidP="00507AA9">
                  <w:pPr>
                    <w:rPr>
                      <w:rFonts w:ascii="Arial" w:hAnsi="Arial" w:cs="Arial"/>
                      <w:b/>
                      <w:sz w:val="18"/>
                      <w:szCs w:val="18"/>
                    </w:rPr>
                  </w:pPr>
                  <w:r>
                    <w:rPr>
                      <w:rFonts w:ascii="Arial" w:hAnsi="Arial" w:cs="Arial"/>
                      <w:bCs/>
                      <w:sz w:val="18"/>
                      <w:szCs w:val="18"/>
                    </w:rPr>
                    <w:t>Insert a budget line item for more scholarship funds to support providers to move back to north Iowa</w:t>
                  </w:r>
                </w:p>
              </w:tc>
              <w:tc>
                <w:tcPr>
                  <w:tcW w:w="1117" w:type="dxa"/>
                </w:tcPr>
                <w:p w14:paraId="6CE7D830" w14:textId="3B40F35C" w:rsidR="00507AA9" w:rsidRPr="00415331" w:rsidRDefault="00507AA9" w:rsidP="00507AA9">
                  <w:pPr>
                    <w:rPr>
                      <w:rFonts w:ascii="Arial" w:hAnsi="Arial" w:cs="Arial"/>
                      <w:sz w:val="18"/>
                      <w:szCs w:val="18"/>
                    </w:rPr>
                  </w:pPr>
                  <w:r>
                    <w:rPr>
                      <w:rFonts w:ascii="Arial" w:hAnsi="Arial" w:cs="Arial"/>
                      <w:sz w:val="18"/>
                      <w:szCs w:val="18"/>
                    </w:rPr>
                    <w:t>12/31/2023</w:t>
                  </w:r>
                </w:p>
              </w:tc>
              <w:tc>
                <w:tcPr>
                  <w:tcW w:w="1477" w:type="dxa"/>
                </w:tcPr>
                <w:p w14:paraId="538F0AE5" w14:textId="31A1D1C1" w:rsidR="00507AA9" w:rsidRDefault="00507AA9" w:rsidP="00507AA9">
                  <w:pPr>
                    <w:rPr>
                      <w:rFonts w:ascii="Arial" w:hAnsi="Arial" w:cs="Arial"/>
                      <w:sz w:val="18"/>
                      <w:szCs w:val="18"/>
                    </w:rPr>
                  </w:pPr>
                  <w:r>
                    <w:rPr>
                      <w:rFonts w:ascii="Arial" w:hAnsi="Arial" w:cs="Arial"/>
                      <w:sz w:val="18"/>
                      <w:szCs w:val="18"/>
                    </w:rPr>
                    <w:t>-Staff time</w:t>
                  </w:r>
                </w:p>
                <w:p w14:paraId="27F8956F" w14:textId="1F570538" w:rsidR="00507AA9" w:rsidRDefault="00507AA9" w:rsidP="00507AA9">
                  <w:pPr>
                    <w:rPr>
                      <w:rFonts w:ascii="Arial" w:hAnsi="Arial" w:cs="Arial"/>
                      <w:sz w:val="18"/>
                      <w:szCs w:val="18"/>
                    </w:rPr>
                  </w:pPr>
                  <w:r>
                    <w:rPr>
                      <w:rFonts w:ascii="Arial" w:hAnsi="Arial" w:cs="Arial"/>
                      <w:sz w:val="18"/>
                      <w:szCs w:val="18"/>
                    </w:rPr>
                    <w:t>-Money</w:t>
                  </w:r>
                </w:p>
                <w:p w14:paraId="155D9F74" w14:textId="77777777" w:rsidR="00507AA9" w:rsidRPr="00415331" w:rsidRDefault="00507AA9" w:rsidP="00507AA9">
                  <w:pPr>
                    <w:rPr>
                      <w:rFonts w:ascii="Arial" w:hAnsi="Arial" w:cs="Arial"/>
                      <w:sz w:val="18"/>
                      <w:szCs w:val="18"/>
                    </w:rPr>
                  </w:pPr>
                </w:p>
              </w:tc>
              <w:tc>
                <w:tcPr>
                  <w:tcW w:w="1439" w:type="dxa"/>
                </w:tcPr>
                <w:p w14:paraId="43BADBEA" w14:textId="5758FD1C" w:rsidR="00507AA9" w:rsidRPr="00415331" w:rsidRDefault="006D1D76" w:rsidP="00507AA9">
                  <w:pPr>
                    <w:rPr>
                      <w:rFonts w:ascii="Arial" w:hAnsi="Arial" w:cs="Arial"/>
                      <w:sz w:val="18"/>
                      <w:szCs w:val="18"/>
                    </w:rPr>
                  </w:pPr>
                  <w:r>
                    <w:rPr>
                      <w:rFonts w:ascii="Arial" w:hAnsi="Arial" w:cs="Arial"/>
                      <w:sz w:val="18"/>
                      <w:szCs w:val="18"/>
                    </w:rPr>
                    <w:t>MercyOne North Iowa</w:t>
                  </w:r>
                </w:p>
              </w:tc>
              <w:tc>
                <w:tcPr>
                  <w:tcW w:w="2544" w:type="dxa"/>
                </w:tcPr>
                <w:p w14:paraId="72937161" w14:textId="08628716" w:rsidR="00507AA9" w:rsidRPr="00415331" w:rsidRDefault="00E43BEB" w:rsidP="00507AA9">
                  <w:pPr>
                    <w:rPr>
                      <w:rFonts w:ascii="Arial" w:hAnsi="Arial" w:cs="Arial"/>
                      <w:sz w:val="18"/>
                      <w:szCs w:val="18"/>
                    </w:rPr>
                  </w:pPr>
                  <w:r>
                    <w:rPr>
                      <w:rFonts w:ascii="Arial" w:hAnsi="Arial" w:cs="Arial"/>
                      <w:sz w:val="18"/>
                      <w:szCs w:val="18"/>
                    </w:rPr>
                    <w:t>-</w:t>
                  </w:r>
                  <w:r w:rsidR="00507AA9">
                    <w:rPr>
                      <w:rFonts w:ascii="Arial" w:hAnsi="Arial" w:cs="Arial"/>
                      <w:sz w:val="18"/>
                      <w:szCs w:val="18"/>
                    </w:rPr>
                    <w:t>Increase in new provider recruits</w:t>
                  </w:r>
                </w:p>
              </w:tc>
            </w:tr>
            <w:tr w:rsidR="00507AA9" w:rsidRPr="00415331" w14:paraId="6E05A9EA" w14:textId="77777777" w:rsidTr="00C82A9F">
              <w:trPr>
                <w:trHeight w:val="350"/>
              </w:trPr>
              <w:tc>
                <w:tcPr>
                  <w:tcW w:w="3611" w:type="dxa"/>
                </w:tcPr>
                <w:p w14:paraId="68B07592" w14:textId="45A1E31E" w:rsidR="00507AA9" w:rsidRPr="00C82A9F" w:rsidRDefault="00507AA9" w:rsidP="00507AA9">
                  <w:pPr>
                    <w:rPr>
                      <w:rFonts w:ascii="Arial" w:hAnsi="Arial" w:cs="Arial"/>
                      <w:b/>
                      <w:sz w:val="18"/>
                      <w:szCs w:val="18"/>
                    </w:rPr>
                  </w:pPr>
                  <w:r w:rsidRPr="00C82A9F">
                    <w:rPr>
                      <w:rFonts w:ascii="Arial" w:hAnsi="Arial" w:cs="Arial"/>
                      <w:sz w:val="18"/>
                      <w:szCs w:val="18"/>
                    </w:rPr>
                    <w:t xml:space="preserve">Physician campaign to promote the area (why they love it here, Mercy promotes local high-end real estate available through introduction packet for the region (also promotes school districts, </w:t>
                  </w:r>
                  <w:r w:rsidR="00FD78DF" w:rsidRPr="00C82A9F">
                    <w:rPr>
                      <w:rFonts w:ascii="Arial" w:hAnsi="Arial" w:cs="Arial"/>
                      <w:sz w:val="18"/>
                      <w:szCs w:val="18"/>
                    </w:rPr>
                    <w:t>culture,</w:t>
                  </w:r>
                  <w:r w:rsidRPr="00C82A9F">
                    <w:rPr>
                      <w:rFonts w:ascii="Arial" w:hAnsi="Arial" w:cs="Arial"/>
                      <w:sz w:val="18"/>
                      <w:szCs w:val="18"/>
                    </w:rPr>
                    <w:t xml:space="preserve"> and recreation), incentivize local preservation and restoration of historic homes</w:t>
                  </w:r>
                </w:p>
              </w:tc>
              <w:tc>
                <w:tcPr>
                  <w:tcW w:w="1117" w:type="dxa"/>
                </w:tcPr>
                <w:p w14:paraId="549B5DE5" w14:textId="13BECA56" w:rsidR="00507AA9" w:rsidRPr="00415331" w:rsidRDefault="00507AA9" w:rsidP="00507AA9">
                  <w:pPr>
                    <w:rPr>
                      <w:rFonts w:ascii="Arial" w:hAnsi="Arial" w:cs="Arial"/>
                      <w:sz w:val="18"/>
                      <w:szCs w:val="18"/>
                    </w:rPr>
                  </w:pPr>
                  <w:r>
                    <w:rPr>
                      <w:rFonts w:ascii="Arial" w:hAnsi="Arial" w:cs="Arial"/>
                      <w:sz w:val="18"/>
                      <w:szCs w:val="18"/>
                    </w:rPr>
                    <w:t>12/31/2022</w:t>
                  </w:r>
                </w:p>
              </w:tc>
              <w:tc>
                <w:tcPr>
                  <w:tcW w:w="1477" w:type="dxa"/>
                </w:tcPr>
                <w:p w14:paraId="6025DC7C" w14:textId="687003B7" w:rsidR="00507AA9" w:rsidRDefault="00507AA9" w:rsidP="00507AA9">
                  <w:pPr>
                    <w:rPr>
                      <w:rFonts w:ascii="Arial" w:hAnsi="Arial" w:cs="Arial"/>
                      <w:sz w:val="18"/>
                      <w:szCs w:val="18"/>
                    </w:rPr>
                  </w:pPr>
                  <w:r>
                    <w:rPr>
                      <w:rFonts w:ascii="Arial" w:hAnsi="Arial" w:cs="Arial"/>
                      <w:sz w:val="18"/>
                      <w:szCs w:val="18"/>
                    </w:rPr>
                    <w:t>-Technology</w:t>
                  </w:r>
                </w:p>
                <w:p w14:paraId="2C4B8389" w14:textId="301CB89A" w:rsidR="00507AA9" w:rsidRDefault="00507AA9" w:rsidP="00507AA9">
                  <w:pPr>
                    <w:rPr>
                      <w:rFonts w:ascii="Arial" w:hAnsi="Arial" w:cs="Arial"/>
                      <w:sz w:val="18"/>
                      <w:szCs w:val="18"/>
                    </w:rPr>
                  </w:pPr>
                  <w:r>
                    <w:rPr>
                      <w:rFonts w:ascii="Arial" w:hAnsi="Arial" w:cs="Arial"/>
                      <w:sz w:val="18"/>
                      <w:szCs w:val="18"/>
                    </w:rPr>
                    <w:t>-Equipment</w:t>
                  </w:r>
                </w:p>
                <w:p w14:paraId="4223A62E" w14:textId="77777777" w:rsidR="00507AA9" w:rsidRDefault="00507AA9" w:rsidP="00507AA9">
                  <w:pPr>
                    <w:rPr>
                      <w:rFonts w:ascii="Arial" w:hAnsi="Arial" w:cs="Arial"/>
                      <w:sz w:val="18"/>
                      <w:szCs w:val="18"/>
                    </w:rPr>
                  </w:pPr>
                  <w:r>
                    <w:rPr>
                      <w:rFonts w:ascii="Arial" w:hAnsi="Arial" w:cs="Arial"/>
                      <w:sz w:val="18"/>
                      <w:szCs w:val="18"/>
                    </w:rPr>
                    <w:t>-Staff time</w:t>
                  </w:r>
                </w:p>
                <w:p w14:paraId="676DFDB2" w14:textId="56A6DF0F" w:rsidR="00507AA9" w:rsidRPr="00415331" w:rsidRDefault="00507AA9" w:rsidP="00507AA9">
                  <w:pPr>
                    <w:rPr>
                      <w:rFonts w:ascii="Arial" w:hAnsi="Arial" w:cs="Arial"/>
                      <w:sz w:val="18"/>
                      <w:szCs w:val="18"/>
                    </w:rPr>
                  </w:pPr>
                  <w:r>
                    <w:rPr>
                      <w:rFonts w:ascii="Arial" w:hAnsi="Arial" w:cs="Arial"/>
                      <w:sz w:val="18"/>
                      <w:szCs w:val="18"/>
                    </w:rPr>
                    <w:t>-Media partners</w:t>
                  </w:r>
                </w:p>
              </w:tc>
              <w:tc>
                <w:tcPr>
                  <w:tcW w:w="1439" w:type="dxa"/>
                </w:tcPr>
                <w:p w14:paraId="01AA77E6" w14:textId="021BAC5D" w:rsidR="00507AA9" w:rsidRPr="00415331" w:rsidRDefault="006D1D76" w:rsidP="00507AA9">
                  <w:pPr>
                    <w:rPr>
                      <w:rFonts w:ascii="Arial" w:hAnsi="Arial" w:cs="Arial"/>
                      <w:sz w:val="18"/>
                      <w:szCs w:val="18"/>
                    </w:rPr>
                  </w:pPr>
                  <w:r>
                    <w:rPr>
                      <w:rFonts w:ascii="Arial" w:hAnsi="Arial" w:cs="Arial"/>
                      <w:sz w:val="18"/>
                      <w:szCs w:val="18"/>
                    </w:rPr>
                    <w:t>MercyOne North Iowa</w:t>
                  </w:r>
                </w:p>
              </w:tc>
              <w:tc>
                <w:tcPr>
                  <w:tcW w:w="2544" w:type="dxa"/>
                </w:tcPr>
                <w:p w14:paraId="3D371604" w14:textId="46E51602" w:rsidR="00507AA9" w:rsidRDefault="00E43BEB" w:rsidP="00507AA9">
                  <w:pPr>
                    <w:rPr>
                      <w:rFonts w:ascii="Arial" w:hAnsi="Arial" w:cs="Arial"/>
                      <w:sz w:val="18"/>
                      <w:szCs w:val="18"/>
                    </w:rPr>
                  </w:pPr>
                  <w:r>
                    <w:rPr>
                      <w:rFonts w:ascii="Arial" w:hAnsi="Arial" w:cs="Arial"/>
                      <w:sz w:val="18"/>
                      <w:szCs w:val="18"/>
                    </w:rPr>
                    <w:t>-</w:t>
                  </w:r>
                  <w:r w:rsidR="00507AA9">
                    <w:rPr>
                      <w:rFonts w:ascii="Arial" w:hAnsi="Arial" w:cs="Arial"/>
                      <w:sz w:val="18"/>
                      <w:szCs w:val="18"/>
                    </w:rPr>
                    <w:t xml:space="preserve">1 marketing campaign </w:t>
                  </w:r>
                </w:p>
                <w:p w14:paraId="03C66B0E" w14:textId="62193076" w:rsidR="00507AA9" w:rsidRPr="00415331" w:rsidRDefault="00507AA9" w:rsidP="00507AA9">
                  <w:pPr>
                    <w:rPr>
                      <w:rFonts w:ascii="Arial" w:hAnsi="Arial" w:cs="Arial"/>
                      <w:sz w:val="18"/>
                      <w:szCs w:val="18"/>
                    </w:rPr>
                  </w:pPr>
                  <w:r>
                    <w:rPr>
                      <w:rFonts w:ascii="Arial" w:hAnsi="Arial" w:cs="Arial"/>
                      <w:sz w:val="18"/>
                      <w:szCs w:val="18"/>
                    </w:rPr>
                    <w:t>Increase in providers practicing in north Iowa</w:t>
                  </w:r>
                </w:p>
              </w:tc>
            </w:tr>
            <w:tr w:rsidR="00507AA9" w:rsidRPr="00415331" w14:paraId="69DE47C9" w14:textId="77777777" w:rsidTr="00C82A9F">
              <w:trPr>
                <w:trHeight w:val="350"/>
              </w:trPr>
              <w:tc>
                <w:tcPr>
                  <w:tcW w:w="3611" w:type="dxa"/>
                </w:tcPr>
                <w:p w14:paraId="3967ABDB" w14:textId="14824F2C" w:rsidR="00507AA9" w:rsidRPr="00C82A9F" w:rsidRDefault="00507AA9" w:rsidP="00507AA9">
                  <w:pPr>
                    <w:rPr>
                      <w:rFonts w:ascii="Arial" w:hAnsi="Arial" w:cs="Arial"/>
                      <w:sz w:val="18"/>
                      <w:szCs w:val="18"/>
                    </w:rPr>
                  </w:pPr>
                  <w:r>
                    <w:rPr>
                      <w:rFonts w:ascii="Arial" w:hAnsi="Arial" w:cs="Arial"/>
                      <w:sz w:val="18"/>
                      <w:szCs w:val="18"/>
                    </w:rPr>
                    <w:t xml:space="preserve">Assess financial incentives to ensure salaries are competitive </w:t>
                  </w:r>
                  <w:r w:rsidR="00FD78DF">
                    <w:rPr>
                      <w:rFonts w:ascii="Arial" w:hAnsi="Arial" w:cs="Arial"/>
                      <w:sz w:val="18"/>
                      <w:szCs w:val="18"/>
                    </w:rPr>
                    <w:t>to retain specialist, hire providers</w:t>
                  </w:r>
                </w:p>
              </w:tc>
              <w:tc>
                <w:tcPr>
                  <w:tcW w:w="1117" w:type="dxa"/>
                </w:tcPr>
                <w:p w14:paraId="5938B63E" w14:textId="4F3FB989" w:rsidR="00507AA9" w:rsidRDefault="006D1D76" w:rsidP="00507AA9">
                  <w:pPr>
                    <w:rPr>
                      <w:rFonts w:ascii="Arial" w:hAnsi="Arial" w:cs="Arial"/>
                      <w:sz w:val="18"/>
                      <w:szCs w:val="18"/>
                    </w:rPr>
                  </w:pPr>
                  <w:r>
                    <w:rPr>
                      <w:rFonts w:ascii="Arial" w:hAnsi="Arial" w:cs="Arial"/>
                      <w:sz w:val="18"/>
                      <w:szCs w:val="18"/>
                    </w:rPr>
                    <w:t>12/31/2021</w:t>
                  </w:r>
                </w:p>
              </w:tc>
              <w:tc>
                <w:tcPr>
                  <w:tcW w:w="1477" w:type="dxa"/>
                </w:tcPr>
                <w:p w14:paraId="3B5420DA" w14:textId="77777777" w:rsidR="006D1D76" w:rsidRDefault="006D1D76" w:rsidP="006D1D76">
                  <w:pPr>
                    <w:rPr>
                      <w:rFonts w:ascii="Arial" w:hAnsi="Arial" w:cs="Arial"/>
                      <w:sz w:val="18"/>
                      <w:szCs w:val="18"/>
                    </w:rPr>
                  </w:pPr>
                  <w:r>
                    <w:rPr>
                      <w:rFonts w:ascii="Arial" w:hAnsi="Arial" w:cs="Arial"/>
                      <w:sz w:val="18"/>
                      <w:szCs w:val="18"/>
                    </w:rPr>
                    <w:t>-Staff time</w:t>
                  </w:r>
                </w:p>
                <w:p w14:paraId="6FB43F83" w14:textId="77777777" w:rsidR="00507AA9" w:rsidRDefault="00507AA9" w:rsidP="00507AA9">
                  <w:pPr>
                    <w:rPr>
                      <w:rFonts w:ascii="Arial" w:hAnsi="Arial" w:cs="Arial"/>
                      <w:sz w:val="18"/>
                      <w:szCs w:val="18"/>
                    </w:rPr>
                  </w:pPr>
                </w:p>
              </w:tc>
              <w:tc>
                <w:tcPr>
                  <w:tcW w:w="1439" w:type="dxa"/>
                </w:tcPr>
                <w:p w14:paraId="70F5805E" w14:textId="7AB00ACD" w:rsidR="00507AA9" w:rsidRDefault="006D1D76" w:rsidP="00507AA9">
                  <w:pPr>
                    <w:rPr>
                      <w:rFonts w:ascii="Arial" w:hAnsi="Arial" w:cs="Arial"/>
                      <w:sz w:val="18"/>
                      <w:szCs w:val="18"/>
                    </w:rPr>
                  </w:pPr>
                  <w:r>
                    <w:rPr>
                      <w:rFonts w:ascii="Arial" w:hAnsi="Arial" w:cs="Arial"/>
                      <w:sz w:val="18"/>
                      <w:szCs w:val="18"/>
                    </w:rPr>
                    <w:t>MercyOne North Iowa</w:t>
                  </w:r>
                </w:p>
              </w:tc>
              <w:tc>
                <w:tcPr>
                  <w:tcW w:w="2544" w:type="dxa"/>
                </w:tcPr>
                <w:p w14:paraId="154A990D" w14:textId="56852262" w:rsidR="00507AA9" w:rsidRDefault="006D1D76" w:rsidP="00507AA9">
                  <w:pPr>
                    <w:rPr>
                      <w:rFonts w:ascii="Arial" w:hAnsi="Arial" w:cs="Arial"/>
                      <w:sz w:val="18"/>
                      <w:szCs w:val="18"/>
                    </w:rPr>
                  </w:pPr>
                  <w:r>
                    <w:rPr>
                      <w:rFonts w:ascii="Arial" w:hAnsi="Arial" w:cs="Arial"/>
                      <w:sz w:val="18"/>
                      <w:szCs w:val="18"/>
                    </w:rPr>
                    <w:t>-Increased in providers/retention</w:t>
                  </w:r>
                </w:p>
              </w:tc>
            </w:tr>
            <w:tr w:rsidR="00FD78DF" w:rsidRPr="00415331" w14:paraId="7847AE22" w14:textId="77777777" w:rsidTr="00C82A9F">
              <w:trPr>
                <w:trHeight w:val="350"/>
              </w:trPr>
              <w:tc>
                <w:tcPr>
                  <w:tcW w:w="3611" w:type="dxa"/>
                </w:tcPr>
                <w:p w14:paraId="36CA34B2" w14:textId="0B5704A0" w:rsidR="00FD78DF" w:rsidRDefault="00FD78DF" w:rsidP="00FD78DF">
                  <w:pPr>
                    <w:rPr>
                      <w:rFonts w:ascii="Arial" w:hAnsi="Arial" w:cs="Arial"/>
                      <w:sz w:val="18"/>
                      <w:szCs w:val="18"/>
                    </w:rPr>
                  </w:pPr>
                  <w:r>
                    <w:rPr>
                      <w:rFonts w:ascii="Arial" w:hAnsi="Arial" w:cs="Arial"/>
                      <w:sz w:val="18"/>
                      <w:szCs w:val="18"/>
                    </w:rPr>
                    <w:t>Survey residents assessing why they have decided to stay, or decided to leave the area</w:t>
                  </w:r>
                </w:p>
              </w:tc>
              <w:tc>
                <w:tcPr>
                  <w:tcW w:w="1117" w:type="dxa"/>
                </w:tcPr>
                <w:p w14:paraId="065457DA" w14:textId="13A5F947" w:rsidR="00FD78DF" w:rsidRDefault="00FD78DF" w:rsidP="00FD78DF">
                  <w:pPr>
                    <w:rPr>
                      <w:rFonts w:ascii="Arial" w:hAnsi="Arial" w:cs="Arial"/>
                      <w:sz w:val="18"/>
                      <w:szCs w:val="18"/>
                    </w:rPr>
                  </w:pPr>
                  <w:r>
                    <w:rPr>
                      <w:rFonts w:ascii="Arial" w:hAnsi="Arial" w:cs="Arial"/>
                      <w:sz w:val="18"/>
                      <w:szCs w:val="18"/>
                    </w:rPr>
                    <w:t>12/31/2021</w:t>
                  </w:r>
                </w:p>
              </w:tc>
              <w:tc>
                <w:tcPr>
                  <w:tcW w:w="1477" w:type="dxa"/>
                </w:tcPr>
                <w:p w14:paraId="288FAF18" w14:textId="77777777" w:rsidR="00FD78DF" w:rsidRDefault="00FD78DF" w:rsidP="00FD78DF">
                  <w:pPr>
                    <w:rPr>
                      <w:rFonts w:ascii="Arial" w:hAnsi="Arial" w:cs="Arial"/>
                      <w:sz w:val="18"/>
                      <w:szCs w:val="18"/>
                    </w:rPr>
                  </w:pPr>
                  <w:r>
                    <w:rPr>
                      <w:rFonts w:ascii="Arial" w:hAnsi="Arial" w:cs="Arial"/>
                      <w:sz w:val="18"/>
                      <w:szCs w:val="18"/>
                    </w:rPr>
                    <w:t>-Staff time</w:t>
                  </w:r>
                </w:p>
                <w:p w14:paraId="6CBAE8BC" w14:textId="77777777" w:rsidR="00FD78DF" w:rsidRDefault="00FD78DF" w:rsidP="00FD78DF">
                  <w:pPr>
                    <w:rPr>
                      <w:rFonts w:ascii="Arial" w:hAnsi="Arial" w:cs="Arial"/>
                      <w:sz w:val="18"/>
                      <w:szCs w:val="18"/>
                    </w:rPr>
                  </w:pPr>
                </w:p>
              </w:tc>
              <w:tc>
                <w:tcPr>
                  <w:tcW w:w="1439" w:type="dxa"/>
                </w:tcPr>
                <w:p w14:paraId="597F6A62" w14:textId="2B3CE318" w:rsidR="00FD78DF" w:rsidRDefault="00FD78DF" w:rsidP="00FD78DF">
                  <w:pPr>
                    <w:rPr>
                      <w:rFonts w:ascii="Arial" w:hAnsi="Arial" w:cs="Arial"/>
                      <w:sz w:val="18"/>
                      <w:szCs w:val="18"/>
                    </w:rPr>
                  </w:pPr>
                  <w:r>
                    <w:rPr>
                      <w:rFonts w:ascii="Arial" w:hAnsi="Arial" w:cs="Arial"/>
                      <w:sz w:val="18"/>
                      <w:szCs w:val="18"/>
                    </w:rPr>
                    <w:t>MercyOne North Iowa</w:t>
                  </w:r>
                </w:p>
              </w:tc>
              <w:tc>
                <w:tcPr>
                  <w:tcW w:w="2544" w:type="dxa"/>
                </w:tcPr>
                <w:p w14:paraId="082115A2" w14:textId="0076B5E4" w:rsidR="00FD78DF" w:rsidRDefault="00FD78DF" w:rsidP="00FD78DF">
                  <w:pPr>
                    <w:rPr>
                      <w:rFonts w:ascii="Arial" w:hAnsi="Arial" w:cs="Arial"/>
                      <w:sz w:val="18"/>
                      <w:szCs w:val="18"/>
                    </w:rPr>
                  </w:pPr>
                  <w:r>
                    <w:rPr>
                      <w:rFonts w:ascii="Arial" w:hAnsi="Arial" w:cs="Arial"/>
                      <w:sz w:val="18"/>
                      <w:szCs w:val="18"/>
                    </w:rPr>
                    <w:t>-Increased knowledge</w:t>
                  </w:r>
                </w:p>
              </w:tc>
            </w:tr>
            <w:bookmarkEnd w:id="21"/>
          </w:tbl>
          <w:p w14:paraId="1D2A2258" w14:textId="2B80CC12" w:rsidR="00415331" w:rsidRDefault="00415331" w:rsidP="00401032">
            <w:pPr>
              <w:rPr>
                <w:rFonts w:ascii="Arial" w:hAnsi="Arial" w:cs="Arial"/>
                <w:sz w:val="22"/>
                <w:szCs w:val="22"/>
              </w:rPr>
            </w:pPr>
          </w:p>
          <w:tbl>
            <w:tblPr>
              <w:tblStyle w:val="TableGrid"/>
              <w:tblW w:w="10125" w:type="dxa"/>
              <w:tblLook w:val="04A0" w:firstRow="1" w:lastRow="0" w:firstColumn="1" w:lastColumn="0" w:noHBand="0" w:noVBand="1"/>
            </w:tblPr>
            <w:tblGrid>
              <w:gridCol w:w="5987"/>
              <w:gridCol w:w="2880"/>
              <w:gridCol w:w="1258"/>
            </w:tblGrid>
            <w:tr w:rsidR="0011596A" w:rsidRPr="00415331" w14:paraId="687BD25C" w14:textId="77777777" w:rsidTr="00072C02">
              <w:tc>
                <w:tcPr>
                  <w:tcW w:w="10125" w:type="dxa"/>
                  <w:gridSpan w:val="3"/>
                  <w:tcBorders>
                    <w:top w:val="single" w:sz="4" w:space="0" w:color="auto"/>
                    <w:bottom w:val="single" w:sz="4" w:space="0" w:color="auto"/>
                  </w:tcBorders>
                  <w:shd w:val="clear" w:color="auto" w:fill="A4DDF4" w:themeFill="accent1" w:themeFillTint="66"/>
                </w:tcPr>
                <w:p w14:paraId="318A5FCF" w14:textId="77777777" w:rsidR="0011596A" w:rsidRDefault="0011596A" w:rsidP="0011596A">
                  <w:pPr>
                    <w:rPr>
                      <w:rFonts w:ascii="Arial" w:hAnsi="Arial" w:cs="Arial"/>
                      <w:b/>
                      <w:sz w:val="20"/>
                      <w:szCs w:val="20"/>
                    </w:rPr>
                  </w:pPr>
                  <w:r>
                    <w:rPr>
                      <w:rFonts w:ascii="Arial" w:hAnsi="Arial" w:cs="Arial"/>
                      <w:b/>
                      <w:sz w:val="20"/>
                      <w:szCs w:val="20"/>
                    </w:rPr>
                    <w:t>PERFORMANCE MEASURES</w:t>
                  </w:r>
                </w:p>
                <w:p w14:paraId="248A4B69" w14:textId="77777777" w:rsidR="0011596A" w:rsidRPr="00415331" w:rsidRDefault="0011596A" w:rsidP="0011596A">
                  <w:pPr>
                    <w:rPr>
                      <w:rFonts w:ascii="Arial" w:hAnsi="Arial" w:cs="Arial"/>
                      <w:b/>
                      <w:sz w:val="20"/>
                      <w:szCs w:val="20"/>
                    </w:rPr>
                  </w:pPr>
                  <w:r>
                    <w:rPr>
                      <w:rFonts w:ascii="Arial" w:hAnsi="Arial" w:cs="Arial"/>
                      <w:b/>
                      <w:sz w:val="20"/>
                      <w:szCs w:val="20"/>
                    </w:rPr>
                    <w:t>How We Will Know We Are Making a Difference</w:t>
                  </w:r>
                </w:p>
              </w:tc>
            </w:tr>
            <w:tr w:rsidR="0011596A" w:rsidRPr="00415331" w14:paraId="15A6E243" w14:textId="77777777" w:rsidTr="00A228FC">
              <w:tc>
                <w:tcPr>
                  <w:tcW w:w="5987" w:type="dxa"/>
                  <w:tcBorders>
                    <w:top w:val="single" w:sz="4" w:space="0" w:color="auto"/>
                    <w:bottom w:val="single" w:sz="4" w:space="0" w:color="auto"/>
                  </w:tcBorders>
                  <w:shd w:val="clear" w:color="auto" w:fill="D1EEF9" w:themeFill="accent1" w:themeFillTint="33"/>
                </w:tcPr>
                <w:p w14:paraId="7141FDBE" w14:textId="77777777" w:rsidR="0011596A" w:rsidRPr="00415331" w:rsidRDefault="0011596A" w:rsidP="0011596A">
                  <w:pPr>
                    <w:rPr>
                      <w:rFonts w:ascii="Arial" w:hAnsi="Arial" w:cs="Arial"/>
                      <w:b/>
                      <w:sz w:val="20"/>
                      <w:szCs w:val="20"/>
                    </w:rPr>
                  </w:pPr>
                  <w:r>
                    <w:rPr>
                      <w:rFonts w:ascii="Arial" w:hAnsi="Arial" w:cs="Arial"/>
                      <w:b/>
                      <w:sz w:val="20"/>
                      <w:szCs w:val="20"/>
                    </w:rPr>
                    <w:t>Short Term Indicators</w:t>
                  </w:r>
                </w:p>
              </w:tc>
              <w:tc>
                <w:tcPr>
                  <w:tcW w:w="2880" w:type="dxa"/>
                  <w:tcBorders>
                    <w:top w:val="single" w:sz="4" w:space="0" w:color="auto"/>
                    <w:bottom w:val="single" w:sz="4" w:space="0" w:color="auto"/>
                  </w:tcBorders>
                  <w:shd w:val="clear" w:color="auto" w:fill="D1EEF9" w:themeFill="accent1" w:themeFillTint="33"/>
                </w:tcPr>
                <w:p w14:paraId="0BB05890" w14:textId="77777777" w:rsidR="0011596A" w:rsidRPr="00415331" w:rsidRDefault="0011596A" w:rsidP="0011596A">
                  <w:pPr>
                    <w:rPr>
                      <w:rFonts w:ascii="Arial" w:hAnsi="Arial" w:cs="Arial"/>
                      <w:b/>
                      <w:sz w:val="20"/>
                      <w:szCs w:val="20"/>
                    </w:rPr>
                  </w:pPr>
                  <w:r>
                    <w:rPr>
                      <w:rFonts w:ascii="Arial" w:hAnsi="Arial" w:cs="Arial"/>
                      <w:b/>
                      <w:sz w:val="20"/>
                      <w:szCs w:val="20"/>
                    </w:rPr>
                    <w:t>Source</w:t>
                  </w:r>
                </w:p>
              </w:tc>
              <w:tc>
                <w:tcPr>
                  <w:tcW w:w="1258" w:type="dxa"/>
                  <w:tcBorders>
                    <w:top w:val="single" w:sz="4" w:space="0" w:color="auto"/>
                    <w:bottom w:val="single" w:sz="4" w:space="0" w:color="auto"/>
                  </w:tcBorders>
                  <w:shd w:val="clear" w:color="auto" w:fill="D1EEF9" w:themeFill="accent1" w:themeFillTint="33"/>
                </w:tcPr>
                <w:p w14:paraId="07424D94" w14:textId="77777777" w:rsidR="0011596A" w:rsidRPr="00415331" w:rsidRDefault="0011596A" w:rsidP="0011596A">
                  <w:pPr>
                    <w:rPr>
                      <w:rFonts w:ascii="Arial" w:hAnsi="Arial" w:cs="Arial"/>
                      <w:b/>
                      <w:sz w:val="20"/>
                      <w:szCs w:val="20"/>
                    </w:rPr>
                  </w:pPr>
                  <w:r>
                    <w:rPr>
                      <w:rFonts w:ascii="Arial" w:hAnsi="Arial" w:cs="Arial"/>
                      <w:b/>
                      <w:sz w:val="20"/>
                      <w:szCs w:val="20"/>
                    </w:rPr>
                    <w:t>Frequency</w:t>
                  </w:r>
                </w:p>
              </w:tc>
            </w:tr>
            <w:tr w:rsidR="0011596A" w:rsidRPr="00532028" w14:paraId="6B5571CC" w14:textId="77777777" w:rsidTr="00A228FC">
              <w:tc>
                <w:tcPr>
                  <w:tcW w:w="5987" w:type="dxa"/>
                  <w:tcBorders>
                    <w:top w:val="single" w:sz="4" w:space="0" w:color="auto"/>
                    <w:bottom w:val="single" w:sz="4" w:space="0" w:color="auto"/>
                  </w:tcBorders>
                  <w:shd w:val="clear" w:color="auto" w:fill="FFFFFF" w:themeFill="background1"/>
                </w:tcPr>
                <w:p w14:paraId="3E42E05C" w14:textId="77777777" w:rsidR="0011596A" w:rsidRPr="00180F97" w:rsidRDefault="0011596A" w:rsidP="0011596A">
                  <w:pPr>
                    <w:rPr>
                      <w:rFonts w:ascii="Arial" w:hAnsi="Arial" w:cs="Arial"/>
                      <w:iCs/>
                      <w:sz w:val="18"/>
                      <w:szCs w:val="18"/>
                    </w:rPr>
                  </w:pPr>
                  <w:r w:rsidRPr="00180F97">
                    <w:rPr>
                      <w:rFonts w:ascii="Arial" w:hAnsi="Arial" w:cs="Arial"/>
                      <w:iCs/>
                      <w:sz w:val="18"/>
                      <w:szCs w:val="18"/>
                    </w:rPr>
                    <w:t># of providers participating in trainings</w:t>
                  </w:r>
                </w:p>
              </w:tc>
              <w:tc>
                <w:tcPr>
                  <w:tcW w:w="2880" w:type="dxa"/>
                  <w:tcBorders>
                    <w:top w:val="single" w:sz="4" w:space="0" w:color="auto"/>
                    <w:bottom w:val="single" w:sz="4" w:space="0" w:color="auto"/>
                  </w:tcBorders>
                  <w:shd w:val="clear" w:color="auto" w:fill="FFFFFF" w:themeFill="background1"/>
                </w:tcPr>
                <w:p w14:paraId="26A5EFDB" w14:textId="62065AA8" w:rsidR="0011596A" w:rsidRPr="00180F97" w:rsidRDefault="00F1445B" w:rsidP="0011596A">
                  <w:pPr>
                    <w:rPr>
                      <w:rFonts w:ascii="Arial" w:hAnsi="Arial" w:cs="Arial"/>
                      <w:iCs/>
                      <w:sz w:val="18"/>
                      <w:szCs w:val="18"/>
                    </w:rPr>
                  </w:pPr>
                  <w:r w:rsidRPr="00180F97">
                    <w:rPr>
                      <w:rFonts w:ascii="Arial" w:hAnsi="Arial" w:cs="Arial"/>
                      <w:iCs/>
                      <w:sz w:val="18"/>
                      <w:szCs w:val="18"/>
                    </w:rPr>
                    <w:t>MercyOne-North Iowa</w:t>
                  </w:r>
                </w:p>
              </w:tc>
              <w:tc>
                <w:tcPr>
                  <w:tcW w:w="1258" w:type="dxa"/>
                  <w:tcBorders>
                    <w:top w:val="single" w:sz="4" w:space="0" w:color="auto"/>
                    <w:bottom w:val="single" w:sz="4" w:space="0" w:color="auto"/>
                  </w:tcBorders>
                  <w:shd w:val="clear" w:color="auto" w:fill="FFFFFF" w:themeFill="background1"/>
                </w:tcPr>
                <w:p w14:paraId="46EF7482" w14:textId="77777777" w:rsidR="0011596A" w:rsidRPr="00180F97" w:rsidRDefault="0011596A" w:rsidP="0011596A">
                  <w:pPr>
                    <w:rPr>
                      <w:rFonts w:ascii="Arial" w:hAnsi="Arial" w:cs="Arial"/>
                      <w:bCs/>
                      <w:iCs/>
                      <w:sz w:val="18"/>
                      <w:szCs w:val="18"/>
                    </w:rPr>
                  </w:pPr>
                  <w:r w:rsidRPr="00180F97">
                    <w:rPr>
                      <w:rFonts w:ascii="Arial" w:hAnsi="Arial" w:cs="Arial"/>
                      <w:bCs/>
                      <w:iCs/>
                      <w:sz w:val="18"/>
                      <w:szCs w:val="18"/>
                    </w:rPr>
                    <w:t>Annual</w:t>
                  </w:r>
                </w:p>
              </w:tc>
            </w:tr>
            <w:tr w:rsidR="00B20A56" w14:paraId="4D86238A" w14:textId="77777777" w:rsidTr="00D16C02">
              <w:trPr>
                <w:trHeight w:val="251"/>
              </w:trPr>
              <w:tc>
                <w:tcPr>
                  <w:tcW w:w="5987" w:type="dxa"/>
                  <w:tcBorders>
                    <w:top w:val="single" w:sz="4" w:space="0" w:color="auto"/>
                    <w:bottom w:val="single" w:sz="4" w:space="0" w:color="auto"/>
                  </w:tcBorders>
                  <w:shd w:val="clear" w:color="auto" w:fill="FFFFFF" w:themeFill="background1"/>
                </w:tcPr>
                <w:p w14:paraId="028AEA53" w14:textId="6BDE5E8C" w:rsidR="00B20A56" w:rsidRPr="00180F97" w:rsidRDefault="00B20A56" w:rsidP="00B20A56">
                  <w:pPr>
                    <w:rPr>
                      <w:rFonts w:ascii="Arial" w:hAnsi="Arial" w:cs="Arial"/>
                      <w:b/>
                      <w:iCs/>
                      <w:sz w:val="18"/>
                      <w:szCs w:val="18"/>
                    </w:rPr>
                  </w:pPr>
                  <w:r w:rsidRPr="00180F97">
                    <w:rPr>
                      <w:rFonts w:ascii="Arial" w:hAnsi="Arial" w:cs="Arial"/>
                      <w:iCs/>
                      <w:sz w:val="18"/>
                      <w:szCs w:val="18"/>
                    </w:rPr>
                    <w:t># of providers accepting Medicaid patients</w:t>
                  </w:r>
                  <w:r w:rsidR="00E11251">
                    <w:rPr>
                      <w:rFonts w:ascii="Arial" w:hAnsi="Arial" w:cs="Arial"/>
                      <w:iCs/>
                      <w:sz w:val="18"/>
                      <w:szCs w:val="18"/>
                    </w:rPr>
                    <w:t xml:space="preserve"> and new patients</w:t>
                  </w:r>
                </w:p>
              </w:tc>
              <w:tc>
                <w:tcPr>
                  <w:tcW w:w="2880" w:type="dxa"/>
                  <w:tcBorders>
                    <w:top w:val="single" w:sz="4" w:space="0" w:color="auto"/>
                    <w:bottom w:val="single" w:sz="4" w:space="0" w:color="auto"/>
                  </w:tcBorders>
                  <w:shd w:val="clear" w:color="auto" w:fill="FFFFFF" w:themeFill="background1"/>
                </w:tcPr>
                <w:p w14:paraId="264C2BA0" w14:textId="025D97D0" w:rsidR="00B20A56" w:rsidRPr="00180F97" w:rsidRDefault="00B20A56" w:rsidP="00B20A56">
                  <w:pPr>
                    <w:rPr>
                      <w:rFonts w:ascii="Arial" w:hAnsi="Arial" w:cs="Arial"/>
                      <w:b/>
                      <w:iCs/>
                      <w:sz w:val="18"/>
                      <w:szCs w:val="18"/>
                    </w:rPr>
                  </w:pPr>
                  <w:r w:rsidRPr="00180F97">
                    <w:rPr>
                      <w:rFonts w:ascii="Arial" w:hAnsi="Arial" w:cs="Arial"/>
                      <w:bCs/>
                      <w:iCs/>
                      <w:sz w:val="18"/>
                      <w:szCs w:val="18"/>
                    </w:rPr>
                    <w:t>DHS</w:t>
                  </w:r>
                  <w:r w:rsidR="00E11251">
                    <w:rPr>
                      <w:rFonts w:ascii="Arial" w:hAnsi="Arial" w:cs="Arial"/>
                      <w:bCs/>
                      <w:iCs/>
                      <w:sz w:val="18"/>
                      <w:szCs w:val="18"/>
                    </w:rPr>
                    <w:t xml:space="preserve"> / MercyOne North Iowa</w:t>
                  </w:r>
                </w:p>
              </w:tc>
              <w:tc>
                <w:tcPr>
                  <w:tcW w:w="1258" w:type="dxa"/>
                  <w:tcBorders>
                    <w:top w:val="single" w:sz="4" w:space="0" w:color="auto"/>
                    <w:bottom w:val="single" w:sz="4" w:space="0" w:color="auto"/>
                  </w:tcBorders>
                  <w:shd w:val="clear" w:color="auto" w:fill="FFFFFF" w:themeFill="background1"/>
                </w:tcPr>
                <w:p w14:paraId="533258D1" w14:textId="058BB390" w:rsidR="00B20A56" w:rsidRPr="00180F97" w:rsidRDefault="00B20A56" w:rsidP="00B20A56">
                  <w:pPr>
                    <w:rPr>
                      <w:rFonts w:ascii="Arial" w:hAnsi="Arial" w:cs="Arial"/>
                      <w:b/>
                      <w:iCs/>
                      <w:sz w:val="18"/>
                      <w:szCs w:val="18"/>
                    </w:rPr>
                  </w:pPr>
                  <w:r w:rsidRPr="00180F97">
                    <w:rPr>
                      <w:rFonts w:ascii="Arial" w:hAnsi="Arial" w:cs="Arial"/>
                      <w:bCs/>
                      <w:iCs/>
                      <w:sz w:val="18"/>
                      <w:szCs w:val="18"/>
                    </w:rPr>
                    <w:t>Annual</w:t>
                  </w:r>
                </w:p>
              </w:tc>
            </w:tr>
            <w:tr w:rsidR="002D7498" w14:paraId="09D8D7AF" w14:textId="77777777" w:rsidTr="00A228FC">
              <w:tc>
                <w:tcPr>
                  <w:tcW w:w="5987" w:type="dxa"/>
                  <w:tcBorders>
                    <w:top w:val="single" w:sz="4" w:space="0" w:color="auto"/>
                    <w:bottom w:val="single" w:sz="4" w:space="0" w:color="auto"/>
                  </w:tcBorders>
                  <w:shd w:val="clear" w:color="auto" w:fill="FFFFFF" w:themeFill="background1"/>
                </w:tcPr>
                <w:p w14:paraId="2E0E4844" w14:textId="478FCE43" w:rsidR="002D7498" w:rsidRPr="002D7498" w:rsidRDefault="002D7498" w:rsidP="002D7498">
                  <w:pPr>
                    <w:rPr>
                      <w:rFonts w:ascii="Arial" w:hAnsi="Arial" w:cs="Arial"/>
                      <w:bCs/>
                      <w:iCs/>
                      <w:sz w:val="18"/>
                      <w:szCs w:val="18"/>
                    </w:rPr>
                  </w:pPr>
                  <w:r w:rsidRPr="002D7498">
                    <w:rPr>
                      <w:rFonts w:ascii="Arial" w:hAnsi="Arial" w:cs="Arial"/>
                      <w:bCs/>
                      <w:iCs/>
                      <w:sz w:val="18"/>
                      <w:szCs w:val="18"/>
                    </w:rPr>
                    <w:t xml:space="preserve"># of residents remaining in </w:t>
                  </w:r>
                  <w:r w:rsidR="00E11251">
                    <w:rPr>
                      <w:rFonts w:ascii="Arial" w:hAnsi="Arial" w:cs="Arial"/>
                      <w:bCs/>
                      <w:iCs/>
                      <w:sz w:val="18"/>
                      <w:szCs w:val="18"/>
                    </w:rPr>
                    <w:t>north Iowa post-residency</w:t>
                  </w:r>
                </w:p>
              </w:tc>
              <w:tc>
                <w:tcPr>
                  <w:tcW w:w="2880" w:type="dxa"/>
                  <w:tcBorders>
                    <w:top w:val="single" w:sz="4" w:space="0" w:color="auto"/>
                    <w:bottom w:val="single" w:sz="4" w:space="0" w:color="auto"/>
                  </w:tcBorders>
                  <w:shd w:val="clear" w:color="auto" w:fill="FFFFFF" w:themeFill="background1"/>
                </w:tcPr>
                <w:p w14:paraId="74F71817" w14:textId="4DF64906" w:rsidR="002D7498" w:rsidRPr="00180F97" w:rsidRDefault="002D7498" w:rsidP="002D7498">
                  <w:pPr>
                    <w:rPr>
                      <w:rFonts w:ascii="Arial" w:hAnsi="Arial" w:cs="Arial"/>
                      <w:b/>
                      <w:iCs/>
                      <w:sz w:val="18"/>
                      <w:szCs w:val="18"/>
                    </w:rPr>
                  </w:pPr>
                  <w:r w:rsidRPr="00180F97">
                    <w:rPr>
                      <w:rFonts w:ascii="Arial" w:hAnsi="Arial" w:cs="Arial"/>
                      <w:iCs/>
                      <w:sz w:val="18"/>
                      <w:szCs w:val="18"/>
                    </w:rPr>
                    <w:t>MercyOne-North Iowa</w:t>
                  </w:r>
                </w:p>
              </w:tc>
              <w:tc>
                <w:tcPr>
                  <w:tcW w:w="1258" w:type="dxa"/>
                  <w:tcBorders>
                    <w:top w:val="single" w:sz="4" w:space="0" w:color="auto"/>
                    <w:bottom w:val="single" w:sz="4" w:space="0" w:color="auto"/>
                  </w:tcBorders>
                  <w:shd w:val="clear" w:color="auto" w:fill="FFFFFF" w:themeFill="background1"/>
                </w:tcPr>
                <w:p w14:paraId="46641DD2" w14:textId="7C5C3D86" w:rsidR="002D7498" w:rsidRPr="00180F97" w:rsidRDefault="002D7498" w:rsidP="002D7498">
                  <w:pPr>
                    <w:rPr>
                      <w:rFonts w:ascii="Arial" w:hAnsi="Arial" w:cs="Arial"/>
                      <w:b/>
                      <w:iCs/>
                      <w:sz w:val="18"/>
                      <w:szCs w:val="18"/>
                    </w:rPr>
                  </w:pPr>
                  <w:r w:rsidRPr="00180F97">
                    <w:rPr>
                      <w:rFonts w:ascii="Arial" w:hAnsi="Arial" w:cs="Arial"/>
                      <w:bCs/>
                      <w:iCs/>
                      <w:sz w:val="18"/>
                      <w:szCs w:val="18"/>
                    </w:rPr>
                    <w:t>Annual</w:t>
                  </w:r>
                </w:p>
              </w:tc>
            </w:tr>
            <w:tr w:rsidR="002D7498" w14:paraId="72BCEDE1" w14:textId="77777777" w:rsidTr="00A228FC">
              <w:tc>
                <w:tcPr>
                  <w:tcW w:w="5987" w:type="dxa"/>
                  <w:tcBorders>
                    <w:top w:val="single" w:sz="4" w:space="0" w:color="auto"/>
                    <w:bottom w:val="single" w:sz="4" w:space="0" w:color="auto"/>
                  </w:tcBorders>
                  <w:shd w:val="clear" w:color="auto" w:fill="D1EEF9" w:themeFill="accent1" w:themeFillTint="33"/>
                </w:tcPr>
                <w:p w14:paraId="2F807C06" w14:textId="77777777" w:rsidR="002D7498" w:rsidRDefault="002D7498" w:rsidP="002D7498">
                  <w:pPr>
                    <w:rPr>
                      <w:rFonts w:ascii="Arial" w:hAnsi="Arial" w:cs="Arial"/>
                      <w:b/>
                      <w:sz w:val="20"/>
                      <w:szCs w:val="20"/>
                    </w:rPr>
                  </w:pPr>
                  <w:r>
                    <w:rPr>
                      <w:rFonts w:ascii="Arial" w:hAnsi="Arial" w:cs="Arial"/>
                      <w:b/>
                      <w:sz w:val="20"/>
                      <w:szCs w:val="20"/>
                    </w:rPr>
                    <w:t>Long Team Indicators</w:t>
                  </w:r>
                </w:p>
              </w:tc>
              <w:tc>
                <w:tcPr>
                  <w:tcW w:w="2880" w:type="dxa"/>
                  <w:tcBorders>
                    <w:top w:val="single" w:sz="4" w:space="0" w:color="auto"/>
                    <w:bottom w:val="single" w:sz="4" w:space="0" w:color="auto"/>
                  </w:tcBorders>
                  <w:shd w:val="clear" w:color="auto" w:fill="D1EEF9" w:themeFill="accent1" w:themeFillTint="33"/>
                </w:tcPr>
                <w:p w14:paraId="6F22B34A" w14:textId="77777777" w:rsidR="002D7498" w:rsidRDefault="002D7498" w:rsidP="002D7498">
                  <w:pPr>
                    <w:rPr>
                      <w:rFonts w:ascii="Arial" w:hAnsi="Arial" w:cs="Arial"/>
                      <w:b/>
                      <w:sz w:val="20"/>
                      <w:szCs w:val="20"/>
                    </w:rPr>
                  </w:pPr>
                  <w:r>
                    <w:rPr>
                      <w:rFonts w:ascii="Arial" w:hAnsi="Arial" w:cs="Arial"/>
                      <w:b/>
                      <w:sz w:val="20"/>
                      <w:szCs w:val="20"/>
                    </w:rPr>
                    <w:t>Source</w:t>
                  </w:r>
                </w:p>
              </w:tc>
              <w:tc>
                <w:tcPr>
                  <w:tcW w:w="1258" w:type="dxa"/>
                  <w:tcBorders>
                    <w:top w:val="single" w:sz="4" w:space="0" w:color="auto"/>
                    <w:bottom w:val="single" w:sz="4" w:space="0" w:color="auto"/>
                  </w:tcBorders>
                  <w:shd w:val="clear" w:color="auto" w:fill="D1EEF9" w:themeFill="accent1" w:themeFillTint="33"/>
                </w:tcPr>
                <w:p w14:paraId="2145182B" w14:textId="77777777" w:rsidR="002D7498" w:rsidRDefault="002D7498" w:rsidP="002D7498">
                  <w:pPr>
                    <w:rPr>
                      <w:rFonts w:ascii="Arial" w:hAnsi="Arial" w:cs="Arial"/>
                      <w:b/>
                      <w:sz w:val="20"/>
                      <w:szCs w:val="20"/>
                    </w:rPr>
                  </w:pPr>
                  <w:r>
                    <w:rPr>
                      <w:rFonts w:ascii="Arial" w:hAnsi="Arial" w:cs="Arial"/>
                      <w:b/>
                      <w:sz w:val="20"/>
                      <w:szCs w:val="20"/>
                    </w:rPr>
                    <w:t>Frequency</w:t>
                  </w:r>
                </w:p>
              </w:tc>
            </w:tr>
            <w:tr w:rsidR="002D7498" w:rsidRPr="00532028" w14:paraId="7A63258B" w14:textId="77777777" w:rsidTr="00A228FC">
              <w:tc>
                <w:tcPr>
                  <w:tcW w:w="5987" w:type="dxa"/>
                  <w:tcBorders>
                    <w:top w:val="single" w:sz="4" w:space="0" w:color="auto"/>
                    <w:bottom w:val="single" w:sz="4" w:space="0" w:color="auto"/>
                  </w:tcBorders>
                  <w:shd w:val="clear" w:color="auto" w:fill="FFFFFF" w:themeFill="background1"/>
                </w:tcPr>
                <w:p w14:paraId="54FEBCC9" w14:textId="01C9D548" w:rsidR="002D7498" w:rsidRPr="00180F97" w:rsidRDefault="002D7498" w:rsidP="002D7498">
                  <w:pPr>
                    <w:rPr>
                      <w:rFonts w:ascii="Arial" w:hAnsi="Arial" w:cs="Arial"/>
                      <w:iCs/>
                      <w:sz w:val="18"/>
                      <w:szCs w:val="18"/>
                    </w:rPr>
                  </w:pPr>
                  <w:r w:rsidRPr="00180F97">
                    <w:rPr>
                      <w:rFonts w:ascii="Arial" w:hAnsi="Arial" w:cs="Arial"/>
                      <w:iCs/>
                      <w:sz w:val="18"/>
                      <w:szCs w:val="18"/>
                    </w:rPr>
                    <w:t>Decrease in chronic disease/improve health outcomes</w:t>
                  </w:r>
                </w:p>
              </w:tc>
              <w:tc>
                <w:tcPr>
                  <w:tcW w:w="2880" w:type="dxa"/>
                  <w:tcBorders>
                    <w:top w:val="single" w:sz="4" w:space="0" w:color="auto"/>
                    <w:bottom w:val="single" w:sz="4" w:space="0" w:color="auto"/>
                  </w:tcBorders>
                  <w:shd w:val="clear" w:color="auto" w:fill="FFFFFF" w:themeFill="background1"/>
                </w:tcPr>
                <w:p w14:paraId="4B9D4229" w14:textId="0602014C" w:rsidR="002D7498" w:rsidRPr="00180F97" w:rsidRDefault="002D7498" w:rsidP="002D7498">
                  <w:pPr>
                    <w:rPr>
                      <w:rFonts w:ascii="Arial" w:hAnsi="Arial" w:cs="Arial"/>
                      <w:bCs/>
                      <w:iCs/>
                      <w:sz w:val="18"/>
                      <w:szCs w:val="18"/>
                    </w:rPr>
                  </w:pPr>
                  <w:r w:rsidRPr="00180F97">
                    <w:rPr>
                      <w:rFonts w:ascii="Arial" w:hAnsi="Arial" w:cs="Arial"/>
                      <w:bCs/>
                      <w:iCs/>
                      <w:sz w:val="18"/>
                      <w:szCs w:val="18"/>
                    </w:rPr>
                    <w:t>County Health Rankings</w:t>
                  </w:r>
                </w:p>
              </w:tc>
              <w:tc>
                <w:tcPr>
                  <w:tcW w:w="1258" w:type="dxa"/>
                  <w:tcBorders>
                    <w:top w:val="single" w:sz="4" w:space="0" w:color="auto"/>
                    <w:bottom w:val="single" w:sz="4" w:space="0" w:color="auto"/>
                  </w:tcBorders>
                  <w:shd w:val="clear" w:color="auto" w:fill="FFFFFF" w:themeFill="background1"/>
                </w:tcPr>
                <w:p w14:paraId="6B00023F" w14:textId="71F667C9" w:rsidR="002D7498" w:rsidRPr="00180F97" w:rsidRDefault="002D7498" w:rsidP="002D7498">
                  <w:pPr>
                    <w:rPr>
                      <w:rFonts w:ascii="Arial" w:hAnsi="Arial" w:cs="Arial"/>
                      <w:bCs/>
                      <w:iCs/>
                      <w:sz w:val="18"/>
                      <w:szCs w:val="18"/>
                    </w:rPr>
                  </w:pPr>
                  <w:r w:rsidRPr="00180F97">
                    <w:rPr>
                      <w:rFonts w:ascii="Arial" w:hAnsi="Arial" w:cs="Arial"/>
                      <w:bCs/>
                      <w:iCs/>
                      <w:sz w:val="18"/>
                      <w:szCs w:val="18"/>
                    </w:rPr>
                    <w:t>Annual</w:t>
                  </w:r>
                </w:p>
              </w:tc>
            </w:tr>
            <w:tr w:rsidR="002D7498" w:rsidRPr="00532028" w14:paraId="0F153644" w14:textId="77777777" w:rsidTr="002D554D">
              <w:trPr>
                <w:trHeight w:val="233"/>
              </w:trPr>
              <w:tc>
                <w:tcPr>
                  <w:tcW w:w="5987" w:type="dxa"/>
                  <w:tcBorders>
                    <w:top w:val="single" w:sz="4" w:space="0" w:color="auto"/>
                    <w:bottom w:val="single" w:sz="4" w:space="0" w:color="auto"/>
                  </w:tcBorders>
                  <w:shd w:val="clear" w:color="auto" w:fill="FFFFFF" w:themeFill="background1"/>
                </w:tcPr>
                <w:p w14:paraId="48A42CAC" w14:textId="30C237B1" w:rsidR="002D7498" w:rsidRPr="00180F97" w:rsidRDefault="002D7498" w:rsidP="002D7498">
                  <w:pPr>
                    <w:rPr>
                      <w:rFonts w:ascii="Arial" w:hAnsi="Arial" w:cs="Arial"/>
                      <w:bCs/>
                      <w:iCs/>
                      <w:sz w:val="18"/>
                      <w:szCs w:val="18"/>
                    </w:rPr>
                  </w:pPr>
                  <w:r w:rsidRPr="00180F97">
                    <w:rPr>
                      <w:rFonts w:ascii="Arial" w:hAnsi="Arial" w:cs="Arial"/>
                      <w:iCs/>
                      <w:sz w:val="18"/>
                      <w:szCs w:val="18"/>
                    </w:rPr>
                    <w:t xml:space="preserve">Improved provider to patient radio </w:t>
                  </w:r>
                </w:p>
              </w:tc>
              <w:tc>
                <w:tcPr>
                  <w:tcW w:w="2880" w:type="dxa"/>
                  <w:tcBorders>
                    <w:top w:val="single" w:sz="4" w:space="0" w:color="auto"/>
                    <w:bottom w:val="single" w:sz="4" w:space="0" w:color="auto"/>
                  </w:tcBorders>
                  <w:shd w:val="clear" w:color="auto" w:fill="FFFFFF" w:themeFill="background1"/>
                </w:tcPr>
                <w:p w14:paraId="5D52A0F8" w14:textId="25DF511A" w:rsidR="002D7498" w:rsidRPr="00180F97" w:rsidRDefault="002D7498" w:rsidP="002D7498">
                  <w:pPr>
                    <w:rPr>
                      <w:rFonts w:ascii="Arial" w:hAnsi="Arial" w:cs="Arial"/>
                      <w:bCs/>
                      <w:iCs/>
                      <w:sz w:val="18"/>
                      <w:szCs w:val="18"/>
                    </w:rPr>
                  </w:pPr>
                  <w:r w:rsidRPr="00180F97">
                    <w:rPr>
                      <w:rFonts w:ascii="Arial" w:hAnsi="Arial" w:cs="Arial"/>
                      <w:bCs/>
                      <w:iCs/>
                      <w:sz w:val="18"/>
                      <w:szCs w:val="18"/>
                    </w:rPr>
                    <w:t>County Health Rankings</w:t>
                  </w:r>
                </w:p>
              </w:tc>
              <w:tc>
                <w:tcPr>
                  <w:tcW w:w="1258" w:type="dxa"/>
                  <w:tcBorders>
                    <w:top w:val="single" w:sz="4" w:space="0" w:color="auto"/>
                    <w:bottom w:val="single" w:sz="4" w:space="0" w:color="auto"/>
                  </w:tcBorders>
                  <w:shd w:val="clear" w:color="auto" w:fill="FFFFFF" w:themeFill="background1"/>
                </w:tcPr>
                <w:p w14:paraId="45F625CE" w14:textId="2877D253" w:rsidR="002D7498" w:rsidRPr="00180F97" w:rsidRDefault="002D7498" w:rsidP="002D7498">
                  <w:pPr>
                    <w:rPr>
                      <w:rFonts w:ascii="Arial" w:hAnsi="Arial" w:cs="Arial"/>
                      <w:bCs/>
                      <w:iCs/>
                      <w:sz w:val="18"/>
                      <w:szCs w:val="18"/>
                    </w:rPr>
                  </w:pPr>
                  <w:r>
                    <w:rPr>
                      <w:rFonts w:ascii="Arial" w:hAnsi="Arial" w:cs="Arial"/>
                      <w:bCs/>
                      <w:iCs/>
                      <w:sz w:val="18"/>
                      <w:szCs w:val="18"/>
                    </w:rPr>
                    <w:t>Annual</w:t>
                  </w:r>
                </w:p>
              </w:tc>
            </w:tr>
            <w:tr w:rsidR="002D7498" w:rsidRPr="00532028" w14:paraId="53917A08" w14:textId="77777777" w:rsidTr="00A228FC">
              <w:tc>
                <w:tcPr>
                  <w:tcW w:w="5987" w:type="dxa"/>
                  <w:tcBorders>
                    <w:top w:val="single" w:sz="4" w:space="0" w:color="auto"/>
                    <w:bottom w:val="single" w:sz="4" w:space="0" w:color="auto"/>
                  </w:tcBorders>
                  <w:shd w:val="clear" w:color="auto" w:fill="FFFFFF" w:themeFill="background1"/>
                </w:tcPr>
                <w:p w14:paraId="1E62C892" w14:textId="1BFC8395" w:rsidR="002D7498" w:rsidRPr="00180F97" w:rsidRDefault="002D7498" w:rsidP="002D7498">
                  <w:pPr>
                    <w:rPr>
                      <w:rFonts w:ascii="Arial" w:hAnsi="Arial" w:cs="Arial"/>
                      <w:iCs/>
                      <w:sz w:val="18"/>
                      <w:szCs w:val="18"/>
                    </w:rPr>
                  </w:pPr>
                  <w:r w:rsidRPr="00180F97">
                    <w:rPr>
                      <w:rFonts w:ascii="Arial" w:hAnsi="Arial" w:cs="Arial"/>
                      <w:iCs/>
                      <w:sz w:val="18"/>
                      <w:szCs w:val="18"/>
                    </w:rPr>
                    <w:t xml:space="preserve">Increase in referrals </w:t>
                  </w:r>
                  <w:r w:rsidR="002D554D">
                    <w:rPr>
                      <w:rFonts w:ascii="Arial" w:hAnsi="Arial" w:cs="Arial"/>
                      <w:iCs/>
                      <w:sz w:val="18"/>
                      <w:szCs w:val="18"/>
                    </w:rPr>
                    <w:t>to other services</w:t>
                  </w:r>
                </w:p>
              </w:tc>
              <w:tc>
                <w:tcPr>
                  <w:tcW w:w="2880" w:type="dxa"/>
                  <w:tcBorders>
                    <w:top w:val="single" w:sz="4" w:space="0" w:color="auto"/>
                    <w:bottom w:val="single" w:sz="4" w:space="0" w:color="auto"/>
                  </w:tcBorders>
                  <w:shd w:val="clear" w:color="auto" w:fill="FFFFFF" w:themeFill="background1"/>
                </w:tcPr>
                <w:p w14:paraId="4EB53F96" w14:textId="3CAEFF91" w:rsidR="002D7498" w:rsidRPr="00180F97" w:rsidRDefault="002D7498" w:rsidP="002D7498">
                  <w:pPr>
                    <w:rPr>
                      <w:rFonts w:ascii="Arial" w:hAnsi="Arial" w:cs="Arial"/>
                      <w:bCs/>
                      <w:iCs/>
                      <w:sz w:val="18"/>
                      <w:szCs w:val="18"/>
                    </w:rPr>
                  </w:pPr>
                  <w:r w:rsidRPr="00180F97">
                    <w:rPr>
                      <w:rFonts w:ascii="Arial" w:hAnsi="Arial" w:cs="Arial"/>
                      <w:bCs/>
                      <w:iCs/>
                      <w:sz w:val="18"/>
                      <w:szCs w:val="18"/>
                    </w:rPr>
                    <w:t>Referral tracking (internal)</w:t>
                  </w:r>
                </w:p>
              </w:tc>
              <w:tc>
                <w:tcPr>
                  <w:tcW w:w="1258" w:type="dxa"/>
                  <w:tcBorders>
                    <w:top w:val="single" w:sz="4" w:space="0" w:color="auto"/>
                    <w:bottom w:val="single" w:sz="4" w:space="0" w:color="auto"/>
                  </w:tcBorders>
                  <w:shd w:val="clear" w:color="auto" w:fill="FFFFFF" w:themeFill="background1"/>
                </w:tcPr>
                <w:p w14:paraId="1A554053" w14:textId="12F682A6" w:rsidR="002D7498" w:rsidRPr="00180F97" w:rsidRDefault="002D7498" w:rsidP="002D7498">
                  <w:pPr>
                    <w:rPr>
                      <w:rFonts w:ascii="Arial" w:hAnsi="Arial" w:cs="Arial"/>
                      <w:bCs/>
                      <w:iCs/>
                      <w:sz w:val="18"/>
                      <w:szCs w:val="18"/>
                    </w:rPr>
                  </w:pPr>
                  <w:r w:rsidRPr="00180F97">
                    <w:rPr>
                      <w:rFonts w:ascii="Arial" w:hAnsi="Arial" w:cs="Arial"/>
                      <w:bCs/>
                      <w:iCs/>
                      <w:sz w:val="18"/>
                      <w:szCs w:val="18"/>
                    </w:rPr>
                    <w:t>Annual</w:t>
                  </w:r>
                </w:p>
              </w:tc>
            </w:tr>
            <w:tr w:rsidR="002D7498" w:rsidRPr="00532028" w14:paraId="26314C8B" w14:textId="77777777" w:rsidTr="00A228FC">
              <w:tc>
                <w:tcPr>
                  <w:tcW w:w="5987" w:type="dxa"/>
                  <w:tcBorders>
                    <w:top w:val="single" w:sz="4" w:space="0" w:color="auto"/>
                    <w:bottom w:val="single" w:sz="4" w:space="0" w:color="auto"/>
                  </w:tcBorders>
                  <w:shd w:val="clear" w:color="auto" w:fill="FFFFFF" w:themeFill="background1"/>
                </w:tcPr>
                <w:p w14:paraId="20B675F2" w14:textId="7524B66C" w:rsidR="002D7498" w:rsidRPr="00180F97" w:rsidRDefault="002D7498" w:rsidP="002D7498">
                  <w:pPr>
                    <w:rPr>
                      <w:rFonts w:ascii="Arial" w:hAnsi="Arial" w:cs="Arial"/>
                      <w:iCs/>
                      <w:sz w:val="18"/>
                      <w:szCs w:val="18"/>
                    </w:rPr>
                  </w:pPr>
                  <w:r w:rsidRPr="00180F97">
                    <w:rPr>
                      <w:rFonts w:ascii="Arial" w:hAnsi="Arial" w:cs="Arial"/>
                      <w:iCs/>
                      <w:sz w:val="18"/>
                      <w:szCs w:val="18"/>
                    </w:rPr>
                    <w:t>Increase in residents having a medical home</w:t>
                  </w:r>
                </w:p>
              </w:tc>
              <w:tc>
                <w:tcPr>
                  <w:tcW w:w="2880" w:type="dxa"/>
                  <w:tcBorders>
                    <w:top w:val="single" w:sz="4" w:space="0" w:color="auto"/>
                    <w:bottom w:val="single" w:sz="4" w:space="0" w:color="auto"/>
                  </w:tcBorders>
                  <w:shd w:val="clear" w:color="auto" w:fill="FFFFFF" w:themeFill="background1"/>
                </w:tcPr>
                <w:p w14:paraId="12D791A5" w14:textId="47FE1C22" w:rsidR="002D7498" w:rsidRPr="00180F97" w:rsidRDefault="002D7498" w:rsidP="002D7498">
                  <w:pPr>
                    <w:rPr>
                      <w:rFonts w:ascii="Arial" w:hAnsi="Arial" w:cs="Arial"/>
                      <w:bCs/>
                      <w:iCs/>
                      <w:sz w:val="18"/>
                      <w:szCs w:val="18"/>
                    </w:rPr>
                  </w:pPr>
                  <w:r w:rsidRPr="00180F97">
                    <w:rPr>
                      <w:rFonts w:ascii="Arial" w:hAnsi="Arial" w:cs="Arial"/>
                      <w:bCs/>
                      <w:iCs/>
                      <w:sz w:val="18"/>
                      <w:szCs w:val="18"/>
                    </w:rPr>
                    <w:t>Electronic Health Record</w:t>
                  </w:r>
                </w:p>
              </w:tc>
              <w:tc>
                <w:tcPr>
                  <w:tcW w:w="1258" w:type="dxa"/>
                  <w:tcBorders>
                    <w:top w:val="single" w:sz="4" w:space="0" w:color="auto"/>
                    <w:bottom w:val="single" w:sz="4" w:space="0" w:color="auto"/>
                  </w:tcBorders>
                  <w:shd w:val="clear" w:color="auto" w:fill="FFFFFF" w:themeFill="background1"/>
                </w:tcPr>
                <w:p w14:paraId="72FB1A6A" w14:textId="433B7F15" w:rsidR="002D7498" w:rsidRPr="00180F97" w:rsidRDefault="002D7498" w:rsidP="002D7498">
                  <w:pPr>
                    <w:rPr>
                      <w:rFonts w:ascii="Arial" w:hAnsi="Arial" w:cs="Arial"/>
                      <w:bCs/>
                      <w:iCs/>
                      <w:sz w:val="18"/>
                      <w:szCs w:val="18"/>
                    </w:rPr>
                  </w:pPr>
                  <w:r w:rsidRPr="00180F97">
                    <w:rPr>
                      <w:rFonts w:ascii="Arial" w:hAnsi="Arial" w:cs="Arial"/>
                      <w:bCs/>
                      <w:iCs/>
                      <w:sz w:val="18"/>
                      <w:szCs w:val="18"/>
                    </w:rPr>
                    <w:t>Annual</w:t>
                  </w:r>
                </w:p>
              </w:tc>
            </w:tr>
          </w:tbl>
          <w:p w14:paraId="0721AA2E" w14:textId="77777777" w:rsidR="0011596A" w:rsidRPr="00415331" w:rsidRDefault="0011596A" w:rsidP="00401032">
            <w:pPr>
              <w:rPr>
                <w:rFonts w:ascii="Arial" w:hAnsi="Arial" w:cs="Arial"/>
                <w:sz w:val="22"/>
                <w:szCs w:val="22"/>
              </w:rPr>
            </w:pPr>
          </w:p>
          <w:tbl>
            <w:tblPr>
              <w:tblStyle w:val="TableGrid"/>
              <w:tblW w:w="10188" w:type="dxa"/>
              <w:tblLook w:val="04A0" w:firstRow="1" w:lastRow="0" w:firstColumn="1" w:lastColumn="0" w:noHBand="0" w:noVBand="1"/>
            </w:tblPr>
            <w:tblGrid>
              <w:gridCol w:w="738"/>
              <w:gridCol w:w="4259"/>
              <w:gridCol w:w="5191"/>
            </w:tblGrid>
            <w:tr w:rsidR="00415331" w:rsidRPr="00415331" w14:paraId="4295E5AE" w14:textId="77777777" w:rsidTr="00E315FE">
              <w:trPr>
                <w:trHeight w:val="377"/>
              </w:trPr>
              <w:tc>
                <w:tcPr>
                  <w:tcW w:w="10188" w:type="dxa"/>
                  <w:gridSpan w:val="3"/>
                  <w:shd w:val="clear" w:color="auto" w:fill="A4DDF4" w:themeFill="accent1" w:themeFillTint="66"/>
                </w:tcPr>
                <w:p w14:paraId="684F3AF6" w14:textId="7144CA71" w:rsidR="00415331" w:rsidRPr="00415331" w:rsidRDefault="00415331" w:rsidP="00415331">
                  <w:pPr>
                    <w:rPr>
                      <w:rFonts w:ascii="Arial" w:hAnsi="Arial" w:cs="Arial"/>
                      <w:b/>
                      <w:sz w:val="20"/>
                      <w:szCs w:val="20"/>
                    </w:rPr>
                  </w:pPr>
                  <w:r w:rsidRPr="00415331">
                    <w:rPr>
                      <w:rFonts w:ascii="Arial" w:hAnsi="Arial" w:cs="Arial"/>
                      <w:b/>
                      <w:sz w:val="20"/>
                      <w:szCs w:val="20"/>
                    </w:rPr>
                    <w:t>ALIGNMENT WITH NATIONAL PRIORITIES</w:t>
                  </w:r>
                </w:p>
              </w:tc>
            </w:tr>
            <w:tr w:rsidR="003C3A5F" w:rsidRPr="00415331" w14:paraId="309B7785" w14:textId="77777777" w:rsidTr="003C3A5F">
              <w:tc>
                <w:tcPr>
                  <w:tcW w:w="738" w:type="dxa"/>
                </w:tcPr>
                <w:p w14:paraId="0B9916C9" w14:textId="77777777" w:rsidR="003C3A5F" w:rsidRPr="00415331" w:rsidRDefault="003C3A5F" w:rsidP="00415331">
                  <w:pPr>
                    <w:rPr>
                      <w:rFonts w:ascii="Arial" w:hAnsi="Arial" w:cs="Arial"/>
                      <w:b/>
                      <w:sz w:val="20"/>
                      <w:szCs w:val="20"/>
                    </w:rPr>
                  </w:pPr>
                  <w:r w:rsidRPr="00415331">
                    <w:rPr>
                      <w:rFonts w:ascii="Arial" w:hAnsi="Arial" w:cs="Arial"/>
                      <w:b/>
                      <w:sz w:val="20"/>
                      <w:szCs w:val="20"/>
                    </w:rPr>
                    <w:t>Obj #</w:t>
                  </w:r>
                </w:p>
              </w:tc>
              <w:tc>
                <w:tcPr>
                  <w:tcW w:w="4259" w:type="dxa"/>
                </w:tcPr>
                <w:p w14:paraId="60419EAF" w14:textId="0DFA047B" w:rsidR="003C3A5F" w:rsidRPr="00415331" w:rsidRDefault="003C3A5F" w:rsidP="0042621E">
                  <w:pPr>
                    <w:jc w:val="center"/>
                    <w:rPr>
                      <w:rFonts w:ascii="Arial" w:hAnsi="Arial" w:cs="Arial"/>
                      <w:b/>
                      <w:sz w:val="20"/>
                      <w:szCs w:val="20"/>
                    </w:rPr>
                  </w:pPr>
                  <w:r w:rsidRPr="00415331">
                    <w:rPr>
                      <w:rFonts w:ascii="Arial" w:hAnsi="Arial" w:cs="Arial"/>
                      <w:b/>
                      <w:sz w:val="20"/>
                      <w:szCs w:val="20"/>
                    </w:rPr>
                    <w:t>Healthy People 20</w:t>
                  </w:r>
                  <w:r>
                    <w:rPr>
                      <w:rFonts w:ascii="Arial" w:hAnsi="Arial" w:cs="Arial"/>
                      <w:b/>
                      <w:sz w:val="20"/>
                      <w:szCs w:val="20"/>
                    </w:rPr>
                    <w:t>3</w:t>
                  </w:r>
                  <w:r w:rsidRPr="00415331">
                    <w:rPr>
                      <w:rFonts w:ascii="Arial" w:hAnsi="Arial" w:cs="Arial"/>
                      <w:b/>
                      <w:sz w:val="20"/>
                      <w:szCs w:val="20"/>
                    </w:rPr>
                    <w:t>0</w:t>
                  </w:r>
                </w:p>
              </w:tc>
              <w:tc>
                <w:tcPr>
                  <w:tcW w:w="5191" w:type="dxa"/>
                </w:tcPr>
                <w:p w14:paraId="5071962F" w14:textId="77777777" w:rsidR="003C3A5F" w:rsidRPr="00415331" w:rsidRDefault="003C3A5F" w:rsidP="0042621E">
                  <w:pPr>
                    <w:jc w:val="center"/>
                    <w:rPr>
                      <w:rFonts w:ascii="Arial" w:hAnsi="Arial" w:cs="Arial"/>
                      <w:b/>
                      <w:sz w:val="20"/>
                      <w:szCs w:val="20"/>
                    </w:rPr>
                  </w:pPr>
                  <w:r w:rsidRPr="00415331">
                    <w:rPr>
                      <w:rFonts w:ascii="Arial" w:hAnsi="Arial" w:cs="Arial"/>
                      <w:b/>
                      <w:sz w:val="20"/>
                      <w:szCs w:val="20"/>
                    </w:rPr>
                    <w:t>National Prevention Strategy</w:t>
                  </w:r>
                </w:p>
              </w:tc>
            </w:tr>
            <w:tr w:rsidR="003C3A5F" w:rsidRPr="00415331" w14:paraId="64C03EE8" w14:textId="77777777" w:rsidTr="003C3A5F">
              <w:tc>
                <w:tcPr>
                  <w:tcW w:w="738" w:type="dxa"/>
                </w:tcPr>
                <w:p w14:paraId="5744F91D" w14:textId="77777777" w:rsidR="003C3A5F" w:rsidRPr="00415331" w:rsidRDefault="003C3A5F" w:rsidP="0042621E">
                  <w:pPr>
                    <w:jc w:val="center"/>
                    <w:rPr>
                      <w:rFonts w:ascii="Arial" w:hAnsi="Arial" w:cs="Arial"/>
                      <w:i/>
                      <w:sz w:val="20"/>
                      <w:szCs w:val="20"/>
                    </w:rPr>
                  </w:pPr>
                  <w:r w:rsidRPr="00415331">
                    <w:rPr>
                      <w:rFonts w:ascii="Arial" w:hAnsi="Arial" w:cs="Arial"/>
                      <w:i/>
                      <w:sz w:val="20"/>
                      <w:szCs w:val="20"/>
                    </w:rPr>
                    <w:t>1</w:t>
                  </w:r>
                </w:p>
              </w:tc>
              <w:tc>
                <w:tcPr>
                  <w:tcW w:w="4259" w:type="dxa"/>
                </w:tcPr>
                <w:p w14:paraId="385521EF" w14:textId="377F66F1" w:rsidR="003C3A5F" w:rsidRPr="00C61167" w:rsidRDefault="003C3A5F" w:rsidP="0068410D">
                  <w:pPr>
                    <w:rPr>
                      <w:rFonts w:ascii="Arial" w:hAnsi="Arial" w:cs="Arial"/>
                      <w:i/>
                      <w:sz w:val="18"/>
                      <w:szCs w:val="18"/>
                    </w:rPr>
                  </w:pPr>
                </w:p>
              </w:tc>
              <w:tc>
                <w:tcPr>
                  <w:tcW w:w="5191" w:type="dxa"/>
                </w:tcPr>
                <w:p w14:paraId="45463448" w14:textId="77777777" w:rsidR="003C3A5F" w:rsidRPr="001F6A91" w:rsidRDefault="003C3A5F" w:rsidP="001F6A91">
                  <w:pPr>
                    <w:rPr>
                      <w:rFonts w:ascii="Arial" w:hAnsi="Arial" w:cs="Arial"/>
                      <w:i/>
                      <w:sz w:val="18"/>
                      <w:szCs w:val="18"/>
                    </w:rPr>
                  </w:pPr>
                  <w:r w:rsidRPr="001F6A91">
                    <w:rPr>
                      <w:rFonts w:ascii="Arial" w:hAnsi="Arial" w:cs="Arial"/>
                      <w:i/>
                      <w:sz w:val="18"/>
                      <w:szCs w:val="18"/>
                    </w:rPr>
                    <w:t>Reduce barriers to accessing clinical and</w:t>
                  </w:r>
                </w:p>
                <w:p w14:paraId="3150866C" w14:textId="77777777" w:rsidR="003C3A5F" w:rsidRPr="001F6A91" w:rsidRDefault="003C3A5F" w:rsidP="001F6A91">
                  <w:pPr>
                    <w:rPr>
                      <w:rFonts w:ascii="Arial" w:hAnsi="Arial" w:cs="Arial"/>
                      <w:i/>
                      <w:sz w:val="18"/>
                      <w:szCs w:val="18"/>
                    </w:rPr>
                  </w:pPr>
                  <w:r w:rsidRPr="001F6A91">
                    <w:rPr>
                      <w:rFonts w:ascii="Arial" w:hAnsi="Arial" w:cs="Arial"/>
                      <w:i/>
                      <w:sz w:val="18"/>
                      <w:szCs w:val="18"/>
                    </w:rPr>
                    <w:t>community preventive services, especially</w:t>
                  </w:r>
                </w:p>
                <w:p w14:paraId="35039036" w14:textId="68F0E762" w:rsidR="003C3A5F" w:rsidRPr="00C61167" w:rsidRDefault="003C3A5F" w:rsidP="001F6A91">
                  <w:pPr>
                    <w:rPr>
                      <w:rFonts w:ascii="Arial" w:hAnsi="Arial" w:cs="Arial"/>
                      <w:i/>
                      <w:sz w:val="18"/>
                      <w:szCs w:val="18"/>
                    </w:rPr>
                  </w:pPr>
                  <w:r w:rsidRPr="001F6A91">
                    <w:rPr>
                      <w:rFonts w:ascii="Arial" w:hAnsi="Arial" w:cs="Arial"/>
                      <w:i/>
                      <w:sz w:val="18"/>
                      <w:szCs w:val="18"/>
                    </w:rPr>
                    <w:t xml:space="preserve">among populations at greatest risk. </w:t>
                  </w:r>
                </w:p>
              </w:tc>
            </w:tr>
            <w:tr w:rsidR="003C3A5F" w:rsidRPr="00415331" w14:paraId="685B9780" w14:textId="77777777" w:rsidTr="003C3A5F">
              <w:tc>
                <w:tcPr>
                  <w:tcW w:w="738" w:type="dxa"/>
                </w:tcPr>
                <w:p w14:paraId="3E3A3B93" w14:textId="77777777" w:rsidR="003C3A5F" w:rsidRPr="00415331" w:rsidRDefault="003C3A5F" w:rsidP="0042621E">
                  <w:pPr>
                    <w:jc w:val="center"/>
                    <w:rPr>
                      <w:rFonts w:ascii="Arial" w:hAnsi="Arial" w:cs="Arial"/>
                      <w:i/>
                      <w:sz w:val="20"/>
                      <w:szCs w:val="20"/>
                    </w:rPr>
                  </w:pPr>
                  <w:r w:rsidRPr="00415331">
                    <w:rPr>
                      <w:rFonts w:ascii="Arial" w:hAnsi="Arial" w:cs="Arial"/>
                      <w:i/>
                      <w:sz w:val="20"/>
                      <w:szCs w:val="20"/>
                    </w:rPr>
                    <w:t>2</w:t>
                  </w:r>
                </w:p>
              </w:tc>
              <w:tc>
                <w:tcPr>
                  <w:tcW w:w="4259" w:type="dxa"/>
                </w:tcPr>
                <w:p w14:paraId="005E43FF" w14:textId="480E0F8D" w:rsidR="003C3A5F" w:rsidRPr="00C61167" w:rsidRDefault="003C3A5F" w:rsidP="00120418">
                  <w:pPr>
                    <w:rPr>
                      <w:rFonts w:ascii="Arial" w:hAnsi="Arial" w:cs="Arial"/>
                      <w:i/>
                      <w:sz w:val="18"/>
                      <w:szCs w:val="18"/>
                    </w:rPr>
                  </w:pPr>
                </w:p>
              </w:tc>
              <w:tc>
                <w:tcPr>
                  <w:tcW w:w="5191" w:type="dxa"/>
                </w:tcPr>
                <w:p w14:paraId="3B6337AC" w14:textId="0E114844" w:rsidR="003C3A5F" w:rsidRPr="00C61167" w:rsidRDefault="003C3A5F" w:rsidP="00120418">
                  <w:pPr>
                    <w:rPr>
                      <w:rFonts w:ascii="Arial" w:hAnsi="Arial" w:cs="Arial"/>
                      <w:i/>
                      <w:sz w:val="18"/>
                      <w:szCs w:val="18"/>
                    </w:rPr>
                  </w:pPr>
                  <w:r w:rsidRPr="00C61167">
                    <w:rPr>
                      <w:rFonts w:ascii="Arial" w:hAnsi="Arial" w:cs="Arial"/>
                      <w:i/>
                      <w:sz w:val="18"/>
                      <w:szCs w:val="18"/>
                    </w:rPr>
                    <w:t>Enhance coordination and integration of clinical, behavioral, and complementary health strategies.</w:t>
                  </w:r>
                </w:p>
              </w:tc>
            </w:tr>
            <w:tr w:rsidR="003C3A5F" w:rsidRPr="00415331" w14:paraId="71EAC755" w14:textId="77777777" w:rsidTr="003C3A5F">
              <w:trPr>
                <w:trHeight w:val="60"/>
              </w:trPr>
              <w:tc>
                <w:tcPr>
                  <w:tcW w:w="738" w:type="dxa"/>
                </w:tcPr>
                <w:p w14:paraId="1CD005CF" w14:textId="77777777" w:rsidR="003C3A5F" w:rsidRPr="00415331" w:rsidRDefault="003C3A5F" w:rsidP="0042621E">
                  <w:pPr>
                    <w:jc w:val="center"/>
                    <w:rPr>
                      <w:rFonts w:ascii="Arial" w:hAnsi="Arial" w:cs="Arial"/>
                      <w:i/>
                      <w:sz w:val="20"/>
                      <w:szCs w:val="20"/>
                    </w:rPr>
                  </w:pPr>
                  <w:r w:rsidRPr="00415331">
                    <w:rPr>
                      <w:rFonts w:ascii="Arial" w:hAnsi="Arial" w:cs="Arial"/>
                      <w:i/>
                      <w:sz w:val="20"/>
                      <w:szCs w:val="20"/>
                    </w:rPr>
                    <w:t>3</w:t>
                  </w:r>
                </w:p>
              </w:tc>
              <w:tc>
                <w:tcPr>
                  <w:tcW w:w="4259" w:type="dxa"/>
                </w:tcPr>
                <w:p w14:paraId="67548CE3" w14:textId="71145FD3" w:rsidR="003C3A5F" w:rsidRPr="00C61167" w:rsidRDefault="003C3A5F" w:rsidP="00120418">
                  <w:pPr>
                    <w:rPr>
                      <w:rFonts w:ascii="Arial" w:hAnsi="Arial" w:cs="Arial"/>
                      <w:i/>
                      <w:sz w:val="18"/>
                      <w:szCs w:val="18"/>
                    </w:rPr>
                  </w:pPr>
                  <w:r w:rsidRPr="00C61167">
                    <w:rPr>
                      <w:rFonts w:ascii="Arial" w:hAnsi="Arial" w:cs="Arial"/>
                      <w:i/>
                      <w:sz w:val="18"/>
                      <w:szCs w:val="18"/>
                    </w:rPr>
                    <w:t>“Increase</w:t>
                  </w:r>
                  <w:r w:rsidRPr="00C61167">
                    <w:rPr>
                      <w:rStyle w:val="Hyperlink"/>
                      <w:rFonts w:ascii="Arial" w:hAnsi="Arial" w:cs="Arial"/>
                      <w:i/>
                      <w:color w:val="auto"/>
                      <w:sz w:val="18"/>
                      <w:szCs w:val="18"/>
                      <w:u w:val="none"/>
                    </w:rPr>
                    <w:t xml:space="preserve"> the proportion of people with a usual primary care provider”</w:t>
                  </w:r>
                </w:p>
              </w:tc>
              <w:tc>
                <w:tcPr>
                  <w:tcW w:w="5191" w:type="dxa"/>
                </w:tcPr>
                <w:p w14:paraId="31ADC1A6" w14:textId="77777777" w:rsidR="003C3A5F" w:rsidRPr="00C61167" w:rsidRDefault="003C3A5F" w:rsidP="00120418">
                  <w:pPr>
                    <w:rPr>
                      <w:rFonts w:ascii="Arial" w:hAnsi="Arial" w:cs="Arial"/>
                      <w:i/>
                      <w:sz w:val="18"/>
                      <w:szCs w:val="18"/>
                    </w:rPr>
                  </w:pPr>
                </w:p>
              </w:tc>
            </w:tr>
            <w:tr w:rsidR="003C3A5F" w:rsidRPr="00415331" w14:paraId="04F881F6" w14:textId="77777777" w:rsidTr="003C3A5F">
              <w:trPr>
                <w:trHeight w:val="530"/>
              </w:trPr>
              <w:tc>
                <w:tcPr>
                  <w:tcW w:w="738" w:type="dxa"/>
                </w:tcPr>
                <w:p w14:paraId="56E849A4" w14:textId="4C9E726A" w:rsidR="003C3A5F" w:rsidRPr="00415331" w:rsidRDefault="003C3A5F" w:rsidP="0042621E">
                  <w:pPr>
                    <w:jc w:val="center"/>
                    <w:rPr>
                      <w:rFonts w:ascii="Arial" w:hAnsi="Arial" w:cs="Arial"/>
                      <w:i/>
                      <w:sz w:val="20"/>
                      <w:szCs w:val="20"/>
                    </w:rPr>
                  </w:pPr>
                  <w:r>
                    <w:rPr>
                      <w:rFonts w:ascii="Arial" w:hAnsi="Arial" w:cs="Arial"/>
                      <w:i/>
                      <w:sz w:val="20"/>
                      <w:szCs w:val="20"/>
                    </w:rPr>
                    <w:t>4</w:t>
                  </w:r>
                </w:p>
              </w:tc>
              <w:tc>
                <w:tcPr>
                  <w:tcW w:w="4259" w:type="dxa"/>
                </w:tcPr>
                <w:p w14:paraId="390F8EB0" w14:textId="77777777" w:rsidR="003C3A5F" w:rsidRPr="00415331" w:rsidRDefault="003C3A5F" w:rsidP="00120418">
                  <w:pPr>
                    <w:rPr>
                      <w:rFonts w:ascii="Arial" w:hAnsi="Arial" w:cs="Arial"/>
                      <w:i/>
                      <w:sz w:val="20"/>
                      <w:szCs w:val="20"/>
                    </w:rPr>
                  </w:pPr>
                </w:p>
              </w:tc>
              <w:tc>
                <w:tcPr>
                  <w:tcW w:w="5191" w:type="dxa"/>
                </w:tcPr>
                <w:p w14:paraId="7A9BD2A7" w14:textId="77777777" w:rsidR="003C3A5F" w:rsidRDefault="003C3A5F" w:rsidP="00120418">
                  <w:pPr>
                    <w:rPr>
                      <w:rFonts w:ascii="Arial" w:hAnsi="Arial" w:cs="Arial"/>
                      <w:i/>
                      <w:sz w:val="18"/>
                      <w:szCs w:val="18"/>
                    </w:rPr>
                  </w:pPr>
                  <w:r>
                    <w:rPr>
                      <w:rFonts w:ascii="Arial" w:hAnsi="Arial" w:cs="Arial"/>
                      <w:i/>
                      <w:sz w:val="18"/>
                      <w:szCs w:val="18"/>
                    </w:rPr>
                    <w:t>Clinical and Community Preventative Services</w:t>
                  </w:r>
                </w:p>
                <w:p w14:paraId="2D2A51B2" w14:textId="0C82A32C" w:rsidR="003C3A5F" w:rsidRPr="006B768C" w:rsidRDefault="003C3A5F" w:rsidP="006B768C">
                  <w:pPr>
                    <w:rPr>
                      <w:rFonts w:ascii="Arial" w:hAnsi="Arial" w:cs="Arial"/>
                      <w:i/>
                      <w:sz w:val="18"/>
                      <w:szCs w:val="18"/>
                    </w:rPr>
                  </w:pPr>
                  <w:r>
                    <w:rPr>
                      <w:rFonts w:ascii="Arial" w:hAnsi="Arial" w:cs="Arial"/>
                      <w:i/>
                      <w:sz w:val="18"/>
                      <w:szCs w:val="18"/>
                    </w:rPr>
                    <w:t>(</w:t>
                  </w:r>
                  <w:r w:rsidRPr="006B768C">
                    <w:rPr>
                      <w:rFonts w:ascii="Arial" w:hAnsi="Arial" w:cs="Arial"/>
                      <w:i/>
                      <w:sz w:val="18"/>
                      <w:szCs w:val="18"/>
                    </w:rPr>
                    <w:t>4 Support implementation of community</w:t>
                  </w:r>
                  <w:r>
                    <w:rPr>
                      <w:rFonts w:ascii="Arial" w:hAnsi="Arial" w:cs="Arial"/>
                      <w:i/>
                      <w:sz w:val="18"/>
                      <w:szCs w:val="18"/>
                    </w:rPr>
                    <w:t>-</w:t>
                  </w:r>
                  <w:r w:rsidRPr="006B768C">
                    <w:rPr>
                      <w:rFonts w:ascii="Arial" w:hAnsi="Arial" w:cs="Arial"/>
                      <w:i/>
                      <w:sz w:val="18"/>
                      <w:szCs w:val="18"/>
                    </w:rPr>
                    <w:t>based preventive services and enhance</w:t>
                  </w:r>
                </w:p>
                <w:p w14:paraId="24E1C969" w14:textId="1AC4D741" w:rsidR="003C3A5F" w:rsidRPr="00C61167" w:rsidRDefault="003C3A5F" w:rsidP="006B768C">
                  <w:pPr>
                    <w:rPr>
                      <w:rFonts w:ascii="Arial" w:hAnsi="Arial" w:cs="Arial"/>
                      <w:i/>
                      <w:sz w:val="18"/>
                      <w:szCs w:val="18"/>
                    </w:rPr>
                  </w:pPr>
                  <w:r w:rsidRPr="006B768C">
                    <w:rPr>
                      <w:rFonts w:ascii="Arial" w:hAnsi="Arial" w:cs="Arial"/>
                      <w:i/>
                      <w:sz w:val="18"/>
                      <w:szCs w:val="18"/>
                    </w:rPr>
                    <w:t>linkages with clinical care</w:t>
                  </w:r>
                  <w:r>
                    <w:rPr>
                      <w:rFonts w:ascii="Arial" w:hAnsi="Arial" w:cs="Arial"/>
                      <w:i/>
                      <w:sz w:val="18"/>
                      <w:szCs w:val="18"/>
                    </w:rPr>
                    <w:t>)</w:t>
                  </w:r>
                </w:p>
              </w:tc>
            </w:tr>
          </w:tbl>
          <w:p w14:paraId="15E3CD0E" w14:textId="5F3E3F6A" w:rsidR="00415331" w:rsidRPr="00415331" w:rsidRDefault="00415331" w:rsidP="00401032">
            <w:pPr>
              <w:rPr>
                <w:rFonts w:ascii="Arial" w:hAnsi="Arial" w:cs="Arial"/>
                <w:sz w:val="22"/>
                <w:szCs w:val="22"/>
              </w:rPr>
            </w:pPr>
          </w:p>
          <w:tbl>
            <w:tblPr>
              <w:tblStyle w:val="TableGrid"/>
              <w:tblW w:w="10188" w:type="dxa"/>
              <w:tblLook w:val="04A0" w:firstRow="1" w:lastRow="0" w:firstColumn="1" w:lastColumn="0" w:noHBand="0" w:noVBand="1"/>
            </w:tblPr>
            <w:tblGrid>
              <w:gridCol w:w="10188"/>
            </w:tblGrid>
            <w:tr w:rsidR="00415331" w:rsidRPr="00415331" w14:paraId="5FFB66DC" w14:textId="77777777" w:rsidTr="00E315FE">
              <w:tc>
                <w:tcPr>
                  <w:tcW w:w="10188" w:type="dxa"/>
                  <w:shd w:val="clear" w:color="auto" w:fill="A4DDF4" w:themeFill="accent1" w:themeFillTint="66"/>
                </w:tcPr>
                <w:p w14:paraId="7AF68FE6" w14:textId="77777777" w:rsidR="00415331" w:rsidRPr="00415331" w:rsidRDefault="00415331" w:rsidP="00415331">
                  <w:pPr>
                    <w:rPr>
                      <w:rFonts w:ascii="Arial" w:hAnsi="Arial" w:cs="Arial"/>
                      <w:b/>
                      <w:sz w:val="20"/>
                      <w:szCs w:val="20"/>
                    </w:rPr>
                  </w:pPr>
                  <w:r w:rsidRPr="00415331">
                    <w:rPr>
                      <w:rFonts w:ascii="Arial" w:hAnsi="Arial" w:cs="Arial"/>
                      <w:b/>
                      <w:sz w:val="20"/>
                      <w:szCs w:val="20"/>
                    </w:rPr>
                    <w:t>DESCRIBE PLANS FOR SUSTAINING ACTION</w:t>
                  </w:r>
                </w:p>
              </w:tc>
            </w:tr>
            <w:tr w:rsidR="00415331" w:rsidRPr="00415331" w14:paraId="5A7FF6C0" w14:textId="77777777" w:rsidTr="00180F97">
              <w:trPr>
                <w:trHeight w:val="1880"/>
              </w:trPr>
              <w:tc>
                <w:tcPr>
                  <w:tcW w:w="10188" w:type="dxa"/>
                </w:tcPr>
                <w:p w14:paraId="652BC8CE" w14:textId="71BC9A61" w:rsidR="00415331" w:rsidRPr="00C525A3" w:rsidRDefault="00CA6AE6" w:rsidP="00C525A3">
                  <w:pPr>
                    <w:pStyle w:val="ListParagraph"/>
                    <w:numPr>
                      <w:ilvl w:val="0"/>
                      <w:numId w:val="22"/>
                    </w:numPr>
                    <w:rPr>
                      <w:rFonts w:ascii="Arial" w:hAnsi="Arial" w:cs="Arial"/>
                      <w:bCs/>
                      <w:sz w:val="20"/>
                      <w:szCs w:val="20"/>
                    </w:rPr>
                  </w:pPr>
                  <w:r w:rsidRPr="00C525A3">
                    <w:rPr>
                      <w:rFonts w:ascii="Arial" w:hAnsi="Arial" w:cs="Arial"/>
                      <w:bCs/>
                      <w:sz w:val="20"/>
                      <w:szCs w:val="20"/>
                    </w:rPr>
                    <w:lastRenderedPageBreak/>
                    <w:t>Frequent meeting with Access to Care sub-committee</w:t>
                  </w:r>
                </w:p>
                <w:p w14:paraId="44D1DCF3" w14:textId="70492326" w:rsidR="00CA6AE6" w:rsidRPr="00C525A3" w:rsidRDefault="00CA6AE6" w:rsidP="00C525A3">
                  <w:pPr>
                    <w:pStyle w:val="ListParagraph"/>
                    <w:numPr>
                      <w:ilvl w:val="0"/>
                      <w:numId w:val="22"/>
                    </w:numPr>
                    <w:rPr>
                      <w:rFonts w:ascii="Arial" w:hAnsi="Arial" w:cs="Arial"/>
                      <w:bCs/>
                      <w:sz w:val="20"/>
                      <w:szCs w:val="20"/>
                    </w:rPr>
                  </w:pPr>
                  <w:r w:rsidRPr="00C525A3">
                    <w:rPr>
                      <w:rFonts w:ascii="Arial" w:hAnsi="Arial" w:cs="Arial"/>
                      <w:bCs/>
                      <w:sz w:val="20"/>
                      <w:szCs w:val="20"/>
                    </w:rPr>
                    <w:t xml:space="preserve">Apply for funding/grants </w:t>
                  </w:r>
                  <w:r w:rsidR="00541079">
                    <w:rPr>
                      <w:rFonts w:ascii="Arial" w:hAnsi="Arial" w:cs="Arial"/>
                      <w:bCs/>
                      <w:sz w:val="20"/>
                      <w:szCs w:val="20"/>
                    </w:rPr>
                    <w:t>to support initiatives</w:t>
                  </w:r>
                  <w:r w:rsidRPr="00C525A3">
                    <w:rPr>
                      <w:rFonts w:ascii="Arial" w:hAnsi="Arial" w:cs="Arial"/>
                      <w:bCs/>
                      <w:sz w:val="20"/>
                      <w:szCs w:val="20"/>
                    </w:rPr>
                    <w:t xml:space="preserve"> </w:t>
                  </w:r>
                </w:p>
                <w:p w14:paraId="156EDBF6" w14:textId="3EDE8196" w:rsidR="00C525A3" w:rsidRPr="00C525A3" w:rsidRDefault="00C525A3" w:rsidP="00C525A3">
                  <w:pPr>
                    <w:pStyle w:val="ListParagraph"/>
                    <w:numPr>
                      <w:ilvl w:val="0"/>
                      <w:numId w:val="22"/>
                    </w:numPr>
                    <w:spacing w:after="160" w:line="259" w:lineRule="auto"/>
                    <w:rPr>
                      <w:rFonts w:ascii="Arial" w:hAnsi="Arial" w:cs="Arial"/>
                      <w:bCs/>
                      <w:sz w:val="20"/>
                      <w:szCs w:val="20"/>
                    </w:rPr>
                  </w:pPr>
                  <w:r w:rsidRPr="00C525A3">
                    <w:rPr>
                      <w:rFonts w:ascii="Arial" w:hAnsi="Arial" w:cs="Arial"/>
                      <w:bCs/>
                      <w:sz w:val="20"/>
                      <w:szCs w:val="20"/>
                    </w:rPr>
                    <w:t>Activate current coalitions- engage members, encourage action, create a sense of community among agencies (</w:t>
                  </w:r>
                  <w:r w:rsidR="000926C2">
                    <w:rPr>
                      <w:rFonts w:ascii="Arial" w:hAnsi="Arial" w:cs="Arial"/>
                      <w:bCs/>
                      <w:sz w:val="20"/>
                      <w:szCs w:val="20"/>
                    </w:rPr>
                    <w:t>increase cross-collaboration</w:t>
                  </w:r>
                  <w:r w:rsidRPr="00C525A3">
                    <w:rPr>
                      <w:rFonts w:ascii="Arial" w:hAnsi="Arial" w:cs="Arial"/>
                      <w:bCs/>
                      <w:sz w:val="20"/>
                      <w:szCs w:val="20"/>
                    </w:rPr>
                    <w:t xml:space="preserve">), consistently apply for joint grant applications, share staff, share marketing staff; consolidate current coalitions to create a single, </w:t>
                  </w:r>
                  <w:r w:rsidR="00541079" w:rsidRPr="00C525A3">
                    <w:rPr>
                      <w:rFonts w:ascii="Arial" w:hAnsi="Arial" w:cs="Arial"/>
                      <w:bCs/>
                      <w:sz w:val="20"/>
                      <w:szCs w:val="20"/>
                    </w:rPr>
                    <w:t>strong,</w:t>
                  </w:r>
                  <w:r w:rsidRPr="00C525A3">
                    <w:rPr>
                      <w:rFonts w:ascii="Arial" w:hAnsi="Arial" w:cs="Arial"/>
                      <w:bCs/>
                      <w:sz w:val="20"/>
                      <w:szCs w:val="20"/>
                    </w:rPr>
                    <w:t xml:space="preserve"> and active coalition (reduce meeting burnout). </w:t>
                  </w:r>
                </w:p>
                <w:p w14:paraId="04F6E971" w14:textId="77777777" w:rsidR="00C525A3" w:rsidRPr="00C525A3" w:rsidRDefault="00C525A3" w:rsidP="00C525A3">
                  <w:pPr>
                    <w:pStyle w:val="ListParagraph"/>
                    <w:numPr>
                      <w:ilvl w:val="0"/>
                      <w:numId w:val="22"/>
                    </w:numPr>
                    <w:spacing w:after="160" w:line="259" w:lineRule="auto"/>
                    <w:rPr>
                      <w:rFonts w:ascii="Arial" w:hAnsi="Arial" w:cs="Arial"/>
                      <w:bCs/>
                      <w:sz w:val="20"/>
                      <w:szCs w:val="20"/>
                    </w:rPr>
                  </w:pPr>
                  <w:r w:rsidRPr="00C525A3">
                    <w:rPr>
                      <w:rFonts w:ascii="Arial" w:hAnsi="Arial" w:cs="Arial"/>
                      <w:bCs/>
                      <w:sz w:val="20"/>
                      <w:szCs w:val="20"/>
                    </w:rPr>
                    <w:t>Create policies supporting tele-health in our county</w:t>
                  </w:r>
                </w:p>
                <w:p w14:paraId="4AA5ECF3" w14:textId="06B90502" w:rsidR="00C525A3" w:rsidRPr="00C525A3" w:rsidRDefault="00C525A3" w:rsidP="00C525A3">
                  <w:pPr>
                    <w:pStyle w:val="ListParagraph"/>
                    <w:numPr>
                      <w:ilvl w:val="0"/>
                      <w:numId w:val="22"/>
                    </w:numPr>
                    <w:spacing w:after="160" w:line="259" w:lineRule="auto"/>
                    <w:rPr>
                      <w:b/>
                      <w:bCs/>
                    </w:rPr>
                  </w:pPr>
                  <w:r w:rsidRPr="00C525A3">
                    <w:rPr>
                      <w:rFonts w:ascii="Arial" w:hAnsi="Arial" w:cs="Arial"/>
                      <w:bCs/>
                      <w:sz w:val="20"/>
                      <w:szCs w:val="20"/>
                    </w:rPr>
                    <w:t>Continue policies for cultural competence training</w:t>
                  </w:r>
                  <w:r>
                    <w:rPr>
                      <w:rFonts w:ascii="Arial" w:hAnsi="Arial" w:cs="Arial"/>
                      <w:bCs/>
                      <w:sz w:val="20"/>
                      <w:szCs w:val="20"/>
                    </w:rPr>
                    <w:t xml:space="preserve"> for providers</w:t>
                  </w:r>
                </w:p>
              </w:tc>
            </w:tr>
          </w:tbl>
          <w:p w14:paraId="0F59D8F8" w14:textId="77777777" w:rsidR="00415331" w:rsidRDefault="00415331" w:rsidP="00401032">
            <w:pPr>
              <w:rPr>
                <w:rFonts w:ascii="Gotham Bold" w:hAnsi="Gotham Bold"/>
                <w:sz w:val="22"/>
                <w:szCs w:val="22"/>
              </w:rPr>
            </w:pPr>
          </w:p>
          <w:p w14:paraId="29B0C887" w14:textId="65629FC3" w:rsidR="00491F4E" w:rsidRPr="0095368D" w:rsidRDefault="00A32B7C" w:rsidP="003C672D">
            <w:pPr>
              <w:pStyle w:val="Heading2"/>
            </w:pPr>
            <w:bookmarkStart w:id="22" w:name="_Toc80362237"/>
            <w:r w:rsidRPr="0095368D">
              <w:t xml:space="preserve">Priority 2: </w:t>
            </w:r>
            <w:r w:rsidR="00491F4E" w:rsidRPr="0095368D">
              <w:t>Early Childhood Issues</w:t>
            </w:r>
            <w:bookmarkEnd w:id="22"/>
          </w:p>
          <w:p w14:paraId="7E4F41A7" w14:textId="0050521B" w:rsidR="00DE2D16" w:rsidRPr="00002A32" w:rsidRDefault="00DE2D16" w:rsidP="00401032">
            <w:pPr>
              <w:rPr>
                <w:rFonts w:ascii="Arial" w:hAnsi="Arial" w:cs="Arial"/>
                <w:sz w:val="20"/>
                <w:szCs w:val="20"/>
              </w:rPr>
            </w:pPr>
            <w:r w:rsidRPr="00002A32">
              <w:rPr>
                <w:rFonts w:ascii="Arial" w:hAnsi="Arial" w:cs="Arial"/>
                <w:sz w:val="20"/>
                <w:szCs w:val="20"/>
              </w:rPr>
              <w:t>Early childhood is a critical time in a child’s life. Brain development is occurring at a rapid pace</w:t>
            </w:r>
            <w:r w:rsidR="000926C2" w:rsidRPr="00002A32">
              <w:rPr>
                <w:rFonts w:ascii="Arial" w:hAnsi="Arial" w:cs="Arial"/>
                <w:sz w:val="20"/>
                <w:szCs w:val="20"/>
              </w:rPr>
              <w:t>,</w:t>
            </w:r>
            <w:r w:rsidRPr="00002A32">
              <w:rPr>
                <w:rFonts w:ascii="Arial" w:hAnsi="Arial" w:cs="Arial"/>
                <w:sz w:val="20"/>
                <w:szCs w:val="20"/>
              </w:rPr>
              <w:t xml:space="preserve"> which leads to children being highly influenced by their surrounding environments. The group recognized the urgency of addressing the educational and environmental issues at this early age to ensure children</w:t>
            </w:r>
            <w:r w:rsidR="000926C2" w:rsidRPr="00002A32">
              <w:rPr>
                <w:rFonts w:ascii="Arial" w:hAnsi="Arial" w:cs="Arial"/>
                <w:sz w:val="20"/>
                <w:szCs w:val="20"/>
              </w:rPr>
              <w:t>’s successful development in</w:t>
            </w:r>
            <w:r w:rsidR="0054507B" w:rsidRPr="00002A32">
              <w:rPr>
                <w:rFonts w:ascii="Arial" w:hAnsi="Arial" w:cs="Arial"/>
                <w:sz w:val="20"/>
                <w:szCs w:val="20"/>
              </w:rPr>
              <w:t>to</w:t>
            </w:r>
            <w:r w:rsidR="00C413FD" w:rsidRPr="00002A32">
              <w:rPr>
                <w:rFonts w:ascii="Arial" w:hAnsi="Arial" w:cs="Arial"/>
                <w:sz w:val="20"/>
                <w:szCs w:val="20"/>
              </w:rPr>
              <w:t xml:space="preserve"> </w:t>
            </w:r>
            <w:r w:rsidR="0054507B" w:rsidRPr="00002A32">
              <w:rPr>
                <w:rFonts w:ascii="Arial" w:hAnsi="Arial" w:cs="Arial"/>
                <w:sz w:val="20"/>
                <w:szCs w:val="20"/>
              </w:rPr>
              <w:t>productive and health</w:t>
            </w:r>
            <w:r w:rsidR="00C413FD" w:rsidRPr="00002A32">
              <w:rPr>
                <w:rFonts w:ascii="Arial" w:hAnsi="Arial" w:cs="Arial"/>
                <w:sz w:val="20"/>
                <w:szCs w:val="20"/>
              </w:rPr>
              <w:t>y</w:t>
            </w:r>
            <w:r w:rsidR="0054507B" w:rsidRPr="00002A32">
              <w:rPr>
                <w:rFonts w:ascii="Arial" w:hAnsi="Arial" w:cs="Arial"/>
                <w:sz w:val="20"/>
                <w:szCs w:val="20"/>
              </w:rPr>
              <w:t xml:space="preserve"> adults</w:t>
            </w:r>
            <w:r w:rsidRPr="00002A32">
              <w:rPr>
                <w:rFonts w:ascii="Arial" w:hAnsi="Arial" w:cs="Arial"/>
                <w:sz w:val="20"/>
                <w:szCs w:val="20"/>
              </w:rPr>
              <w:t xml:space="preserve">.  </w:t>
            </w:r>
            <w:r w:rsidR="0054507B" w:rsidRPr="00002A32">
              <w:rPr>
                <w:rFonts w:ascii="Arial" w:hAnsi="Arial" w:cs="Arial"/>
                <w:sz w:val="20"/>
                <w:szCs w:val="20"/>
              </w:rPr>
              <w:t xml:space="preserve">Poverty was a health issue that repeatedly came up during the prioritization meeting. </w:t>
            </w:r>
            <w:r w:rsidRPr="00002A32">
              <w:rPr>
                <w:rFonts w:ascii="Arial" w:hAnsi="Arial" w:cs="Arial"/>
                <w:sz w:val="20"/>
                <w:szCs w:val="20"/>
              </w:rPr>
              <w:t xml:space="preserve">Children in poverty range from 12% (Butler) to 18% (Floyd &amp; Wright Counties) and the region averages 14%. Participating in WIC helps kids get a good start in life. Overall, the state averages 26% of kids on WIC; however, children 0-4 receiving WIC ranges from 9.1% (Worth) to 39.5% (Cerro Gordo). </w:t>
            </w:r>
          </w:p>
          <w:p w14:paraId="39B35926" w14:textId="2381FD48" w:rsidR="00401032" w:rsidRPr="00002A32" w:rsidRDefault="00DE2D16" w:rsidP="00401032">
            <w:pPr>
              <w:rPr>
                <w:rFonts w:ascii="Arial" w:hAnsi="Arial" w:cs="Arial"/>
                <w:sz w:val="20"/>
                <w:szCs w:val="20"/>
              </w:rPr>
            </w:pPr>
            <w:r w:rsidRPr="00002A32">
              <w:rPr>
                <w:rFonts w:ascii="Arial" w:hAnsi="Arial" w:cs="Arial"/>
                <w:sz w:val="20"/>
                <w:szCs w:val="20"/>
              </w:rPr>
              <w:t xml:space="preserve">Another issue plaguing children is homelessness. Head Start children who are homeless range from 0% to </w:t>
            </w:r>
            <w:r w:rsidR="008F3A96" w:rsidRPr="00002A32">
              <w:rPr>
                <w:rFonts w:ascii="Arial" w:hAnsi="Arial" w:cs="Arial"/>
                <w:sz w:val="20"/>
                <w:szCs w:val="20"/>
              </w:rPr>
              <w:t>17</w:t>
            </w:r>
            <w:r w:rsidRPr="00002A32">
              <w:rPr>
                <w:rFonts w:ascii="Arial" w:hAnsi="Arial" w:cs="Arial"/>
                <w:sz w:val="20"/>
                <w:szCs w:val="20"/>
              </w:rPr>
              <w:t>%</w:t>
            </w:r>
            <w:r w:rsidR="008F3A96" w:rsidRPr="00002A32">
              <w:rPr>
                <w:rFonts w:ascii="Arial" w:hAnsi="Arial" w:cs="Arial"/>
                <w:sz w:val="20"/>
                <w:szCs w:val="20"/>
              </w:rPr>
              <w:t xml:space="preserve"> (Winnebago)</w:t>
            </w:r>
            <w:r w:rsidRPr="00002A32">
              <w:rPr>
                <w:rFonts w:ascii="Arial" w:hAnsi="Arial" w:cs="Arial"/>
                <w:sz w:val="20"/>
                <w:szCs w:val="20"/>
              </w:rPr>
              <w:t xml:space="preserve">. </w:t>
            </w:r>
            <w:r w:rsidR="00106AA1" w:rsidRPr="00002A32">
              <w:rPr>
                <w:rFonts w:ascii="Arial" w:hAnsi="Arial" w:cs="Arial"/>
                <w:sz w:val="20"/>
                <w:szCs w:val="20"/>
              </w:rPr>
              <w:t>Children experiencing homelessness are more likely to suffer from physical</w:t>
            </w:r>
            <w:r w:rsidR="00C413FD" w:rsidRPr="00002A32">
              <w:rPr>
                <w:rFonts w:ascii="Arial" w:hAnsi="Arial" w:cs="Arial"/>
                <w:sz w:val="20"/>
                <w:szCs w:val="20"/>
              </w:rPr>
              <w:t>,</w:t>
            </w:r>
            <w:r w:rsidR="00106AA1" w:rsidRPr="00002A32">
              <w:rPr>
                <w:rFonts w:ascii="Arial" w:hAnsi="Arial" w:cs="Arial"/>
                <w:sz w:val="20"/>
                <w:szCs w:val="20"/>
              </w:rPr>
              <w:t xml:space="preserve"> </w:t>
            </w:r>
            <w:r w:rsidR="00C413FD" w:rsidRPr="00002A32">
              <w:rPr>
                <w:rFonts w:ascii="Arial" w:hAnsi="Arial" w:cs="Arial"/>
                <w:sz w:val="20"/>
                <w:szCs w:val="20"/>
              </w:rPr>
              <w:t>mental,</w:t>
            </w:r>
            <w:r w:rsidR="00106AA1" w:rsidRPr="00002A32">
              <w:rPr>
                <w:rFonts w:ascii="Arial" w:hAnsi="Arial" w:cs="Arial"/>
                <w:sz w:val="20"/>
                <w:szCs w:val="20"/>
              </w:rPr>
              <w:t xml:space="preserve"> and emotional trauma, low birth weights, and lack </w:t>
            </w:r>
            <w:r w:rsidR="00C413FD" w:rsidRPr="00002A32">
              <w:rPr>
                <w:rFonts w:ascii="Arial" w:hAnsi="Arial" w:cs="Arial"/>
                <w:sz w:val="20"/>
                <w:szCs w:val="20"/>
              </w:rPr>
              <w:t xml:space="preserve">of </w:t>
            </w:r>
            <w:r w:rsidR="00106AA1" w:rsidRPr="00002A32">
              <w:rPr>
                <w:rFonts w:ascii="Arial" w:hAnsi="Arial" w:cs="Arial"/>
                <w:sz w:val="20"/>
                <w:szCs w:val="20"/>
              </w:rPr>
              <w:t xml:space="preserve">essential immunizations. </w:t>
            </w:r>
            <w:r w:rsidR="00541079">
              <w:rPr>
                <w:rFonts w:ascii="Arial" w:hAnsi="Arial" w:cs="Arial"/>
                <w:sz w:val="20"/>
                <w:szCs w:val="20"/>
              </w:rPr>
              <w:t>Children need</w:t>
            </w:r>
            <w:r w:rsidR="00106AA1" w:rsidRPr="00002A32">
              <w:rPr>
                <w:rFonts w:ascii="Arial" w:hAnsi="Arial" w:cs="Arial"/>
                <w:sz w:val="20"/>
                <w:szCs w:val="20"/>
              </w:rPr>
              <w:t xml:space="preserve"> to have a safe, stable space to play and grow. Another issue is the extremely high cost of childcare in Iowa. It is reported that childcare can consume more than 54% of </w:t>
            </w:r>
            <w:r w:rsidR="008F3A96" w:rsidRPr="00002A32">
              <w:rPr>
                <w:rFonts w:ascii="Arial" w:hAnsi="Arial" w:cs="Arial"/>
                <w:sz w:val="20"/>
                <w:szCs w:val="20"/>
              </w:rPr>
              <w:t>a</w:t>
            </w:r>
            <w:r w:rsidR="00106AA1" w:rsidRPr="00002A32">
              <w:rPr>
                <w:rFonts w:ascii="Arial" w:hAnsi="Arial" w:cs="Arial"/>
                <w:sz w:val="20"/>
                <w:szCs w:val="20"/>
              </w:rPr>
              <w:t xml:space="preserve"> </w:t>
            </w:r>
            <w:r w:rsidR="008F3A96" w:rsidRPr="00002A32">
              <w:rPr>
                <w:rFonts w:ascii="Arial" w:hAnsi="Arial" w:cs="Arial"/>
                <w:sz w:val="20"/>
                <w:szCs w:val="20"/>
              </w:rPr>
              <w:t>single parent’s</w:t>
            </w:r>
            <w:r w:rsidR="00106AA1" w:rsidRPr="00002A32">
              <w:rPr>
                <w:rFonts w:ascii="Arial" w:hAnsi="Arial" w:cs="Arial"/>
                <w:sz w:val="20"/>
                <w:szCs w:val="20"/>
              </w:rPr>
              <w:t xml:space="preserve"> annual household income</w:t>
            </w:r>
            <w:r w:rsidR="008F3A96" w:rsidRPr="00002A32">
              <w:rPr>
                <w:rFonts w:ascii="Arial" w:hAnsi="Arial" w:cs="Arial"/>
                <w:sz w:val="20"/>
                <w:szCs w:val="20"/>
              </w:rPr>
              <w:t xml:space="preserve"> for two children</w:t>
            </w:r>
            <w:r w:rsidR="00106AA1" w:rsidRPr="00002A32">
              <w:rPr>
                <w:rFonts w:ascii="Arial" w:hAnsi="Arial" w:cs="Arial"/>
                <w:sz w:val="20"/>
                <w:szCs w:val="20"/>
              </w:rPr>
              <w:t xml:space="preserve">.  </w:t>
            </w:r>
            <w:r w:rsidR="008F3A96" w:rsidRPr="00002A32">
              <w:rPr>
                <w:rFonts w:ascii="Arial" w:hAnsi="Arial" w:cs="Arial"/>
                <w:sz w:val="20"/>
                <w:szCs w:val="20"/>
              </w:rPr>
              <w:t>Lastly</w:t>
            </w:r>
            <w:r w:rsidR="00C413FD" w:rsidRPr="00002A32">
              <w:rPr>
                <w:rFonts w:ascii="Arial" w:hAnsi="Arial" w:cs="Arial"/>
                <w:sz w:val="20"/>
                <w:szCs w:val="20"/>
              </w:rPr>
              <w:t>,</w:t>
            </w:r>
            <w:r w:rsidR="008F3A96" w:rsidRPr="00002A32">
              <w:rPr>
                <w:rFonts w:ascii="Arial" w:hAnsi="Arial" w:cs="Arial"/>
                <w:sz w:val="20"/>
                <w:szCs w:val="20"/>
              </w:rPr>
              <w:t xml:space="preserve"> according to the Early Childhood Iowa (ECI) Kindergarten Assessment early literacy skills </w:t>
            </w:r>
            <w:r w:rsidR="00106AA1" w:rsidRPr="00002A32">
              <w:rPr>
                <w:rFonts w:ascii="Arial" w:hAnsi="Arial" w:cs="Arial"/>
                <w:sz w:val="20"/>
                <w:szCs w:val="20"/>
              </w:rPr>
              <w:t xml:space="preserve">are subpar in northern Iowa. </w:t>
            </w:r>
            <w:r w:rsidR="008F3A96" w:rsidRPr="00002A32">
              <w:rPr>
                <w:rFonts w:ascii="Arial" w:hAnsi="Arial" w:cs="Arial"/>
                <w:sz w:val="20"/>
                <w:szCs w:val="20"/>
              </w:rPr>
              <w:t xml:space="preserve">Reading is vital to a child’s social and cognitive development, wellbeing, and mental health. </w:t>
            </w:r>
            <w:r w:rsidR="00EC1150" w:rsidRPr="00002A32">
              <w:rPr>
                <w:rFonts w:ascii="Arial" w:hAnsi="Arial" w:cs="Arial"/>
                <w:sz w:val="20"/>
                <w:szCs w:val="20"/>
              </w:rPr>
              <w:t>This health priority will focus on</w:t>
            </w:r>
            <w:r w:rsidR="00541079">
              <w:rPr>
                <w:rFonts w:ascii="Arial" w:hAnsi="Arial" w:cs="Arial"/>
                <w:sz w:val="20"/>
                <w:szCs w:val="20"/>
              </w:rPr>
              <w:t xml:space="preserve"> the</w:t>
            </w:r>
            <w:r w:rsidR="00EC1150" w:rsidRPr="00002A32">
              <w:rPr>
                <w:rFonts w:ascii="Arial" w:hAnsi="Arial" w:cs="Arial"/>
                <w:sz w:val="20"/>
                <w:szCs w:val="20"/>
              </w:rPr>
              <w:t xml:space="preserve"> prevention of early childhood issues in hopes of creating more opportunities for all children to have safe, stable, supportive relationships and environments in north Iowa.</w:t>
            </w:r>
          </w:p>
          <w:p w14:paraId="7744D590" w14:textId="77777777" w:rsidR="00387A0A" w:rsidRPr="00415331" w:rsidRDefault="00387A0A" w:rsidP="00302C54">
            <w:pPr>
              <w:rPr>
                <w:rFonts w:ascii="Arial" w:hAnsi="Arial" w:cs="Arial"/>
                <w:sz w:val="22"/>
                <w:szCs w:val="22"/>
              </w:rPr>
            </w:pPr>
          </w:p>
          <w:tbl>
            <w:tblPr>
              <w:tblStyle w:val="TableGrid"/>
              <w:tblW w:w="10188" w:type="dxa"/>
              <w:tblLook w:val="04A0" w:firstRow="1" w:lastRow="0" w:firstColumn="1" w:lastColumn="0" w:noHBand="0" w:noVBand="1"/>
            </w:tblPr>
            <w:tblGrid>
              <w:gridCol w:w="3197"/>
              <w:gridCol w:w="1170"/>
              <w:gridCol w:w="1620"/>
              <w:gridCol w:w="1890"/>
              <w:gridCol w:w="2311"/>
            </w:tblGrid>
            <w:tr w:rsidR="00387A0A" w:rsidRPr="00BB3157" w14:paraId="57E540AB" w14:textId="77777777" w:rsidTr="00072C02">
              <w:tc>
                <w:tcPr>
                  <w:tcW w:w="10188" w:type="dxa"/>
                  <w:gridSpan w:val="5"/>
                  <w:tcBorders>
                    <w:top w:val="single" w:sz="4" w:space="0" w:color="auto"/>
                    <w:bottom w:val="single" w:sz="4" w:space="0" w:color="auto"/>
                  </w:tcBorders>
                  <w:shd w:val="clear" w:color="auto" w:fill="DFE3E5" w:themeFill="background2"/>
                </w:tcPr>
                <w:p w14:paraId="76EF5D8F" w14:textId="3469FAD4" w:rsidR="00387A0A" w:rsidRPr="00F1782D" w:rsidRDefault="00387A0A" w:rsidP="00072C02">
                  <w:pPr>
                    <w:rPr>
                      <w:rFonts w:ascii="Arial" w:hAnsi="Arial" w:cs="Arial"/>
                      <w:b/>
                      <w:sz w:val="28"/>
                      <w:szCs w:val="28"/>
                    </w:rPr>
                  </w:pPr>
                  <w:r w:rsidRPr="008B33F1">
                    <w:rPr>
                      <w:rFonts w:ascii="Arial" w:hAnsi="Arial" w:cs="Arial"/>
                      <w:b/>
                      <w:sz w:val="28"/>
                      <w:szCs w:val="28"/>
                    </w:rPr>
                    <w:t xml:space="preserve">GOAL #2: </w:t>
                  </w:r>
                  <w:r w:rsidR="00547CBE" w:rsidRPr="008B33F1">
                    <w:rPr>
                      <w:rFonts w:ascii="Arial" w:hAnsi="Arial" w:cs="Arial"/>
                      <w:b/>
                      <w:sz w:val="24"/>
                      <w:szCs w:val="24"/>
                    </w:rPr>
                    <w:t>Increase safe, stable, supportive relationships and environments for children.</w:t>
                  </w:r>
                </w:p>
              </w:tc>
            </w:tr>
            <w:tr w:rsidR="00BD394D" w:rsidRPr="00415331" w14:paraId="51E68A43" w14:textId="77777777" w:rsidTr="00B10844">
              <w:trPr>
                <w:trHeight w:val="251"/>
              </w:trPr>
              <w:tc>
                <w:tcPr>
                  <w:tcW w:w="10188" w:type="dxa"/>
                  <w:gridSpan w:val="5"/>
                  <w:tcBorders>
                    <w:bottom w:val="single" w:sz="4" w:space="0" w:color="auto"/>
                  </w:tcBorders>
                  <w:shd w:val="clear" w:color="auto" w:fill="A4DDF4" w:themeFill="accent1" w:themeFillTint="66"/>
                </w:tcPr>
                <w:p w14:paraId="4BA7572C" w14:textId="77777777" w:rsidR="00261D98" w:rsidRPr="00261D98" w:rsidRDefault="00261D98" w:rsidP="00BD394D">
                  <w:pPr>
                    <w:rPr>
                      <w:rFonts w:ascii="Arial" w:hAnsi="Arial" w:cs="Arial"/>
                      <w:b/>
                      <w:sz w:val="6"/>
                      <w:szCs w:val="6"/>
                    </w:rPr>
                  </w:pPr>
                </w:p>
                <w:p w14:paraId="2C5666B5" w14:textId="77777777" w:rsidR="00BD394D" w:rsidRPr="00180F97" w:rsidRDefault="00BD394D" w:rsidP="00BD394D">
                  <w:pPr>
                    <w:rPr>
                      <w:rFonts w:ascii="Arial" w:hAnsi="Arial" w:cs="Arial"/>
                      <w:b/>
                      <w:sz w:val="20"/>
                      <w:szCs w:val="20"/>
                    </w:rPr>
                  </w:pPr>
                  <w:r w:rsidRPr="00415331">
                    <w:rPr>
                      <w:rFonts w:ascii="Arial" w:hAnsi="Arial" w:cs="Arial"/>
                      <w:b/>
                      <w:sz w:val="20"/>
                      <w:szCs w:val="20"/>
                    </w:rPr>
                    <w:t xml:space="preserve">OBJECTIVE #1:  </w:t>
                  </w:r>
                  <w:r w:rsidR="007D10C6" w:rsidRPr="00180F97">
                    <w:rPr>
                      <w:rFonts w:ascii="Arial" w:hAnsi="Arial" w:cs="Arial"/>
                      <w:b/>
                      <w:sz w:val="20"/>
                      <w:szCs w:val="20"/>
                    </w:rPr>
                    <w:t>By 2023, reduce the children in poverty rate from 13% to 12%.</w:t>
                  </w:r>
                </w:p>
                <w:p w14:paraId="50185E4D" w14:textId="6DC7FD89" w:rsidR="00261D98" w:rsidRPr="00261D98" w:rsidRDefault="00261D98" w:rsidP="00BD394D">
                  <w:pPr>
                    <w:rPr>
                      <w:rFonts w:ascii="Arial" w:hAnsi="Arial" w:cs="Arial"/>
                      <w:b/>
                      <w:sz w:val="6"/>
                      <w:szCs w:val="6"/>
                    </w:rPr>
                  </w:pPr>
                </w:p>
              </w:tc>
            </w:tr>
            <w:tr w:rsidR="00BD394D" w:rsidRPr="00415331" w14:paraId="2AC3DC15" w14:textId="77777777" w:rsidTr="00180F97">
              <w:trPr>
                <w:trHeight w:val="971"/>
              </w:trPr>
              <w:tc>
                <w:tcPr>
                  <w:tcW w:w="10188" w:type="dxa"/>
                  <w:gridSpan w:val="5"/>
                  <w:tcBorders>
                    <w:bottom w:val="single" w:sz="4" w:space="0" w:color="000000" w:themeColor="text1"/>
                  </w:tcBorders>
                  <w:shd w:val="clear" w:color="auto" w:fill="auto"/>
                </w:tcPr>
                <w:p w14:paraId="14530176" w14:textId="77777777" w:rsidR="00BD394D" w:rsidRPr="00415331" w:rsidRDefault="00BD394D" w:rsidP="00BD394D">
                  <w:pPr>
                    <w:rPr>
                      <w:rFonts w:ascii="Arial" w:hAnsi="Arial" w:cs="Arial"/>
                      <w:b/>
                      <w:sz w:val="20"/>
                      <w:szCs w:val="20"/>
                    </w:rPr>
                  </w:pPr>
                  <w:r w:rsidRPr="00415331">
                    <w:rPr>
                      <w:rFonts w:ascii="Arial" w:hAnsi="Arial" w:cs="Arial"/>
                      <w:b/>
                      <w:sz w:val="20"/>
                      <w:szCs w:val="20"/>
                    </w:rPr>
                    <w:t>BACKGROUND ON STRATEGY</w:t>
                  </w:r>
                </w:p>
                <w:p w14:paraId="4F6BCC88" w14:textId="0A646E87" w:rsidR="00BD394D" w:rsidRPr="00415331" w:rsidRDefault="00BD394D" w:rsidP="00BD394D">
                  <w:pPr>
                    <w:rPr>
                      <w:rFonts w:ascii="Arial" w:hAnsi="Arial" w:cs="Arial"/>
                      <w:b/>
                      <w:sz w:val="20"/>
                      <w:szCs w:val="20"/>
                    </w:rPr>
                  </w:pPr>
                  <w:r w:rsidRPr="00415331">
                    <w:rPr>
                      <w:rFonts w:ascii="Arial" w:hAnsi="Arial" w:cs="Arial"/>
                      <w:b/>
                      <w:sz w:val="20"/>
                      <w:szCs w:val="20"/>
                    </w:rPr>
                    <w:t xml:space="preserve">Source: </w:t>
                  </w:r>
                  <w:r w:rsidR="00541079" w:rsidRPr="00541079">
                    <w:rPr>
                      <w:rFonts w:ascii="Arial" w:hAnsi="Arial" w:cs="Arial"/>
                      <w:bCs/>
                      <w:sz w:val="20"/>
                      <w:szCs w:val="20"/>
                    </w:rPr>
                    <w:t>County Health Rankings</w:t>
                  </w:r>
                </w:p>
                <w:p w14:paraId="75924DE0" w14:textId="759C909A" w:rsidR="00BD394D" w:rsidRPr="00415331" w:rsidRDefault="00BD394D" w:rsidP="00BD394D">
                  <w:pPr>
                    <w:rPr>
                      <w:rFonts w:ascii="Arial" w:hAnsi="Arial" w:cs="Arial"/>
                      <w:sz w:val="20"/>
                      <w:szCs w:val="20"/>
                    </w:rPr>
                  </w:pPr>
                  <w:r w:rsidRPr="00415331">
                    <w:rPr>
                      <w:rFonts w:ascii="Arial" w:hAnsi="Arial" w:cs="Arial"/>
                      <w:b/>
                      <w:sz w:val="20"/>
                      <w:szCs w:val="20"/>
                    </w:rPr>
                    <w:t>Evidence Base</w:t>
                  </w:r>
                  <w:r w:rsidRPr="00415331">
                    <w:rPr>
                      <w:rFonts w:ascii="Arial" w:hAnsi="Arial" w:cs="Arial"/>
                      <w:b/>
                      <w:i/>
                      <w:sz w:val="20"/>
                      <w:szCs w:val="20"/>
                    </w:rPr>
                    <w:t xml:space="preserve">: </w:t>
                  </w:r>
                  <w:r w:rsidRPr="00415331">
                    <w:rPr>
                      <w:rFonts w:ascii="Arial" w:hAnsi="Arial" w:cs="Arial"/>
                      <w:sz w:val="20"/>
                      <w:szCs w:val="20"/>
                    </w:rPr>
                    <w:t xml:space="preserve"> </w:t>
                  </w:r>
                  <w:r>
                    <w:rPr>
                      <w:rFonts w:ascii="Arial" w:hAnsi="Arial" w:cs="Arial"/>
                      <w:sz w:val="20"/>
                      <w:szCs w:val="20"/>
                    </w:rPr>
                    <w:t xml:space="preserve"> </w:t>
                  </w:r>
                  <w:hyperlink r:id="rId61" w:history="1">
                    <w:r w:rsidR="00541079" w:rsidRPr="00B4130B">
                      <w:rPr>
                        <w:rStyle w:val="Hyperlink"/>
                        <w:rFonts w:ascii="Arial" w:hAnsi="Arial" w:cs="Arial"/>
                        <w:sz w:val="20"/>
                        <w:szCs w:val="20"/>
                      </w:rPr>
                      <w:t>https://www.sciencedirect.com/science/article/pii/B9780128160657000161</w:t>
                    </w:r>
                  </w:hyperlink>
                  <w:r w:rsidR="00541079">
                    <w:rPr>
                      <w:rFonts w:ascii="Arial" w:hAnsi="Arial" w:cs="Arial"/>
                      <w:sz w:val="20"/>
                      <w:szCs w:val="20"/>
                    </w:rPr>
                    <w:t xml:space="preserve"> </w:t>
                  </w:r>
                </w:p>
                <w:p w14:paraId="08C28DBA" w14:textId="77777777" w:rsidR="00BD394D" w:rsidRPr="00415331" w:rsidRDefault="00BD394D" w:rsidP="00BD394D">
                  <w:pPr>
                    <w:rPr>
                      <w:rFonts w:ascii="Arial" w:hAnsi="Arial" w:cs="Arial"/>
                      <w:b/>
                      <w:sz w:val="20"/>
                      <w:szCs w:val="20"/>
                    </w:rPr>
                  </w:pPr>
                  <w:r w:rsidRPr="00415331">
                    <w:rPr>
                      <w:rFonts w:ascii="Arial" w:hAnsi="Arial" w:cs="Arial"/>
                      <w:b/>
                      <w:sz w:val="20"/>
                      <w:szCs w:val="20"/>
                    </w:rPr>
                    <w:t xml:space="preserve">Policy Change (Y/N): </w:t>
                  </w:r>
                  <w:r w:rsidRPr="00D16999">
                    <w:rPr>
                      <w:rFonts w:ascii="Arial" w:hAnsi="Arial" w:cs="Arial"/>
                      <w:bCs/>
                      <w:sz w:val="20"/>
                      <w:szCs w:val="20"/>
                    </w:rPr>
                    <w:t>N</w:t>
                  </w:r>
                </w:p>
              </w:tc>
            </w:tr>
            <w:tr w:rsidR="00BD394D" w:rsidRPr="00415331" w14:paraId="1F0522E6" w14:textId="77777777" w:rsidTr="00E315FE">
              <w:tc>
                <w:tcPr>
                  <w:tcW w:w="10188" w:type="dxa"/>
                  <w:gridSpan w:val="5"/>
                  <w:tcBorders>
                    <w:bottom w:val="single" w:sz="4" w:space="0" w:color="auto"/>
                  </w:tcBorders>
                  <w:shd w:val="clear" w:color="auto" w:fill="D1EEF9" w:themeFill="accent1" w:themeFillTint="33"/>
                </w:tcPr>
                <w:p w14:paraId="36DEDE5B" w14:textId="77777777" w:rsidR="00BD394D" w:rsidRPr="00415331" w:rsidRDefault="00BD394D" w:rsidP="00BD394D">
                  <w:pPr>
                    <w:rPr>
                      <w:rFonts w:ascii="Arial" w:hAnsi="Arial" w:cs="Arial"/>
                      <w:b/>
                      <w:sz w:val="20"/>
                      <w:szCs w:val="20"/>
                    </w:rPr>
                  </w:pPr>
                  <w:r w:rsidRPr="00415331">
                    <w:rPr>
                      <w:rFonts w:ascii="Arial" w:hAnsi="Arial" w:cs="Arial"/>
                      <w:b/>
                      <w:sz w:val="20"/>
                      <w:szCs w:val="20"/>
                    </w:rPr>
                    <w:t>ACTION PLAN</w:t>
                  </w:r>
                </w:p>
              </w:tc>
            </w:tr>
            <w:tr w:rsidR="00BD394D" w:rsidRPr="00415331" w14:paraId="4C9E9261" w14:textId="77777777" w:rsidTr="00096889">
              <w:tc>
                <w:tcPr>
                  <w:tcW w:w="3197" w:type="dxa"/>
                  <w:shd w:val="clear" w:color="auto" w:fill="D1EEF9" w:themeFill="accent1" w:themeFillTint="33"/>
                </w:tcPr>
                <w:p w14:paraId="2318A33B" w14:textId="77777777" w:rsidR="00BD394D" w:rsidRPr="00415331" w:rsidRDefault="00BD394D" w:rsidP="00BD394D">
                  <w:pPr>
                    <w:rPr>
                      <w:rFonts w:ascii="Arial" w:hAnsi="Arial" w:cs="Arial"/>
                      <w:b/>
                      <w:sz w:val="20"/>
                      <w:szCs w:val="20"/>
                    </w:rPr>
                  </w:pPr>
                  <w:r w:rsidRPr="00415331">
                    <w:rPr>
                      <w:rFonts w:ascii="Arial" w:hAnsi="Arial" w:cs="Arial"/>
                      <w:b/>
                      <w:sz w:val="20"/>
                      <w:szCs w:val="20"/>
                    </w:rPr>
                    <w:t>Activity</w:t>
                  </w:r>
                </w:p>
              </w:tc>
              <w:tc>
                <w:tcPr>
                  <w:tcW w:w="1170" w:type="dxa"/>
                  <w:shd w:val="clear" w:color="auto" w:fill="D1EEF9" w:themeFill="accent1" w:themeFillTint="33"/>
                </w:tcPr>
                <w:p w14:paraId="033AC177" w14:textId="77777777" w:rsidR="00BD394D" w:rsidRPr="00415331" w:rsidRDefault="00BD394D" w:rsidP="00BD394D">
                  <w:pPr>
                    <w:rPr>
                      <w:rFonts w:ascii="Arial" w:hAnsi="Arial" w:cs="Arial"/>
                      <w:b/>
                      <w:sz w:val="20"/>
                      <w:szCs w:val="20"/>
                    </w:rPr>
                  </w:pPr>
                  <w:r w:rsidRPr="00415331">
                    <w:rPr>
                      <w:rFonts w:ascii="Arial" w:hAnsi="Arial" w:cs="Arial"/>
                      <w:b/>
                      <w:sz w:val="20"/>
                      <w:szCs w:val="20"/>
                    </w:rPr>
                    <w:t>Target Date</w:t>
                  </w:r>
                </w:p>
              </w:tc>
              <w:tc>
                <w:tcPr>
                  <w:tcW w:w="1620" w:type="dxa"/>
                  <w:shd w:val="clear" w:color="auto" w:fill="D1EEF9" w:themeFill="accent1" w:themeFillTint="33"/>
                </w:tcPr>
                <w:p w14:paraId="001C9A19" w14:textId="77777777" w:rsidR="00BD394D" w:rsidRPr="00415331" w:rsidRDefault="00BD394D" w:rsidP="00BD394D">
                  <w:pPr>
                    <w:rPr>
                      <w:rFonts w:ascii="Arial" w:hAnsi="Arial" w:cs="Arial"/>
                      <w:b/>
                      <w:sz w:val="20"/>
                      <w:szCs w:val="20"/>
                    </w:rPr>
                  </w:pPr>
                  <w:r w:rsidRPr="00415331">
                    <w:rPr>
                      <w:rFonts w:ascii="Arial" w:hAnsi="Arial" w:cs="Arial"/>
                      <w:b/>
                      <w:sz w:val="20"/>
                      <w:szCs w:val="20"/>
                    </w:rPr>
                    <w:t>Resources Required</w:t>
                  </w:r>
                </w:p>
              </w:tc>
              <w:tc>
                <w:tcPr>
                  <w:tcW w:w="1890" w:type="dxa"/>
                  <w:shd w:val="clear" w:color="auto" w:fill="D1EEF9" w:themeFill="accent1" w:themeFillTint="33"/>
                </w:tcPr>
                <w:p w14:paraId="64505679" w14:textId="77777777" w:rsidR="00BD394D" w:rsidRPr="00415331" w:rsidRDefault="00BD394D" w:rsidP="00BD394D">
                  <w:pPr>
                    <w:rPr>
                      <w:rFonts w:ascii="Arial" w:hAnsi="Arial" w:cs="Arial"/>
                      <w:b/>
                      <w:sz w:val="20"/>
                      <w:szCs w:val="20"/>
                    </w:rPr>
                  </w:pPr>
                  <w:r w:rsidRPr="00415331">
                    <w:rPr>
                      <w:rFonts w:ascii="Arial" w:hAnsi="Arial" w:cs="Arial"/>
                      <w:b/>
                      <w:sz w:val="20"/>
                      <w:szCs w:val="20"/>
                    </w:rPr>
                    <w:t>Lead Person/ Organization</w:t>
                  </w:r>
                </w:p>
              </w:tc>
              <w:tc>
                <w:tcPr>
                  <w:tcW w:w="2311" w:type="dxa"/>
                  <w:shd w:val="clear" w:color="auto" w:fill="D1EEF9" w:themeFill="accent1" w:themeFillTint="33"/>
                </w:tcPr>
                <w:p w14:paraId="791242EE" w14:textId="77777777" w:rsidR="00BD394D" w:rsidRPr="00415331" w:rsidRDefault="00BD394D" w:rsidP="00BD394D">
                  <w:pPr>
                    <w:rPr>
                      <w:rFonts w:ascii="Arial" w:hAnsi="Arial" w:cs="Arial"/>
                      <w:b/>
                      <w:sz w:val="20"/>
                      <w:szCs w:val="20"/>
                    </w:rPr>
                  </w:pPr>
                  <w:r w:rsidRPr="00415331">
                    <w:rPr>
                      <w:rFonts w:ascii="Arial" w:hAnsi="Arial" w:cs="Arial"/>
                      <w:b/>
                      <w:sz w:val="20"/>
                      <w:szCs w:val="20"/>
                    </w:rPr>
                    <w:t>Anticipated Product or Result</w:t>
                  </w:r>
                </w:p>
              </w:tc>
            </w:tr>
            <w:tr w:rsidR="00BD394D" w:rsidRPr="00415331" w14:paraId="6C9A123A" w14:textId="77777777" w:rsidTr="00096889">
              <w:trPr>
                <w:trHeight w:val="881"/>
              </w:trPr>
              <w:tc>
                <w:tcPr>
                  <w:tcW w:w="3197" w:type="dxa"/>
                </w:tcPr>
                <w:p w14:paraId="2429C302" w14:textId="2287CB15" w:rsidR="00BD394D" w:rsidRPr="00A80FCC" w:rsidRDefault="00AB2633" w:rsidP="00BD394D">
                  <w:pPr>
                    <w:rPr>
                      <w:rFonts w:ascii="Arial" w:hAnsi="Arial" w:cs="Arial"/>
                      <w:bCs/>
                      <w:sz w:val="18"/>
                      <w:szCs w:val="18"/>
                    </w:rPr>
                  </w:pPr>
                  <w:r>
                    <w:rPr>
                      <w:rFonts w:ascii="Arial" w:hAnsi="Arial" w:cs="Arial"/>
                      <w:bCs/>
                      <w:sz w:val="18"/>
                      <w:szCs w:val="18"/>
                    </w:rPr>
                    <w:t>Promote youth mentorships program volunteer enrollment and recruit mentors who can teach skilled trades</w:t>
                  </w:r>
                  <w:r w:rsidR="00C525A3">
                    <w:rPr>
                      <w:rFonts w:ascii="Arial" w:hAnsi="Arial" w:cs="Arial"/>
                      <w:bCs/>
                      <w:sz w:val="18"/>
                      <w:szCs w:val="18"/>
                    </w:rPr>
                    <w:t xml:space="preserve"> at local community college</w:t>
                  </w:r>
                </w:p>
              </w:tc>
              <w:tc>
                <w:tcPr>
                  <w:tcW w:w="1170" w:type="dxa"/>
                </w:tcPr>
                <w:p w14:paraId="712AEF67" w14:textId="24C9D6E1" w:rsidR="00BD394D" w:rsidRPr="00415331" w:rsidRDefault="00C525A3" w:rsidP="00BD394D">
                  <w:pPr>
                    <w:rPr>
                      <w:rFonts w:ascii="Arial" w:hAnsi="Arial" w:cs="Arial"/>
                      <w:sz w:val="18"/>
                      <w:szCs w:val="18"/>
                    </w:rPr>
                  </w:pPr>
                  <w:r>
                    <w:rPr>
                      <w:rFonts w:ascii="Arial" w:hAnsi="Arial" w:cs="Arial"/>
                      <w:sz w:val="18"/>
                      <w:szCs w:val="18"/>
                    </w:rPr>
                    <w:t>12/31/2023</w:t>
                  </w:r>
                </w:p>
              </w:tc>
              <w:tc>
                <w:tcPr>
                  <w:tcW w:w="1620" w:type="dxa"/>
                </w:tcPr>
                <w:p w14:paraId="172F2DCB" w14:textId="241D3DE0" w:rsidR="00BD394D" w:rsidRPr="00415331" w:rsidRDefault="002A2260" w:rsidP="00BD394D">
                  <w:pPr>
                    <w:rPr>
                      <w:rFonts w:ascii="Arial" w:hAnsi="Arial" w:cs="Arial"/>
                      <w:sz w:val="18"/>
                      <w:szCs w:val="18"/>
                    </w:rPr>
                  </w:pPr>
                  <w:r>
                    <w:rPr>
                      <w:rFonts w:ascii="Arial" w:hAnsi="Arial" w:cs="Arial"/>
                      <w:sz w:val="18"/>
                      <w:szCs w:val="18"/>
                    </w:rPr>
                    <w:t>-Staff Time</w:t>
                  </w:r>
                </w:p>
              </w:tc>
              <w:tc>
                <w:tcPr>
                  <w:tcW w:w="1890" w:type="dxa"/>
                </w:tcPr>
                <w:p w14:paraId="07FC8377" w14:textId="797875E7" w:rsidR="00BD394D" w:rsidRPr="00415331" w:rsidRDefault="005545A6" w:rsidP="00BD394D">
                  <w:pPr>
                    <w:rPr>
                      <w:rFonts w:ascii="Arial" w:hAnsi="Arial" w:cs="Arial"/>
                      <w:sz w:val="18"/>
                      <w:szCs w:val="18"/>
                    </w:rPr>
                  </w:pPr>
                  <w:r>
                    <w:rPr>
                      <w:rFonts w:ascii="Arial" w:hAnsi="Arial" w:cs="Arial"/>
                      <w:sz w:val="18"/>
                      <w:szCs w:val="18"/>
                    </w:rPr>
                    <w:t>Youth Task Force, NIAC</w:t>
                  </w:r>
                  <w:r w:rsidR="00C525A3">
                    <w:rPr>
                      <w:rFonts w:ascii="Arial" w:hAnsi="Arial" w:cs="Arial"/>
                      <w:sz w:val="18"/>
                      <w:szCs w:val="18"/>
                    </w:rPr>
                    <w:t>C</w:t>
                  </w:r>
                </w:p>
              </w:tc>
              <w:tc>
                <w:tcPr>
                  <w:tcW w:w="2311" w:type="dxa"/>
                </w:tcPr>
                <w:p w14:paraId="7D4C20FA" w14:textId="5D8A1B59" w:rsidR="00BD394D" w:rsidRPr="00415331" w:rsidRDefault="00E43BEB" w:rsidP="00BD394D">
                  <w:pPr>
                    <w:rPr>
                      <w:rFonts w:ascii="Arial" w:hAnsi="Arial" w:cs="Arial"/>
                      <w:sz w:val="18"/>
                      <w:szCs w:val="18"/>
                    </w:rPr>
                  </w:pPr>
                  <w:r>
                    <w:rPr>
                      <w:rFonts w:ascii="Arial" w:hAnsi="Arial" w:cs="Arial"/>
                      <w:sz w:val="18"/>
                      <w:szCs w:val="18"/>
                    </w:rPr>
                    <w:t>-</w:t>
                  </w:r>
                  <w:r w:rsidR="00C525A3">
                    <w:rPr>
                      <w:rFonts w:ascii="Arial" w:hAnsi="Arial" w:cs="Arial"/>
                      <w:sz w:val="18"/>
                      <w:szCs w:val="18"/>
                    </w:rPr>
                    <w:t>Decrease in childhood poverty, unemployment</w:t>
                  </w:r>
                </w:p>
              </w:tc>
            </w:tr>
            <w:tr w:rsidR="002A2260" w:rsidRPr="00415331" w14:paraId="44D5886D" w14:textId="77777777" w:rsidTr="00096889">
              <w:trPr>
                <w:trHeight w:val="260"/>
              </w:trPr>
              <w:tc>
                <w:tcPr>
                  <w:tcW w:w="3197" w:type="dxa"/>
                </w:tcPr>
                <w:p w14:paraId="6DBA1B33" w14:textId="3F257D0B" w:rsidR="002A2260" w:rsidRPr="00A80FCC" w:rsidRDefault="002A2260" w:rsidP="002A2260">
                  <w:pPr>
                    <w:rPr>
                      <w:rFonts w:ascii="Arial" w:hAnsi="Arial" w:cs="Arial"/>
                      <w:bCs/>
                      <w:sz w:val="18"/>
                      <w:szCs w:val="18"/>
                    </w:rPr>
                  </w:pPr>
                  <w:r>
                    <w:rPr>
                      <w:rFonts w:ascii="Arial" w:hAnsi="Arial" w:cs="Arial"/>
                      <w:bCs/>
                      <w:sz w:val="18"/>
                      <w:szCs w:val="18"/>
                    </w:rPr>
                    <w:t>Advocate for expanding SNAP benefits</w:t>
                  </w:r>
                </w:p>
              </w:tc>
              <w:tc>
                <w:tcPr>
                  <w:tcW w:w="1170" w:type="dxa"/>
                </w:tcPr>
                <w:p w14:paraId="17B27588" w14:textId="5282518E" w:rsidR="002A2260" w:rsidRPr="00415331" w:rsidRDefault="002A2260" w:rsidP="002A2260">
                  <w:pPr>
                    <w:rPr>
                      <w:rFonts w:ascii="Arial" w:hAnsi="Arial" w:cs="Arial"/>
                      <w:sz w:val="18"/>
                      <w:szCs w:val="18"/>
                    </w:rPr>
                  </w:pPr>
                  <w:r>
                    <w:rPr>
                      <w:rFonts w:ascii="Arial" w:hAnsi="Arial" w:cs="Arial"/>
                      <w:sz w:val="18"/>
                      <w:szCs w:val="18"/>
                    </w:rPr>
                    <w:t>12/31/2023</w:t>
                  </w:r>
                </w:p>
              </w:tc>
              <w:tc>
                <w:tcPr>
                  <w:tcW w:w="1620" w:type="dxa"/>
                </w:tcPr>
                <w:p w14:paraId="34539B94" w14:textId="13C15B60" w:rsidR="002A2260" w:rsidRPr="00415331" w:rsidRDefault="002A2260" w:rsidP="002A2260">
                  <w:pPr>
                    <w:rPr>
                      <w:rFonts w:ascii="Arial" w:hAnsi="Arial" w:cs="Arial"/>
                      <w:sz w:val="18"/>
                      <w:szCs w:val="18"/>
                    </w:rPr>
                  </w:pPr>
                  <w:r>
                    <w:rPr>
                      <w:rFonts w:ascii="Arial" w:hAnsi="Arial" w:cs="Arial"/>
                      <w:sz w:val="18"/>
                      <w:szCs w:val="18"/>
                    </w:rPr>
                    <w:t>-Staff Time</w:t>
                  </w:r>
                </w:p>
              </w:tc>
              <w:tc>
                <w:tcPr>
                  <w:tcW w:w="1890" w:type="dxa"/>
                </w:tcPr>
                <w:p w14:paraId="068446F3" w14:textId="3DD4F65E" w:rsidR="002A2260" w:rsidRPr="00415331" w:rsidRDefault="00BB3051" w:rsidP="002A2260">
                  <w:pPr>
                    <w:rPr>
                      <w:rFonts w:ascii="Arial" w:hAnsi="Arial" w:cs="Arial"/>
                      <w:sz w:val="18"/>
                      <w:szCs w:val="18"/>
                    </w:rPr>
                  </w:pPr>
                  <w:r>
                    <w:rPr>
                      <w:rFonts w:ascii="Arial" w:hAnsi="Arial" w:cs="Arial"/>
                      <w:sz w:val="18"/>
                      <w:szCs w:val="18"/>
                    </w:rPr>
                    <w:t>All</w:t>
                  </w:r>
                </w:p>
              </w:tc>
              <w:tc>
                <w:tcPr>
                  <w:tcW w:w="2311" w:type="dxa"/>
                </w:tcPr>
                <w:p w14:paraId="1BA28503" w14:textId="16481042" w:rsidR="002A2260" w:rsidRPr="00415331" w:rsidRDefault="00E43BEB" w:rsidP="002A2260">
                  <w:pPr>
                    <w:rPr>
                      <w:rFonts w:ascii="Arial" w:hAnsi="Arial" w:cs="Arial"/>
                      <w:sz w:val="18"/>
                      <w:szCs w:val="18"/>
                    </w:rPr>
                  </w:pPr>
                  <w:r>
                    <w:rPr>
                      <w:rFonts w:ascii="Arial" w:hAnsi="Arial" w:cs="Arial"/>
                      <w:sz w:val="18"/>
                      <w:szCs w:val="18"/>
                    </w:rPr>
                    <w:t>-</w:t>
                  </w:r>
                  <w:r w:rsidR="00BB3051">
                    <w:rPr>
                      <w:rFonts w:ascii="Arial" w:hAnsi="Arial" w:cs="Arial"/>
                      <w:sz w:val="18"/>
                      <w:szCs w:val="18"/>
                    </w:rPr>
                    <w:t>Reduce  childhood poverty</w:t>
                  </w:r>
                </w:p>
              </w:tc>
            </w:tr>
            <w:tr w:rsidR="002A2260" w:rsidRPr="00415331" w14:paraId="2AFA2DAE" w14:textId="77777777" w:rsidTr="00096889">
              <w:trPr>
                <w:trHeight w:val="449"/>
              </w:trPr>
              <w:tc>
                <w:tcPr>
                  <w:tcW w:w="3197" w:type="dxa"/>
                </w:tcPr>
                <w:p w14:paraId="486FA990" w14:textId="5CD43E77" w:rsidR="002A2260" w:rsidRPr="00A80FCC" w:rsidRDefault="002A2260" w:rsidP="002A2260">
                  <w:pPr>
                    <w:rPr>
                      <w:rFonts w:ascii="Arial" w:hAnsi="Arial" w:cs="Arial"/>
                      <w:bCs/>
                      <w:sz w:val="18"/>
                      <w:szCs w:val="18"/>
                    </w:rPr>
                  </w:pPr>
                  <w:r>
                    <w:rPr>
                      <w:rFonts w:ascii="Arial" w:hAnsi="Arial" w:cs="Arial"/>
                      <w:bCs/>
                      <w:sz w:val="18"/>
                      <w:szCs w:val="18"/>
                    </w:rPr>
                    <w:t>Educate community leaders and citizens on the poverty data/prevalence</w:t>
                  </w:r>
                </w:p>
              </w:tc>
              <w:tc>
                <w:tcPr>
                  <w:tcW w:w="1170" w:type="dxa"/>
                </w:tcPr>
                <w:p w14:paraId="7EC8C6A3" w14:textId="4E7BB63A" w:rsidR="002A2260" w:rsidRPr="00415331" w:rsidRDefault="002A2260" w:rsidP="002A2260">
                  <w:pPr>
                    <w:rPr>
                      <w:rFonts w:ascii="Arial" w:hAnsi="Arial" w:cs="Arial"/>
                      <w:sz w:val="18"/>
                      <w:szCs w:val="18"/>
                    </w:rPr>
                  </w:pPr>
                  <w:r>
                    <w:rPr>
                      <w:rFonts w:ascii="Arial" w:hAnsi="Arial" w:cs="Arial"/>
                      <w:sz w:val="18"/>
                      <w:szCs w:val="18"/>
                    </w:rPr>
                    <w:t>09/30/2022</w:t>
                  </w:r>
                </w:p>
              </w:tc>
              <w:tc>
                <w:tcPr>
                  <w:tcW w:w="1620" w:type="dxa"/>
                </w:tcPr>
                <w:p w14:paraId="7779466F" w14:textId="10DB744C" w:rsidR="002A2260" w:rsidRPr="00415331" w:rsidRDefault="002A2260" w:rsidP="002A2260">
                  <w:pPr>
                    <w:rPr>
                      <w:rFonts w:ascii="Arial" w:hAnsi="Arial" w:cs="Arial"/>
                      <w:sz w:val="18"/>
                      <w:szCs w:val="18"/>
                    </w:rPr>
                  </w:pPr>
                  <w:r>
                    <w:rPr>
                      <w:rFonts w:ascii="Arial" w:hAnsi="Arial" w:cs="Arial"/>
                      <w:sz w:val="18"/>
                      <w:szCs w:val="18"/>
                    </w:rPr>
                    <w:t>-Staff Time</w:t>
                  </w:r>
                </w:p>
              </w:tc>
              <w:tc>
                <w:tcPr>
                  <w:tcW w:w="1890" w:type="dxa"/>
                </w:tcPr>
                <w:p w14:paraId="02900DD5" w14:textId="16C9E11B" w:rsidR="002A2260" w:rsidRPr="00415331" w:rsidRDefault="002A2260" w:rsidP="002A2260">
                  <w:pPr>
                    <w:rPr>
                      <w:rFonts w:ascii="Arial" w:hAnsi="Arial" w:cs="Arial"/>
                      <w:sz w:val="18"/>
                      <w:szCs w:val="18"/>
                    </w:rPr>
                  </w:pPr>
                  <w:r>
                    <w:rPr>
                      <w:rFonts w:ascii="Arial" w:hAnsi="Arial" w:cs="Arial"/>
                      <w:sz w:val="18"/>
                      <w:szCs w:val="18"/>
                    </w:rPr>
                    <w:t>Early Childhood Issues Committee</w:t>
                  </w:r>
                </w:p>
              </w:tc>
              <w:tc>
                <w:tcPr>
                  <w:tcW w:w="2311" w:type="dxa"/>
                </w:tcPr>
                <w:p w14:paraId="6B6F6171" w14:textId="65A46F2B" w:rsidR="002A2260" w:rsidRPr="00415331" w:rsidRDefault="00E43BEB" w:rsidP="002A2260">
                  <w:pPr>
                    <w:rPr>
                      <w:rFonts w:ascii="Arial" w:hAnsi="Arial" w:cs="Arial"/>
                      <w:sz w:val="18"/>
                      <w:szCs w:val="18"/>
                    </w:rPr>
                  </w:pPr>
                  <w:r>
                    <w:rPr>
                      <w:rFonts w:ascii="Arial" w:hAnsi="Arial" w:cs="Arial"/>
                      <w:sz w:val="18"/>
                      <w:szCs w:val="18"/>
                    </w:rPr>
                    <w:t>-</w:t>
                  </w:r>
                  <w:r w:rsidR="002A2260">
                    <w:rPr>
                      <w:rFonts w:ascii="Arial" w:hAnsi="Arial" w:cs="Arial"/>
                      <w:sz w:val="18"/>
                      <w:szCs w:val="18"/>
                    </w:rPr>
                    <w:t xml:space="preserve">Increased awareness </w:t>
                  </w:r>
                </w:p>
              </w:tc>
            </w:tr>
            <w:tr w:rsidR="00BB3051" w:rsidRPr="00415331" w14:paraId="5C52A9A8" w14:textId="77777777" w:rsidTr="00096889">
              <w:trPr>
                <w:trHeight w:val="710"/>
              </w:trPr>
              <w:tc>
                <w:tcPr>
                  <w:tcW w:w="3197" w:type="dxa"/>
                </w:tcPr>
                <w:p w14:paraId="6B9718E4" w14:textId="6DC21C24" w:rsidR="00BB3051" w:rsidRDefault="00BB3051" w:rsidP="00BB3051">
                  <w:pPr>
                    <w:rPr>
                      <w:rFonts w:ascii="Arial" w:hAnsi="Arial" w:cs="Arial"/>
                      <w:bCs/>
                      <w:sz w:val="18"/>
                      <w:szCs w:val="18"/>
                    </w:rPr>
                  </w:pPr>
                  <w:r w:rsidRPr="00C525A3">
                    <w:rPr>
                      <w:rFonts w:ascii="Arial" w:hAnsi="Arial" w:cs="Arial"/>
                      <w:bCs/>
                      <w:sz w:val="18"/>
                      <w:szCs w:val="18"/>
                    </w:rPr>
                    <w:t>Implement an annual child fair every quarter to close the gaps that are leading to that high of a percentage.</w:t>
                  </w:r>
                </w:p>
              </w:tc>
              <w:tc>
                <w:tcPr>
                  <w:tcW w:w="1170" w:type="dxa"/>
                </w:tcPr>
                <w:p w14:paraId="1EA2D4A6" w14:textId="3F17CE7A" w:rsidR="00BB3051" w:rsidRPr="00415331" w:rsidRDefault="00BB3051" w:rsidP="00BB3051">
                  <w:pPr>
                    <w:rPr>
                      <w:rFonts w:ascii="Arial" w:hAnsi="Arial" w:cs="Arial"/>
                      <w:sz w:val="18"/>
                      <w:szCs w:val="18"/>
                    </w:rPr>
                  </w:pPr>
                  <w:r>
                    <w:rPr>
                      <w:rFonts w:ascii="Arial" w:hAnsi="Arial" w:cs="Arial"/>
                      <w:sz w:val="18"/>
                      <w:szCs w:val="18"/>
                    </w:rPr>
                    <w:t>12/31/2023</w:t>
                  </w:r>
                </w:p>
              </w:tc>
              <w:tc>
                <w:tcPr>
                  <w:tcW w:w="1620" w:type="dxa"/>
                </w:tcPr>
                <w:p w14:paraId="73B339DA" w14:textId="77777777" w:rsidR="00BB3051" w:rsidRDefault="00BB3051" w:rsidP="00BB3051">
                  <w:pPr>
                    <w:rPr>
                      <w:rFonts w:ascii="Arial" w:hAnsi="Arial" w:cs="Arial"/>
                      <w:sz w:val="18"/>
                      <w:szCs w:val="18"/>
                    </w:rPr>
                  </w:pPr>
                  <w:r>
                    <w:rPr>
                      <w:rFonts w:ascii="Arial" w:hAnsi="Arial" w:cs="Arial"/>
                      <w:sz w:val="18"/>
                      <w:szCs w:val="18"/>
                    </w:rPr>
                    <w:t>-Staff Time</w:t>
                  </w:r>
                </w:p>
                <w:p w14:paraId="07740448" w14:textId="77777777" w:rsidR="00BB3051" w:rsidRDefault="00BB3051" w:rsidP="00BB3051">
                  <w:pPr>
                    <w:rPr>
                      <w:rFonts w:ascii="Arial" w:hAnsi="Arial" w:cs="Arial"/>
                      <w:sz w:val="18"/>
                      <w:szCs w:val="18"/>
                    </w:rPr>
                  </w:pPr>
                  <w:r>
                    <w:rPr>
                      <w:rFonts w:ascii="Arial" w:hAnsi="Arial" w:cs="Arial"/>
                      <w:sz w:val="18"/>
                      <w:szCs w:val="18"/>
                    </w:rPr>
                    <w:t>-Venue/Rented space</w:t>
                  </w:r>
                </w:p>
                <w:p w14:paraId="67C4947B" w14:textId="0D36EABD" w:rsidR="00BB3051" w:rsidRPr="00415331" w:rsidRDefault="00BB3051" w:rsidP="00BB3051">
                  <w:pPr>
                    <w:rPr>
                      <w:rFonts w:ascii="Arial" w:hAnsi="Arial" w:cs="Arial"/>
                      <w:sz w:val="18"/>
                      <w:szCs w:val="18"/>
                    </w:rPr>
                  </w:pPr>
                  <w:r>
                    <w:rPr>
                      <w:rFonts w:ascii="Arial" w:hAnsi="Arial" w:cs="Arial"/>
                      <w:sz w:val="18"/>
                      <w:szCs w:val="18"/>
                    </w:rPr>
                    <w:t>-Partners</w:t>
                  </w:r>
                </w:p>
              </w:tc>
              <w:tc>
                <w:tcPr>
                  <w:tcW w:w="1890" w:type="dxa"/>
                </w:tcPr>
                <w:p w14:paraId="7B812B04" w14:textId="4A385282" w:rsidR="00BB3051" w:rsidRDefault="00BB3051" w:rsidP="00BB3051">
                  <w:pPr>
                    <w:rPr>
                      <w:rFonts w:ascii="Arial" w:hAnsi="Arial" w:cs="Arial"/>
                      <w:sz w:val="18"/>
                      <w:szCs w:val="18"/>
                    </w:rPr>
                  </w:pPr>
                  <w:r>
                    <w:rPr>
                      <w:rFonts w:ascii="Arial" w:hAnsi="Arial" w:cs="Arial"/>
                      <w:sz w:val="18"/>
                      <w:szCs w:val="18"/>
                    </w:rPr>
                    <w:t>Early Childhood Issues Committee</w:t>
                  </w:r>
                </w:p>
              </w:tc>
              <w:tc>
                <w:tcPr>
                  <w:tcW w:w="2311" w:type="dxa"/>
                </w:tcPr>
                <w:p w14:paraId="255C2DB8" w14:textId="7049B17D" w:rsidR="00BB3051" w:rsidRPr="00415331" w:rsidRDefault="00E43BEB" w:rsidP="00BB3051">
                  <w:pPr>
                    <w:rPr>
                      <w:rFonts w:ascii="Arial" w:hAnsi="Arial" w:cs="Arial"/>
                      <w:sz w:val="18"/>
                      <w:szCs w:val="18"/>
                    </w:rPr>
                  </w:pPr>
                  <w:r>
                    <w:rPr>
                      <w:rFonts w:ascii="Arial" w:hAnsi="Arial" w:cs="Arial"/>
                      <w:sz w:val="18"/>
                      <w:szCs w:val="18"/>
                    </w:rPr>
                    <w:t>-</w:t>
                  </w:r>
                  <w:r w:rsidR="00BB3051">
                    <w:rPr>
                      <w:rFonts w:ascii="Arial" w:hAnsi="Arial" w:cs="Arial"/>
                      <w:sz w:val="18"/>
                      <w:szCs w:val="18"/>
                    </w:rPr>
                    <w:t xml:space="preserve">Increased awareness </w:t>
                  </w:r>
                </w:p>
              </w:tc>
            </w:tr>
            <w:tr w:rsidR="00BB3051" w:rsidRPr="00415331" w14:paraId="298DECB7" w14:textId="77777777" w:rsidTr="00096889">
              <w:trPr>
                <w:trHeight w:val="710"/>
              </w:trPr>
              <w:tc>
                <w:tcPr>
                  <w:tcW w:w="3197" w:type="dxa"/>
                </w:tcPr>
                <w:p w14:paraId="5AB73FE8" w14:textId="4B9FD8F8" w:rsidR="00BB3051" w:rsidRPr="00A80FCC" w:rsidRDefault="00BB3051" w:rsidP="00BB3051">
                  <w:pPr>
                    <w:rPr>
                      <w:rFonts w:ascii="Arial" w:hAnsi="Arial" w:cs="Arial"/>
                      <w:bCs/>
                      <w:sz w:val="18"/>
                      <w:szCs w:val="18"/>
                    </w:rPr>
                  </w:pPr>
                  <w:r>
                    <w:rPr>
                      <w:rFonts w:ascii="Arial" w:hAnsi="Arial" w:cs="Arial"/>
                      <w:bCs/>
                      <w:sz w:val="18"/>
                      <w:szCs w:val="18"/>
                    </w:rPr>
                    <w:t>Coordinate and promote job fairs in the low-income areas of our communities</w:t>
                  </w:r>
                </w:p>
              </w:tc>
              <w:tc>
                <w:tcPr>
                  <w:tcW w:w="1170" w:type="dxa"/>
                </w:tcPr>
                <w:p w14:paraId="431B7D00" w14:textId="5EB10FD9" w:rsidR="00BB3051" w:rsidRPr="00415331" w:rsidRDefault="00BB3051" w:rsidP="00BB3051">
                  <w:pPr>
                    <w:rPr>
                      <w:rFonts w:ascii="Arial" w:hAnsi="Arial" w:cs="Arial"/>
                      <w:sz w:val="18"/>
                      <w:szCs w:val="18"/>
                    </w:rPr>
                  </w:pPr>
                  <w:r>
                    <w:rPr>
                      <w:rFonts w:ascii="Arial" w:hAnsi="Arial" w:cs="Arial"/>
                      <w:sz w:val="18"/>
                      <w:szCs w:val="18"/>
                    </w:rPr>
                    <w:t>12/31/2023</w:t>
                  </w:r>
                </w:p>
              </w:tc>
              <w:tc>
                <w:tcPr>
                  <w:tcW w:w="1620" w:type="dxa"/>
                </w:tcPr>
                <w:p w14:paraId="33E965E2" w14:textId="77777777" w:rsidR="00BB3051" w:rsidRDefault="00BB3051" w:rsidP="00BB3051">
                  <w:pPr>
                    <w:rPr>
                      <w:rFonts w:ascii="Arial" w:hAnsi="Arial" w:cs="Arial"/>
                      <w:sz w:val="18"/>
                      <w:szCs w:val="18"/>
                    </w:rPr>
                  </w:pPr>
                  <w:r>
                    <w:rPr>
                      <w:rFonts w:ascii="Arial" w:hAnsi="Arial" w:cs="Arial"/>
                      <w:sz w:val="18"/>
                      <w:szCs w:val="18"/>
                    </w:rPr>
                    <w:t>-Staff Time</w:t>
                  </w:r>
                </w:p>
                <w:p w14:paraId="12D3A056" w14:textId="77777777" w:rsidR="00BB3051" w:rsidRDefault="00BB3051" w:rsidP="00BB3051">
                  <w:pPr>
                    <w:rPr>
                      <w:rFonts w:ascii="Arial" w:hAnsi="Arial" w:cs="Arial"/>
                      <w:sz w:val="18"/>
                      <w:szCs w:val="18"/>
                    </w:rPr>
                  </w:pPr>
                  <w:r>
                    <w:rPr>
                      <w:rFonts w:ascii="Arial" w:hAnsi="Arial" w:cs="Arial"/>
                      <w:sz w:val="18"/>
                      <w:szCs w:val="18"/>
                    </w:rPr>
                    <w:t>-Venue/Rented space</w:t>
                  </w:r>
                </w:p>
                <w:p w14:paraId="10973B0D" w14:textId="58116534" w:rsidR="00BB3051" w:rsidRPr="00415331" w:rsidRDefault="00BB3051" w:rsidP="00BB3051">
                  <w:pPr>
                    <w:rPr>
                      <w:rFonts w:ascii="Arial" w:hAnsi="Arial" w:cs="Arial"/>
                      <w:sz w:val="18"/>
                      <w:szCs w:val="18"/>
                    </w:rPr>
                  </w:pPr>
                  <w:r>
                    <w:rPr>
                      <w:rFonts w:ascii="Arial" w:hAnsi="Arial" w:cs="Arial"/>
                      <w:sz w:val="18"/>
                      <w:szCs w:val="18"/>
                    </w:rPr>
                    <w:lastRenderedPageBreak/>
                    <w:t>-Partners</w:t>
                  </w:r>
                </w:p>
              </w:tc>
              <w:tc>
                <w:tcPr>
                  <w:tcW w:w="1890" w:type="dxa"/>
                </w:tcPr>
                <w:p w14:paraId="14C1113B" w14:textId="494CD12F" w:rsidR="00BB3051" w:rsidRPr="00415331" w:rsidRDefault="00BB3051" w:rsidP="00BB3051">
                  <w:pPr>
                    <w:rPr>
                      <w:rFonts w:ascii="Arial" w:hAnsi="Arial" w:cs="Arial"/>
                      <w:sz w:val="18"/>
                      <w:szCs w:val="18"/>
                    </w:rPr>
                  </w:pPr>
                  <w:r>
                    <w:rPr>
                      <w:rFonts w:ascii="Arial" w:hAnsi="Arial" w:cs="Arial"/>
                      <w:sz w:val="18"/>
                      <w:szCs w:val="18"/>
                    </w:rPr>
                    <w:lastRenderedPageBreak/>
                    <w:t>Iowa Workforce, All</w:t>
                  </w:r>
                </w:p>
              </w:tc>
              <w:tc>
                <w:tcPr>
                  <w:tcW w:w="2311" w:type="dxa"/>
                </w:tcPr>
                <w:p w14:paraId="4DBEBE0E" w14:textId="562B05B0" w:rsidR="00BB3051" w:rsidRPr="00415331" w:rsidRDefault="00E43BEB" w:rsidP="00BB3051">
                  <w:pPr>
                    <w:rPr>
                      <w:rFonts w:ascii="Arial" w:hAnsi="Arial" w:cs="Arial"/>
                      <w:sz w:val="18"/>
                      <w:szCs w:val="18"/>
                    </w:rPr>
                  </w:pPr>
                  <w:r>
                    <w:rPr>
                      <w:rFonts w:ascii="Arial" w:hAnsi="Arial" w:cs="Arial"/>
                      <w:sz w:val="18"/>
                      <w:szCs w:val="18"/>
                    </w:rPr>
                    <w:t>-</w:t>
                  </w:r>
                  <w:r w:rsidR="00BB3051">
                    <w:rPr>
                      <w:rFonts w:ascii="Arial" w:hAnsi="Arial" w:cs="Arial"/>
                      <w:sz w:val="18"/>
                      <w:szCs w:val="18"/>
                    </w:rPr>
                    <w:t>Increase in expanded work support</w:t>
                  </w:r>
                </w:p>
              </w:tc>
            </w:tr>
            <w:tr w:rsidR="00BB3051" w:rsidRPr="00415331" w14:paraId="1BA9D20D" w14:textId="77777777" w:rsidTr="00096889">
              <w:trPr>
                <w:trHeight w:val="530"/>
              </w:trPr>
              <w:tc>
                <w:tcPr>
                  <w:tcW w:w="3197" w:type="dxa"/>
                </w:tcPr>
                <w:p w14:paraId="4EDF8A40" w14:textId="66E345D7" w:rsidR="00BB3051" w:rsidRPr="00A80FCC" w:rsidRDefault="00BB3051" w:rsidP="00BB3051">
                  <w:pPr>
                    <w:rPr>
                      <w:rFonts w:ascii="Arial" w:hAnsi="Arial" w:cs="Arial"/>
                      <w:bCs/>
                      <w:sz w:val="18"/>
                      <w:szCs w:val="18"/>
                    </w:rPr>
                  </w:pPr>
                  <w:r w:rsidRPr="002A2260">
                    <w:rPr>
                      <w:rFonts w:ascii="Arial" w:hAnsi="Arial" w:cs="Arial"/>
                      <w:bCs/>
                      <w:sz w:val="18"/>
                      <w:szCs w:val="18"/>
                    </w:rPr>
                    <w:t>Promote referrals to programs in place to assist families in getting out of poverty. Specifically, job placement, Iowa State Extension office, vocational rehab.</w:t>
                  </w:r>
                </w:p>
              </w:tc>
              <w:tc>
                <w:tcPr>
                  <w:tcW w:w="1170" w:type="dxa"/>
                </w:tcPr>
                <w:p w14:paraId="70C78C1E" w14:textId="0332B137" w:rsidR="00BB3051" w:rsidRPr="00415331" w:rsidRDefault="00BB3051" w:rsidP="00BB3051">
                  <w:pPr>
                    <w:rPr>
                      <w:rFonts w:ascii="Arial" w:hAnsi="Arial" w:cs="Arial"/>
                      <w:sz w:val="18"/>
                      <w:szCs w:val="18"/>
                    </w:rPr>
                  </w:pPr>
                  <w:r>
                    <w:rPr>
                      <w:rFonts w:ascii="Arial" w:hAnsi="Arial" w:cs="Arial"/>
                      <w:sz w:val="18"/>
                      <w:szCs w:val="18"/>
                    </w:rPr>
                    <w:t>12/31/2023</w:t>
                  </w:r>
                </w:p>
              </w:tc>
              <w:tc>
                <w:tcPr>
                  <w:tcW w:w="1620" w:type="dxa"/>
                </w:tcPr>
                <w:p w14:paraId="3257570E" w14:textId="7699A24B" w:rsidR="00BB3051" w:rsidRPr="00415331" w:rsidRDefault="00BB3051" w:rsidP="00BB3051">
                  <w:pPr>
                    <w:rPr>
                      <w:rFonts w:ascii="Arial" w:hAnsi="Arial" w:cs="Arial"/>
                      <w:sz w:val="18"/>
                      <w:szCs w:val="18"/>
                    </w:rPr>
                  </w:pPr>
                  <w:r>
                    <w:rPr>
                      <w:rFonts w:ascii="Arial" w:hAnsi="Arial" w:cs="Arial"/>
                      <w:sz w:val="18"/>
                      <w:szCs w:val="18"/>
                    </w:rPr>
                    <w:t>-Staff Time</w:t>
                  </w:r>
                </w:p>
              </w:tc>
              <w:tc>
                <w:tcPr>
                  <w:tcW w:w="1890" w:type="dxa"/>
                </w:tcPr>
                <w:p w14:paraId="5BB38D2D" w14:textId="0495DEA6" w:rsidR="00BB3051" w:rsidRPr="00415331" w:rsidRDefault="00BB3051" w:rsidP="00BB3051">
                  <w:pPr>
                    <w:rPr>
                      <w:rFonts w:ascii="Arial" w:hAnsi="Arial" w:cs="Arial"/>
                      <w:sz w:val="18"/>
                      <w:szCs w:val="18"/>
                    </w:rPr>
                  </w:pPr>
                  <w:r>
                    <w:rPr>
                      <w:rFonts w:ascii="Arial" w:hAnsi="Arial" w:cs="Arial"/>
                      <w:sz w:val="18"/>
                      <w:szCs w:val="18"/>
                    </w:rPr>
                    <w:t>All</w:t>
                  </w:r>
                </w:p>
              </w:tc>
              <w:tc>
                <w:tcPr>
                  <w:tcW w:w="2311" w:type="dxa"/>
                </w:tcPr>
                <w:p w14:paraId="123BD011" w14:textId="4B8625C0" w:rsidR="00BB3051" w:rsidRPr="00415331" w:rsidRDefault="00E43BEB" w:rsidP="00BB3051">
                  <w:pPr>
                    <w:rPr>
                      <w:rFonts w:ascii="Arial" w:hAnsi="Arial" w:cs="Arial"/>
                      <w:sz w:val="18"/>
                      <w:szCs w:val="18"/>
                    </w:rPr>
                  </w:pPr>
                  <w:r>
                    <w:rPr>
                      <w:rFonts w:ascii="Arial" w:hAnsi="Arial" w:cs="Arial"/>
                      <w:sz w:val="18"/>
                      <w:szCs w:val="18"/>
                    </w:rPr>
                    <w:t>-</w:t>
                  </w:r>
                  <w:r w:rsidR="00BB3051">
                    <w:rPr>
                      <w:rFonts w:ascii="Arial" w:hAnsi="Arial" w:cs="Arial"/>
                      <w:sz w:val="18"/>
                      <w:szCs w:val="18"/>
                    </w:rPr>
                    <w:t>Increased awareness</w:t>
                  </w:r>
                </w:p>
              </w:tc>
            </w:tr>
            <w:tr w:rsidR="00BB3051" w:rsidRPr="00415331" w14:paraId="6EE7C859" w14:textId="77777777" w:rsidTr="00261D98">
              <w:trPr>
                <w:trHeight w:val="566"/>
              </w:trPr>
              <w:tc>
                <w:tcPr>
                  <w:tcW w:w="10188" w:type="dxa"/>
                  <w:gridSpan w:val="5"/>
                  <w:tcBorders>
                    <w:bottom w:val="single" w:sz="4" w:space="0" w:color="auto"/>
                  </w:tcBorders>
                  <w:shd w:val="clear" w:color="auto" w:fill="A4DDF4" w:themeFill="accent1" w:themeFillTint="66"/>
                </w:tcPr>
                <w:p w14:paraId="1F3407D2" w14:textId="77777777" w:rsidR="00261D98" w:rsidRPr="00261D98" w:rsidRDefault="00261D98" w:rsidP="00BB3051">
                  <w:pPr>
                    <w:rPr>
                      <w:rFonts w:ascii="Arial" w:hAnsi="Arial" w:cs="Arial"/>
                      <w:b/>
                      <w:sz w:val="6"/>
                      <w:szCs w:val="6"/>
                    </w:rPr>
                  </w:pPr>
                </w:p>
                <w:p w14:paraId="65DD1E7F" w14:textId="7D85A91F" w:rsidR="00BB3051" w:rsidRPr="00415331" w:rsidRDefault="00BB3051" w:rsidP="00BB3051">
                  <w:pPr>
                    <w:rPr>
                      <w:rFonts w:ascii="Arial" w:hAnsi="Arial" w:cs="Arial"/>
                      <w:b/>
                      <w:sz w:val="20"/>
                      <w:szCs w:val="20"/>
                    </w:rPr>
                  </w:pPr>
                  <w:r w:rsidRPr="00415331">
                    <w:rPr>
                      <w:rFonts w:ascii="Arial" w:hAnsi="Arial" w:cs="Arial"/>
                      <w:b/>
                      <w:sz w:val="20"/>
                      <w:szCs w:val="20"/>
                    </w:rPr>
                    <w:t xml:space="preserve">OBJECTIVE #2:  </w:t>
                  </w:r>
                  <w:r>
                    <w:rPr>
                      <w:rFonts w:ascii="Arial" w:hAnsi="Arial" w:cs="Arial"/>
                      <w:b/>
                      <w:sz w:val="20"/>
                      <w:szCs w:val="20"/>
                    </w:rPr>
                    <w:t>Reduce the number of homeless children in north Central Iowa by 10% through offering more affordable and safe housing</w:t>
                  </w:r>
                  <w:r w:rsidR="00230028">
                    <w:rPr>
                      <w:rFonts w:ascii="Arial" w:hAnsi="Arial" w:cs="Arial"/>
                      <w:b/>
                      <w:sz w:val="20"/>
                      <w:szCs w:val="20"/>
                    </w:rPr>
                    <w:t xml:space="preserve"> by December 31, 2023</w:t>
                  </w:r>
                  <w:r>
                    <w:rPr>
                      <w:rFonts w:ascii="Arial" w:hAnsi="Arial" w:cs="Arial"/>
                      <w:b/>
                      <w:sz w:val="20"/>
                      <w:szCs w:val="20"/>
                    </w:rPr>
                    <w:t>.</w:t>
                  </w:r>
                </w:p>
              </w:tc>
            </w:tr>
            <w:tr w:rsidR="00BB3051" w:rsidRPr="00415331" w14:paraId="14034E30" w14:textId="77777777" w:rsidTr="00547CBE">
              <w:trPr>
                <w:trHeight w:val="962"/>
              </w:trPr>
              <w:tc>
                <w:tcPr>
                  <w:tcW w:w="10188" w:type="dxa"/>
                  <w:gridSpan w:val="5"/>
                  <w:tcBorders>
                    <w:bottom w:val="single" w:sz="4" w:space="0" w:color="000000" w:themeColor="text1"/>
                  </w:tcBorders>
                  <w:shd w:val="clear" w:color="auto" w:fill="auto"/>
                </w:tcPr>
                <w:p w14:paraId="4CFDF2D8" w14:textId="77777777" w:rsidR="00BB3051" w:rsidRPr="00415331" w:rsidRDefault="00BB3051" w:rsidP="00BB3051">
                  <w:pPr>
                    <w:rPr>
                      <w:rFonts w:ascii="Arial" w:hAnsi="Arial" w:cs="Arial"/>
                      <w:b/>
                      <w:sz w:val="20"/>
                      <w:szCs w:val="20"/>
                    </w:rPr>
                  </w:pPr>
                  <w:r w:rsidRPr="00415331">
                    <w:rPr>
                      <w:rFonts w:ascii="Arial" w:hAnsi="Arial" w:cs="Arial"/>
                      <w:b/>
                      <w:sz w:val="20"/>
                      <w:szCs w:val="20"/>
                    </w:rPr>
                    <w:t>BACKGROUND ON STRATEGY</w:t>
                  </w:r>
                </w:p>
                <w:p w14:paraId="455A33B1" w14:textId="1F2B1BDD" w:rsidR="00BB3051" w:rsidRPr="00415331" w:rsidRDefault="00BB3051" w:rsidP="00BB3051">
                  <w:pPr>
                    <w:rPr>
                      <w:rFonts w:ascii="Arial" w:hAnsi="Arial" w:cs="Arial"/>
                      <w:b/>
                      <w:sz w:val="20"/>
                      <w:szCs w:val="20"/>
                    </w:rPr>
                  </w:pPr>
                  <w:r w:rsidRPr="00415331">
                    <w:rPr>
                      <w:rFonts w:ascii="Arial" w:hAnsi="Arial" w:cs="Arial"/>
                      <w:b/>
                      <w:sz w:val="20"/>
                      <w:szCs w:val="20"/>
                    </w:rPr>
                    <w:t xml:space="preserve">Source: </w:t>
                  </w:r>
                  <w:r w:rsidR="00B60B8B" w:rsidRPr="00B60B8B">
                    <w:rPr>
                      <w:rFonts w:ascii="Arial" w:hAnsi="Arial" w:cs="Arial"/>
                      <w:bCs/>
                      <w:sz w:val="20"/>
                      <w:szCs w:val="20"/>
                    </w:rPr>
                    <w:t>Head Start</w:t>
                  </w:r>
                </w:p>
                <w:p w14:paraId="307DE45E" w14:textId="28F6D441" w:rsidR="00BB3051" w:rsidRPr="00415331" w:rsidRDefault="00BB3051" w:rsidP="00BB3051">
                  <w:pPr>
                    <w:rPr>
                      <w:rFonts w:ascii="Arial" w:hAnsi="Arial" w:cs="Arial"/>
                      <w:sz w:val="20"/>
                      <w:szCs w:val="20"/>
                    </w:rPr>
                  </w:pPr>
                  <w:r w:rsidRPr="00415331">
                    <w:rPr>
                      <w:rFonts w:ascii="Arial" w:hAnsi="Arial" w:cs="Arial"/>
                      <w:b/>
                      <w:sz w:val="20"/>
                      <w:szCs w:val="20"/>
                    </w:rPr>
                    <w:t>Evidence Base</w:t>
                  </w:r>
                  <w:r w:rsidRPr="00415331">
                    <w:rPr>
                      <w:rFonts w:ascii="Arial" w:hAnsi="Arial" w:cs="Arial"/>
                      <w:b/>
                      <w:i/>
                      <w:sz w:val="20"/>
                      <w:szCs w:val="20"/>
                    </w:rPr>
                    <w:t xml:space="preserve">: </w:t>
                  </w:r>
                  <w:r w:rsidRPr="00415331">
                    <w:rPr>
                      <w:rFonts w:ascii="Arial" w:hAnsi="Arial" w:cs="Arial"/>
                      <w:sz w:val="20"/>
                      <w:szCs w:val="20"/>
                    </w:rPr>
                    <w:t xml:space="preserve"> </w:t>
                  </w:r>
                  <w:hyperlink r:id="rId62" w:history="1">
                    <w:r w:rsidR="00B60B8B" w:rsidRPr="004D566E">
                      <w:rPr>
                        <w:rStyle w:val="Hyperlink"/>
                        <w:rFonts w:ascii="Arial" w:hAnsi="Arial" w:cs="Arial"/>
                        <w:sz w:val="20"/>
                        <w:szCs w:val="20"/>
                      </w:rPr>
                      <w:t>https://www.usich.gov/resources/uploads/asset_library/Housing-Affordability-and-Stablility-Brief.pdf</w:t>
                    </w:r>
                  </w:hyperlink>
                  <w:r w:rsidR="00B60B8B">
                    <w:rPr>
                      <w:rFonts w:ascii="Arial" w:hAnsi="Arial" w:cs="Arial"/>
                      <w:sz w:val="20"/>
                      <w:szCs w:val="20"/>
                    </w:rPr>
                    <w:t xml:space="preserve"> </w:t>
                  </w:r>
                </w:p>
                <w:p w14:paraId="68AEC688" w14:textId="5C761B29" w:rsidR="00BB3051" w:rsidRPr="00415331" w:rsidRDefault="00BB3051" w:rsidP="00BB3051">
                  <w:pPr>
                    <w:rPr>
                      <w:rFonts w:ascii="Arial" w:hAnsi="Arial" w:cs="Arial"/>
                      <w:b/>
                      <w:sz w:val="20"/>
                      <w:szCs w:val="20"/>
                    </w:rPr>
                  </w:pPr>
                  <w:r w:rsidRPr="00415331">
                    <w:rPr>
                      <w:rFonts w:ascii="Arial" w:hAnsi="Arial" w:cs="Arial"/>
                      <w:b/>
                      <w:sz w:val="20"/>
                      <w:szCs w:val="20"/>
                    </w:rPr>
                    <w:t xml:space="preserve">Policy Change (Y/N): </w:t>
                  </w:r>
                  <w:r w:rsidR="00D16999" w:rsidRPr="00D16999">
                    <w:rPr>
                      <w:rFonts w:ascii="Arial" w:hAnsi="Arial" w:cs="Arial"/>
                      <w:bCs/>
                      <w:sz w:val="20"/>
                      <w:szCs w:val="20"/>
                    </w:rPr>
                    <w:t>N</w:t>
                  </w:r>
                </w:p>
              </w:tc>
            </w:tr>
            <w:tr w:rsidR="00BB3051" w:rsidRPr="00415331" w14:paraId="405E5E70" w14:textId="77777777" w:rsidTr="00E315FE">
              <w:tc>
                <w:tcPr>
                  <w:tcW w:w="10188" w:type="dxa"/>
                  <w:gridSpan w:val="5"/>
                  <w:tcBorders>
                    <w:bottom w:val="single" w:sz="4" w:space="0" w:color="auto"/>
                  </w:tcBorders>
                  <w:shd w:val="clear" w:color="auto" w:fill="D1EEF9" w:themeFill="accent1" w:themeFillTint="33"/>
                </w:tcPr>
                <w:p w14:paraId="5DDB47CD" w14:textId="77777777" w:rsidR="00BB3051" w:rsidRPr="00415331" w:rsidRDefault="00BB3051" w:rsidP="00BB3051">
                  <w:pPr>
                    <w:rPr>
                      <w:rFonts w:ascii="Arial" w:hAnsi="Arial" w:cs="Arial"/>
                      <w:b/>
                      <w:sz w:val="20"/>
                      <w:szCs w:val="20"/>
                    </w:rPr>
                  </w:pPr>
                  <w:r w:rsidRPr="00415331">
                    <w:rPr>
                      <w:rFonts w:ascii="Arial" w:hAnsi="Arial" w:cs="Arial"/>
                      <w:b/>
                      <w:sz w:val="20"/>
                      <w:szCs w:val="20"/>
                    </w:rPr>
                    <w:t>ACTION PLAN</w:t>
                  </w:r>
                </w:p>
              </w:tc>
            </w:tr>
            <w:tr w:rsidR="00BB3051" w:rsidRPr="00415331" w14:paraId="11A26761" w14:textId="77777777" w:rsidTr="00096889">
              <w:tc>
                <w:tcPr>
                  <w:tcW w:w="3197" w:type="dxa"/>
                  <w:shd w:val="clear" w:color="auto" w:fill="D1EEF9" w:themeFill="accent1" w:themeFillTint="33"/>
                </w:tcPr>
                <w:p w14:paraId="7F59B5CA" w14:textId="77777777" w:rsidR="00BB3051" w:rsidRPr="00415331" w:rsidRDefault="00BB3051" w:rsidP="00BB3051">
                  <w:pPr>
                    <w:rPr>
                      <w:rFonts w:ascii="Arial" w:hAnsi="Arial" w:cs="Arial"/>
                      <w:b/>
                      <w:sz w:val="20"/>
                      <w:szCs w:val="20"/>
                    </w:rPr>
                  </w:pPr>
                  <w:r w:rsidRPr="00415331">
                    <w:rPr>
                      <w:rFonts w:ascii="Arial" w:hAnsi="Arial" w:cs="Arial"/>
                      <w:b/>
                      <w:sz w:val="20"/>
                      <w:szCs w:val="20"/>
                    </w:rPr>
                    <w:t>Activity</w:t>
                  </w:r>
                </w:p>
              </w:tc>
              <w:tc>
                <w:tcPr>
                  <w:tcW w:w="1170" w:type="dxa"/>
                  <w:shd w:val="clear" w:color="auto" w:fill="D1EEF9" w:themeFill="accent1" w:themeFillTint="33"/>
                </w:tcPr>
                <w:p w14:paraId="2FA0150C" w14:textId="77777777" w:rsidR="00BB3051" w:rsidRPr="00415331" w:rsidRDefault="00BB3051" w:rsidP="00BB3051">
                  <w:pPr>
                    <w:rPr>
                      <w:rFonts w:ascii="Arial" w:hAnsi="Arial" w:cs="Arial"/>
                      <w:b/>
                      <w:sz w:val="20"/>
                      <w:szCs w:val="20"/>
                    </w:rPr>
                  </w:pPr>
                  <w:r w:rsidRPr="00415331">
                    <w:rPr>
                      <w:rFonts w:ascii="Arial" w:hAnsi="Arial" w:cs="Arial"/>
                      <w:b/>
                      <w:sz w:val="20"/>
                      <w:szCs w:val="20"/>
                    </w:rPr>
                    <w:t>Target Date</w:t>
                  </w:r>
                </w:p>
              </w:tc>
              <w:tc>
                <w:tcPr>
                  <w:tcW w:w="1620" w:type="dxa"/>
                  <w:shd w:val="clear" w:color="auto" w:fill="D1EEF9" w:themeFill="accent1" w:themeFillTint="33"/>
                </w:tcPr>
                <w:p w14:paraId="2B544135" w14:textId="77777777" w:rsidR="00BB3051" w:rsidRPr="00415331" w:rsidRDefault="00BB3051" w:rsidP="00BB3051">
                  <w:pPr>
                    <w:rPr>
                      <w:rFonts w:ascii="Arial" w:hAnsi="Arial" w:cs="Arial"/>
                      <w:b/>
                      <w:sz w:val="20"/>
                      <w:szCs w:val="20"/>
                    </w:rPr>
                  </w:pPr>
                  <w:r w:rsidRPr="00415331">
                    <w:rPr>
                      <w:rFonts w:ascii="Arial" w:hAnsi="Arial" w:cs="Arial"/>
                      <w:b/>
                      <w:sz w:val="20"/>
                      <w:szCs w:val="20"/>
                    </w:rPr>
                    <w:t>Resources Required</w:t>
                  </w:r>
                </w:p>
              </w:tc>
              <w:tc>
                <w:tcPr>
                  <w:tcW w:w="1890" w:type="dxa"/>
                  <w:shd w:val="clear" w:color="auto" w:fill="D1EEF9" w:themeFill="accent1" w:themeFillTint="33"/>
                </w:tcPr>
                <w:p w14:paraId="5A564B8B" w14:textId="77777777" w:rsidR="00BB3051" w:rsidRPr="00415331" w:rsidRDefault="00BB3051" w:rsidP="00BB3051">
                  <w:pPr>
                    <w:rPr>
                      <w:rFonts w:ascii="Arial" w:hAnsi="Arial" w:cs="Arial"/>
                      <w:b/>
                      <w:sz w:val="20"/>
                      <w:szCs w:val="20"/>
                    </w:rPr>
                  </w:pPr>
                  <w:r w:rsidRPr="00415331">
                    <w:rPr>
                      <w:rFonts w:ascii="Arial" w:hAnsi="Arial" w:cs="Arial"/>
                      <w:b/>
                      <w:sz w:val="20"/>
                      <w:szCs w:val="20"/>
                    </w:rPr>
                    <w:t>Lead Person/ Organization</w:t>
                  </w:r>
                </w:p>
              </w:tc>
              <w:tc>
                <w:tcPr>
                  <w:tcW w:w="2311" w:type="dxa"/>
                  <w:shd w:val="clear" w:color="auto" w:fill="D1EEF9" w:themeFill="accent1" w:themeFillTint="33"/>
                </w:tcPr>
                <w:p w14:paraId="3B9D03AA" w14:textId="77777777" w:rsidR="00BB3051" w:rsidRPr="00415331" w:rsidRDefault="00BB3051" w:rsidP="00BB3051">
                  <w:pPr>
                    <w:rPr>
                      <w:rFonts w:ascii="Arial" w:hAnsi="Arial" w:cs="Arial"/>
                      <w:b/>
                      <w:sz w:val="20"/>
                      <w:szCs w:val="20"/>
                    </w:rPr>
                  </w:pPr>
                  <w:r w:rsidRPr="00415331">
                    <w:rPr>
                      <w:rFonts w:ascii="Arial" w:hAnsi="Arial" w:cs="Arial"/>
                      <w:b/>
                      <w:sz w:val="20"/>
                      <w:szCs w:val="20"/>
                    </w:rPr>
                    <w:t>Anticipated Product or Result</w:t>
                  </w:r>
                </w:p>
              </w:tc>
            </w:tr>
            <w:tr w:rsidR="00BB3051" w:rsidRPr="00415331" w14:paraId="7C4C7A8B" w14:textId="77777777" w:rsidTr="00096889">
              <w:tc>
                <w:tcPr>
                  <w:tcW w:w="3197" w:type="dxa"/>
                </w:tcPr>
                <w:p w14:paraId="1E64A6D1" w14:textId="44746E36" w:rsidR="00BB3051" w:rsidRPr="008C6884" w:rsidRDefault="00E43323" w:rsidP="00BB3051">
                  <w:pPr>
                    <w:rPr>
                      <w:rFonts w:ascii="Arial" w:hAnsi="Arial" w:cs="Arial"/>
                      <w:bCs/>
                      <w:sz w:val="18"/>
                      <w:szCs w:val="18"/>
                    </w:rPr>
                  </w:pPr>
                  <w:r>
                    <w:rPr>
                      <w:rFonts w:ascii="Arial" w:hAnsi="Arial" w:cs="Arial"/>
                      <w:bCs/>
                      <w:sz w:val="18"/>
                      <w:szCs w:val="18"/>
                    </w:rPr>
                    <w:t xml:space="preserve">Develop a plan </w:t>
                  </w:r>
                  <w:r w:rsidRPr="00E43323">
                    <w:rPr>
                      <w:rFonts w:ascii="Arial" w:hAnsi="Arial" w:cs="Arial"/>
                      <w:bCs/>
                      <w:sz w:val="18"/>
                      <w:szCs w:val="18"/>
                    </w:rPr>
                    <w:t xml:space="preserve">to connect parents to open housing, </w:t>
                  </w:r>
                  <w:r w:rsidR="008278F2">
                    <w:rPr>
                      <w:rFonts w:ascii="Arial" w:hAnsi="Arial" w:cs="Arial"/>
                      <w:bCs/>
                      <w:sz w:val="18"/>
                      <w:szCs w:val="18"/>
                    </w:rPr>
                    <w:t xml:space="preserve">education on how to sustain and maintain affordable housing, </w:t>
                  </w:r>
                  <w:r w:rsidRPr="00E43323">
                    <w:rPr>
                      <w:rFonts w:ascii="Arial" w:hAnsi="Arial" w:cs="Arial"/>
                      <w:bCs/>
                      <w:sz w:val="18"/>
                      <w:szCs w:val="18"/>
                    </w:rPr>
                    <w:t>rental assistance programs, and other services to help lift</w:t>
                  </w:r>
                  <w:r w:rsidR="00305436">
                    <w:rPr>
                      <w:rFonts w:ascii="Arial" w:hAnsi="Arial" w:cs="Arial"/>
                      <w:bCs/>
                      <w:sz w:val="18"/>
                      <w:szCs w:val="18"/>
                    </w:rPr>
                    <w:t xml:space="preserve"> up</w:t>
                  </w:r>
                  <w:r w:rsidRPr="00E43323">
                    <w:rPr>
                      <w:rFonts w:ascii="Arial" w:hAnsi="Arial" w:cs="Arial"/>
                      <w:bCs/>
                      <w:sz w:val="18"/>
                      <w:szCs w:val="18"/>
                    </w:rPr>
                    <w:t xml:space="preserve"> the family.</w:t>
                  </w:r>
                </w:p>
              </w:tc>
              <w:tc>
                <w:tcPr>
                  <w:tcW w:w="1170" w:type="dxa"/>
                </w:tcPr>
                <w:p w14:paraId="16606AB5" w14:textId="2BA70CC7" w:rsidR="00BB3051" w:rsidRPr="00415331" w:rsidRDefault="00012639" w:rsidP="00BB3051">
                  <w:pPr>
                    <w:rPr>
                      <w:rFonts w:ascii="Arial" w:hAnsi="Arial" w:cs="Arial"/>
                      <w:sz w:val="18"/>
                      <w:szCs w:val="18"/>
                    </w:rPr>
                  </w:pPr>
                  <w:r>
                    <w:rPr>
                      <w:rFonts w:ascii="Arial" w:hAnsi="Arial" w:cs="Arial"/>
                      <w:sz w:val="18"/>
                      <w:szCs w:val="18"/>
                    </w:rPr>
                    <w:t>12/31/2022</w:t>
                  </w:r>
                </w:p>
              </w:tc>
              <w:tc>
                <w:tcPr>
                  <w:tcW w:w="1620" w:type="dxa"/>
                </w:tcPr>
                <w:p w14:paraId="0BEA5FDF" w14:textId="76413186" w:rsidR="00BB3051" w:rsidRPr="00415331" w:rsidRDefault="00012639" w:rsidP="00BB3051">
                  <w:pPr>
                    <w:rPr>
                      <w:rFonts w:ascii="Arial" w:hAnsi="Arial" w:cs="Arial"/>
                      <w:sz w:val="18"/>
                      <w:szCs w:val="18"/>
                    </w:rPr>
                  </w:pPr>
                  <w:r>
                    <w:rPr>
                      <w:rFonts w:ascii="Arial" w:hAnsi="Arial" w:cs="Arial"/>
                      <w:sz w:val="18"/>
                      <w:szCs w:val="18"/>
                    </w:rPr>
                    <w:t>-Staff Time</w:t>
                  </w:r>
                </w:p>
              </w:tc>
              <w:tc>
                <w:tcPr>
                  <w:tcW w:w="1890" w:type="dxa"/>
                </w:tcPr>
                <w:p w14:paraId="396CB7BE" w14:textId="54459C00" w:rsidR="00BB3051" w:rsidRPr="00415331" w:rsidRDefault="00012639" w:rsidP="00BB3051">
                  <w:pPr>
                    <w:rPr>
                      <w:rFonts w:ascii="Arial" w:hAnsi="Arial" w:cs="Arial"/>
                      <w:sz w:val="18"/>
                      <w:szCs w:val="18"/>
                    </w:rPr>
                  </w:pPr>
                  <w:r>
                    <w:rPr>
                      <w:rFonts w:ascii="Arial" w:hAnsi="Arial" w:cs="Arial"/>
                      <w:sz w:val="18"/>
                      <w:szCs w:val="18"/>
                    </w:rPr>
                    <w:t>Early Childhood Issues Committee</w:t>
                  </w:r>
                </w:p>
              </w:tc>
              <w:tc>
                <w:tcPr>
                  <w:tcW w:w="2311" w:type="dxa"/>
                </w:tcPr>
                <w:p w14:paraId="1AD1C3AD" w14:textId="3F78A1C0" w:rsidR="00BB3051" w:rsidRPr="00415331" w:rsidRDefault="00305436" w:rsidP="00BB3051">
                  <w:pPr>
                    <w:rPr>
                      <w:rFonts w:ascii="Arial" w:hAnsi="Arial" w:cs="Arial"/>
                      <w:sz w:val="18"/>
                      <w:szCs w:val="18"/>
                    </w:rPr>
                  </w:pPr>
                  <w:r>
                    <w:rPr>
                      <w:rFonts w:ascii="Arial" w:hAnsi="Arial" w:cs="Arial"/>
                      <w:sz w:val="18"/>
                      <w:szCs w:val="18"/>
                    </w:rPr>
                    <w:t>-</w:t>
                  </w:r>
                  <w:r w:rsidR="00012639">
                    <w:rPr>
                      <w:rFonts w:ascii="Arial" w:hAnsi="Arial" w:cs="Arial"/>
                      <w:sz w:val="18"/>
                      <w:szCs w:val="18"/>
                    </w:rPr>
                    <w:t>Decrease in childhood homelessness</w:t>
                  </w:r>
                </w:p>
              </w:tc>
            </w:tr>
            <w:tr w:rsidR="00BB3051" w:rsidRPr="00415331" w14:paraId="457A3D5D" w14:textId="77777777" w:rsidTr="00096889">
              <w:tc>
                <w:tcPr>
                  <w:tcW w:w="3197" w:type="dxa"/>
                </w:tcPr>
                <w:p w14:paraId="66457AED" w14:textId="553CD85F" w:rsidR="00012639" w:rsidRPr="00302672" w:rsidRDefault="0044799D" w:rsidP="00012639">
                  <w:pPr>
                    <w:rPr>
                      <w:rFonts w:ascii="Arial" w:hAnsi="Arial" w:cs="Arial"/>
                      <w:bCs/>
                      <w:sz w:val="18"/>
                      <w:szCs w:val="18"/>
                    </w:rPr>
                  </w:pPr>
                  <w:r w:rsidRPr="0044799D">
                    <w:rPr>
                      <w:rFonts w:ascii="Arial" w:hAnsi="Arial" w:cs="Arial"/>
                      <w:bCs/>
                      <w:sz w:val="18"/>
                      <w:szCs w:val="18"/>
                    </w:rPr>
                    <w:t>Develop guidance and messaging targeted toward at-risk children, youth, and families</w:t>
                  </w:r>
                  <w:r w:rsidR="00305436">
                    <w:rPr>
                      <w:rFonts w:ascii="Arial" w:hAnsi="Arial" w:cs="Arial"/>
                      <w:bCs/>
                      <w:sz w:val="18"/>
                      <w:szCs w:val="18"/>
                    </w:rPr>
                    <w:t>.</w:t>
                  </w:r>
                </w:p>
                <w:p w14:paraId="1D061744" w14:textId="493743C8" w:rsidR="00BB3051" w:rsidRPr="00302672" w:rsidRDefault="00BB3051" w:rsidP="0044799D">
                  <w:pPr>
                    <w:rPr>
                      <w:rFonts w:ascii="Arial" w:hAnsi="Arial" w:cs="Arial"/>
                      <w:bCs/>
                      <w:sz w:val="18"/>
                      <w:szCs w:val="18"/>
                    </w:rPr>
                  </w:pPr>
                </w:p>
              </w:tc>
              <w:tc>
                <w:tcPr>
                  <w:tcW w:w="1170" w:type="dxa"/>
                </w:tcPr>
                <w:p w14:paraId="0DB74D6B" w14:textId="4B927761" w:rsidR="00BB3051" w:rsidRPr="00415331" w:rsidRDefault="00012639" w:rsidP="00BB3051">
                  <w:pPr>
                    <w:rPr>
                      <w:rFonts w:ascii="Arial" w:hAnsi="Arial" w:cs="Arial"/>
                      <w:sz w:val="18"/>
                      <w:szCs w:val="18"/>
                    </w:rPr>
                  </w:pPr>
                  <w:r>
                    <w:rPr>
                      <w:rFonts w:ascii="Arial" w:hAnsi="Arial" w:cs="Arial"/>
                      <w:sz w:val="18"/>
                      <w:szCs w:val="18"/>
                    </w:rPr>
                    <w:t>12/31/2022</w:t>
                  </w:r>
                </w:p>
              </w:tc>
              <w:tc>
                <w:tcPr>
                  <w:tcW w:w="1620" w:type="dxa"/>
                </w:tcPr>
                <w:p w14:paraId="4C21C0CF" w14:textId="3E15D19F" w:rsidR="00BB3051" w:rsidRPr="00415331" w:rsidRDefault="00012639" w:rsidP="00BB3051">
                  <w:pPr>
                    <w:rPr>
                      <w:rFonts w:ascii="Arial" w:hAnsi="Arial" w:cs="Arial"/>
                      <w:sz w:val="18"/>
                      <w:szCs w:val="18"/>
                    </w:rPr>
                  </w:pPr>
                  <w:r>
                    <w:rPr>
                      <w:rFonts w:ascii="Arial" w:hAnsi="Arial" w:cs="Arial"/>
                      <w:sz w:val="18"/>
                      <w:szCs w:val="18"/>
                    </w:rPr>
                    <w:t>-Staff Time</w:t>
                  </w:r>
                </w:p>
              </w:tc>
              <w:tc>
                <w:tcPr>
                  <w:tcW w:w="1890" w:type="dxa"/>
                </w:tcPr>
                <w:p w14:paraId="45EEB538" w14:textId="702B9D7C" w:rsidR="00BB3051" w:rsidRPr="00415331" w:rsidRDefault="00012639" w:rsidP="00BB3051">
                  <w:pPr>
                    <w:rPr>
                      <w:rFonts w:ascii="Arial" w:hAnsi="Arial" w:cs="Arial"/>
                      <w:sz w:val="18"/>
                      <w:szCs w:val="18"/>
                    </w:rPr>
                  </w:pPr>
                  <w:r>
                    <w:rPr>
                      <w:rFonts w:ascii="Arial" w:hAnsi="Arial" w:cs="Arial"/>
                      <w:sz w:val="18"/>
                      <w:szCs w:val="18"/>
                    </w:rPr>
                    <w:t>Early Childhood Issues Committee</w:t>
                  </w:r>
                </w:p>
              </w:tc>
              <w:tc>
                <w:tcPr>
                  <w:tcW w:w="2311" w:type="dxa"/>
                </w:tcPr>
                <w:p w14:paraId="5C228C26" w14:textId="7B7B2CF5" w:rsidR="00012639" w:rsidRPr="0044799D" w:rsidRDefault="00012639" w:rsidP="00012639">
                  <w:pPr>
                    <w:rPr>
                      <w:rFonts w:ascii="Arial" w:hAnsi="Arial" w:cs="Arial"/>
                      <w:bCs/>
                      <w:sz w:val="18"/>
                      <w:szCs w:val="18"/>
                    </w:rPr>
                  </w:pPr>
                  <w:r>
                    <w:rPr>
                      <w:rFonts w:ascii="Arial" w:hAnsi="Arial" w:cs="Arial"/>
                      <w:bCs/>
                      <w:sz w:val="18"/>
                      <w:szCs w:val="18"/>
                    </w:rPr>
                    <w:t>-</w:t>
                  </w:r>
                  <w:r w:rsidR="00305436">
                    <w:rPr>
                      <w:rFonts w:ascii="Arial" w:hAnsi="Arial" w:cs="Arial"/>
                      <w:bCs/>
                      <w:sz w:val="18"/>
                      <w:szCs w:val="18"/>
                    </w:rPr>
                    <w:t>S</w:t>
                  </w:r>
                  <w:r w:rsidRPr="0044799D">
                    <w:rPr>
                      <w:rFonts w:ascii="Arial" w:hAnsi="Arial" w:cs="Arial"/>
                      <w:bCs/>
                      <w:sz w:val="18"/>
                      <w:szCs w:val="18"/>
                    </w:rPr>
                    <w:t>trengthen</w:t>
                  </w:r>
                  <w:r>
                    <w:rPr>
                      <w:rFonts w:ascii="Arial" w:hAnsi="Arial" w:cs="Arial"/>
                      <w:bCs/>
                      <w:sz w:val="18"/>
                      <w:szCs w:val="18"/>
                    </w:rPr>
                    <w:t>ed</w:t>
                  </w:r>
                </w:p>
                <w:p w14:paraId="7993DB41" w14:textId="77777777" w:rsidR="00012639" w:rsidRDefault="00012639" w:rsidP="00012639">
                  <w:pPr>
                    <w:rPr>
                      <w:rFonts w:ascii="Arial" w:hAnsi="Arial" w:cs="Arial"/>
                      <w:bCs/>
                      <w:sz w:val="18"/>
                      <w:szCs w:val="18"/>
                    </w:rPr>
                  </w:pPr>
                  <w:r w:rsidRPr="0044799D">
                    <w:rPr>
                      <w:rFonts w:ascii="Arial" w:hAnsi="Arial" w:cs="Arial"/>
                      <w:bCs/>
                      <w:sz w:val="18"/>
                      <w:szCs w:val="18"/>
                    </w:rPr>
                    <w:t xml:space="preserve">communities, </w:t>
                  </w:r>
                </w:p>
                <w:p w14:paraId="25C43A3B" w14:textId="2761C1B5" w:rsidR="00012639" w:rsidRDefault="00012639" w:rsidP="00012639">
                  <w:pPr>
                    <w:rPr>
                      <w:rFonts w:ascii="Arial" w:hAnsi="Arial" w:cs="Arial"/>
                      <w:bCs/>
                      <w:sz w:val="18"/>
                      <w:szCs w:val="18"/>
                    </w:rPr>
                  </w:pPr>
                  <w:r>
                    <w:rPr>
                      <w:rFonts w:ascii="Arial" w:hAnsi="Arial" w:cs="Arial"/>
                      <w:bCs/>
                      <w:sz w:val="18"/>
                      <w:szCs w:val="18"/>
                    </w:rPr>
                    <w:t>-</w:t>
                  </w:r>
                  <w:r w:rsidR="00305436">
                    <w:rPr>
                      <w:rFonts w:ascii="Arial" w:hAnsi="Arial" w:cs="Arial"/>
                      <w:bCs/>
                      <w:sz w:val="18"/>
                      <w:szCs w:val="18"/>
                    </w:rPr>
                    <w:t>I</w:t>
                  </w:r>
                  <w:r w:rsidRPr="0044799D">
                    <w:rPr>
                      <w:rFonts w:ascii="Arial" w:hAnsi="Arial" w:cs="Arial"/>
                      <w:bCs/>
                      <w:sz w:val="18"/>
                      <w:szCs w:val="18"/>
                    </w:rPr>
                    <w:t>ncrease</w:t>
                  </w:r>
                  <w:r>
                    <w:rPr>
                      <w:rFonts w:ascii="Arial" w:hAnsi="Arial" w:cs="Arial"/>
                      <w:bCs/>
                      <w:sz w:val="18"/>
                      <w:szCs w:val="18"/>
                    </w:rPr>
                    <w:t>d</w:t>
                  </w:r>
                  <w:r w:rsidRPr="0044799D">
                    <w:rPr>
                      <w:rFonts w:ascii="Arial" w:hAnsi="Arial" w:cs="Arial"/>
                      <w:bCs/>
                      <w:sz w:val="18"/>
                      <w:szCs w:val="18"/>
                    </w:rPr>
                    <w:t xml:space="preserve"> protective </w:t>
                  </w:r>
                </w:p>
                <w:p w14:paraId="71AAEE06" w14:textId="794D8B65" w:rsidR="00BB3051" w:rsidRPr="00415331" w:rsidRDefault="00012639" w:rsidP="00012639">
                  <w:pPr>
                    <w:rPr>
                      <w:rFonts w:ascii="Arial" w:hAnsi="Arial" w:cs="Arial"/>
                      <w:sz w:val="18"/>
                      <w:szCs w:val="18"/>
                    </w:rPr>
                  </w:pPr>
                  <w:r>
                    <w:rPr>
                      <w:rFonts w:ascii="Arial" w:hAnsi="Arial" w:cs="Arial"/>
                      <w:bCs/>
                      <w:sz w:val="18"/>
                      <w:szCs w:val="18"/>
                    </w:rPr>
                    <w:t>-</w:t>
                  </w:r>
                  <w:r w:rsidR="00305436">
                    <w:rPr>
                      <w:rFonts w:ascii="Arial" w:hAnsi="Arial" w:cs="Arial"/>
                      <w:bCs/>
                      <w:sz w:val="18"/>
                      <w:szCs w:val="18"/>
                    </w:rPr>
                    <w:t>R</w:t>
                  </w:r>
                  <w:r w:rsidRPr="0044799D">
                    <w:rPr>
                      <w:rFonts w:ascii="Arial" w:hAnsi="Arial" w:cs="Arial"/>
                      <w:bCs/>
                      <w:sz w:val="18"/>
                      <w:szCs w:val="18"/>
                    </w:rPr>
                    <w:t>educ</w:t>
                  </w:r>
                  <w:r>
                    <w:rPr>
                      <w:rFonts w:ascii="Arial" w:hAnsi="Arial" w:cs="Arial"/>
                      <w:bCs/>
                      <w:sz w:val="18"/>
                      <w:szCs w:val="18"/>
                    </w:rPr>
                    <w:t>tion</w:t>
                  </w:r>
                  <w:r w:rsidRPr="0044799D">
                    <w:rPr>
                      <w:rFonts w:ascii="Arial" w:hAnsi="Arial" w:cs="Arial"/>
                      <w:bCs/>
                      <w:sz w:val="18"/>
                      <w:szCs w:val="18"/>
                    </w:rPr>
                    <w:t xml:space="preserve"> the prevalence of youth homelessness</w:t>
                  </w:r>
                </w:p>
              </w:tc>
            </w:tr>
            <w:tr w:rsidR="00BB3051" w:rsidRPr="00415331" w14:paraId="339730C7" w14:textId="77777777" w:rsidTr="00096889">
              <w:tc>
                <w:tcPr>
                  <w:tcW w:w="3197" w:type="dxa"/>
                </w:tcPr>
                <w:p w14:paraId="7D90E2E3" w14:textId="27CA4918" w:rsidR="00BB3051" w:rsidRPr="00415331" w:rsidRDefault="00E43323" w:rsidP="00BB3051">
                  <w:pPr>
                    <w:rPr>
                      <w:rFonts w:ascii="Arial" w:hAnsi="Arial" w:cs="Arial"/>
                      <w:b/>
                      <w:sz w:val="18"/>
                      <w:szCs w:val="18"/>
                    </w:rPr>
                  </w:pPr>
                  <w:r>
                    <w:rPr>
                      <w:rFonts w:ascii="Arial" w:hAnsi="Arial" w:cs="Arial"/>
                      <w:bCs/>
                      <w:sz w:val="18"/>
                      <w:szCs w:val="18"/>
                    </w:rPr>
                    <w:t xml:space="preserve">Educate </w:t>
                  </w:r>
                  <w:r w:rsidR="0044799D">
                    <w:rPr>
                      <w:rFonts w:ascii="Arial" w:hAnsi="Arial" w:cs="Arial"/>
                      <w:bCs/>
                      <w:sz w:val="18"/>
                      <w:szCs w:val="18"/>
                    </w:rPr>
                    <w:t>stakeholders</w:t>
                  </w:r>
                  <w:r>
                    <w:rPr>
                      <w:rFonts w:ascii="Arial" w:hAnsi="Arial" w:cs="Arial"/>
                      <w:bCs/>
                      <w:sz w:val="18"/>
                      <w:szCs w:val="18"/>
                    </w:rPr>
                    <w:t xml:space="preserve"> on </w:t>
                  </w:r>
                  <w:r w:rsidR="0044799D">
                    <w:rPr>
                      <w:rFonts w:ascii="Arial" w:hAnsi="Arial" w:cs="Arial"/>
                      <w:bCs/>
                      <w:sz w:val="18"/>
                      <w:szCs w:val="18"/>
                    </w:rPr>
                    <w:t>guidance/messaging</w:t>
                  </w:r>
                  <w:r>
                    <w:rPr>
                      <w:rFonts w:ascii="Arial" w:hAnsi="Arial" w:cs="Arial"/>
                      <w:bCs/>
                      <w:sz w:val="18"/>
                      <w:szCs w:val="18"/>
                    </w:rPr>
                    <w:t xml:space="preserve"> </w:t>
                  </w:r>
                </w:p>
              </w:tc>
              <w:tc>
                <w:tcPr>
                  <w:tcW w:w="1170" w:type="dxa"/>
                </w:tcPr>
                <w:p w14:paraId="3A5D10F5" w14:textId="1C95B79D" w:rsidR="00BB3051" w:rsidRPr="00415331" w:rsidRDefault="00012639" w:rsidP="00BB3051">
                  <w:pPr>
                    <w:rPr>
                      <w:rFonts w:ascii="Arial" w:hAnsi="Arial" w:cs="Arial"/>
                      <w:sz w:val="18"/>
                      <w:szCs w:val="18"/>
                    </w:rPr>
                  </w:pPr>
                  <w:r>
                    <w:rPr>
                      <w:rFonts w:ascii="Arial" w:hAnsi="Arial" w:cs="Arial"/>
                      <w:sz w:val="18"/>
                      <w:szCs w:val="18"/>
                    </w:rPr>
                    <w:t>03/31/2023</w:t>
                  </w:r>
                </w:p>
              </w:tc>
              <w:tc>
                <w:tcPr>
                  <w:tcW w:w="1620" w:type="dxa"/>
                </w:tcPr>
                <w:p w14:paraId="7B360CCB" w14:textId="77777777" w:rsidR="00BB3051" w:rsidRDefault="00012639" w:rsidP="00BB3051">
                  <w:pPr>
                    <w:rPr>
                      <w:rFonts w:ascii="Arial" w:hAnsi="Arial" w:cs="Arial"/>
                      <w:sz w:val="18"/>
                      <w:szCs w:val="18"/>
                    </w:rPr>
                  </w:pPr>
                  <w:r>
                    <w:rPr>
                      <w:rFonts w:ascii="Arial" w:hAnsi="Arial" w:cs="Arial"/>
                      <w:sz w:val="18"/>
                      <w:szCs w:val="18"/>
                    </w:rPr>
                    <w:t>-Staff Time</w:t>
                  </w:r>
                </w:p>
                <w:p w14:paraId="1F604F76" w14:textId="7BD73CCD" w:rsidR="00012639" w:rsidRPr="00415331" w:rsidRDefault="00012639" w:rsidP="00BB3051">
                  <w:pPr>
                    <w:rPr>
                      <w:rFonts w:ascii="Arial" w:hAnsi="Arial" w:cs="Arial"/>
                      <w:sz w:val="18"/>
                      <w:szCs w:val="18"/>
                    </w:rPr>
                  </w:pPr>
                  <w:r>
                    <w:rPr>
                      <w:rFonts w:ascii="Arial" w:hAnsi="Arial" w:cs="Arial"/>
                      <w:sz w:val="18"/>
                      <w:szCs w:val="18"/>
                    </w:rPr>
                    <w:t>-Partners</w:t>
                  </w:r>
                </w:p>
              </w:tc>
              <w:tc>
                <w:tcPr>
                  <w:tcW w:w="1890" w:type="dxa"/>
                </w:tcPr>
                <w:p w14:paraId="4CD52E25" w14:textId="262EE59E" w:rsidR="00BB3051" w:rsidRPr="00415331" w:rsidRDefault="00012639" w:rsidP="00BB3051">
                  <w:pPr>
                    <w:rPr>
                      <w:rFonts w:ascii="Arial" w:hAnsi="Arial" w:cs="Arial"/>
                      <w:sz w:val="18"/>
                      <w:szCs w:val="18"/>
                    </w:rPr>
                  </w:pPr>
                  <w:r>
                    <w:rPr>
                      <w:rFonts w:ascii="Arial" w:hAnsi="Arial" w:cs="Arial"/>
                      <w:sz w:val="18"/>
                      <w:szCs w:val="18"/>
                    </w:rPr>
                    <w:t>Early Childhood Issues Committee</w:t>
                  </w:r>
                </w:p>
              </w:tc>
              <w:tc>
                <w:tcPr>
                  <w:tcW w:w="2311" w:type="dxa"/>
                </w:tcPr>
                <w:p w14:paraId="295817D6" w14:textId="2EE9929C" w:rsidR="00BB3051" w:rsidRPr="00415331" w:rsidRDefault="00305436" w:rsidP="00BB3051">
                  <w:pPr>
                    <w:rPr>
                      <w:rFonts w:ascii="Arial" w:hAnsi="Arial" w:cs="Arial"/>
                      <w:sz w:val="18"/>
                      <w:szCs w:val="18"/>
                    </w:rPr>
                  </w:pPr>
                  <w:r>
                    <w:rPr>
                      <w:rFonts w:ascii="Arial" w:hAnsi="Arial" w:cs="Arial"/>
                      <w:sz w:val="18"/>
                      <w:szCs w:val="18"/>
                    </w:rPr>
                    <w:t>-</w:t>
                  </w:r>
                  <w:r w:rsidR="00012639">
                    <w:rPr>
                      <w:rFonts w:ascii="Arial" w:hAnsi="Arial" w:cs="Arial"/>
                      <w:sz w:val="18"/>
                      <w:szCs w:val="18"/>
                    </w:rPr>
                    <w:t>Increased awareness and knowledge</w:t>
                  </w:r>
                </w:p>
              </w:tc>
            </w:tr>
            <w:tr w:rsidR="00BB3051" w:rsidRPr="00415331" w14:paraId="6FAB1BE7" w14:textId="77777777" w:rsidTr="00096889">
              <w:tc>
                <w:tcPr>
                  <w:tcW w:w="3197" w:type="dxa"/>
                </w:tcPr>
                <w:p w14:paraId="7330F963" w14:textId="7BF46566" w:rsidR="00BB3051" w:rsidRPr="00302672" w:rsidRDefault="00E43323" w:rsidP="00E43323">
                  <w:pPr>
                    <w:rPr>
                      <w:rFonts w:ascii="Arial" w:hAnsi="Arial" w:cs="Arial"/>
                      <w:bCs/>
                      <w:sz w:val="18"/>
                      <w:szCs w:val="18"/>
                    </w:rPr>
                  </w:pPr>
                  <w:r w:rsidRPr="00E43323">
                    <w:rPr>
                      <w:rFonts w:ascii="Arial" w:hAnsi="Arial" w:cs="Arial"/>
                      <w:bCs/>
                      <w:sz w:val="18"/>
                      <w:szCs w:val="18"/>
                    </w:rPr>
                    <w:t>Develop coordinated entry systems to identify youth for appropriate types of assistance and to prioritize resources</w:t>
                  </w:r>
                  <w:r w:rsidR="007243BD">
                    <w:rPr>
                      <w:rFonts w:ascii="Arial" w:hAnsi="Arial" w:cs="Arial"/>
                      <w:bCs/>
                      <w:sz w:val="18"/>
                      <w:szCs w:val="18"/>
                    </w:rPr>
                    <w:t xml:space="preserve"> </w:t>
                  </w:r>
                  <w:r w:rsidRPr="00E43323">
                    <w:rPr>
                      <w:rFonts w:ascii="Arial" w:hAnsi="Arial" w:cs="Arial"/>
                      <w:bCs/>
                      <w:sz w:val="18"/>
                      <w:szCs w:val="18"/>
                    </w:rPr>
                    <w:t>for the most vulnerable youth.</w:t>
                  </w:r>
                  <w:r w:rsidR="00541079">
                    <w:rPr>
                      <w:rFonts w:ascii="Arial" w:hAnsi="Arial" w:cs="Arial"/>
                      <w:bCs/>
                      <w:sz w:val="18"/>
                      <w:szCs w:val="18"/>
                    </w:rPr>
                    <w:t xml:space="preserve"> Ensure services meet children, youth, &amp; mothers where they need services (don’t make them come to us).</w:t>
                  </w:r>
                </w:p>
              </w:tc>
              <w:tc>
                <w:tcPr>
                  <w:tcW w:w="1170" w:type="dxa"/>
                </w:tcPr>
                <w:p w14:paraId="38DC3058" w14:textId="0553D9CA" w:rsidR="00BB3051" w:rsidRPr="00415331" w:rsidRDefault="00012639" w:rsidP="00BB3051">
                  <w:pPr>
                    <w:rPr>
                      <w:rFonts w:ascii="Arial" w:hAnsi="Arial" w:cs="Arial"/>
                      <w:sz w:val="18"/>
                      <w:szCs w:val="18"/>
                    </w:rPr>
                  </w:pPr>
                  <w:r>
                    <w:rPr>
                      <w:rFonts w:ascii="Arial" w:hAnsi="Arial" w:cs="Arial"/>
                      <w:sz w:val="18"/>
                      <w:szCs w:val="18"/>
                    </w:rPr>
                    <w:t>12/31/2023</w:t>
                  </w:r>
                </w:p>
              </w:tc>
              <w:tc>
                <w:tcPr>
                  <w:tcW w:w="1620" w:type="dxa"/>
                </w:tcPr>
                <w:p w14:paraId="56324FB4" w14:textId="77777777" w:rsidR="00012639" w:rsidRDefault="00012639" w:rsidP="00012639">
                  <w:pPr>
                    <w:rPr>
                      <w:rFonts w:ascii="Arial" w:hAnsi="Arial" w:cs="Arial"/>
                      <w:sz w:val="18"/>
                      <w:szCs w:val="18"/>
                    </w:rPr>
                  </w:pPr>
                  <w:r>
                    <w:rPr>
                      <w:rFonts w:ascii="Arial" w:hAnsi="Arial" w:cs="Arial"/>
                      <w:sz w:val="18"/>
                      <w:szCs w:val="18"/>
                    </w:rPr>
                    <w:t>-Staff Time</w:t>
                  </w:r>
                </w:p>
                <w:p w14:paraId="723770AA" w14:textId="77777777" w:rsidR="00BB3051" w:rsidRPr="00415331" w:rsidRDefault="00BB3051" w:rsidP="00BB3051">
                  <w:pPr>
                    <w:rPr>
                      <w:rFonts w:ascii="Arial" w:hAnsi="Arial" w:cs="Arial"/>
                      <w:sz w:val="18"/>
                      <w:szCs w:val="18"/>
                    </w:rPr>
                  </w:pPr>
                </w:p>
              </w:tc>
              <w:tc>
                <w:tcPr>
                  <w:tcW w:w="1890" w:type="dxa"/>
                </w:tcPr>
                <w:p w14:paraId="53EA1BA6" w14:textId="5A05A8F0" w:rsidR="00BB3051" w:rsidRPr="00415331" w:rsidRDefault="00012639" w:rsidP="00BB3051">
                  <w:pPr>
                    <w:rPr>
                      <w:rFonts w:ascii="Arial" w:hAnsi="Arial" w:cs="Arial"/>
                      <w:sz w:val="18"/>
                      <w:szCs w:val="18"/>
                    </w:rPr>
                  </w:pPr>
                  <w:r>
                    <w:rPr>
                      <w:rFonts w:ascii="Arial" w:hAnsi="Arial" w:cs="Arial"/>
                      <w:sz w:val="18"/>
                      <w:szCs w:val="18"/>
                    </w:rPr>
                    <w:t>Early Childhood Issues Committee</w:t>
                  </w:r>
                </w:p>
              </w:tc>
              <w:tc>
                <w:tcPr>
                  <w:tcW w:w="2311" w:type="dxa"/>
                </w:tcPr>
                <w:p w14:paraId="57338CBD" w14:textId="62548876" w:rsidR="00BB3051" w:rsidRPr="00415331" w:rsidRDefault="00305436" w:rsidP="00BB3051">
                  <w:pPr>
                    <w:rPr>
                      <w:rFonts w:ascii="Arial" w:hAnsi="Arial" w:cs="Arial"/>
                      <w:sz w:val="18"/>
                      <w:szCs w:val="18"/>
                    </w:rPr>
                  </w:pPr>
                  <w:r>
                    <w:rPr>
                      <w:rFonts w:ascii="Arial" w:hAnsi="Arial" w:cs="Arial"/>
                      <w:sz w:val="18"/>
                      <w:szCs w:val="18"/>
                    </w:rPr>
                    <w:t>-One</w:t>
                  </w:r>
                  <w:r w:rsidR="00012639">
                    <w:rPr>
                      <w:rFonts w:ascii="Arial" w:hAnsi="Arial" w:cs="Arial"/>
                      <w:sz w:val="18"/>
                      <w:szCs w:val="18"/>
                    </w:rPr>
                    <w:t xml:space="preserve"> coordinated entry system</w:t>
                  </w:r>
                  <w:r w:rsidR="007243BD">
                    <w:rPr>
                      <w:rFonts w:ascii="Arial" w:hAnsi="Arial" w:cs="Arial"/>
                      <w:sz w:val="18"/>
                      <w:szCs w:val="18"/>
                    </w:rPr>
                    <w:t xml:space="preserve"> established</w:t>
                  </w:r>
                </w:p>
              </w:tc>
            </w:tr>
            <w:tr w:rsidR="00BB3051" w:rsidRPr="00415331" w14:paraId="0190FBFE" w14:textId="77777777" w:rsidTr="00305436">
              <w:trPr>
                <w:trHeight w:val="917"/>
              </w:trPr>
              <w:tc>
                <w:tcPr>
                  <w:tcW w:w="3197" w:type="dxa"/>
                </w:tcPr>
                <w:p w14:paraId="125A66AE" w14:textId="1EAC1640" w:rsidR="00BB3051" w:rsidRPr="0044799D" w:rsidRDefault="008278F2" w:rsidP="00BB3051">
                  <w:pPr>
                    <w:rPr>
                      <w:rFonts w:ascii="Arial" w:hAnsi="Arial" w:cs="Arial"/>
                      <w:bCs/>
                      <w:sz w:val="18"/>
                      <w:szCs w:val="18"/>
                    </w:rPr>
                  </w:pPr>
                  <w:r w:rsidRPr="008278F2">
                    <w:rPr>
                      <w:rFonts w:ascii="Arial" w:hAnsi="Arial" w:cs="Arial"/>
                      <w:bCs/>
                      <w:sz w:val="18"/>
                      <w:szCs w:val="18"/>
                    </w:rPr>
                    <w:t>Improve collaboration between agencies and businesses to sponsor families if they are not able to secure housing independently.</w:t>
                  </w:r>
                </w:p>
              </w:tc>
              <w:tc>
                <w:tcPr>
                  <w:tcW w:w="1170" w:type="dxa"/>
                </w:tcPr>
                <w:p w14:paraId="3121DB22" w14:textId="79D3935C" w:rsidR="00BB3051" w:rsidRPr="00415331" w:rsidRDefault="00012639" w:rsidP="00BB3051">
                  <w:pPr>
                    <w:rPr>
                      <w:rFonts w:ascii="Arial" w:hAnsi="Arial" w:cs="Arial"/>
                      <w:sz w:val="18"/>
                      <w:szCs w:val="18"/>
                    </w:rPr>
                  </w:pPr>
                  <w:r>
                    <w:rPr>
                      <w:rFonts w:ascii="Arial" w:hAnsi="Arial" w:cs="Arial"/>
                      <w:sz w:val="18"/>
                      <w:szCs w:val="18"/>
                    </w:rPr>
                    <w:t>12/31/2023</w:t>
                  </w:r>
                </w:p>
              </w:tc>
              <w:tc>
                <w:tcPr>
                  <w:tcW w:w="1620" w:type="dxa"/>
                </w:tcPr>
                <w:p w14:paraId="195BD953" w14:textId="77777777" w:rsidR="00012639" w:rsidRDefault="00012639" w:rsidP="00012639">
                  <w:pPr>
                    <w:rPr>
                      <w:rFonts w:ascii="Arial" w:hAnsi="Arial" w:cs="Arial"/>
                      <w:sz w:val="18"/>
                      <w:szCs w:val="18"/>
                    </w:rPr>
                  </w:pPr>
                  <w:r>
                    <w:rPr>
                      <w:rFonts w:ascii="Arial" w:hAnsi="Arial" w:cs="Arial"/>
                      <w:sz w:val="18"/>
                      <w:szCs w:val="18"/>
                    </w:rPr>
                    <w:t>-Staff Time</w:t>
                  </w:r>
                </w:p>
                <w:p w14:paraId="7AE06A7C" w14:textId="73AD10AD" w:rsidR="00BB3051" w:rsidRPr="00415331" w:rsidRDefault="00012639" w:rsidP="00012639">
                  <w:pPr>
                    <w:rPr>
                      <w:rFonts w:ascii="Arial" w:hAnsi="Arial" w:cs="Arial"/>
                      <w:sz w:val="18"/>
                      <w:szCs w:val="18"/>
                    </w:rPr>
                  </w:pPr>
                  <w:r>
                    <w:rPr>
                      <w:rFonts w:ascii="Arial" w:hAnsi="Arial" w:cs="Arial"/>
                      <w:sz w:val="18"/>
                      <w:szCs w:val="18"/>
                    </w:rPr>
                    <w:t>-Partners</w:t>
                  </w:r>
                </w:p>
              </w:tc>
              <w:tc>
                <w:tcPr>
                  <w:tcW w:w="1890" w:type="dxa"/>
                </w:tcPr>
                <w:p w14:paraId="0E620DA9" w14:textId="0D7E92E1" w:rsidR="00BB3051" w:rsidRPr="00415331" w:rsidRDefault="00012639" w:rsidP="00BB3051">
                  <w:pPr>
                    <w:rPr>
                      <w:rFonts w:ascii="Arial" w:hAnsi="Arial" w:cs="Arial"/>
                      <w:sz w:val="18"/>
                      <w:szCs w:val="18"/>
                    </w:rPr>
                  </w:pPr>
                  <w:r>
                    <w:rPr>
                      <w:rFonts w:ascii="Arial" w:hAnsi="Arial" w:cs="Arial"/>
                      <w:sz w:val="18"/>
                      <w:szCs w:val="18"/>
                    </w:rPr>
                    <w:t>Early Childhood Issues Committee</w:t>
                  </w:r>
                </w:p>
              </w:tc>
              <w:tc>
                <w:tcPr>
                  <w:tcW w:w="2311" w:type="dxa"/>
                </w:tcPr>
                <w:p w14:paraId="62B2D48C" w14:textId="74385B9B" w:rsidR="00BB3051" w:rsidRPr="00415331" w:rsidRDefault="00305436" w:rsidP="00BB3051">
                  <w:pPr>
                    <w:rPr>
                      <w:rFonts w:ascii="Arial" w:hAnsi="Arial" w:cs="Arial"/>
                      <w:sz w:val="18"/>
                      <w:szCs w:val="18"/>
                    </w:rPr>
                  </w:pPr>
                  <w:r>
                    <w:rPr>
                      <w:rFonts w:ascii="Arial" w:hAnsi="Arial" w:cs="Arial"/>
                      <w:sz w:val="18"/>
                      <w:szCs w:val="18"/>
                    </w:rPr>
                    <w:t>-</w:t>
                  </w:r>
                  <w:r w:rsidR="00012639">
                    <w:rPr>
                      <w:rFonts w:ascii="Arial" w:hAnsi="Arial" w:cs="Arial"/>
                      <w:sz w:val="18"/>
                      <w:szCs w:val="18"/>
                    </w:rPr>
                    <w:t xml:space="preserve">Increased support for </w:t>
                  </w:r>
                  <w:r w:rsidR="00C04AB3">
                    <w:rPr>
                      <w:rFonts w:ascii="Arial" w:hAnsi="Arial" w:cs="Arial"/>
                      <w:sz w:val="18"/>
                      <w:szCs w:val="18"/>
                    </w:rPr>
                    <w:t>homeless</w:t>
                  </w:r>
                  <w:r>
                    <w:rPr>
                      <w:rFonts w:ascii="Arial" w:hAnsi="Arial" w:cs="Arial"/>
                      <w:sz w:val="18"/>
                      <w:szCs w:val="18"/>
                    </w:rPr>
                    <w:t xml:space="preserve"> </w:t>
                  </w:r>
                  <w:r w:rsidR="00012639">
                    <w:rPr>
                      <w:rFonts w:ascii="Arial" w:hAnsi="Arial" w:cs="Arial"/>
                      <w:sz w:val="18"/>
                      <w:szCs w:val="18"/>
                    </w:rPr>
                    <w:t>children</w:t>
                  </w:r>
                  <w:r w:rsidR="00C04AB3">
                    <w:rPr>
                      <w:rFonts w:ascii="Arial" w:hAnsi="Arial" w:cs="Arial"/>
                      <w:sz w:val="18"/>
                      <w:szCs w:val="18"/>
                    </w:rPr>
                    <w:t>/families</w:t>
                  </w:r>
                </w:p>
              </w:tc>
            </w:tr>
            <w:tr w:rsidR="00BB3051" w:rsidRPr="00415331" w14:paraId="7055D981" w14:textId="77777777" w:rsidTr="00C04AB3">
              <w:trPr>
                <w:trHeight w:val="386"/>
              </w:trPr>
              <w:tc>
                <w:tcPr>
                  <w:tcW w:w="10188" w:type="dxa"/>
                  <w:gridSpan w:val="5"/>
                  <w:tcBorders>
                    <w:bottom w:val="single" w:sz="4" w:space="0" w:color="auto"/>
                  </w:tcBorders>
                  <w:shd w:val="clear" w:color="auto" w:fill="A4DDF4" w:themeFill="accent1" w:themeFillTint="66"/>
                </w:tcPr>
                <w:p w14:paraId="4C3A94D3" w14:textId="77777777" w:rsidR="00012639" w:rsidRPr="00012639" w:rsidRDefault="00012639" w:rsidP="00BB3051">
                  <w:pPr>
                    <w:rPr>
                      <w:rFonts w:ascii="Arial" w:hAnsi="Arial" w:cs="Arial"/>
                      <w:b/>
                      <w:sz w:val="6"/>
                      <w:szCs w:val="6"/>
                    </w:rPr>
                  </w:pPr>
                  <w:bookmarkStart w:id="23" w:name="_Hlk81467055"/>
                </w:p>
                <w:p w14:paraId="3ED79AAE" w14:textId="104E2401" w:rsidR="00BB3051" w:rsidRPr="00415331" w:rsidRDefault="00BB3051" w:rsidP="00BB3051">
                  <w:pPr>
                    <w:rPr>
                      <w:rFonts w:ascii="Arial" w:hAnsi="Arial" w:cs="Arial"/>
                      <w:b/>
                      <w:sz w:val="20"/>
                      <w:szCs w:val="20"/>
                    </w:rPr>
                  </w:pPr>
                  <w:r w:rsidRPr="00415331">
                    <w:rPr>
                      <w:rFonts w:ascii="Arial" w:hAnsi="Arial" w:cs="Arial"/>
                      <w:b/>
                      <w:sz w:val="20"/>
                      <w:szCs w:val="20"/>
                    </w:rPr>
                    <w:t xml:space="preserve">OBJECTIVE #3:  </w:t>
                  </w:r>
                  <w:r w:rsidR="00475E94" w:rsidRPr="00475E94">
                    <w:rPr>
                      <w:rFonts w:ascii="Arial" w:hAnsi="Arial" w:cs="Arial"/>
                      <w:b/>
                      <w:sz w:val="20"/>
                      <w:szCs w:val="20"/>
                      <w:highlight w:val="yellow"/>
                    </w:rPr>
                    <w:t>Decrease the turnover rates at childcare centers by 15% in Cerro Gordo County</w:t>
                  </w:r>
                  <w:r w:rsidR="00230028">
                    <w:rPr>
                      <w:rFonts w:ascii="Arial" w:hAnsi="Arial" w:cs="Arial"/>
                      <w:b/>
                      <w:sz w:val="20"/>
                      <w:szCs w:val="20"/>
                      <w:highlight w:val="yellow"/>
                    </w:rPr>
                    <w:t xml:space="preserve"> by December 31, 2023</w:t>
                  </w:r>
                  <w:r w:rsidR="00475E94" w:rsidRPr="00475E94">
                    <w:rPr>
                      <w:rFonts w:ascii="Arial" w:hAnsi="Arial" w:cs="Arial"/>
                      <w:b/>
                      <w:sz w:val="20"/>
                      <w:szCs w:val="20"/>
                      <w:highlight w:val="yellow"/>
                    </w:rPr>
                    <w:t>.</w:t>
                  </w:r>
                  <w:r w:rsidR="00475E94">
                    <w:rPr>
                      <w:rFonts w:ascii="Arial" w:hAnsi="Arial" w:cs="Arial"/>
                      <w:b/>
                      <w:sz w:val="20"/>
                      <w:szCs w:val="20"/>
                    </w:rPr>
                    <w:t xml:space="preserve"> </w:t>
                  </w:r>
                </w:p>
              </w:tc>
            </w:tr>
            <w:tr w:rsidR="00BB3051" w:rsidRPr="00415331" w14:paraId="66EFA8F6" w14:textId="77777777" w:rsidTr="00E6370A">
              <w:trPr>
                <w:trHeight w:val="953"/>
              </w:trPr>
              <w:tc>
                <w:tcPr>
                  <w:tcW w:w="10188" w:type="dxa"/>
                  <w:gridSpan w:val="5"/>
                  <w:tcBorders>
                    <w:bottom w:val="single" w:sz="4" w:space="0" w:color="000000" w:themeColor="text1"/>
                  </w:tcBorders>
                  <w:shd w:val="clear" w:color="auto" w:fill="auto"/>
                </w:tcPr>
                <w:p w14:paraId="288610F7" w14:textId="77777777" w:rsidR="00BB3051" w:rsidRPr="00415331" w:rsidRDefault="00BB3051" w:rsidP="00BB3051">
                  <w:pPr>
                    <w:rPr>
                      <w:rFonts w:ascii="Arial" w:hAnsi="Arial" w:cs="Arial"/>
                      <w:b/>
                      <w:sz w:val="20"/>
                      <w:szCs w:val="20"/>
                    </w:rPr>
                  </w:pPr>
                  <w:r w:rsidRPr="00415331">
                    <w:rPr>
                      <w:rFonts w:ascii="Arial" w:hAnsi="Arial" w:cs="Arial"/>
                      <w:b/>
                      <w:sz w:val="20"/>
                      <w:szCs w:val="20"/>
                    </w:rPr>
                    <w:t>BACKGROUND ON STRATEGY</w:t>
                  </w:r>
                </w:p>
                <w:p w14:paraId="3A45AB2C" w14:textId="4E22C224" w:rsidR="00BB3051" w:rsidRPr="00415331" w:rsidRDefault="00BB3051" w:rsidP="00BB3051">
                  <w:pPr>
                    <w:rPr>
                      <w:rFonts w:ascii="Arial" w:hAnsi="Arial" w:cs="Arial"/>
                      <w:b/>
                      <w:sz w:val="20"/>
                      <w:szCs w:val="20"/>
                    </w:rPr>
                  </w:pPr>
                  <w:r w:rsidRPr="00415331">
                    <w:rPr>
                      <w:rFonts w:ascii="Arial" w:hAnsi="Arial" w:cs="Arial"/>
                      <w:b/>
                      <w:sz w:val="20"/>
                      <w:szCs w:val="20"/>
                    </w:rPr>
                    <w:t xml:space="preserve">Source: </w:t>
                  </w:r>
                  <w:r w:rsidR="008C02CF" w:rsidRPr="00D16999">
                    <w:rPr>
                      <w:rFonts w:ascii="Arial" w:hAnsi="Arial" w:cs="Arial"/>
                      <w:bCs/>
                      <w:sz w:val="20"/>
                      <w:szCs w:val="20"/>
                    </w:rPr>
                    <w:t>CCR&amp;R</w:t>
                  </w:r>
                </w:p>
                <w:p w14:paraId="1DC48FDA" w14:textId="0ABE4B83" w:rsidR="00BB3051" w:rsidRPr="00415331" w:rsidRDefault="00BB3051" w:rsidP="00BB3051">
                  <w:pPr>
                    <w:rPr>
                      <w:rFonts w:ascii="Arial" w:hAnsi="Arial" w:cs="Arial"/>
                      <w:sz w:val="20"/>
                      <w:szCs w:val="20"/>
                    </w:rPr>
                  </w:pPr>
                  <w:r w:rsidRPr="00415331">
                    <w:rPr>
                      <w:rFonts w:ascii="Arial" w:hAnsi="Arial" w:cs="Arial"/>
                      <w:b/>
                      <w:sz w:val="20"/>
                      <w:szCs w:val="20"/>
                    </w:rPr>
                    <w:t>Evidence Base</w:t>
                  </w:r>
                  <w:r w:rsidRPr="00415331">
                    <w:rPr>
                      <w:rFonts w:ascii="Arial" w:hAnsi="Arial" w:cs="Arial"/>
                      <w:b/>
                      <w:i/>
                      <w:sz w:val="20"/>
                      <w:szCs w:val="20"/>
                    </w:rPr>
                    <w:t xml:space="preserve">: </w:t>
                  </w:r>
                  <w:r w:rsidRPr="00415331">
                    <w:rPr>
                      <w:rFonts w:ascii="Arial" w:hAnsi="Arial" w:cs="Arial"/>
                      <w:sz w:val="20"/>
                      <w:szCs w:val="20"/>
                    </w:rPr>
                    <w:t xml:space="preserve"> </w:t>
                  </w:r>
                  <w:hyperlink r:id="rId63" w:history="1">
                    <w:r w:rsidR="00D16999" w:rsidRPr="004D566E">
                      <w:rPr>
                        <w:rStyle w:val="Hyperlink"/>
                        <w:rFonts w:ascii="Arial" w:hAnsi="Arial" w:cs="Arial"/>
                        <w:sz w:val="20"/>
                        <w:szCs w:val="20"/>
                      </w:rPr>
                      <w:t>https://www.proquest.com/openview/34f6646f1176e3fbfbf370b1ddc331f3/1?pq-origsite=gscholar&amp;cbl=18750</w:t>
                    </w:r>
                  </w:hyperlink>
                  <w:r w:rsidR="00D16999">
                    <w:rPr>
                      <w:rFonts w:ascii="Arial" w:hAnsi="Arial" w:cs="Arial"/>
                      <w:sz w:val="20"/>
                      <w:szCs w:val="20"/>
                    </w:rPr>
                    <w:t xml:space="preserve"> </w:t>
                  </w:r>
                </w:p>
                <w:p w14:paraId="18CF6202" w14:textId="7583A201" w:rsidR="00BB3051" w:rsidRPr="00415331" w:rsidRDefault="00BB3051" w:rsidP="00BB3051">
                  <w:pPr>
                    <w:rPr>
                      <w:rFonts w:ascii="Arial" w:hAnsi="Arial" w:cs="Arial"/>
                      <w:b/>
                      <w:sz w:val="20"/>
                      <w:szCs w:val="20"/>
                    </w:rPr>
                  </w:pPr>
                  <w:r w:rsidRPr="00415331">
                    <w:rPr>
                      <w:rFonts w:ascii="Arial" w:hAnsi="Arial" w:cs="Arial"/>
                      <w:b/>
                      <w:sz w:val="20"/>
                      <w:szCs w:val="20"/>
                    </w:rPr>
                    <w:t xml:space="preserve">Policy Change (Y/N): </w:t>
                  </w:r>
                  <w:r w:rsidR="00D16999" w:rsidRPr="00D16999">
                    <w:rPr>
                      <w:rFonts w:ascii="Arial" w:hAnsi="Arial" w:cs="Arial"/>
                      <w:bCs/>
                      <w:sz w:val="20"/>
                      <w:szCs w:val="20"/>
                    </w:rPr>
                    <w:t>N</w:t>
                  </w:r>
                </w:p>
              </w:tc>
            </w:tr>
            <w:tr w:rsidR="00BB3051" w:rsidRPr="00415331" w14:paraId="79C88029" w14:textId="77777777" w:rsidTr="00E315FE">
              <w:tc>
                <w:tcPr>
                  <w:tcW w:w="10188" w:type="dxa"/>
                  <w:gridSpan w:val="5"/>
                  <w:tcBorders>
                    <w:bottom w:val="single" w:sz="4" w:space="0" w:color="auto"/>
                  </w:tcBorders>
                  <w:shd w:val="clear" w:color="auto" w:fill="D1EEF9" w:themeFill="accent1" w:themeFillTint="33"/>
                </w:tcPr>
                <w:p w14:paraId="1331D517" w14:textId="77777777" w:rsidR="00BB3051" w:rsidRPr="00415331" w:rsidRDefault="00BB3051" w:rsidP="00BB3051">
                  <w:pPr>
                    <w:rPr>
                      <w:rFonts w:ascii="Arial" w:hAnsi="Arial" w:cs="Arial"/>
                      <w:b/>
                      <w:sz w:val="20"/>
                      <w:szCs w:val="20"/>
                    </w:rPr>
                  </w:pPr>
                  <w:r w:rsidRPr="00415331">
                    <w:rPr>
                      <w:rFonts w:ascii="Arial" w:hAnsi="Arial" w:cs="Arial"/>
                      <w:b/>
                      <w:sz w:val="20"/>
                      <w:szCs w:val="20"/>
                    </w:rPr>
                    <w:t>ACTION PLAN</w:t>
                  </w:r>
                </w:p>
              </w:tc>
            </w:tr>
            <w:tr w:rsidR="00BB3051" w:rsidRPr="00415331" w14:paraId="03084CAC" w14:textId="77777777" w:rsidTr="00096889">
              <w:tc>
                <w:tcPr>
                  <w:tcW w:w="3197" w:type="dxa"/>
                  <w:shd w:val="clear" w:color="auto" w:fill="D1EEF9" w:themeFill="accent1" w:themeFillTint="33"/>
                </w:tcPr>
                <w:p w14:paraId="1BE99690" w14:textId="77777777" w:rsidR="00BB3051" w:rsidRPr="00415331" w:rsidRDefault="00BB3051" w:rsidP="00BB3051">
                  <w:pPr>
                    <w:rPr>
                      <w:rFonts w:ascii="Arial" w:hAnsi="Arial" w:cs="Arial"/>
                      <w:b/>
                      <w:sz w:val="20"/>
                      <w:szCs w:val="20"/>
                    </w:rPr>
                  </w:pPr>
                  <w:r w:rsidRPr="00415331">
                    <w:rPr>
                      <w:rFonts w:ascii="Arial" w:hAnsi="Arial" w:cs="Arial"/>
                      <w:b/>
                      <w:sz w:val="20"/>
                      <w:szCs w:val="20"/>
                    </w:rPr>
                    <w:t>Activity</w:t>
                  </w:r>
                </w:p>
              </w:tc>
              <w:tc>
                <w:tcPr>
                  <w:tcW w:w="1170" w:type="dxa"/>
                  <w:shd w:val="clear" w:color="auto" w:fill="D1EEF9" w:themeFill="accent1" w:themeFillTint="33"/>
                </w:tcPr>
                <w:p w14:paraId="6B41DAEA" w14:textId="77777777" w:rsidR="00BB3051" w:rsidRPr="00415331" w:rsidRDefault="00BB3051" w:rsidP="00BB3051">
                  <w:pPr>
                    <w:rPr>
                      <w:rFonts w:ascii="Arial" w:hAnsi="Arial" w:cs="Arial"/>
                      <w:b/>
                      <w:sz w:val="20"/>
                      <w:szCs w:val="20"/>
                    </w:rPr>
                  </w:pPr>
                  <w:r w:rsidRPr="00415331">
                    <w:rPr>
                      <w:rFonts w:ascii="Arial" w:hAnsi="Arial" w:cs="Arial"/>
                      <w:b/>
                      <w:sz w:val="20"/>
                      <w:szCs w:val="20"/>
                    </w:rPr>
                    <w:t>Target Date</w:t>
                  </w:r>
                </w:p>
              </w:tc>
              <w:tc>
                <w:tcPr>
                  <w:tcW w:w="1620" w:type="dxa"/>
                  <w:shd w:val="clear" w:color="auto" w:fill="D1EEF9" w:themeFill="accent1" w:themeFillTint="33"/>
                </w:tcPr>
                <w:p w14:paraId="58784395" w14:textId="77777777" w:rsidR="00BB3051" w:rsidRPr="00415331" w:rsidRDefault="00BB3051" w:rsidP="00BB3051">
                  <w:pPr>
                    <w:rPr>
                      <w:rFonts w:ascii="Arial" w:hAnsi="Arial" w:cs="Arial"/>
                      <w:b/>
                      <w:sz w:val="20"/>
                      <w:szCs w:val="20"/>
                    </w:rPr>
                  </w:pPr>
                  <w:r w:rsidRPr="00415331">
                    <w:rPr>
                      <w:rFonts w:ascii="Arial" w:hAnsi="Arial" w:cs="Arial"/>
                      <w:b/>
                      <w:sz w:val="20"/>
                      <w:szCs w:val="20"/>
                    </w:rPr>
                    <w:t>Resources Required</w:t>
                  </w:r>
                </w:p>
              </w:tc>
              <w:tc>
                <w:tcPr>
                  <w:tcW w:w="1890" w:type="dxa"/>
                  <w:shd w:val="clear" w:color="auto" w:fill="D1EEF9" w:themeFill="accent1" w:themeFillTint="33"/>
                </w:tcPr>
                <w:p w14:paraId="18C59FA5" w14:textId="77777777" w:rsidR="00BB3051" w:rsidRPr="00415331" w:rsidRDefault="00BB3051" w:rsidP="00BB3051">
                  <w:pPr>
                    <w:rPr>
                      <w:rFonts w:ascii="Arial" w:hAnsi="Arial" w:cs="Arial"/>
                      <w:b/>
                      <w:sz w:val="20"/>
                      <w:szCs w:val="20"/>
                    </w:rPr>
                  </w:pPr>
                  <w:r w:rsidRPr="00415331">
                    <w:rPr>
                      <w:rFonts w:ascii="Arial" w:hAnsi="Arial" w:cs="Arial"/>
                      <w:b/>
                      <w:sz w:val="20"/>
                      <w:szCs w:val="20"/>
                    </w:rPr>
                    <w:t>Lead Person/ Organization</w:t>
                  </w:r>
                </w:p>
              </w:tc>
              <w:tc>
                <w:tcPr>
                  <w:tcW w:w="2311" w:type="dxa"/>
                  <w:shd w:val="clear" w:color="auto" w:fill="D1EEF9" w:themeFill="accent1" w:themeFillTint="33"/>
                </w:tcPr>
                <w:p w14:paraId="708A41B9" w14:textId="77777777" w:rsidR="00BB3051" w:rsidRPr="00415331" w:rsidRDefault="00BB3051" w:rsidP="00BB3051">
                  <w:pPr>
                    <w:rPr>
                      <w:rFonts w:ascii="Arial" w:hAnsi="Arial" w:cs="Arial"/>
                      <w:b/>
                      <w:sz w:val="20"/>
                      <w:szCs w:val="20"/>
                    </w:rPr>
                  </w:pPr>
                  <w:r w:rsidRPr="00415331">
                    <w:rPr>
                      <w:rFonts w:ascii="Arial" w:hAnsi="Arial" w:cs="Arial"/>
                      <w:b/>
                      <w:sz w:val="20"/>
                      <w:szCs w:val="20"/>
                    </w:rPr>
                    <w:t>Anticipated Product or Result</w:t>
                  </w:r>
                </w:p>
              </w:tc>
            </w:tr>
            <w:tr w:rsidR="00BB3051" w:rsidRPr="00415331" w14:paraId="0E12F5DB" w14:textId="77777777" w:rsidTr="00096889">
              <w:trPr>
                <w:trHeight w:val="440"/>
              </w:trPr>
              <w:tc>
                <w:tcPr>
                  <w:tcW w:w="3197" w:type="dxa"/>
                </w:tcPr>
                <w:p w14:paraId="70721CB3" w14:textId="07FCED97" w:rsidR="00BB3051" w:rsidRPr="00C04AB3" w:rsidRDefault="00C04AB3" w:rsidP="00BB3051">
                  <w:pPr>
                    <w:rPr>
                      <w:rFonts w:ascii="Arial" w:hAnsi="Arial" w:cs="Arial"/>
                      <w:bCs/>
                      <w:sz w:val="18"/>
                      <w:szCs w:val="18"/>
                    </w:rPr>
                  </w:pPr>
                  <w:r w:rsidRPr="00C04AB3">
                    <w:rPr>
                      <w:rFonts w:ascii="Arial" w:hAnsi="Arial" w:cs="Arial"/>
                      <w:bCs/>
                      <w:sz w:val="18"/>
                      <w:szCs w:val="18"/>
                    </w:rPr>
                    <w:t xml:space="preserve">Develop </w:t>
                  </w:r>
                  <w:r w:rsidR="007C0C0C">
                    <w:rPr>
                      <w:rFonts w:ascii="Arial" w:hAnsi="Arial" w:cs="Arial"/>
                      <w:bCs/>
                      <w:sz w:val="18"/>
                      <w:szCs w:val="18"/>
                    </w:rPr>
                    <w:t>a plan to</w:t>
                  </w:r>
                  <w:r w:rsidRPr="00C04AB3">
                    <w:rPr>
                      <w:rFonts w:ascii="Arial" w:hAnsi="Arial" w:cs="Arial"/>
                      <w:bCs/>
                      <w:sz w:val="18"/>
                      <w:szCs w:val="18"/>
                    </w:rPr>
                    <w:t xml:space="preserve"> increase </w:t>
                  </w:r>
                  <w:r w:rsidR="00305436">
                    <w:rPr>
                      <w:rFonts w:ascii="Arial" w:hAnsi="Arial" w:cs="Arial"/>
                      <w:bCs/>
                      <w:sz w:val="18"/>
                      <w:szCs w:val="18"/>
                    </w:rPr>
                    <w:t xml:space="preserve">the </w:t>
                  </w:r>
                  <w:r w:rsidRPr="00C04AB3">
                    <w:rPr>
                      <w:rFonts w:ascii="Arial" w:hAnsi="Arial" w:cs="Arial"/>
                      <w:bCs/>
                      <w:sz w:val="18"/>
                      <w:szCs w:val="18"/>
                    </w:rPr>
                    <w:t xml:space="preserve">pool of workers by increasing </w:t>
                  </w:r>
                  <w:r w:rsidR="00305436">
                    <w:rPr>
                      <w:rFonts w:ascii="Arial" w:hAnsi="Arial" w:cs="Arial"/>
                      <w:bCs/>
                      <w:sz w:val="18"/>
                      <w:szCs w:val="18"/>
                    </w:rPr>
                    <w:t xml:space="preserve">the </w:t>
                  </w:r>
                  <w:r w:rsidRPr="00C04AB3">
                    <w:rPr>
                      <w:rFonts w:ascii="Arial" w:hAnsi="Arial" w:cs="Arial"/>
                      <w:bCs/>
                      <w:sz w:val="18"/>
                      <w:szCs w:val="18"/>
                    </w:rPr>
                    <w:t>pay system.</w:t>
                  </w:r>
                </w:p>
              </w:tc>
              <w:tc>
                <w:tcPr>
                  <w:tcW w:w="1170" w:type="dxa"/>
                </w:tcPr>
                <w:p w14:paraId="64C40466" w14:textId="572FF2B0" w:rsidR="00BB3051" w:rsidRPr="00415331" w:rsidRDefault="002B6A84" w:rsidP="00BB3051">
                  <w:pPr>
                    <w:rPr>
                      <w:rFonts w:ascii="Arial" w:hAnsi="Arial" w:cs="Arial"/>
                      <w:sz w:val="18"/>
                      <w:szCs w:val="18"/>
                    </w:rPr>
                  </w:pPr>
                  <w:r>
                    <w:rPr>
                      <w:rFonts w:ascii="Arial" w:hAnsi="Arial" w:cs="Arial"/>
                      <w:sz w:val="18"/>
                      <w:szCs w:val="18"/>
                    </w:rPr>
                    <w:t>12/31/2022</w:t>
                  </w:r>
                </w:p>
              </w:tc>
              <w:tc>
                <w:tcPr>
                  <w:tcW w:w="1620" w:type="dxa"/>
                </w:tcPr>
                <w:p w14:paraId="4EE9BA42" w14:textId="08F49877" w:rsidR="00BB3051" w:rsidRPr="00415331" w:rsidRDefault="002B6A84" w:rsidP="00BB3051">
                  <w:pPr>
                    <w:rPr>
                      <w:rFonts w:ascii="Arial" w:hAnsi="Arial" w:cs="Arial"/>
                      <w:sz w:val="18"/>
                      <w:szCs w:val="18"/>
                    </w:rPr>
                  </w:pPr>
                  <w:r>
                    <w:rPr>
                      <w:rFonts w:ascii="Arial" w:hAnsi="Arial" w:cs="Arial"/>
                      <w:sz w:val="18"/>
                      <w:szCs w:val="18"/>
                    </w:rPr>
                    <w:t>-Staff time</w:t>
                  </w:r>
                </w:p>
              </w:tc>
              <w:tc>
                <w:tcPr>
                  <w:tcW w:w="1890" w:type="dxa"/>
                </w:tcPr>
                <w:p w14:paraId="779B63D2" w14:textId="39394E85" w:rsidR="00BB3051" w:rsidRPr="00415331" w:rsidRDefault="00A83DA7" w:rsidP="00BB3051">
                  <w:pPr>
                    <w:rPr>
                      <w:rFonts w:ascii="Arial" w:hAnsi="Arial" w:cs="Arial"/>
                      <w:sz w:val="18"/>
                      <w:szCs w:val="18"/>
                    </w:rPr>
                  </w:pPr>
                  <w:r>
                    <w:rPr>
                      <w:rFonts w:ascii="Arial" w:hAnsi="Arial" w:cs="Arial"/>
                      <w:sz w:val="18"/>
                      <w:szCs w:val="18"/>
                    </w:rPr>
                    <w:t>Early Childhood Issues Committee</w:t>
                  </w:r>
                </w:p>
              </w:tc>
              <w:tc>
                <w:tcPr>
                  <w:tcW w:w="2311" w:type="dxa"/>
                </w:tcPr>
                <w:p w14:paraId="1F515412" w14:textId="74631768" w:rsidR="00BB3051" w:rsidRPr="00415331" w:rsidRDefault="00E43BEB" w:rsidP="00BB3051">
                  <w:pPr>
                    <w:rPr>
                      <w:rFonts w:ascii="Arial" w:hAnsi="Arial" w:cs="Arial"/>
                      <w:sz w:val="18"/>
                      <w:szCs w:val="18"/>
                    </w:rPr>
                  </w:pPr>
                  <w:r>
                    <w:rPr>
                      <w:rFonts w:ascii="Arial" w:hAnsi="Arial" w:cs="Arial"/>
                      <w:sz w:val="18"/>
                      <w:szCs w:val="18"/>
                    </w:rPr>
                    <w:t>-</w:t>
                  </w:r>
                  <w:r w:rsidR="007C0C0C">
                    <w:rPr>
                      <w:rFonts w:ascii="Arial" w:hAnsi="Arial" w:cs="Arial"/>
                      <w:sz w:val="18"/>
                      <w:szCs w:val="18"/>
                    </w:rPr>
                    <w:t>Increase of childcare workers</w:t>
                  </w:r>
                </w:p>
              </w:tc>
            </w:tr>
            <w:tr w:rsidR="00BB3051" w:rsidRPr="00415331" w14:paraId="64EF12BA" w14:textId="77777777" w:rsidTr="00096889">
              <w:trPr>
                <w:trHeight w:val="701"/>
              </w:trPr>
              <w:tc>
                <w:tcPr>
                  <w:tcW w:w="3197" w:type="dxa"/>
                </w:tcPr>
                <w:p w14:paraId="3FAA9F59" w14:textId="42B2E95B" w:rsidR="00BB3051" w:rsidRPr="00340997" w:rsidRDefault="00340997" w:rsidP="00BB3051">
                  <w:pPr>
                    <w:rPr>
                      <w:rFonts w:ascii="Arial" w:hAnsi="Arial" w:cs="Arial"/>
                      <w:bCs/>
                      <w:sz w:val="18"/>
                      <w:szCs w:val="18"/>
                    </w:rPr>
                  </w:pPr>
                  <w:r w:rsidRPr="00340997">
                    <w:rPr>
                      <w:rFonts w:ascii="Arial" w:hAnsi="Arial" w:cs="Arial"/>
                      <w:bCs/>
                      <w:sz w:val="18"/>
                      <w:szCs w:val="18"/>
                    </w:rPr>
                    <w:t>Partner with local childcare</w:t>
                  </w:r>
                  <w:r w:rsidR="00C413FD">
                    <w:rPr>
                      <w:rFonts w:ascii="Arial" w:hAnsi="Arial" w:cs="Arial"/>
                      <w:bCs/>
                      <w:sz w:val="18"/>
                      <w:szCs w:val="18"/>
                    </w:rPr>
                    <w:t xml:space="preserve"> </w:t>
                  </w:r>
                  <w:r w:rsidR="00305436">
                    <w:rPr>
                      <w:rFonts w:ascii="Arial" w:hAnsi="Arial" w:cs="Arial"/>
                      <w:bCs/>
                      <w:sz w:val="18"/>
                      <w:szCs w:val="18"/>
                    </w:rPr>
                    <w:t xml:space="preserve">centers </w:t>
                  </w:r>
                  <w:r w:rsidRPr="00340997">
                    <w:rPr>
                      <w:rFonts w:ascii="Arial" w:hAnsi="Arial" w:cs="Arial"/>
                      <w:bCs/>
                      <w:sz w:val="18"/>
                      <w:szCs w:val="18"/>
                    </w:rPr>
                    <w:t xml:space="preserve">and CCR&amp;R </w:t>
                  </w:r>
                  <w:r w:rsidR="00305436">
                    <w:rPr>
                      <w:rFonts w:ascii="Arial" w:hAnsi="Arial" w:cs="Arial"/>
                      <w:bCs/>
                      <w:sz w:val="18"/>
                      <w:szCs w:val="18"/>
                    </w:rPr>
                    <w:t xml:space="preserve">(Child Care Resource and Referral) </w:t>
                  </w:r>
                  <w:r w:rsidRPr="00340997">
                    <w:rPr>
                      <w:rFonts w:ascii="Arial" w:hAnsi="Arial" w:cs="Arial"/>
                      <w:bCs/>
                      <w:sz w:val="18"/>
                      <w:szCs w:val="18"/>
                    </w:rPr>
                    <w:t xml:space="preserve">to understand childcare </w:t>
                  </w:r>
                  <w:r w:rsidR="002B6A84">
                    <w:rPr>
                      <w:rFonts w:ascii="Arial" w:hAnsi="Arial" w:cs="Arial"/>
                      <w:bCs/>
                      <w:sz w:val="18"/>
                      <w:szCs w:val="18"/>
                    </w:rPr>
                    <w:t xml:space="preserve">challenges </w:t>
                  </w:r>
                  <w:r w:rsidRPr="00340997">
                    <w:rPr>
                      <w:rFonts w:ascii="Arial" w:hAnsi="Arial" w:cs="Arial"/>
                      <w:bCs/>
                      <w:sz w:val="18"/>
                      <w:szCs w:val="18"/>
                    </w:rPr>
                    <w:t>in our area</w:t>
                  </w:r>
                  <w:r w:rsidR="002B6A84">
                    <w:rPr>
                      <w:rFonts w:ascii="Arial" w:hAnsi="Arial" w:cs="Arial"/>
                      <w:bCs/>
                      <w:sz w:val="18"/>
                      <w:szCs w:val="18"/>
                    </w:rPr>
                    <w:t xml:space="preserve"> and how to address the challenges</w:t>
                  </w:r>
                  <w:r w:rsidR="00305436">
                    <w:rPr>
                      <w:rFonts w:ascii="Arial" w:hAnsi="Arial" w:cs="Arial"/>
                      <w:bCs/>
                      <w:sz w:val="18"/>
                      <w:szCs w:val="18"/>
                    </w:rPr>
                    <w:t>.</w:t>
                  </w:r>
                </w:p>
              </w:tc>
              <w:tc>
                <w:tcPr>
                  <w:tcW w:w="1170" w:type="dxa"/>
                </w:tcPr>
                <w:p w14:paraId="0FAFDF18" w14:textId="52D65C87" w:rsidR="00BB3051" w:rsidRPr="00415331" w:rsidRDefault="002B6A84" w:rsidP="00BB3051">
                  <w:pPr>
                    <w:rPr>
                      <w:rFonts w:ascii="Arial" w:hAnsi="Arial" w:cs="Arial"/>
                      <w:sz w:val="18"/>
                      <w:szCs w:val="18"/>
                    </w:rPr>
                  </w:pPr>
                  <w:r>
                    <w:rPr>
                      <w:rFonts w:ascii="Arial" w:hAnsi="Arial" w:cs="Arial"/>
                      <w:sz w:val="18"/>
                      <w:szCs w:val="18"/>
                    </w:rPr>
                    <w:t>06/30/2022</w:t>
                  </w:r>
                </w:p>
              </w:tc>
              <w:tc>
                <w:tcPr>
                  <w:tcW w:w="1620" w:type="dxa"/>
                </w:tcPr>
                <w:p w14:paraId="58646823" w14:textId="77777777" w:rsidR="00BB3051" w:rsidRDefault="002B6A84" w:rsidP="00BB3051">
                  <w:pPr>
                    <w:rPr>
                      <w:rFonts w:ascii="Arial" w:hAnsi="Arial" w:cs="Arial"/>
                      <w:sz w:val="18"/>
                      <w:szCs w:val="18"/>
                    </w:rPr>
                  </w:pPr>
                  <w:r>
                    <w:rPr>
                      <w:rFonts w:ascii="Arial" w:hAnsi="Arial" w:cs="Arial"/>
                      <w:sz w:val="18"/>
                      <w:szCs w:val="18"/>
                    </w:rPr>
                    <w:t>-Staff time</w:t>
                  </w:r>
                </w:p>
                <w:p w14:paraId="690E5350" w14:textId="66C7C420" w:rsidR="002B6A84" w:rsidRPr="00415331" w:rsidRDefault="002B6A84" w:rsidP="00BB3051">
                  <w:pPr>
                    <w:rPr>
                      <w:rFonts w:ascii="Arial" w:hAnsi="Arial" w:cs="Arial"/>
                      <w:sz w:val="18"/>
                      <w:szCs w:val="18"/>
                    </w:rPr>
                  </w:pPr>
                  <w:r>
                    <w:rPr>
                      <w:rFonts w:ascii="Arial" w:hAnsi="Arial" w:cs="Arial"/>
                      <w:sz w:val="18"/>
                      <w:szCs w:val="18"/>
                    </w:rPr>
                    <w:t>-Partners</w:t>
                  </w:r>
                </w:p>
              </w:tc>
              <w:tc>
                <w:tcPr>
                  <w:tcW w:w="1890" w:type="dxa"/>
                </w:tcPr>
                <w:p w14:paraId="659F1BB9" w14:textId="66861DC8" w:rsidR="00BB3051" w:rsidRPr="00415331" w:rsidRDefault="00A83DA7" w:rsidP="00BB3051">
                  <w:pPr>
                    <w:rPr>
                      <w:rFonts w:ascii="Arial" w:hAnsi="Arial" w:cs="Arial"/>
                      <w:sz w:val="18"/>
                      <w:szCs w:val="18"/>
                    </w:rPr>
                  </w:pPr>
                  <w:r>
                    <w:rPr>
                      <w:rFonts w:ascii="Arial" w:hAnsi="Arial" w:cs="Arial"/>
                      <w:sz w:val="18"/>
                      <w:szCs w:val="18"/>
                    </w:rPr>
                    <w:t>Early Childhood Issues Committee</w:t>
                  </w:r>
                </w:p>
              </w:tc>
              <w:tc>
                <w:tcPr>
                  <w:tcW w:w="2311" w:type="dxa"/>
                </w:tcPr>
                <w:p w14:paraId="23F7651F" w14:textId="1885D6C3" w:rsidR="00BB3051" w:rsidRPr="00415331" w:rsidRDefault="00E43BEB" w:rsidP="00BB3051">
                  <w:pPr>
                    <w:rPr>
                      <w:rFonts w:ascii="Arial" w:hAnsi="Arial" w:cs="Arial"/>
                      <w:sz w:val="18"/>
                      <w:szCs w:val="18"/>
                    </w:rPr>
                  </w:pPr>
                  <w:r>
                    <w:rPr>
                      <w:rFonts w:ascii="Arial" w:hAnsi="Arial" w:cs="Arial"/>
                      <w:sz w:val="18"/>
                      <w:szCs w:val="18"/>
                    </w:rPr>
                    <w:t>-</w:t>
                  </w:r>
                  <w:r w:rsidR="00A83DA7">
                    <w:rPr>
                      <w:rFonts w:ascii="Arial" w:hAnsi="Arial" w:cs="Arial"/>
                      <w:sz w:val="18"/>
                      <w:szCs w:val="18"/>
                    </w:rPr>
                    <w:t>Increased knowledge</w:t>
                  </w:r>
                </w:p>
              </w:tc>
            </w:tr>
            <w:tr w:rsidR="00340997" w:rsidRPr="00415331" w14:paraId="16CE7676" w14:textId="77777777" w:rsidTr="00096889">
              <w:trPr>
                <w:trHeight w:val="701"/>
              </w:trPr>
              <w:tc>
                <w:tcPr>
                  <w:tcW w:w="3197" w:type="dxa"/>
                </w:tcPr>
                <w:p w14:paraId="40B34316" w14:textId="4D848614" w:rsidR="00340997" w:rsidRPr="00340997" w:rsidRDefault="002B6A84" w:rsidP="00BB3051">
                  <w:pPr>
                    <w:rPr>
                      <w:rFonts w:ascii="Arial" w:hAnsi="Arial" w:cs="Arial"/>
                      <w:bCs/>
                      <w:sz w:val="18"/>
                      <w:szCs w:val="18"/>
                    </w:rPr>
                  </w:pPr>
                  <w:r>
                    <w:rPr>
                      <w:rFonts w:ascii="Arial" w:hAnsi="Arial" w:cs="Arial"/>
                      <w:bCs/>
                      <w:sz w:val="18"/>
                      <w:szCs w:val="18"/>
                    </w:rPr>
                    <w:lastRenderedPageBreak/>
                    <w:t>C</w:t>
                  </w:r>
                  <w:r w:rsidR="00340997" w:rsidRPr="00340997">
                    <w:rPr>
                      <w:rFonts w:ascii="Arial" w:hAnsi="Arial" w:cs="Arial"/>
                      <w:bCs/>
                      <w:sz w:val="18"/>
                      <w:szCs w:val="18"/>
                    </w:rPr>
                    <w:t>onnect workplaces/employers and childcare providers to subsidize childcare costs and provider costs</w:t>
                  </w:r>
                  <w:r w:rsidR="00305436">
                    <w:rPr>
                      <w:rFonts w:ascii="Arial" w:hAnsi="Arial" w:cs="Arial"/>
                      <w:bCs/>
                      <w:sz w:val="18"/>
                      <w:szCs w:val="18"/>
                    </w:rPr>
                    <w:t>.</w:t>
                  </w:r>
                </w:p>
              </w:tc>
              <w:tc>
                <w:tcPr>
                  <w:tcW w:w="1170" w:type="dxa"/>
                </w:tcPr>
                <w:p w14:paraId="38218320" w14:textId="35E6FBAB" w:rsidR="00340997" w:rsidRPr="00415331" w:rsidRDefault="002B6A84" w:rsidP="00BB3051">
                  <w:pPr>
                    <w:rPr>
                      <w:rFonts w:ascii="Arial" w:hAnsi="Arial" w:cs="Arial"/>
                      <w:sz w:val="18"/>
                      <w:szCs w:val="18"/>
                    </w:rPr>
                  </w:pPr>
                  <w:r>
                    <w:rPr>
                      <w:rFonts w:ascii="Arial" w:hAnsi="Arial" w:cs="Arial"/>
                      <w:sz w:val="18"/>
                      <w:szCs w:val="18"/>
                    </w:rPr>
                    <w:t>12/31/2022</w:t>
                  </w:r>
                </w:p>
              </w:tc>
              <w:tc>
                <w:tcPr>
                  <w:tcW w:w="1620" w:type="dxa"/>
                </w:tcPr>
                <w:p w14:paraId="78B03E2F" w14:textId="18BBDA71" w:rsidR="00340997" w:rsidRPr="00415331" w:rsidRDefault="002B6A84" w:rsidP="00BB3051">
                  <w:pPr>
                    <w:rPr>
                      <w:rFonts w:ascii="Arial" w:hAnsi="Arial" w:cs="Arial"/>
                      <w:sz w:val="18"/>
                      <w:szCs w:val="18"/>
                    </w:rPr>
                  </w:pPr>
                  <w:r>
                    <w:rPr>
                      <w:rFonts w:ascii="Arial" w:hAnsi="Arial" w:cs="Arial"/>
                      <w:sz w:val="18"/>
                      <w:szCs w:val="18"/>
                    </w:rPr>
                    <w:t>-Staff time</w:t>
                  </w:r>
                </w:p>
              </w:tc>
              <w:tc>
                <w:tcPr>
                  <w:tcW w:w="1890" w:type="dxa"/>
                </w:tcPr>
                <w:p w14:paraId="1C4E8FEE" w14:textId="42316250" w:rsidR="00340997" w:rsidRPr="00415331" w:rsidRDefault="00A83DA7" w:rsidP="00BB3051">
                  <w:pPr>
                    <w:rPr>
                      <w:rFonts w:ascii="Arial" w:hAnsi="Arial" w:cs="Arial"/>
                      <w:sz w:val="18"/>
                      <w:szCs w:val="18"/>
                    </w:rPr>
                  </w:pPr>
                  <w:r>
                    <w:rPr>
                      <w:rFonts w:ascii="Arial" w:hAnsi="Arial" w:cs="Arial"/>
                      <w:sz w:val="18"/>
                      <w:szCs w:val="18"/>
                    </w:rPr>
                    <w:t>Early Childhood Issues Committee</w:t>
                  </w:r>
                </w:p>
              </w:tc>
              <w:tc>
                <w:tcPr>
                  <w:tcW w:w="2311" w:type="dxa"/>
                </w:tcPr>
                <w:p w14:paraId="0CF464DF" w14:textId="618CB28E" w:rsidR="00340997" w:rsidRPr="00415331" w:rsidRDefault="00E43BEB" w:rsidP="00BB3051">
                  <w:pPr>
                    <w:rPr>
                      <w:rFonts w:ascii="Arial" w:hAnsi="Arial" w:cs="Arial"/>
                      <w:sz w:val="18"/>
                      <w:szCs w:val="18"/>
                    </w:rPr>
                  </w:pPr>
                  <w:r>
                    <w:rPr>
                      <w:rFonts w:ascii="Arial" w:hAnsi="Arial" w:cs="Arial"/>
                      <w:sz w:val="18"/>
                      <w:szCs w:val="18"/>
                    </w:rPr>
                    <w:t>-</w:t>
                  </w:r>
                  <w:r w:rsidR="00A83DA7">
                    <w:rPr>
                      <w:rFonts w:ascii="Arial" w:hAnsi="Arial" w:cs="Arial"/>
                      <w:sz w:val="18"/>
                      <w:szCs w:val="18"/>
                    </w:rPr>
                    <w:t>Increase of the quality of childcare programs</w:t>
                  </w:r>
                </w:p>
              </w:tc>
            </w:tr>
            <w:tr w:rsidR="00340997" w:rsidRPr="00415331" w14:paraId="353E8EB7" w14:textId="77777777" w:rsidTr="00096889">
              <w:trPr>
                <w:trHeight w:val="701"/>
              </w:trPr>
              <w:tc>
                <w:tcPr>
                  <w:tcW w:w="3197" w:type="dxa"/>
                </w:tcPr>
                <w:p w14:paraId="09A3503B" w14:textId="70189C15" w:rsidR="00340997" w:rsidRPr="00340997" w:rsidRDefault="002B6A84" w:rsidP="00BB3051">
                  <w:pPr>
                    <w:rPr>
                      <w:rFonts w:ascii="Arial" w:hAnsi="Arial" w:cs="Arial"/>
                      <w:bCs/>
                      <w:sz w:val="18"/>
                      <w:szCs w:val="18"/>
                    </w:rPr>
                  </w:pPr>
                  <w:r>
                    <w:rPr>
                      <w:rFonts w:ascii="Arial" w:hAnsi="Arial" w:cs="Arial"/>
                      <w:bCs/>
                      <w:sz w:val="18"/>
                      <w:szCs w:val="18"/>
                    </w:rPr>
                    <w:t>A</w:t>
                  </w:r>
                  <w:r w:rsidR="00340997" w:rsidRPr="00340997">
                    <w:rPr>
                      <w:rFonts w:ascii="Arial" w:hAnsi="Arial" w:cs="Arial"/>
                      <w:bCs/>
                      <w:sz w:val="18"/>
                      <w:szCs w:val="18"/>
                    </w:rPr>
                    <w:t>dvocate for state childcare subsidies to increase childcare staff wages</w:t>
                  </w:r>
                  <w:r w:rsidR="00305436">
                    <w:rPr>
                      <w:rFonts w:ascii="Arial" w:hAnsi="Arial" w:cs="Arial"/>
                      <w:bCs/>
                      <w:sz w:val="18"/>
                      <w:szCs w:val="18"/>
                    </w:rPr>
                    <w:t>.</w:t>
                  </w:r>
                </w:p>
              </w:tc>
              <w:tc>
                <w:tcPr>
                  <w:tcW w:w="1170" w:type="dxa"/>
                </w:tcPr>
                <w:p w14:paraId="5949A639" w14:textId="7951A8A8" w:rsidR="00340997" w:rsidRPr="00415331" w:rsidRDefault="002B6A84" w:rsidP="00BB3051">
                  <w:pPr>
                    <w:rPr>
                      <w:rFonts w:ascii="Arial" w:hAnsi="Arial" w:cs="Arial"/>
                      <w:sz w:val="18"/>
                      <w:szCs w:val="18"/>
                    </w:rPr>
                  </w:pPr>
                  <w:r>
                    <w:rPr>
                      <w:rFonts w:ascii="Arial" w:hAnsi="Arial" w:cs="Arial"/>
                      <w:sz w:val="18"/>
                      <w:szCs w:val="18"/>
                    </w:rPr>
                    <w:t>12/31/2022</w:t>
                  </w:r>
                </w:p>
              </w:tc>
              <w:tc>
                <w:tcPr>
                  <w:tcW w:w="1620" w:type="dxa"/>
                </w:tcPr>
                <w:p w14:paraId="797ABAC9" w14:textId="79B7DA38" w:rsidR="00340997" w:rsidRPr="00415331" w:rsidRDefault="002B6A84" w:rsidP="00BB3051">
                  <w:pPr>
                    <w:rPr>
                      <w:rFonts w:ascii="Arial" w:hAnsi="Arial" w:cs="Arial"/>
                      <w:sz w:val="18"/>
                      <w:szCs w:val="18"/>
                    </w:rPr>
                  </w:pPr>
                  <w:r>
                    <w:rPr>
                      <w:rFonts w:ascii="Arial" w:hAnsi="Arial" w:cs="Arial"/>
                      <w:sz w:val="18"/>
                      <w:szCs w:val="18"/>
                    </w:rPr>
                    <w:t>-Staff time</w:t>
                  </w:r>
                </w:p>
              </w:tc>
              <w:tc>
                <w:tcPr>
                  <w:tcW w:w="1890" w:type="dxa"/>
                </w:tcPr>
                <w:p w14:paraId="745CA84D" w14:textId="4EC06963" w:rsidR="00340997" w:rsidRPr="00415331" w:rsidRDefault="002B6A84" w:rsidP="00BB3051">
                  <w:pPr>
                    <w:rPr>
                      <w:rFonts w:ascii="Arial" w:hAnsi="Arial" w:cs="Arial"/>
                      <w:sz w:val="18"/>
                      <w:szCs w:val="18"/>
                    </w:rPr>
                  </w:pPr>
                  <w:r>
                    <w:rPr>
                      <w:rFonts w:ascii="Arial" w:hAnsi="Arial" w:cs="Arial"/>
                      <w:sz w:val="18"/>
                      <w:szCs w:val="18"/>
                    </w:rPr>
                    <w:t>All</w:t>
                  </w:r>
                </w:p>
              </w:tc>
              <w:tc>
                <w:tcPr>
                  <w:tcW w:w="2311" w:type="dxa"/>
                </w:tcPr>
                <w:p w14:paraId="21B198C5" w14:textId="6DAAE8DF" w:rsidR="00340997" w:rsidRPr="00415331" w:rsidRDefault="00E43BEB" w:rsidP="00BB3051">
                  <w:pPr>
                    <w:rPr>
                      <w:rFonts w:ascii="Arial" w:hAnsi="Arial" w:cs="Arial"/>
                      <w:sz w:val="18"/>
                      <w:szCs w:val="18"/>
                    </w:rPr>
                  </w:pPr>
                  <w:r>
                    <w:rPr>
                      <w:rFonts w:ascii="Arial" w:hAnsi="Arial" w:cs="Arial"/>
                      <w:sz w:val="18"/>
                      <w:szCs w:val="18"/>
                    </w:rPr>
                    <w:t>-</w:t>
                  </w:r>
                  <w:r w:rsidR="00A83DA7">
                    <w:rPr>
                      <w:rFonts w:ascii="Arial" w:hAnsi="Arial" w:cs="Arial"/>
                      <w:sz w:val="18"/>
                      <w:szCs w:val="18"/>
                    </w:rPr>
                    <w:t>Increased awareness</w:t>
                  </w:r>
                </w:p>
              </w:tc>
            </w:tr>
            <w:tr w:rsidR="00340997" w:rsidRPr="00415331" w14:paraId="7D981F5A" w14:textId="77777777" w:rsidTr="00096889">
              <w:trPr>
                <w:trHeight w:val="701"/>
              </w:trPr>
              <w:tc>
                <w:tcPr>
                  <w:tcW w:w="3197" w:type="dxa"/>
                </w:tcPr>
                <w:p w14:paraId="3BF5D175" w14:textId="2251EF8E" w:rsidR="00340997" w:rsidRPr="00340997" w:rsidRDefault="00340997" w:rsidP="00BB3051">
                  <w:pPr>
                    <w:rPr>
                      <w:rFonts w:ascii="Arial" w:hAnsi="Arial" w:cs="Arial"/>
                      <w:bCs/>
                      <w:sz w:val="18"/>
                      <w:szCs w:val="18"/>
                    </w:rPr>
                  </w:pPr>
                  <w:r w:rsidRPr="00340997">
                    <w:rPr>
                      <w:rFonts w:ascii="Arial" w:hAnsi="Arial" w:cs="Arial"/>
                      <w:bCs/>
                      <w:sz w:val="18"/>
                      <w:szCs w:val="18"/>
                    </w:rPr>
                    <w:t xml:space="preserve">Work with </w:t>
                  </w:r>
                  <w:r w:rsidR="00305436">
                    <w:rPr>
                      <w:rFonts w:ascii="Arial" w:hAnsi="Arial" w:cs="Arial"/>
                      <w:bCs/>
                      <w:sz w:val="18"/>
                      <w:szCs w:val="18"/>
                    </w:rPr>
                    <w:t xml:space="preserve">CCR&amp;R </w:t>
                  </w:r>
                  <w:r w:rsidRPr="00340997">
                    <w:rPr>
                      <w:rFonts w:ascii="Arial" w:hAnsi="Arial" w:cs="Arial"/>
                      <w:bCs/>
                      <w:sz w:val="18"/>
                      <w:szCs w:val="18"/>
                    </w:rPr>
                    <w:t>and Early Childhood Northcentral Iowa to support new start-up centers and refer to active centers/homes.</w:t>
                  </w:r>
                </w:p>
              </w:tc>
              <w:tc>
                <w:tcPr>
                  <w:tcW w:w="1170" w:type="dxa"/>
                </w:tcPr>
                <w:p w14:paraId="60713A36" w14:textId="627F814E" w:rsidR="00340997" w:rsidRPr="00415331" w:rsidRDefault="002B6A84" w:rsidP="00BB3051">
                  <w:pPr>
                    <w:rPr>
                      <w:rFonts w:ascii="Arial" w:hAnsi="Arial" w:cs="Arial"/>
                      <w:sz w:val="18"/>
                      <w:szCs w:val="18"/>
                    </w:rPr>
                  </w:pPr>
                  <w:r>
                    <w:rPr>
                      <w:rFonts w:ascii="Arial" w:hAnsi="Arial" w:cs="Arial"/>
                      <w:sz w:val="18"/>
                      <w:szCs w:val="18"/>
                    </w:rPr>
                    <w:t>12/31/2023</w:t>
                  </w:r>
                </w:p>
              </w:tc>
              <w:tc>
                <w:tcPr>
                  <w:tcW w:w="1620" w:type="dxa"/>
                </w:tcPr>
                <w:p w14:paraId="72D3191C" w14:textId="4697E5BD" w:rsidR="00340997" w:rsidRPr="00415331" w:rsidRDefault="002B6A84" w:rsidP="00BB3051">
                  <w:pPr>
                    <w:rPr>
                      <w:rFonts w:ascii="Arial" w:hAnsi="Arial" w:cs="Arial"/>
                      <w:sz w:val="18"/>
                      <w:szCs w:val="18"/>
                    </w:rPr>
                  </w:pPr>
                  <w:r>
                    <w:rPr>
                      <w:rFonts w:ascii="Arial" w:hAnsi="Arial" w:cs="Arial"/>
                      <w:sz w:val="18"/>
                      <w:szCs w:val="18"/>
                    </w:rPr>
                    <w:t>-Staff time</w:t>
                  </w:r>
                </w:p>
              </w:tc>
              <w:tc>
                <w:tcPr>
                  <w:tcW w:w="1890" w:type="dxa"/>
                </w:tcPr>
                <w:p w14:paraId="27772BCD" w14:textId="7B957D09" w:rsidR="00340997" w:rsidRPr="00415331" w:rsidRDefault="00A83DA7" w:rsidP="00BB3051">
                  <w:pPr>
                    <w:rPr>
                      <w:rFonts w:ascii="Arial" w:hAnsi="Arial" w:cs="Arial"/>
                      <w:sz w:val="18"/>
                      <w:szCs w:val="18"/>
                    </w:rPr>
                  </w:pPr>
                  <w:r>
                    <w:rPr>
                      <w:rFonts w:ascii="Arial" w:hAnsi="Arial" w:cs="Arial"/>
                      <w:sz w:val="18"/>
                      <w:szCs w:val="18"/>
                    </w:rPr>
                    <w:t>Early Childhood Issues Committee</w:t>
                  </w:r>
                </w:p>
              </w:tc>
              <w:tc>
                <w:tcPr>
                  <w:tcW w:w="2311" w:type="dxa"/>
                </w:tcPr>
                <w:p w14:paraId="21D82F37" w14:textId="50B49372" w:rsidR="00340997" w:rsidRPr="00415331" w:rsidRDefault="00E43BEB" w:rsidP="00BB3051">
                  <w:pPr>
                    <w:rPr>
                      <w:rFonts w:ascii="Arial" w:hAnsi="Arial" w:cs="Arial"/>
                      <w:sz w:val="18"/>
                      <w:szCs w:val="18"/>
                    </w:rPr>
                  </w:pPr>
                  <w:r>
                    <w:rPr>
                      <w:rFonts w:ascii="Arial" w:hAnsi="Arial" w:cs="Arial"/>
                      <w:sz w:val="18"/>
                      <w:szCs w:val="18"/>
                    </w:rPr>
                    <w:t>-</w:t>
                  </w:r>
                  <w:r w:rsidR="00A83DA7">
                    <w:rPr>
                      <w:rFonts w:ascii="Arial" w:hAnsi="Arial" w:cs="Arial"/>
                      <w:sz w:val="18"/>
                      <w:szCs w:val="18"/>
                    </w:rPr>
                    <w:t xml:space="preserve">Increased </w:t>
                  </w:r>
                  <w:r w:rsidR="00A83DA7" w:rsidRPr="00A83DA7">
                    <w:rPr>
                      <w:rFonts w:ascii="Arial" w:hAnsi="Arial" w:cs="Arial"/>
                      <w:sz w:val="18"/>
                      <w:szCs w:val="18"/>
                    </w:rPr>
                    <w:t>number of childcare slots</w:t>
                  </w:r>
                </w:p>
              </w:tc>
            </w:tr>
            <w:tr w:rsidR="00D12F2D" w:rsidRPr="00415331" w14:paraId="1288CB8E" w14:textId="77777777" w:rsidTr="00096889">
              <w:trPr>
                <w:trHeight w:val="701"/>
              </w:trPr>
              <w:tc>
                <w:tcPr>
                  <w:tcW w:w="3197" w:type="dxa"/>
                </w:tcPr>
                <w:p w14:paraId="56BBF71B" w14:textId="4D6B5851" w:rsidR="00D12F2D" w:rsidRDefault="00D12F2D" w:rsidP="00BB3051">
                  <w:pPr>
                    <w:rPr>
                      <w:rFonts w:ascii="Arial" w:hAnsi="Arial" w:cs="Arial"/>
                      <w:bCs/>
                      <w:sz w:val="18"/>
                      <w:szCs w:val="18"/>
                    </w:rPr>
                  </w:pPr>
                  <w:r>
                    <w:rPr>
                      <w:rFonts w:ascii="Arial" w:hAnsi="Arial" w:cs="Arial"/>
                      <w:bCs/>
                      <w:sz w:val="18"/>
                      <w:szCs w:val="18"/>
                    </w:rPr>
                    <w:t xml:space="preserve">Create a marketing toolkit for organizations to post about Provider Appreciation Day (social media graphics). </w:t>
                  </w:r>
                </w:p>
              </w:tc>
              <w:tc>
                <w:tcPr>
                  <w:tcW w:w="1170" w:type="dxa"/>
                </w:tcPr>
                <w:p w14:paraId="0403B70E" w14:textId="54A94880" w:rsidR="00D12F2D" w:rsidRDefault="00D12F2D" w:rsidP="00BB3051">
                  <w:pPr>
                    <w:rPr>
                      <w:rFonts w:ascii="Arial" w:hAnsi="Arial" w:cs="Arial"/>
                      <w:sz w:val="18"/>
                      <w:szCs w:val="18"/>
                    </w:rPr>
                  </w:pPr>
                  <w:r>
                    <w:rPr>
                      <w:rFonts w:ascii="Arial" w:hAnsi="Arial" w:cs="Arial"/>
                      <w:sz w:val="18"/>
                      <w:szCs w:val="18"/>
                    </w:rPr>
                    <w:t>04/22/2022</w:t>
                  </w:r>
                </w:p>
              </w:tc>
              <w:tc>
                <w:tcPr>
                  <w:tcW w:w="1620" w:type="dxa"/>
                </w:tcPr>
                <w:p w14:paraId="38FD5708" w14:textId="77777777" w:rsidR="00D12F2D" w:rsidRDefault="00D12F2D" w:rsidP="00BB3051">
                  <w:pPr>
                    <w:rPr>
                      <w:rFonts w:ascii="Arial" w:hAnsi="Arial" w:cs="Arial"/>
                      <w:sz w:val="18"/>
                      <w:szCs w:val="18"/>
                    </w:rPr>
                  </w:pPr>
                  <w:r>
                    <w:rPr>
                      <w:rFonts w:ascii="Arial" w:hAnsi="Arial" w:cs="Arial"/>
                      <w:sz w:val="18"/>
                      <w:szCs w:val="18"/>
                    </w:rPr>
                    <w:t>-Staff time</w:t>
                  </w:r>
                </w:p>
                <w:p w14:paraId="6CCBE225" w14:textId="77777777" w:rsidR="00D12F2D" w:rsidRDefault="00D12F2D" w:rsidP="00BB3051">
                  <w:pPr>
                    <w:rPr>
                      <w:rFonts w:ascii="Arial" w:hAnsi="Arial" w:cs="Arial"/>
                      <w:sz w:val="18"/>
                      <w:szCs w:val="18"/>
                    </w:rPr>
                  </w:pPr>
                  <w:r>
                    <w:rPr>
                      <w:rFonts w:ascii="Arial" w:hAnsi="Arial" w:cs="Arial"/>
                      <w:sz w:val="18"/>
                      <w:szCs w:val="18"/>
                    </w:rPr>
                    <w:t>-Social Medial</w:t>
                  </w:r>
                </w:p>
                <w:p w14:paraId="1D924B4F" w14:textId="20224B6D" w:rsidR="00D12F2D" w:rsidRDefault="00D12F2D" w:rsidP="00BB3051">
                  <w:pPr>
                    <w:rPr>
                      <w:rFonts w:ascii="Arial" w:hAnsi="Arial" w:cs="Arial"/>
                      <w:sz w:val="18"/>
                      <w:szCs w:val="18"/>
                    </w:rPr>
                  </w:pPr>
                  <w:r>
                    <w:rPr>
                      <w:rFonts w:ascii="Arial" w:hAnsi="Arial" w:cs="Arial"/>
                      <w:sz w:val="18"/>
                      <w:szCs w:val="18"/>
                    </w:rPr>
                    <w:t>-</w:t>
                  </w:r>
                  <w:r w:rsidR="00D16C02">
                    <w:rPr>
                      <w:rFonts w:ascii="Arial" w:hAnsi="Arial" w:cs="Arial"/>
                      <w:sz w:val="18"/>
                      <w:szCs w:val="18"/>
                    </w:rPr>
                    <w:t>Partners</w:t>
                  </w:r>
                </w:p>
              </w:tc>
              <w:tc>
                <w:tcPr>
                  <w:tcW w:w="1890" w:type="dxa"/>
                </w:tcPr>
                <w:p w14:paraId="105FEA85" w14:textId="7FEC3245" w:rsidR="00D12F2D" w:rsidRDefault="00D12F2D" w:rsidP="00BB3051">
                  <w:pPr>
                    <w:rPr>
                      <w:rFonts w:ascii="Arial" w:hAnsi="Arial" w:cs="Arial"/>
                      <w:sz w:val="18"/>
                      <w:szCs w:val="18"/>
                    </w:rPr>
                  </w:pPr>
                  <w:r>
                    <w:rPr>
                      <w:rFonts w:ascii="Arial" w:hAnsi="Arial" w:cs="Arial"/>
                      <w:sz w:val="18"/>
                      <w:szCs w:val="18"/>
                    </w:rPr>
                    <w:t>Early Childhood Issues Committee</w:t>
                  </w:r>
                </w:p>
              </w:tc>
              <w:tc>
                <w:tcPr>
                  <w:tcW w:w="2311" w:type="dxa"/>
                </w:tcPr>
                <w:p w14:paraId="4AB4BB78" w14:textId="3A894D90" w:rsidR="00D12F2D" w:rsidRDefault="00E43BEB" w:rsidP="00BB3051">
                  <w:pPr>
                    <w:rPr>
                      <w:rFonts w:ascii="Arial" w:hAnsi="Arial" w:cs="Arial"/>
                      <w:sz w:val="18"/>
                      <w:szCs w:val="18"/>
                    </w:rPr>
                  </w:pPr>
                  <w:r>
                    <w:rPr>
                      <w:rFonts w:ascii="Arial" w:hAnsi="Arial" w:cs="Arial"/>
                      <w:sz w:val="18"/>
                      <w:szCs w:val="18"/>
                    </w:rPr>
                    <w:t>-</w:t>
                  </w:r>
                  <w:r w:rsidR="00D12F2D">
                    <w:rPr>
                      <w:rFonts w:ascii="Arial" w:hAnsi="Arial" w:cs="Arial"/>
                      <w:sz w:val="18"/>
                      <w:szCs w:val="18"/>
                    </w:rPr>
                    <w:t>Increased awareness and support</w:t>
                  </w:r>
                </w:p>
              </w:tc>
            </w:tr>
            <w:tr w:rsidR="002B6A84" w:rsidRPr="00415331" w14:paraId="0C0B9B7C" w14:textId="77777777" w:rsidTr="00096889">
              <w:trPr>
                <w:trHeight w:val="701"/>
              </w:trPr>
              <w:tc>
                <w:tcPr>
                  <w:tcW w:w="3197" w:type="dxa"/>
                </w:tcPr>
                <w:p w14:paraId="7B9E720E" w14:textId="329D427C" w:rsidR="002B6A84" w:rsidRPr="00340997" w:rsidRDefault="002B6A84" w:rsidP="00BB3051">
                  <w:pPr>
                    <w:rPr>
                      <w:rFonts w:ascii="Arial" w:hAnsi="Arial" w:cs="Arial"/>
                      <w:bCs/>
                      <w:sz w:val="18"/>
                      <w:szCs w:val="18"/>
                    </w:rPr>
                  </w:pPr>
                  <w:r>
                    <w:rPr>
                      <w:rFonts w:ascii="Arial" w:hAnsi="Arial" w:cs="Arial"/>
                      <w:bCs/>
                      <w:sz w:val="18"/>
                      <w:szCs w:val="18"/>
                    </w:rPr>
                    <w:t>Launch a marketing campaign on Provider Appreciation Day to i</w:t>
                  </w:r>
                  <w:r w:rsidRPr="002B6A84">
                    <w:rPr>
                      <w:rFonts w:ascii="Arial" w:hAnsi="Arial" w:cs="Arial"/>
                      <w:bCs/>
                      <w:sz w:val="18"/>
                      <w:szCs w:val="18"/>
                    </w:rPr>
                    <w:t>mprove awareness about how vital childcare is to the overall job market, local economy, and growth of the community.</w:t>
                  </w:r>
                  <w:r w:rsidR="00D12F2D">
                    <w:rPr>
                      <w:rFonts w:ascii="Arial" w:hAnsi="Arial" w:cs="Arial"/>
                      <w:bCs/>
                      <w:sz w:val="18"/>
                      <w:szCs w:val="18"/>
                    </w:rPr>
                    <w:t xml:space="preserve"> </w:t>
                  </w:r>
                </w:p>
              </w:tc>
              <w:tc>
                <w:tcPr>
                  <w:tcW w:w="1170" w:type="dxa"/>
                </w:tcPr>
                <w:p w14:paraId="088A8551" w14:textId="7C6E5D68" w:rsidR="002B6A84" w:rsidRPr="00415331" w:rsidRDefault="002B6A84" w:rsidP="00BB3051">
                  <w:pPr>
                    <w:rPr>
                      <w:rFonts w:ascii="Arial" w:hAnsi="Arial" w:cs="Arial"/>
                      <w:sz w:val="18"/>
                      <w:szCs w:val="18"/>
                    </w:rPr>
                  </w:pPr>
                  <w:r>
                    <w:rPr>
                      <w:rFonts w:ascii="Arial" w:hAnsi="Arial" w:cs="Arial"/>
                      <w:sz w:val="18"/>
                      <w:szCs w:val="18"/>
                    </w:rPr>
                    <w:t>05/06/2022</w:t>
                  </w:r>
                </w:p>
              </w:tc>
              <w:tc>
                <w:tcPr>
                  <w:tcW w:w="1620" w:type="dxa"/>
                </w:tcPr>
                <w:p w14:paraId="23EA4824" w14:textId="05FDBFB8" w:rsidR="002B6A84" w:rsidRDefault="002B6A84" w:rsidP="00BB3051">
                  <w:pPr>
                    <w:rPr>
                      <w:rFonts w:ascii="Arial" w:hAnsi="Arial" w:cs="Arial"/>
                      <w:sz w:val="18"/>
                      <w:szCs w:val="18"/>
                    </w:rPr>
                  </w:pPr>
                  <w:r>
                    <w:rPr>
                      <w:rFonts w:ascii="Arial" w:hAnsi="Arial" w:cs="Arial"/>
                      <w:sz w:val="18"/>
                      <w:szCs w:val="18"/>
                    </w:rPr>
                    <w:t>-Staff time</w:t>
                  </w:r>
                </w:p>
                <w:p w14:paraId="72B0A0B3" w14:textId="37E1321D" w:rsidR="00D12F2D" w:rsidRDefault="00D12F2D" w:rsidP="00BB3051">
                  <w:pPr>
                    <w:rPr>
                      <w:rFonts w:ascii="Arial" w:hAnsi="Arial" w:cs="Arial"/>
                      <w:sz w:val="18"/>
                      <w:szCs w:val="18"/>
                    </w:rPr>
                  </w:pPr>
                  <w:r>
                    <w:rPr>
                      <w:rFonts w:ascii="Arial" w:hAnsi="Arial" w:cs="Arial"/>
                      <w:sz w:val="18"/>
                      <w:szCs w:val="18"/>
                    </w:rPr>
                    <w:t>-Partners</w:t>
                  </w:r>
                </w:p>
                <w:p w14:paraId="5BB5369F" w14:textId="77777777" w:rsidR="002B6A84" w:rsidRDefault="002B6A84" w:rsidP="00BB3051">
                  <w:pPr>
                    <w:rPr>
                      <w:rFonts w:ascii="Arial" w:hAnsi="Arial" w:cs="Arial"/>
                      <w:sz w:val="18"/>
                      <w:szCs w:val="18"/>
                    </w:rPr>
                  </w:pPr>
                  <w:r>
                    <w:rPr>
                      <w:rFonts w:ascii="Arial" w:hAnsi="Arial" w:cs="Arial"/>
                      <w:sz w:val="18"/>
                      <w:szCs w:val="18"/>
                    </w:rPr>
                    <w:t>-Media partners</w:t>
                  </w:r>
                </w:p>
                <w:p w14:paraId="11FEEF7A" w14:textId="366B03DF" w:rsidR="002B6A84" w:rsidRDefault="002B6A84" w:rsidP="00BB3051">
                  <w:pPr>
                    <w:rPr>
                      <w:rFonts w:ascii="Arial" w:hAnsi="Arial" w:cs="Arial"/>
                      <w:sz w:val="18"/>
                      <w:szCs w:val="18"/>
                    </w:rPr>
                  </w:pPr>
                  <w:r>
                    <w:rPr>
                      <w:rFonts w:ascii="Arial" w:hAnsi="Arial" w:cs="Arial"/>
                      <w:sz w:val="18"/>
                      <w:szCs w:val="18"/>
                    </w:rPr>
                    <w:t>-Technology</w:t>
                  </w:r>
                </w:p>
                <w:p w14:paraId="45291C36" w14:textId="1DD1BAFB" w:rsidR="002B6A84" w:rsidRPr="00415331" w:rsidRDefault="002B6A84" w:rsidP="00BB3051">
                  <w:pPr>
                    <w:rPr>
                      <w:rFonts w:ascii="Arial" w:hAnsi="Arial" w:cs="Arial"/>
                      <w:sz w:val="18"/>
                      <w:szCs w:val="18"/>
                    </w:rPr>
                  </w:pPr>
                </w:p>
              </w:tc>
              <w:tc>
                <w:tcPr>
                  <w:tcW w:w="1890" w:type="dxa"/>
                </w:tcPr>
                <w:p w14:paraId="552C2EC4" w14:textId="484E37B2" w:rsidR="002B6A84" w:rsidRPr="00415331" w:rsidRDefault="00A83DA7" w:rsidP="00BB3051">
                  <w:pPr>
                    <w:rPr>
                      <w:rFonts w:ascii="Arial" w:hAnsi="Arial" w:cs="Arial"/>
                      <w:sz w:val="18"/>
                      <w:szCs w:val="18"/>
                    </w:rPr>
                  </w:pPr>
                  <w:r>
                    <w:rPr>
                      <w:rFonts w:ascii="Arial" w:hAnsi="Arial" w:cs="Arial"/>
                      <w:sz w:val="18"/>
                      <w:szCs w:val="18"/>
                    </w:rPr>
                    <w:t>Early Childhood Issues Committee, All</w:t>
                  </w:r>
                </w:p>
              </w:tc>
              <w:tc>
                <w:tcPr>
                  <w:tcW w:w="2311" w:type="dxa"/>
                </w:tcPr>
                <w:p w14:paraId="0EAFBE3C" w14:textId="64075FCC" w:rsidR="002B6A84" w:rsidRDefault="009728C5" w:rsidP="00BB3051">
                  <w:pPr>
                    <w:rPr>
                      <w:rFonts w:ascii="Arial" w:hAnsi="Arial" w:cs="Arial"/>
                      <w:sz w:val="18"/>
                      <w:szCs w:val="18"/>
                    </w:rPr>
                  </w:pPr>
                  <w:r>
                    <w:rPr>
                      <w:rFonts w:ascii="Arial" w:hAnsi="Arial" w:cs="Arial"/>
                      <w:sz w:val="18"/>
                      <w:szCs w:val="18"/>
                    </w:rPr>
                    <w:t>-1 marketing campaign</w:t>
                  </w:r>
                </w:p>
                <w:p w14:paraId="1B0AE54E" w14:textId="5EB1BF5E" w:rsidR="009728C5" w:rsidRPr="00415331" w:rsidRDefault="009728C5" w:rsidP="00BB3051">
                  <w:pPr>
                    <w:rPr>
                      <w:rFonts w:ascii="Arial" w:hAnsi="Arial" w:cs="Arial"/>
                      <w:sz w:val="18"/>
                      <w:szCs w:val="18"/>
                    </w:rPr>
                  </w:pPr>
                  <w:r>
                    <w:rPr>
                      <w:rFonts w:ascii="Arial" w:hAnsi="Arial" w:cs="Arial"/>
                      <w:sz w:val="18"/>
                      <w:szCs w:val="18"/>
                    </w:rPr>
                    <w:t>-increased awareness</w:t>
                  </w:r>
                </w:p>
              </w:tc>
            </w:tr>
            <w:bookmarkEnd w:id="23"/>
            <w:tr w:rsidR="00F03506" w:rsidRPr="00415331" w14:paraId="3DFE9BC4" w14:textId="77777777" w:rsidTr="00261D98">
              <w:trPr>
                <w:trHeight w:val="593"/>
              </w:trPr>
              <w:tc>
                <w:tcPr>
                  <w:tcW w:w="10188" w:type="dxa"/>
                  <w:gridSpan w:val="5"/>
                  <w:tcBorders>
                    <w:bottom w:val="single" w:sz="4" w:space="0" w:color="auto"/>
                  </w:tcBorders>
                  <w:shd w:val="clear" w:color="auto" w:fill="A4DDF4" w:themeFill="accent1" w:themeFillTint="66"/>
                </w:tcPr>
                <w:p w14:paraId="322DB0CD" w14:textId="77777777" w:rsidR="00F03506" w:rsidRPr="00261D98" w:rsidRDefault="00F03506" w:rsidP="00F03506">
                  <w:pPr>
                    <w:rPr>
                      <w:rFonts w:ascii="Arial" w:hAnsi="Arial" w:cs="Arial"/>
                      <w:b/>
                      <w:sz w:val="6"/>
                      <w:szCs w:val="6"/>
                    </w:rPr>
                  </w:pPr>
                </w:p>
                <w:p w14:paraId="713FF749" w14:textId="5A53BE08" w:rsidR="00F03506" w:rsidRPr="00415331" w:rsidRDefault="00F03506" w:rsidP="00F03506">
                  <w:pPr>
                    <w:rPr>
                      <w:rFonts w:ascii="Arial" w:hAnsi="Arial" w:cs="Arial"/>
                      <w:b/>
                      <w:sz w:val="20"/>
                      <w:szCs w:val="20"/>
                    </w:rPr>
                  </w:pPr>
                  <w:r w:rsidRPr="00415331">
                    <w:rPr>
                      <w:rFonts w:ascii="Arial" w:hAnsi="Arial" w:cs="Arial"/>
                      <w:b/>
                      <w:sz w:val="20"/>
                      <w:szCs w:val="20"/>
                    </w:rPr>
                    <w:t>OBJECTIVE #</w:t>
                  </w:r>
                  <w:r w:rsidR="00A01313">
                    <w:rPr>
                      <w:rFonts w:ascii="Arial" w:hAnsi="Arial" w:cs="Arial"/>
                      <w:b/>
                      <w:sz w:val="20"/>
                      <w:szCs w:val="20"/>
                    </w:rPr>
                    <w:t>4</w:t>
                  </w:r>
                  <w:r w:rsidRPr="00415331">
                    <w:rPr>
                      <w:rFonts w:ascii="Arial" w:hAnsi="Arial" w:cs="Arial"/>
                      <w:b/>
                      <w:sz w:val="20"/>
                      <w:szCs w:val="20"/>
                    </w:rPr>
                    <w:t xml:space="preserve">:  </w:t>
                  </w:r>
                  <w:r w:rsidR="00230028">
                    <w:rPr>
                      <w:rFonts w:ascii="Arial" w:hAnsi="Arial" w:cs="Arial"/>
                      <w:b/>
                      <w:sz w:val="20"/>
                      <w:szCs w:val="20"/>
                    </w:rPr>
                    <w:t xml:space="preserve">By December 31, 2023, ___% of </w:t>
                  </w:r>
                  <w:r w:rsidR="000741B8">
                    <w:rPr>
                      <w:rFonts w:ascii="Arial" w:hAnsi="Arial" w:cs="Arial"/>
                      <w:b/>
                      <w:sz w:val="20"/>
                      <w:szCs w:val="20"/>
                    </w:rPr>
                    <w:t>4-year-old</w:t>
                  </w:r>
                  <w:r w:rsidR="00E53876">
                    <w:rPr>
                      <w:rFonts w:ascii="Arial" w:hAnsi="Arial" w:cs="Arial"/>
                      <w:b/>
                      <w:sz w:val="20"/>
                      <w:szCs w:val="20"/>
                    </w:rPr>
                    <w:t xml:space="preserve"> preschoolers</w:t>
                  </w:r>
                  <w:r w:rsidR="000741B8">
                    <w:rPr>
                      <w:rFonts w:ascii="Arial" w:hAnsi="Arial" w:cs="Arial"/>
                      <w:b/>
                      <w:sz w:val="20"/>
                      <w:szCs w:val="20"/>
                    </w:rPr>
                    <w:t xml:space="preserve"> </w:t>
                  </w:r>
                  <w:r w:rsidR="00230028">
                    <w:rPr>
                      <w:rFonts w:ascii="Arial" w:hAnsi="Arial" w:cs="Arial"/>
                      <w:b/>
                      <w:sz w:val="20"/>
                      <w:szCs w:val="20"/>
                    </w:rPr>
                    <w:t>in Cerro Gordo County will ‘meet expectations’ of literacy skills.</w:t>
                  </w:r>
                </w:p>
              </w:tc>
            </w:tr>
            <w:tr w:rsidR="00F03506" w:rsidRPr="00415331" w14:paraId="153382D0" w14:textId="77777777" w:rsidTr="003E4E0C">
              <w:trPr>
                <w:trHeight w:val="1052"/>
              </w:trPr>
              <w:tc>
                <w:tcPr>
                  <w:tcW w:w="10188" w:type="dxa"/>
                  <w:gridSpan w:val="5"/>
                  <w:tcBorders>
                    <w:bottom w:val="single" w:sz="4" w:space="0" w:color="000000" w:themeColor="text1"/>
                  </w:tcBorders>
                  <w:shd w:val="clear" w:color="auto" w:fill="auto"/>
                </w:tcPr>
                <w:p w14:paraId="6BAA70F6" w14:textId="77777777" w:rsidR="00F03506" w:rsidRPr="00415331" w:rsidRDefault="00F03506" w:rsidP="00F03506">
                  <w:pPr>
                    <w:rPr>
                      <w:rFonts w:ascii="Arial" w:hAnsi="Arial" w:cs="Arial"/>
                      <w:b/>
                      <w:sz w:val="20"/>
                      <w:szCs w:val="20"/>
                    </w:rPr>
                  </w:pPr>
                  <w:r w:rsidRPr="00415331">
                    <w:rPr>
                      <w:rFonts w:ascii="Arial" w:hAnsi="Arial" w:cs="Arial"/>
                      <w:b/>
                      <w:sz w:val="20"/>
                      <w:szCs w:val="20"/>
                    </w:rPr>
                    <w:t>BACKGROUND ON STRATEGY</w:t>
                  </w:r>
                </w:p>
                <w:p w14:paraId="04BC8781" w14:textId="1B2D7091" w:rsidR="00F03506" w:rsidRPr="00415331" w:rsidRDefault="00F03506" w:rsidP="00F03506">
                  <w:pPr>
                    <w:rPr>
                      <w:rFonts w:ascii="Arial" w:hAnsi="Arial" w:cs="Arial"/>
                      <w:b/>
                      <w:sz w:val="20"/>
                      <w:szCs w:val="20"/>
                    </w:rPr>
                  </w:pPr>
                  <w:r w:rsidRPr="00415331">
                    <w:rPr>
                      <w:rFonts w:ascii="Arial" w:hAnsi="Arial" w:cs="Arial"/>
                      <w:b/>
                      <w:sz w:val="20"/>
                      <w:szCs w:val="20"/>
                    </w:rPr>
                    <w:t xml:space="preserve">Source: </w:t>
                  </w:r>
                  <w:r w:rsidR="00C54E97">
                    <w:rPr>
                      <w:rFonts w:ascii="Arial" w:hAnsi="Arial" w:cs="Arial"/>
                      <w:bCs/>
                      <w:sz w:val="20"/>
                      <w:szCs w:val="20"/>
                    </w:rPr>
                    <w:t>GOLD Assessment data from Head Start, Dept. of Education and/or local schools</w:t>
                  </w:r>
                  <w:r w:rsidR="00230028">
                    <w:rPr>
                      <w:rFonts w:ascii="Arial" w:hAnsi="Arial" w:cs="Arial"/>
                      <w:bCs/>
                      <w:sz w:val="20"/>
                      <w:szCs w:val="20"/>
                    </w:rPr>
                    <w:t>, daycares, private daycares, NICAO</w:t>
                  </w:r>
                </w:p>
                <w:p w14:paraId="4FA71656" w14:textId="6DD10FC0" w:rsidR="00F03506" w:rsidRPr="00415331" w:rsidRDefault="00F03506" w:rsidP="00F03506">
                  <w:pPr>
                    <w:rPr>
                      <w:rFonts w:ascii="Arial" w:hAnsi="Arial" w:cs="Arial"/>
                      <w:sz w:val="20"/>
                      <w:szCs w:val="20"/>
                    </w:rPr>
                  </w:pPr>
                  <w:r w:rsidRPr="00415331">
                    <w:rPr>
                      <w:rFonts w:ascii="Arial" w:hAnsi="Arial" w:cs="Arial"/>
                      <w:b/>
                      <w:sz w:val="20"/>
                      <w:szCs w:val="20"/>
                    </w:rPr>
                    <w:t>Evidence Base</w:t>
                  </w:r>
                  <w:r w:rsidRPr="00415331">
                    <w:rPr>
                      <w:rFonts w:ascii="Arial" w:hAnsi="Arial" w:cs="Arial"/>
                      <w:b/>
                      <w:i/>
                      <w:sz w:val="20"/>
                      <w:szCs w:val="20"/>
                    </w:rPr>
                    <w:t xml:space="preserve">: </w:t>
                  </w:r>
                  <w:r w:rsidRPr="00415331">
                    <w:rPr>
                      <w:rFonts w:ascii="Arial" w:hAnsi="Arial" w:cs="Arial"/>
                      <w:sz w:val="20"/>
                      <w:szCs w:val="20"/>
                    </w:rPr>
                    <w:t xml:space="preserve"> </w:t>
                  </w:r>
                  <w:hyperlink r:id="rId64" w:history="1">
                    <w:r w:rsidR="00475E94" w:rsidRPr="005F047B">
                      <w:rPr>
                        <w:rStyle w:val="Hyperlink"/>
                        <w:rFonts w:ascii="Arial" w:hAnsi="Arial" w:cs="Arial"/>
                        <w:sz w:val="20"/>
                        <w:szCs w:val="20"/>
                      </w:rPr>
                      <w:t>https://journals.sagepub.com/doi/full/10.1177/2158244016672715</w:t>
                    </w:r>
                  </w:hyperlink>
                  <w:r w:rsidR="00475E94">
                    <w:rPr>
                      <w:rFonts w:ascii="Arial" w:hAnsi="Arial" w:cs="Arial"/>
                      <w:sz w:val="20"/>
                      <w:szCs w:val="20"/>
                    </w:rPr>
                    <w:t xml:space="preserve"> </w:t>
                  </w:r>
                </w:p>
                <w:p w14:paraId="5810BD1A" w14:textId="6830F97B" w:rsidR="00F03506" w:rsidRPr="00415331" w:rsidRDefault="00F03506" w:rsidP="00F03506">
                  <w:pPr>
                    <w:rPr>
                      <w:rFonts w:ascii="Arial" w:hAnsi="Arial" w:cs="Arial"/>
                      <w:b/>
                      <w:sz w:val="20"/>
                      <w:szCs w:val="20"/>
                    </w:rPr>
                  </w:pPr>
                  <w:r w:rsidRPr="00415331">
                    <w:rPr>
                      <w:rFonts w:ascii="Arial" w:hAnsi="Arial" w:cs="Arial"/>
                      <w:b/>
                      <w:sz w:val="20"/>
                      <w:szCs w:val="20"/>
                    </w:rPr>
                    <w:t xml:space="preserve">Policy Change (Y/N): </w:t>
                  </w:r>
                  <w:r w:rsidR="00197A09" w:rsidRPr="00197A09">
                    <w:rPr>
                      <w:rFonts w:ascii="Arial" w:hAnsi="Arial" w:cs="Arial"/>
                      <w:bCs/>
                      <w:sz w:val="20"/>
                      <w:szCs w:val="20"/>
                    </w:rPr>
                    <w:t>N</w:t>
                  </w:r>
                </w:p>
              </w:tc>
            </w:tr>
            <w:tr w:rsidR="00F03506" w:rsidRPr="00415331" w14:paraId="2804C07D" w14:textId="77777777" w:rsidTr="00E315FE">
              <w:tc>
                <w:tcPr>
                  <w:tcW w:w="10188" w:type="dxa"/>
                  <w:gridSpan w:val="5"/>
                  <w:tcBorders>
                    <w:bottom w:val="single" w:sz="4" w:space="0" w:color="auto"/>
                  </w:tcBorders>
                  <w:shd w:val="clear" w:color="auto" w:fill="D1EEF9" w:themeFill="accent1" w:themeFillTint="33"/>
                </w:tcPr>
                <w:p w14:paraId="742E1C68" w14:textId="77777777" w:rsidR="00F03506" w:rsidRPr="00415331" w:rsidRDefault="00F03506" w:rsidP="00F03506">
                  <w:pPr>
                    <w:rPr>
                      <w:rFonts w:ascii="Arial" w:hAnsi="Arial" w:cs="Arial"/>
                      <w:b/>
                      <w:sz w:val="20"/>
                      <w:szCs w:val="20"/>
                    </w:rPr>
                  </w:pPr>
                  <w:r w:rsidRPr="00415331">
                    <w:rPr>
                      <w:rFonts w:ascii="Arial" w:hAnsi="Arial" w:cs="Arial"/>
                      <w:b/>
                      <w:sz w:val="20"/>
                      <w:szCs w:val="20"/>
                    </w:rPr>
                    <w:t>ACTION PLAN</w:t>
                  </w:r>
                </w:p>
              </w:tc>
            </w:tr>
            <w:tr w:rsidR="00F03506" w:rsidRPr="00415331" w14:paraId="3499F9AC" w14:textId="77777777" w:rsidTr="00096889">
              <w:tc>
                <w:tcPr>
                  <w:tcW w:w="3197" w:type="dxa"/>
                  <w:shd w:val="clear" w:color="auto" w:fill="D1EEF9" w:themeFill="accent1" w:themeFillTint="33"/>
                </w:tcPr>
                <w:p w14:paraId="595934E1" w14:textId="77777777" w:rsidR="00F03506" w:rsidRPr="00415331" w:rsidRDefault="00F03506" w:rsidP="00F03506">
                  <w:pPr>
                    <w:rPr>
                      <w:rFonts w:ascii="Arial" w:hAnsi="Arial" w:cs="Arial"/>
                      <w:b/>
                      <w:sz w:val="20"/>
                      <w:szCs w:val="20"/>
                    </w:rPr>
                  </w:pPr>
                  <w:r w:rsidRPr="00415331">
                    <w:rPr>
                      <w:rFonts w:ascii="Arial" w:hAnsi="Arial" w:cs="Arial"/>
                      <w:b/>
                      <w:sz w:val="20"/>
                      <w:szCs w:val="20"/>
                    </w:rPr>
                    <w:t>Activity</w:t>
                  </w:r>
                </w:p>
              </w:tc>
              <w:tc>
                <w:tcPr>
                  <w:tcW w:w="1170" w:type="dxa"/>
                  <w:shd w:val="clear" w:color="auto" w:fill="D1EEF9" w:themeFill="accent1" w:themeFillTint="33"/>
                </w:tcPr>
                <w:p w14:paraId="4E4E81CA" w14:textId="77777777" w:rsidR="00F03506" w:rsidRPr="00415331" w:rsidRDefault="00F03506" w:rsidP="00F03506">
                  <w:pPr>
                    <w:rPr>
                      <w:rFonts w:ascii="Arial" w:hAnsi="Arial" w:cs="Arial"/>
                      <w:b/>
                      <w:sz w:val="20"/>
                      <w:szCs w:val="20"/>
                    </w:rPr>
                  </w:pPr>
                  <w:r w:rsidRPr="00415331">
                    <w:rPr>
                      <w:rFonts w:ascii="Arial" w:hAnsi="Arial" w:cs="Arial"/>
                      <w:b/>
                      <w:sz w:val="20"/>
                      <w:szCs w:val="20"/>
                    </w:rPr>
                    <w:t>Target Date</w:t>
                  </w:r>
                </w:p>
              </w:tc>
              <w:tc>
                <w:tcPr>
                  <w:tcW w:w="1620" w:type="dxa"/>
                  <w:shd w:val="clear" w:color="auto" w:fill="D1EEF9" w:themeFill="accent1" w:themeFillTint="33"/>
                </w:tcPr>
                <w:p w14:paraId="34D60B5C" w14:textId="77777777" w:rsidR="00F03506" w:rsidRPr="00415331" w:rsidRDefault="00F03506" w:rsidP="00F03506">
                  <w:pPr>
                    <w:rPr>
                      <w:rFonts w:ascii="Arial" w:hAnsi="Arial" w:cs="Arial"/>
                      <w:b/>
                      <w:sz w:val="20"/>
                      <w:szCs w:val="20"/>
                    </w:rPr>
                  </w:pPr>
                  <w:r w:rsidRPr="00415331">
                    <w:rPr>
                      <w:rFonts w:ascii="Arial" w:hAnsi="Arial" w:cs="Arial"/>
                      <w:b/>
                      <w:sz w:val="20"/>
                      <w:szCs w:val="20"/>
                    </w:rPr>
                    <w:t>Resources Required</w:t>
                  </w:r>
                </w:p>
              </w:tc>
              <w:tc>
                <w:tcPr>
                  <w:tcW w:w="1890" w:type="dxa"/>
                  <w:shd w:val="clear" w:color="auto" w:fill="D1EEF9" w:themeFill="accent1" w:themeFillTint="33"/>
                </w:tcPr>
                <w:p w14:paraId="127E8E42" w14:textId="77777777" w:rsidR="00F03506" w:rsidRPr="00415331" w:rsidRDefault="00F03506" w:rsidP="00F03506">
                  <w:pPr>
                    <w:rPr>
                      <w:rFonts w:ascii="Arial" w:hAnsi="Arial" w:cs="Arial"/>
                      <w:b/>
                      <w:sz w:val="20"/>
                      <w:szCs w:val="20"/>
                    </w:rPr>
                  </w:pPr>
                  <w:r w:rsidRPr="00415331">
                    <w:rPr>
                      <w:rFonts w:ascii="Arial" w:hAnsi="Arial" w:cs="Arial"/>
                      <w:b/>
                      <w:sz w:val="20"/>
                      <w:szCs w:val="20"/>
                    </w:rPr>
                    <w:t>Lead Person/ Organization</w:t>
                  </w:r>
                </w:p>
              </w:tc>
              <w:tc>
                <w:tcPr>
                  <w:tcW w:w="2311" w:type="dxa"/>
                  <w:shd w:val="clear" w:color="auto" w:fill="D1EEF9" w:themeFill="accent1" w:themeFillTint="33"/>
                </w:tcPr>
                <w:p w14:paraId="1C24388B" w14:textId="77777777" w:rsidR="00F03506" w:rsidRPr="00415331" w:rsidRDefault="00F03506" w:rsidP="00F03506">
                  <w:pPr>
                    <w:rPr>
                      <w:rFonts w:ascii="Arial" w:hAnsi="Arial" w:cs="Arial"/>
                      <w:b/>
                      <w:sz w:val="20"/>
                      <w:szCs w:val="20"/>
                    </w:rPr>
                  </w:pPr>
                  <w:r w:rsidRPr="00415331">
                    <w:rPr>
                      <w:rFonts w:ascii="Arial" w:hAnsi="Arial" w:cs="Arial"/>
                      <w:b/>
                      <w:sz w:val="20"/>
                      <w:szCs w:val="20"/>
                    </w:rPr>
                    <w:t>Anticipated Product or Result</w:t>
                  </w:r>
                </w:p>
              </w:tc>
            </w:tr>
            <w:tr w:rsidR="00E53876" w:rsidRPr="00415331" w14:paraId="2D9A7342" w14:textId="77777777" w:rsidTr="00096889">
              <w:tc>
                <w:tcPr>
                  <w:tcW w:w="3197" w:type="dxa"/>
                </w:tcPr>
                <w:p w14:paraId="67D3401E" w14:textId="29AC2F13" w:rsidR="00E53876" w:rsidRPr="00F03506" w:rsidRDefault="00E53876" w:rsidP="00E53876">
                  <w:pPr>
                    <w:rPr>
                      <w:rFonts w:ascii="Arial" w:hAnsi="Arial" w:cs="Arial"/>
                      <w:bCs/>
                      <w:sz w:val="18"/>
                      <w:szCs w:val="18"/>
                    </w:rPr>
                  </w:pPr>
                  <w:r>
                    <w:rPr>
                      <w:rFonts w:ascii="Arial" w:hAnsi="Arial" w:cs="Arial"/>
                      <w:bCs/>
                      <w:sz w:val="18"/>
                      <w:szCs w:val="18"/>
                    </w:rPr>
                    <w:t xml:space="preserve">Obtain MOUs from NICAO, private day cares, day cares, etc. to be able to ask and receive GOLD data from their facility. </w:t>
                  </w:r>
                </w:p>
              </w:tc>
              <w:tc>
                <w:tcPr>
                  <w:tcW w:w="1170" w:type="dxa"/>
                </w:tcPr>
                <w:p w14:paraId="2E4FB73C" w14:textId="71345B83" w:rsidR="00E53876" w:rsidRDefault="00E53876" w:rsidP="00E53876">
                  <w:pPr>
                    <w:rPr>
                      <w:rFonts w:ascii="Arial" w:hAnsi="Arial" w:cs="Arial"/>
                      <w:sz w:val="18"/>
                      <w:szCs w:val="18"/>
                    </w:rPr>
                  </w:pPr>
                  <w:r>
                    <w:rPr>
                      <w:rFonts w:ascii="Arial" w:hAnsi="Arial" w:cs="Arial"/>
                      <w:sz w:val="18"/>
                      <w:szCs w:val="18"/>
                    </w:rPr>
                    <w:t>12/31/2021</w:t>
                  </w:r>
                </w:p>
              </w:tc>
              <w:tc>
                <w:tcPr>
                  <w:tcW w:w="1620" w:type="dxa"/>
                </w:tcPr>
                <w:p w14:paraId="6D735397" w14:textId="77777777" w:rsidR="00E53876" w:rsidRDefault="00E53876" w:rsidP="00E53876">
                  <w:pPr>
                    <w:rPr>
                      <w:rFonts w:ascii="Arial" w:hAnsi="Arial" w:cs="Arial"/>
                      <w:sz w:val="18"/>
                      <w:szCs w:val="18"/>
                    </w:rPr>
                  </w:pPr>
                  <w:r>
                    <w:rPr>
                      <w:rFonts w:ascii="Arial" w:hAnsi="Arial" w:cs="Arial"/>
                      <w:sz w:val="18"/>
                      <w:szCs w:val="18"/>
                    </w:rPr>
                    <w:t>-Staff time</w:t>
                  </w:r>
                </w:p>
                <w:p w14:paraId="433547B2" w14:textId="7C5ABADE" w:rsidR="00E53876" w:rsidRDefault="00E53876" w:rsidP="00E53876">
                  <w:pPr>
                    <w:rPr>
                      <w:rFonts w:ascii="Arial" w:hAnsi="Arial" w:cs="Arial"/>
                      <w:sz w:val="18"/>
                      <w:szCs w:val="18"/>
                    </w:rPr>
                  </w:pPr>
                  <w:r>
                    <w:rPr>
                      <w:rFonts w:ascii="Arial" w:hAnsi="Arial" w:cs="Arial"/>
                      <w:sz w:val="18"/>
                      <w:szCs w:val="18"/>
                    </w:rPr>
                    <w:t>-Partners</w:t>
                  </w:r>
                </w:p>
              </w:tc>
              <w:tc>
                <w:tcPr>
                  <w:tcW w:w="1890" w:type="dxa"/>
                </w:tcPr>
                <w:p w14:paraId="6E0C5BC4" w14:textId="2A4940A3" w:rsidR="00E53876" w:rsidRDefault="00E53876" w:rsidP="00E53876">
                  <w:pPr>
                    <w:rPr>
                      <w:rFonts w:ascii="Arial" w:hAnsi="Arial" w:cs="Arial"/>
                      <w:sz w:val="18"/>
                      <w:szCs w:val="18"/>
                    </w:rPr>
                  </w:pPr>
                  <w:r>
                    <w:rPr>
                      <w:rFonts w:ascii="Arial" w:hAnsi="Arial" w:cs="Arial"/>
                      <w:sz w:val="18"/>
                      <w:szCs w:val="18"/>
                    </w:rPr>
                    <w:t>Early Childhood Issues Committee</w:t>
                  </w:r>
                </w:p>
              </w:tc>
              <w:tc>
                <w:tcPr>
                  <w:tcW w:w="2311" w:type="dxa"/>
                </w:tcPr>
                <w:p w14:paraId="0145A6F2" w14:textId="77777777" w:rsidR="00E53876" w:rsidRDefault="00E53876" w:rsidP="00E53876">
                  <w:pPr>
                    <w:rPr>
                      <w:rFonts w:ascii="Arial" w:hAnsi="Arial" w:cs="Arial"/>
                      <w:sz w:val="18"/>
                      <w:szCs w:val="18"/>
                    </w:rPr>
                  </w:pPr>
                  <w:r>
                    <w:rPr>
                      <w:rFonts w:ascii="Arial" w:hAnsi="Arial" w:cs="Arial"/>
                      <w:sz w:val="18"/>
                      <w:szCs w:val="18"/>
                    </w:rPr>
                    <w:t>-signed MOUs</w:t>
                  </w:r>
                </w:p>
                <w:p w14:paraId="6B2961D1" w14:textId="224045DD" w:rsidR="00E53876" w:rsidRDefault="00E53876" w:rsidP="00E53876">
                  <w:pPr>
                    <w:rPr>
                      <w:rFonts w:ascii="Arial" w:hAnsi="Arial" w:cs="Arial"/>
                      <w:sz w:val="18"/>
                      <w:szCs w:val="18"/>
                    </w:rPr>
                  </w:pPr>
                  <w:r>
                    <w:rPr>
                      <w:rFonts w:ascii="Arial" w:hAnsi="Arial" w:cs="Arial"/>
                      <w:sz w:val="18"/>
                      <w:szCs w:val="18"/>
                    </w:rPr>
                    <w:t>-Access to data</w:t>
                  </w:r>
                </w:p>
              </w:tc>
            </w:tr>
            <w:tr w:rsidR="00E53876" w:rsidRPr="00415331" w14:paraId="7445166E" w14:textId="77777777" w:rsidTr="00096889">
              <w:tc>
                <w:tcPr>
                  <w:tcW w:w="3197" w:type="dxa"/>
                </w:tcPr>
                <w:p w14:paraId="120C18C6" w14:textId="7112703A" w:rsidR="00E53876" w:rsidRPr="00F03506" w:rsidRDefault="00E53876" w:rsidP="00E53876">
                  <w:pPr>
                    <w:rPr>
                      <w:rFonts w:ascii="Arial" w:hAnsi="Arial" w:cs="Arial"/>
                      <w:bCs/>
                      <w:sz w:val="18"/>
                      <w:szCs w:val="18"/>
                    </w:rPr>
                  </w:pPr>
                  <w:r w:rsidRPr="00F03506">
                    <w:rPr>
                      <w:rFonts w:ascii="Arial" w:hAnsi="Arial" w:cs="Arial"/>
                      <w:bCs/>
                      <w:sz w:val="18"/>
                      <w:szCs w:val="18"/>
                    </w:rPr>
                    <w:t>Assess current literacy programs</w:t>
                  </w:r>
                  <w:r>
                    <w:rPr>
                      <w:rFonts w:ascii="Arial" w:hAnsi="Arial" w:cs="Arial"/>
                      <w:bCs/>
                      <w:sz w:val="18"/>
                      <w:szCs w:val="18"/>
                    </w:rPr>
                    <w:t xml:space="preserve"> in the county by connecting with libraries, child centers, preschools etc.</w:t>
                  </w:r>
                </w:p>
              </w:tc>
              <w:tc>
                <w:tcPr>
                  <w:tcW w:w="1170" w:type="dxa"/>
                </w:tcPr>
                <w:p w14:paraId="751F1CDF" w14:textId="6EB57240" w:rsidR="00E53876" w:rsidRPr="00415331" w:rsidRDefault="00E53876" w:rsidP="00E53876">
                  <w:pPr>
                    <w:rPr>
                      <w:rFonts w:ascii="Arial" w:hAnsi="Arial" w:cs="Arial"/>
                      <w:sz w:val="18"/>
                      <w:szCs w:val="18"/>
                    </w:rPr>
                  </w:pPr>
                  <w:r>
                    <w:rPr>
                      <w:rFonts w:ascii="Arial" w:hAnsi="Arial" w:cs="Arial"/>
                      <w:sz w:val="18"/>
                      <w:szCs w:val="18"/>
                    </w:rPr>
                    <w:t>12/31/2021</w:t>
                  </w:r>
                </w:p>
              </w:tc>
              <w:tc>
                <w:tcPr>
                  <w:tcW w:w="1620" w:type="dxa"/>
                </w:tcPr>
                <w:p w14:paraId="34A69725" w14:textId="77777777" w:rsidR="00E53876" w:rsidRDefault="00E53876" w:rsidP="00E53876">
                  <w:pPr>
                    <w:rPr>
                      <w:rFonts w:ascii="Arial" w:hAnsi="Arial" w:cs="Arial"/>
                      <w:sz w:val="18"/>
                      <w:szCs w:val="18"/>
                    </w:rPr>
                  </w:pPr>
                  <w:r>
                    <w:rPr>
                      <w:rFonts w:ascii="Arial" w:hAnsi="Arial" w:cs="Arial"/>
                      <w:sz w:val="18"/>
                      <w:szCs w:val="18"/>
                    </w:rPr>
                    <w:t>-Staff time</w:t>
                  </w:r>
                </w:p>
                <w:p w14:paraId="45A39903" w14:textId="105D56D8" w:rsidR="00E53876" w:rsidRPr="00415331" w:rsidRDefault="00E53876" w:rsidP="00E53876">
                  <w:pPr>
                    <w:rPr>
                      <w:rFonts w:ascii="Arial" w:hAnsi="Arial" w:cs="Arial"/>
                      <w:sz w:val="18"/>
                      <w:szCs w:val="18"/>
                    </w:rPr>
                  </w:pPr>
                  <w:r>
                    <w:rPr>
                      <w:rFonts w:ascii="Arial" w:hAnsi="Arial" w:cs="Arial"/>
                      <w:sz w:val="18"/>
                      <w:szCs w:val="18"/>
                    </w:rPr>
                    <w:t>-Partners</w:t>
                  </w:r>
                </w:p>
              </w:tc>
              <w:tc>
                <w:tcPr>
                  <w:tcW w:w="1890" w:type="dxa"/>
                </w:tcPr>
                <w:p w14:paraId="3031E7A0" w14:textId="2465892A" w:rsidR="00E53876" w:rsidRPr="00415331" w:rsidRDefault="00E53876" w:rsidP="00E53876">
                  <w:pPr>
                    <w:rPr>
                      <w:rFonts w:ascii="Arial" w:hAnsi="Arial" w:cs="Arial"/>
                      <w:sz w:val="18"/>
                      <w:szCs w:val="18"/>
                    </w:rPr>
                  </w:pPr>
                  <w:r>
                    <w:rPr>
                      <w:rFonts w:ascii="Arial" w:hAnsi="Arial" w:cs="Arial"/>
                      <w:sz w:val="18"/>
                      <w:szCs w:val="18"/>
                    </w:rPr>
                    <w:t>Early Childhood Issues Committee</w:t>
                  </w:r>
                </w:p>
              </w:tc>
              <w:tc>
                <w:tcPr>
                  <w:tcW w:w="2311" w:type="dxa"/>
                </w:tcPr>
                <w:p w14:paraId="058FAF4F" w14:textId="6FF39D62" w:rsidR="00E53876" w:rsidRPr="00415331" w:rsidRDefault="00E53876" w:rsidP="00E53876">
                  <w:pPr>
                    <w:rPr>
                      <w:rFonts w:ascii="Arial" w:hAnsi="Arial" w:cs="Arial"/>
                      <w:sz w:val="18"/>
                      <w:szCs w:val="18"/>
                    </w:rPr>
                  </w:pPr>
                  <w:r>
                    <w:rPr>
                      <w:rFonts w:ascii="Arial" w:hAnsi="Arial" w:cs="Arial"/>
                      <w:sz w:val="18"/>
                      <w:szCs w:val="18"/>
                    </w:rPr>
                    <w:t>-List of current literacy programs</w:t>
                  </w:r>
                </w:p>
              </w:tc>
            </w:tr>
            <w:tr w:rsidR="00E53876" w:rsidRPr="00415331" w14:paraId="3BACBE1B" w14:textId="77777777" w:rsidTr="00096889">
              <w:tc>
                <w:tcPr>
                  <w:tcW w:w="3197" w:type="dxa"/>
                </w:tcPr>
                <w:p w14:paraId="1F99AA05" w14:textId="2C6CE0D4" w:rsidR="00E53876" w:rsidRPr="00595A1F" w:rsidRDefault="00E53876" w:rsidP="00E53876">
                  <w:pPr>
                    <w:rPr>
                      <w:rFonts w:ascii="Arial" w:hAnsi="Arial" w:cs="Arial"/>
                      <w:bCs/>
                      <w:sz w:val="18"/>
                      <w:szCs w:val="18"/>
                    </w:rPr>
                  </w:pPr>
                  <w:r>
                    <w:rPr>
                      <w:rFonts w:ascii="Arial" w:hAnsi="Arial" w:cs="Arial"/>
                      <w:bCs/>
                      <w:sz w:val="18"/>
                      <w:szCs w:val="18"/>
                    </w:rPr>
                    <w:t xml:space="preserve">Explore programs to improve literacy in children and support existing entities working on improving literacy skills and identify gaps in the system. (Evaluate current programs like Book It program, after school programs). </w:t>
                  </w:r>
                </w:p>
              </w:tc>
              <w:tc>
                <w:tcPr>
                  <w:tcW w:w="1170" w:type="dxa"/>
                </w:tcPr>
                <w:p w14:paraId="651C4C12" w14:textId="3DC7FF86" w:rsidR="00E53876" w:rsidRPr="00415331" w:rsidRDefault="00E53876" w:rsidP="00E53876">
                  <w:pPr>
                    <w:rPr>
                      <w:rFonts w:ascii="Arial" w:hAnsi="Arial" w:cs="Arial"/>
                      <w:sz w:val="18"/>
                      <w:szCs w:val="18"/>
                    </w:rPr>
                  </w:pPr>
                  <w:r>
                    <w:rPr>
                      <w:rFonts w:ascii="Arial" w:hAnsi="Arial" w:cs="Arial"/>
                      <w:sz w:val="18"/>
                      <w:szCs w:val="18"/>
                    </w:rPr>
                    <w:t>03/01/2022</w:t>
                  </w:r>
                </w:p>
              </w:tc>
              <w:tc>
                <w:tcPr>
                  <w:tcW w:w="1620" w:type="dxa"/>
                </w:tcPr>
                <w:p w14:paraId="02C2734C" w14:textId="77777777" w:rsidR="00E53876" w:rsidRDefault="00E53876" w:rsidP="00E53876">
                  <w:pPr>
                    <w:rPr>
                      <w:rFonts w:ascii="Arial" w:hAnsi="Arial" w:cs="Arial"/>
                      <w:sz w:val="18"/>
                      <w:szCs w:val="18"/>
                    </w:rPr>
                  </w:pPr>
                  <w:r>
                    <w:rPr>
                      <w:rFonts w:ascii="Arial" w:hAnsi="Arial" w:cs="Arial"/>
                      <w:sz w:val="18"/>
                      <w:szCs w:val="18"/>
                    </w:rPr>
                    <w:t>-Staff time</w:t>
                  </w:r>
                </w:p>
                <w:p w14:paraId="099F289B" w14:textId="0BEF9F64" w:rsidR="00E53876" w:rsidRPr="00415331" w:rsidRDefault="00E53876" w:rsidP="00E53876">
                  <w:pPr>
                    <w:rPr>
                      <w:rFonts w:ascii="Arial" w:hAnsi="Arial" w:cs="Arial"/>
                      <w:sz w:val="18"/>
                      <w:szCs w:val="18"/>
                    </w:rPr>
                  </w:pPr>
                </w:p>
              </w:tc>
              <w:tc>
                <w:tcPr>
                  <w:tcW w:w="1890" w:type="dxa"/>
                </w:tcPr>
                <w:p w14:paraId="39E58286" w14:textId="5910C6E9" w:rsidR="00E53876" w:rsidRPr="00415331" w:rsidRDefault="00E53876" w:rsidP="00E53876">
                  <w:pPr>
                    <w:rPr>
                      <w:rFonts w:ascii="Arial" w:hAnsi="Arial" w:cs="Arial"/>
                      <w:sz w:val="18"/>
                      <w:szCs w:val="18"/>
                    </w:rPr>
                  </w:pPr>
                  <w:r>
                    <w:rPr>
                      <w:rFonts w:ascii="Arial" w:hAnsi="Arial" w:cs="Arial"/>
                      <w:sz w:val="18"/>
                      <w:szCs w:val="18"/>
                    </w:rPr>
                    <w:t>Early Childhood Issues Committee</w:t>
                  </w:r>
                </w:p>
              </w:tc>
              <w:tc>
                <w:tcPr>
                  <w:tcW w:w="2311" w:type="dxa"/>
                </w:tcPr>
                <w:p w14:paraId="34CD1BB5" w14:textId="6FE99BF4" w:rsidR="00E53876" w:rsidRPr="00415331" w:rsidRDefault="00E53876" w:rsidP="00E53876">
                  <w:pPr>
                    <w:rPr>
                      <w:rFonts w:ascii="Arial" w:hAnsi="Arial" w:cs="Arial"/>
                      <w:sz w:val="18"/>
                      <w:szCs w:val="18"/>
                    </w:rPr>
                  </w:pPr>
                  <w:r>
                    <w:rPr>
                      <w:rFonts w:ascii="Arial" w:hAnsi="Arial" w:cs="Arial"/>
                      <w:sz w:val="18"/>
                      <w:szCs w:val="18"/>
                    </w:rPr>
                    <w:t>-1 chosen program</w:t>
                  </w:r>
                </w:p>
              </w:tc>
            </w:tr>
            <w:tr w:rsidR="00E53876" w:rsidRPr="00415331" w14:paraId="69E27950" w14:textId="77777777" w:rsidTr="00096889">
              <w:tc>
                <w:tcPr>
                  <w:tcW w:w="3197" w:type="dxa"/>
                </w:tcPr>
                <w:p w14:paraId="7FECE671" w14:textId="702C36A8" w:rsidR="00E53876" w:rsidRDefault="00E53876" w:rsidP="00E53876">
                  <w:pPr>
                    <w:rPr>
                      <w:rFonts w:ascii="Arial" w:hAnsi="Arial" w:cs="Arial"/>
                      <w:bCs/>
                      <w:sz w:val="18"/>
                      <w:szCs w:val="18"/>
                    </w:rPr>
                  </w:pPr>
                  <w:r>
                    <w:rPr>
                      <w:rFonts w:ascii="Arial" w:hAnsi="Arial" w:cs="Arial"/>
                      <w:bCs/>
                      <w:sz w:val="18"/>
                      <w:szCs w:val="18"/>
                    </w:rPr>
                    <w:t>Implement at least one program that is proven to help improve early childhood reading skills</w:t>
                  </w:r>
                </w:p>
              </w:tc>
              <w:tc>
                <w:tcPr>
                  <w:tcW w:w="1170" w:type="dxa"/>
                </w:tcPr>
                <w:p w14:paraId="3E518978" w14:textId="0641F4DB" w:rsidR="00E53876" w:rsidRDefault="00E53876" w:rsidP="00E53876">
                  <w:pPr>
                    <w:rPr>
                      <w:rFonts w:ascii="Arial" w:hAnsi="Arial" w:cs="Arial"/>
                      <w:sz w:val="18"/>
                      <w:szCs w:val="18"/>
                    </w:rPr>
                  </w:pPr>
                  <w:r>
                    <w:rPr>
                      <w:rFonts w:ascii="Arial" w:hAnsi="Arial" w:cs="Arial"/>
                      <w:sz w:val="18"/>
                      <w:szCs w:val="18"/>
                    </w:rPr>
                    <w:t>08/2022</w:t>
                  </w:r>
                </w:p>
              </w:tc>
              <w:tc>
                <w:tcPr>
                  <w:tcW w:w="1620" w:type="dxa"/>
                </w:tcPr>
                <w:p w14:paraId="16C48156" w14:textId="77777777" w:rsidR="00E53876" w:rsidRDefault="00E53876" w:rsidP="00E53876">
                  <w:pPr>
                    <w:rPr>
                      <w:rFonts w:ascii="Arial" w:hAnsi="Arial" w:cs="Arial"/>
                      <w:sz w:val="18"/>
                      <w:szCs w:val="18"/>
                    </w:rPr>
                  </w:pPr>
                  <w:r>
                    <w:rPr>
                      <w:rFonts w:ascii="Arial" w:hAnsi="Arial" w:cs="Arial"/>
                      <w:sz w:val="18"/>
                      <w:szCs w:val="18"/>
                    </w:rPr>
                    <w:t>-Staff time</w:t>
                  </w:r>
                </w:p>
                <w:p w14:paraId="5913835B" w14:textId="77777777" w:rsidR="00E53876" w:rsidRDefault="00E53876" w:rsidP="00E53876">
                  <w:pPr>
                    <w:rPr>
                      <w:rFonts w:ascii="Arial" w:hAnsi="Arial" w:cs="Arial"/>
                      <w:sz w:val="18"/>
                      <w:szCs w:val="18"/>
                    </w:rPr>
                  </w:pPr>
                </w:p>
              </w:tc>
              <w:tc>
                <w:tcPr>
                  <w:tcW w:w="1890" w:type="dxa"/>
                </w:tcPr>
                <w:p w14:paraId="5CA30DD4" w14:textId="0BA27897" w:rsidR="00E53876" w:rsidRDefault="00E53876" w:rsidP="00E53876">
                  <w:pPr>
                    <w:rPr>
                      <w:rFonts w:ascii="Arial" w:hAnsi="Arial" w:cs="Arial"/>
                      <w:sz w:val="18"/>
                      <w:szCs w:val="18"/>
                    </w:rPr>
                  </w:pPr>
                  <w:r>
                    <w:rPr>
                      <w:rFonts w:ascii="Arial" w:hAnsi="Arial" w:cs="Arial"/>
                      <w:sz w:val="18"/>
                      <w:szCs w:val="18"/>
                    </w:rPr>
                    <w:t>Early Childhood Issues Committee</w:t>
                  </w:r>
                </w:p>
              </w:tc>
              <w:tc>
                <w:tcPr>
                  <w:tcW w:w="2311" w:type="dxa"/>
                </w:tcPr>
                <w:p w14:paraId="76565AB3" w14:textId="7010DA72" w:rsidR="00E53876" w:rsidRPr="00415331" w:rsidRDefault="00E53876" w:rsidP="00E53876">
                  <w:pPr>
                    <w:rPr>
                      <w:rFonts w:ascii="Arial" w:hAnsi="Arial" w:cs="Arial"/>
                      <w:sz w:val="18"/>
                      <w:szCs w:val="18"/>
                    </w:rPr>
                  </w:pPr>
                  <w:r>
                    <w:rPr>
                      <w:rFonts w:ascii="Arial" w:hAnsi="Arial" w:cs="Arial"/>
                      <w:sz w:val="18"/>
                      <w:szCs w:val="18"/>
                    </w:rPr>
                    <w:t>-Improved reading skills among children from ages 0-5</w:t>
                  </w:r>
                </w:p>
              </w:tc>
            </w:tr>
            <w:tr w:rsidR="00E53876" w:rsidRPr="00415331" w14:paraId="5EFBF645" w14:textId="77777777" w:rsidTr="00096889">
              <w:tc>
                <w:tcPr>
                  <w:tcW w:w="3197" w:type="dxa"/>
                </w:tcPr>
                <w:p w14:paraId="37BDE87C" w14:textId="4E115B09" w:rsidR="00E53876" w:rsidRPr="00595A1F" w:rsidRDefault="00E53876" w:rsidP="00E53876">
                  <w:pPr>
                    <w:rPr>
                      <w:rFonts w:ascii="Arial" w:hAnsi="Arial" w:cs="Arial"/>
                      <w:bCs/>
                      <w:sz w:val="18"/>
                      <w:szCs w:val="18"/>
                    </w:rPr>
                  </w:pPr>
                  <w:r>
                    <w:rPr>
                      <w:rFonts w:ascii="Arial" w:hAnsi="Arial" w:cs="Arial"/>
                      <w:bCs/>
                      <w:sz w:val="18"/>
                      <w:szCs w:val="18"/>
                    </w:rPr>
                    <w:t>Launch a multi-faceted yearlong awareness campaign targeting parents/guardians to encourage them to read to their kid(s) at night</w:t>
                  </w:r>
                </w:p>
              </w:tc>
              <w:tc>
                <w:tcPr>
                  <w:tcW w:w="1170" w:type="dxa"/>
                </w:tcPr>
                <w:p w14:paraId="0B8CA74E" w14:textId="71A0A613" w:rsidR="00E53876" w:rsidRPr="00415331" w:rsidRDefault="00E53876" w:rsidP="00E53876">
                  <w:pPr>
                    <w:rPr>
                      <w:rFonts w:ascii="Arial" w:hAnsi="Arial" w:cs="Arial"/>
                      <w:sz w:val="18"/>
                      <w:szCs w:val="18"/>
                    </w:rPr>
                  </w:pPr>
                  <w:r>
                    <w:rPr>
                      <w:rFonts w:ascii="Arial" w:hAnsi="Arial" w:cs="Arial"/>
                      <w:sz w:val="18"/>
                      <w:szCs w:val="18"/>
                    </w:rPr>
                    <w:t>06/30/2022</w:t>
                  </w:r>
                </w:p>
              </w:tc>
              <w:tc>
                <w:tcPr>
                  <w:tcW w:w="1620" w:type="dxa"/>
                </w:tcPr>
                <w:p w14:paraId="30DF90B9" w14:textId="77777777" w:rsidR="00E53876" w:rsidRDefault="00E53876" w:rsidP="00E53876">
                  <w:pPr>
                    <w:rPr>
                      <w:rFonts w:ascii="Arial" w:hAnsi="Arial" w:cs="Arial"/>
                      <w:sz w:val="18"/>
                      <w:szCs w:val="18"/>
                    </w:rPr>
                  </w:pPr>
                  <w:r>
                    <w:rPr>
                      <w:rFonts w:ascii="Arial" w:hAnsi="Arial" w:cs="Arial"/>
                      <w:sz w:val="18"/>
                      <w:szCs w:val="18"/>
                    </w:rPr>
                    <w:t>-Staff time</w:t>
                  </w:r>
                </w:p>
                <w:p w14:paraId="2DFB0F0A" w14:textId="0BBFD231" w:rsidR="00E53876" w:rsidRPr="00415331" w:rsidRDefault="00E53876" w:rsidP="00E53876">
                  <w:pPr>
                    <w:rPr>
                      <w:rFonts w:ascii="Arial" w:hAnsi="Arial" w:cs="Arial"/>
                      <w:sz w:val="18"/>
                      <w:szCs w:val="18"/>
                    </w:rPr>
                  </w:pPr>
                  <w:r>
                    <w:rPr>
                      <w:rFonts w:ascii="Arial" w:hAnsi="Arial" w:cs="Arial"/>
                      <w:sz w:val="18"/>
                      <w:szCs w:val="18"/>
                    </w:rPr>
                    <w:t>-Partners</w:t>
                  </w:r>
                </w:p>
              </w:tc>
              <w:tc>
                <w:tcPr>
                  <w:tcW w:w="1890" w:type="dxa"/>
                </w:tcPr>
                <w:p w14:paraId="137CB2D9" w14:textId="7AFBB356" w:rsidR="00E53876" w:rsidRPr="00415331" w:rsidRDefault="00E53876" w:rsidP="00E53876">
                  <w:pPr>
                    <w:rPr>
                      <w:rFonts w:ascii="Arial" w:hAnsi="Arial" w:cs="Arial"/>
                      <w:sz w:val="18"/>
                      <w:szCs w:val="18"/>
                    </w:rPr>
                  </w:pPr>
                  <w:r>
                    <w:rPr>
                      <w:rFonts w:ascii="Arial" w:hAnsi="Arial" w:cs="Arial"/>
                      <w:sz w:val="18"/>
                      <w:szCs w:val="18"/>
                    </w:rPr>
                    <w:t>Early Childhood Issues Committee</w:t>
                  </w:r>
                </w:p>
              </w:tc>
              <w:tc>
                <w:tcPr>
                  <w:tcW w:w="2311" w:type="dxa"/>
                </w:tcPr>
                <w:p w14:paraId="31E5FBDC" w14:textId="51993C87" w:rsidR="00E53876" w:rsidRPr="00415331" w:rsidRDefault="00E53876" w:rsidP="00E53876">
                  <w:pPr>
                    <w:rPr>
                      <w:rFonts w:ascii="Arial" w:hAnsi="Arial" w:cs="Arial"/>
                      <w:sz w:val="18"/>
                      <w:szCs w:val="18"/>
                    </w:rPr>
                  </w:pPr>
                  <w:r>
                    <w:rPr>
                      <w:rFonts w:ascii="Arial" w:hAnsi="Arial" w:cs="Arial"/>
                      <w:sz w:val="18"/>
                      <w:szCs w:val="18"/>
                    </w:rPr>
                    <w:t>-Increased awareness of benefits of reading to child young</w:t>
                  </w:r>
                </w:p>
              </w:tc>
            </w:tr>
            <w:tr w:rsidR="00E53876" w:rsidRPr="00415331" w14:paraId="5DABA4DF" w14:textId="77777777" w:rsidTr="00096889">
              <w:tc>
                <w:tcPr>
                  <w:tcW w:w="3197" w:type="dxa"/>
                </w:tcPr>
                <w:p w14:paraId="03239C9F" w14:textId="6D0DFEE6" w:rsidR="00E53876" w:rsidRPr="00595A1F" w:rsidRDefault="00E53876" w:rsidP="00E53876">
                  <w:pPr>
                    <w:rPr>
                      <w:rFonts w:ascii="Arial" w:hAnsi="Arial" w:cs="Arial"/>
                      <w:bCs/>
                      <w:sz w:val="18"/>
                      <w:szCs w:val="18"/>
                    </w:rPr>
                  </w:pPr>
                  <w:r w:rsidRPr="00197A09">
                    <w:rPr>
                      <w:rFonts w:ascii="Arial" w:hAnsi="Arial" w:cs="Arial"/>
                      <w:bCs/>
                      <w:sz w:val="18"/>
                      <w:szCs w:val="18"/>
                    </w:rPr>
                    <w:t>Hold biannual family literacy activity nights.</w:t>
                  </w:r>
                  <w:r>
                    <w:rPr>
                      <w:rFonts w:ascii="Arial" w:hAnsi="Arial" w:cs="Arial"/>
                      <w:bCs/>
                      <w:sz w:val="18"/>
                      <w:szCs w:val="18"/>
                    </w:rPr>
                    <w:t xml:space="preserve"> Partners to promote event.</w:t>
                  </w:r>
                </w:p>
              </w:tc>
              <w:tc>
                <w:tcPr>
                  <w:tcW w:w="1170" w:type="dxa"/>
                </w:tcPr>
                <w:p w14:paraId="083C344A" w14:textId="77F76029" w:rsidR="00E53876" w:rsidRPr="00415331" w:rsidRDefault="00E53876" w:rsidP="00E53876">
                  <w:pPr>
                    <w:rPr>
                      <w:rFonts w:ascii="Arial" w:hAnsi="Arial" w:cs="Arial"/>
                      <w:sz w:val="18"/>
                      <w:szCs w:val="18"/>
                    </w:rPr>
                  </w:pPr>
                  <w:r>
                    <w:rPr>
                      <w:rFonts w:ascii="Arial" w:hAnsi="Arial" w:cs="Arial"/>
                      <w:sz w:val="18"/>
                      <w:szCs w:val="18"/>
                    </w:rPr>
                    <w:t>12/31/2023</w:t>
                  </w:r>
                </w:p>
              </w:tc>
              <w:tc>
                <w:tcPr>
                  <w:tcW w:w="1620" w:type="dxa"/>
                </w:tcPr>
                <w:p w14:paraId="65080909" w14:textId="77777777" w:rsidR="00E53876" w:rsidRDefault="00E53876" w:rsidP="00E53876">
                  <w:pPr>
                    <w:rPr>
                      <w:rFonts w:ascii="Arial" w:hAnsi="Arial" w:cs="Arial"/>
                      <w:sz w:val="18"/>
                      <w:szCs w:val="18"/>
                    </w:rPr>
                  </w:pPr>
                  <w:r>
                    <w:rPr>
                      <w:rFonts w:ascii="Arial" w:hAnsi="Arial" w:cs="Arial"/>
                      <w:sz w:val="18"/>
                      <w:szCs w:val="18"/>
                    </w:rPr>
                    <w:t>-Staff time</w:t>
                  </w:r>
                </w:p>
                <w:p w14:paraId="08AEBB07" w14:textId="004F7B8F" w:rsidR="00E53876" w:rsidRPr="00415331" w:rsidRDefault="00E53876" w:rsidP="00E53876">
                  <w:pPr>
                    <w:rPr>
                      <w:rFonts w:ascii="Arial" w:hAnsi="Arial" w:cs="Arial"/>
                      <w:sz w:val="18"/>
                      <w:szCs w:val="18"/>
                    </w:rPr>
                  </w:pPr>
                  <w:r>
                    <w:rPr>
                      <w:rFonts w:ascii="Arial" w:hAnsi="Arial" w:cs="Arial"/>
                      <w:sz w:val="18"/>
                      <w:szCs w:val="18"/>
                    </w:rPr>
                    <w:t>-Partners</w:t>
                  </w:r>
                </w:p>
              </w:tc>
              <w:tc>
                <w:tcPr>
                  <w:tcW w:w="1890" w:type="dxa"/>
                </w:tcPr>
                <w:p w14:paraId="3249B23C" w14:textId="2CF42862" w:rsidR="00E53876" w:rsidRPr="00415331" w:rsidRDefault="00E53876" w:rsidP="00E53876">
                  <w:pPr>
                    <w:rPr>
                      <w:rFonts w:ascii="Arial" w:hAnsi="Arial" w:cs="Arial"/>
                      <w:sz w:val="18"/>
                      <w:szCs w:val="18"/>
                    </w:rPr>
                  </w:pPr>
                  <w:r>
                    <w:rPr>
                      <w:rFonts w:ascii="Arial" w:hAnsi="Arial" w:cs="Arial"/>
                      <w:sz w:val="18"/>
                      <w:szCs w:val="18"/>
                    </w:rPr>
                    <w:t>NICAO</w:t>
                  </w:r>
                </w:p>
              </w:tc>
              <w:tc>
                <w:tcPr>
                  <w:tcW w:w="2311" w:type="dxa"/>
                </w:tcPr>
                <w:p w14:paraId="504762F1" w14:textId="7EB3DD48" w:rsidR="00E53876" w:rsidRPr="00415331" w:rsidRDefault="00E53876" w:rsidP="00E53876">
                  <w:pPr>
                    <w:rPr>
                      <w:rFonts w:ascii="Arial" w:hAnsi="Arial" w:cs="Arial"/>
                      <w:sz w:val="18"/>
                      <w:szCs w:val="18"/>
                    </w:rPr>
                  </w:pPr>
                  <w:r>
                    <w:rPr>
                      <w:rFonts w:ascii="Arial" w:hAnsi="Arial" w:cs="Arial"/>
                      <w:sz w:val="18"/>
                      <w:szCs w:val="18"/>
                    </w:rPr>
                    <w:t>-Increased motivation to read to child(ren)</w:t>
                  </w:r>
                </w:p>
              </w:tc>
            </w:tr>
            <w:tr w:rsidR="00E53876" w:rsidRPr="00415331" w14:paraId="5A2B0734" w14:textId="77777777" w:rsidTr="00096889">
              <w:tc>
                <w:tcPr>
                  <w:tcW w:w="3197" w:type="dxa"/>
                </w:tcPr>
                <w:p w14:paraId="5AD71722" w14:textId="5FA1CF38" w:rsidR="00E53876" w:rsidRPr="00197A09" w:rsidRDefault="00E53876" w:rsidP="00E53876">
                  <w:pPr>
                    <w:rPr>
                      <w:rFonts w:ascii="Arial" w:hAnsi="Arial" w:cs="Arial"/>
                      <w:bCs/>
                      <w:sz w:val="18"/>
                      <w:szCs w:val="18"/>
                    </w:rPr>
                  </w:pPr>
                  <w:r>
                    <w:rPr>
                      <w:rFonts w:ascii="Arial" w:hAnsi="Arial" w:cs="Arial"/>
                      <w:bCs/>
                      <w:sz w:val="18"/>
                      <w:szCs w:val="18"/>
                    </w:rPr>
                    <w:t>Collaborate with MercyOne’s resource referral site to officially adopt that site as the go-to trusted referral directory</w:t>
                  </w:r>
                </w:p>
              </w:tc>
              <w:tc>
                <w:tcPr>
                  <w:tcW w:w="1170" w:type="dxa"/>
                </w:tcPr>
                <w:p w14:paraId="089F580F" w14:textId="5D9786B0" w:rsidR="00E53876" w:rsidRDefault="00E53876" w:rsidP="00E53876">
                  <w:pPr>
                    <w:rPr>
                      <w:rFonts w:ascii="Arial" w:hAnsi="Arial" w:cs="Arial"/>
                      <w:sz w:val="18"/>
                      <w:szCs w:val="18"/>
                    </w:rPr>
                  </w:pPr>
                  <w:r>
                    <w:rPr>
                      <w:rFonts w:ascii="Arial" w:hAnsi="Arial" w:cs="Arial"/>
                      <w:sz w:val="18"/>
                      <w:szCs w:val="18"/>
                    </w:rPr>
                    <w:t>12/31/2021</w:t>
                  </w:r>
                </w:p>
              </w:tc>
              <w:tc>
                <w:tcPr>
                  <w:tcW w:w="1620" w:type="dxa"/>
                </w:tcPr>
                <w:p w14:paraId="1916E4A2" w14:textId="77777777" w:rsidR="00E53876" w:rsidRDefault="00E53876" w:rsidP="00E53876">
                  <w:pPr>
                    <w:rPr>
                      <w:rFonts w:ascii="Arial" w:hAnsi="Arial" w:cs="Arial"/>
                      <w:sz w:val="18"/>
                      <w:szCs w:val="18"/>
                    </w:rPr>
                  </w:pPr>
                  <w:r>
                    <w:rPr>
                      <w:rFonts w:ascii="Arial" w:hAnsi="Arial" w:cs="Arial"/>
                      <w:sz w:val="18"/>
                      <w:szCs w:val="18"/>
                    </w:rPr>
                    <w:t>-Staff time</w:t>
                  </w:r>
                </w:p>
                <w:p w14:paraId="6401EFB8" w14:textId="77777777" w:rsidR="00E53876" w:rsidRDefault="00E53876" w:rsidP="00E53876">
                  <w:pPr>
                    <w:rPr>
                      <w:rFonts w:ascii="Arial" w:hAnsi="Arial" w:cs="Arial"/>
                      <w:sz w:val="18"/>
                      <w:szCs w:val="18"/>
                    </w:rPr>
                  </w:pPr>
                </w:p>
              </w:tc>
              <w:tc>
                <w:tcPr>
                  <w:tcW w:w="1890" w:type="dxa"/>
                </w:tcPr>
                <w:p w14:paraId="39564F7E" w14:textId="1E4DD466" w:rsidR="00E53876" w:rsidRDefault="00E53876" w:rsidP="00E53876">
                  <w:pPr>
                    <w:rPr>
                      <w:rFonts w:ascii="Arial" w:hAnsi="Arial" w:cs="Arial"/>
                      <w:sz w:val="18"/>
                      <w:szCs w:val="18"/>
                    </w:rPr>
                  </w:pPr>
                  <w:r>
                    <w:rPr>
                      <w:rFonts w:ascii="Arial" w:hAnsi="Arial" w:cs="Arial"/>
                      <w:sz w:val="18"/>
                      <w:szCs w:val="18"/>
                    </w:rPr>
                    <w:t>All</w:t>
                  </w:r>
                </w:p>
              </w:tc>
              <w:tc>
                <w:tcPr>
                  <w:tcW w:w="2311" w:type="dxa"/>
                </w:tcPr>
                <w:p w14:paraId="3F3472F5" w14:textId="2ADA13B7" w:rsidR="00E53876" w:rsidRDefault="00E53876" w:rsidP="00E53876">
                  <w:pPr>
                    <w:rPr>
                      <w:rFonts w:ascii="Arial" w:hAnsi="Arial" w:cs="Arial"/>
                      <w:sz w:val="18"/>
                      <w:szCs w:val="18"/>
                    </w:rPr>
                  </w:pPr>
                  <w:r>
                    <w:rPr>
                      <w:rFonts w:ascii="Arial" w:hAnsi="Arial" w:cs="Arial"/>
                      <w:sz w:val="18"/>
                      <w:szCs w:val="18"/>
                    </w:rPr>
                    <w:t>-1 trusted go-to resource referral directory/site</w:t>
                  </w:r>
                </w:p>
              </w:tc>
            </w:tr>
            <w:tr w:rsidR="00E53876" w:rsidRPr="00415331" w14:paraId="31C0A799" w14:textId="77777777" w:rsidTr="00096889">
              <w:tc>
                <w:tcPr>
                  <w:tcW w:w="3197" w:type="dxa"/>
                </w:tcPr>
                <w:p w14:paraId="36F3BD12" w14:textId="619960D8" w:rsidR="00E53876" w:rsidRDefault="00E53876" w:rsidP="00E53876">
                  <w:pPr>
                    <w:rPr>
                      <w:rFonts w:ascii="Arial" w:hAnsi="Arial" w:cs="Arial"/>
                      <w:bCs/>
                      <w:sz w:val="18"/>
                      <w:szCs w:val="18"/>
                    </w:rPr>
                  </w:pPr>
                  <w:r w:rsidRPr="00F03506">
                    <w:rPr>
                      <w:rFonts w:ascii="Arial" w:hAnsi="Arial" w:cs="Arial"/>
                      <w:bCs/>
                      <w:sz w:val="18"/>
                      <w:szCs w:val="18"/>
                    </w:rPr>
                    <w:t>Review current awareness campaign</w:t>
                  </w:r>
                  <w:r>
                    <w:rPr>
                      <w:rFonts w:ascii="Arial" w:hAnsi="Arial" w:cs="Arial"/>
                      <w:bCs/>
                      <w:sz w:val="18"/>
                      <w:szCs w:val="18"/>
                    </w:rPr>
                    <w:t>s, and based upon assessment, create an enhanced promotion plan</w:t>
                  </w:r>
                </w:p>
              </w:tc>
              <w:tc>
                <w:tcPr>
                  <w:tcW w:w="1170" w:type="dxa"/>
                </w:tcPr>
                <w:p w14:paraId="3FA91CF4" w14:textId="542534DB" w:rsidR="00E53876" w:rsidRDefault="00E53876" w:rsidP="00E53876">
                  <w:pPr>
                    <w:rPr>
                      <w:rFonts w:ascii="Arial" w:hAnsi="Arial" w:cs="Arial"/>
                      <w:sz w:val="18"/>
                      <w:szCs w:val="18"/>
                    </w:rPr>
                  </w:pPr>
                  <w:r>
                    <w:rPr>
                      <w:rFonts w:ascii="Arial" w:hAnsi="Arial" w:cs="Arial"/>
                      <w:sz w:val="18"/>
                      <w:szCs w:val="18"/>
                    </w:rPr>
                    <w:t>04/30/2022</w:t>
                  </w:r>
                </w:p>
              </w:tc>
              <w:tc>
                <w:tcPr>
                  <w:tcW w:w="1620" w:type="dxa"/>
                </w:tcPr>
                <w:p w14:paraId="55C88612" w14:textId="32698F19" w:rsidR="00E53876" w:rsidRDefault="00E53876" w:rsidP="00E53876">
                  <w:pPr>
                    <w:rPr>
                      <w:rFonts w:ascii="Arial" w:hAnsi="Arial" w:cs="Arial"/>
                      <w:sz w:val="18"/>
                      <w:szCs w:val="18"/>
                    </w:rPr>
                  </w:pPr>
                  <w:r>
                    <w:rPr>
                      <w:rFonts w:ascii="Arial" w:hAnsi="Arial" w:cs="Arial"/>
                      <w:sz w:val="18"/>
                      <w:szCs w:val="18"/>
                    </w:rPr>
                    <w:t>-Staff time</w:t>
                  </w:r>
                </w:p>
              </w:tc>
              <w:tc>
                <w:tcPr>
                  <w:tcW w:w="1890" w:type="dxa"/>
                </w:tcPr>
                <w:p w14:paraId="08CC3AAE" w14:textId="16A38E3F" w:rsidR="00E53876" w:rsidRDefault="00E53876" w:rsidP="00E53876">
                  <w:pPr>
                    <w:rPr>
                      <w:rFonts w:ascii="Arial" w:hAnsi="Arial" w:cs="Arial"/>
                      <w:sz w:val="18"/>
                      <w:szCs w:val="18"/>
                    </w:rPr>
                  </w:pPr>
                  <w:r>
                    <w:rPr>
                      <w:rFonts w:ascii="Arial" w:hAnsi="Arial" w:cs="Arial"/>
                      <w:sz w:val="18"/>
                      <w:szCs w:val="18"/>
                    </w:rPr>
                    <w:t>Early Childhood Issues Committee</w:t>
                  </w:r>
                </w:p>
              </w:tc>
              <w:tc>
                <w:tcPr>
                  <w:tcW w:w="2311" w:type="dxa"/>
                </w:tcPr>
                <w:p w14:paraId="1DF3EC65" w14:textId="1B94CA66" w:rsidR="00E53876" w:rsidRDefault="00E53876" w:rsidP="00E53876">
                  <w:pPr>
                    <w:rPr>
                      <w:rFonts w:ascii="Arial" w:hAnsi="Arial" w:cs="Arial"/>
                      <w:sz w:val="18"/>
                      <w:szCs w:val="18"/>
                    </w:rPr>
                  </w:pPr>
                  <w:r>
                    <w:rPr>
                      <w:rFonts w:ascii="Arial" w:hAnsi="Arial" w:cs="Arial"/>
                      <w:sz w:val="18"/>
                      <w:szCs w:val="18"/>
                    </w:rPr>
                    <w:t>-</w:t>
                  </w:r>
                  <w:r w:rsidRPr="00D500FE">
                    <w:rPr>
                      <w:rFonts w:ascii="Arial" w:hAnsi="Arial" w:cs="Arial"/>
                      <w:sz w:val="18"/>
                      <w:szCs w:val="18"/>
                    </w:rPr>
                    <w:t>1 enhanced promotion plan</w:t>
                  </w:r>
                </w:p>
              </w:tc>
            </w:tr>
          </w:tbl>
          <w:p w14:paraId="6C3E4480" w14:textId="77777777" w:rsidR="00387A0A" w:rsidRDefault="00387A0A" w:rsidP="00387A0A">
            <w:pPr>
              <w:rPr>
                <w:rFonts w:ascii="Arial" w:hAnsi="Arial" w:cs="Arial"/>
                <w:sz w:val="22"/>
                <w:szCs w:val="22"/>
              </w:rPr>
            </w:pPr>
          </w:p>
          <w:tbl>
            <w:tblPr>
              <w:tblStyle w:val="TableGrid"/>
              <w:tblW w:w="10125" w:type="dxa"/>
              <w:tblLook w:val="04A0" w:firstRow="1" w:lastRow="0" w:firstColumn="1" w:lastColumn="0" w:noHBand="0" w:noVBand="1"/>
            </w:tblPr>
            <w:tblGrid>
              <w:gridCol w:w="5897"/>
              <w:gridCol w:w="2880"/>
              <w:gridCol w:w="1348"/>
            </w:tblGrid>
            <w:tr w:rsidR="00387A0A" w:rsidRPr="00BB3157" w14:paraId="2CF8D01A" w14:textId="77777777" w:rsidTr="00072C02">
              <w:tc>
                <w:tcPr>
                  <w:tcW w:w="10125" w:type="dxa"/>
                  <w:gridSpan w:val="3"/>
                  <w:tcBorders>
                    <w:top w:val="single" w:sz="4" w:space="0" w:color="auto"/>
                    <w:bottom w:val="single" w:sz="4" w:space="0" w:color="auto"/>
                  </w:tcBorders>
                  <w:shd w:val="clear" w:color="auto" w:fill="A4DDF4" w:themeFill="accent1" w:themeFillTint="66"/>
                </w:tcPr>
                <w:p w14:paraId="2BD6DA76" w14:textId="77777777" w:rsidR="00387A0A" w:rsidRDefault="00387A0A" w:rsidP="00387A0A">
                  <w:pPr>
                    <w:rPr>
                      <w:rFonts w:ascii="Arial" w:hAnsi="Arial" w:cs="Arial"/>
                      <w:b/>
                      <w:sz w:val="20"/>
                      <w:szCs w:val="20"/>
                    </w:rPr>
                  </w:pPr>
                  <w:r>
                    <w:rPr>
                      <w:rFonts w:ascii="Arial" w:hAnsi="Arial" w:cs="Arial"/>
                      <w:b/>
                      <w:sz w:val="20"/>
                      <w:szCs w:val="20"/>
                    </w:rPr>
                    <w:t>PERFORMANCE MEASURES</w:t>
                  </w:r>
                </w:p>
                <w:p w14:paraId="6C87B35C" w14:textId="77777777" w:rsidR="00387A0A" w:rsidRPr="00415331" w:rsidRDefault="00387A0A" w:rsidP="00387A0A">
                  <w:pPr>
                    <w:rPr>
                      <w:rFonts w:ascii="Arial" w:hAnsi="Arial" w:cs="Arial"/>
                      <w:b/>
                      <w:sz w:val="20"/>
                      <w:szCs w:val="20"/>
                    </w:rPr>
                  </w:pPr>
                  <w:r>
                    <w:rPr>
                      <w:rFonts w:ascii="Arial" w:hAnsi="Arial" w:cs="Arial"/>
                      <w:b/>
                      <w:sz w:val="20"/>
                      <w:szCs w:val="20"/>
                    </w:rPr>
                    <w:lastRenderedPageBreak/>
                    <w:t>How We Will Know We Are Making a Difference</w:t>
                  </w:r>
                </w:p>
              </w:tc>
            </w:tr>
            <w:tr w:rsidR="00387A0A" w:rsidRPr="00BB3157" w14:paraId="29011DBE" w14:textId="77777777" w:rsidTr="00A01313">
              <w:trPr>
                <w:trHeight w:val="368"/>
              </w:trPr>
              <w:tc>
                <w:tcPr>
                  <w:tcW w:w="5897" w:type="dxa"/>
                  <w:tcBorders>
                    <w:top w:val="single" w:sz="4" w:space="0" w:color="auto"/>
                    <w:bottom w:val="single" w:sz="4" w:space="0" w:color="auto"/>
                  </w:tcBorders>
                  <w:shd w:val="clear" w:color="auto" w:fill="D1EEF9" w:themeFill="accent1" w:themeFillTint="33"/>
                </w:tcPr>
                <w:p w14:paraId="60543CB3" w14:textId="77777777" w:rsidR="00387A0A" w:rsidRPr="00415331" w:rsidRDefault="00387A0A" w:rsidP="00387A0A">
                  <w:pPr>
                    <w:rPr>
                      <w:rFonts w:ascii="Arial" w:hAnsi="Arial" w:cs="Arial"/>
                      <w:b/>
                      <w:sz w:val="20"/>
                      <w:szCs w:val="20"/>
                    </w:rPr>
                  </w:pPr>
                  <w:r>
                    <w:rPr>
                      <w:rFonts w:ascii="Arial" w:hAnsi="Arial" w:cs="Arial"/>
                      <w:b/>
                      <w:sz w:val="20"/>
                      <w:szCs w:val="20"/>
                    </w:rPr>
                    <w:lastRenderedPageBreak/>
                    <w:t>Short Term Indicators</w:t>
                  </w:r>
                </w:p>
              </w:tc>
              <w:tc>
                <w:tcPr>
                  <w:tcW w:w="2880" w:type="dxa"/>
                  <w:tcBorders>
                    <w:top w:val="single" w:sz="4" w:space="0" w:color="auto"/>
                    <w:bottom w:val="single" w:sz="4" w:space="0" w:color="auto"/>
                  </w:tcBorders>
                  <w:shd w:val="clear" w:color="auto" w:fill="D1EEF9" w:themeFill="accent1" w:themeFillTint="33"/>
                </w:tcPr>
                <w:p w14:paraId="1AA99544" w14:textId="77777777" w:rsidR="00387A0A" w:rsidRPr="00415331" w:rsidRDefault="00387A0A" w:rsidP="00387A0A">
                  <w:pPr>
                    <w:rPr>
                      <w:rFonts w:ascii="Arial" w:hAnsi="Arial" w:cs="Arial"/>
                      <w:b/>
                      <w:sz w:val="20"/>
                      <w:szCs w:val="20"/>
                    </w:rPr>
                  </w:pPr>
                  <w:r>
                    <w:rPr>
                      <w:rFonts w:ascii="Arial" w:hAnsi="Arial" w:cs="Arial"/>
                      <w:b/>
                      <w:sz w:val="20"/>
                      <w:szCs w:val="20"/>
                    </w:rPr>
                    <w:t>Source</w:t>
                  </w:r>
                </w:p>
              </w:tc>
              <w:tc>
                <w:tcPr>
                  <w:tcW w:w="1348" w:type="dxa"/>
                  <w:tcBorders>
                    <w:top w:val="single" w:sz="4" w:space="0" w:color="auto"/>
                    <w:bottom w:val="single" w:sz="4" w:space="0" w:color="auto"/>
                  </w:tcBorders>
                  <w:shd w:val="clear" w:color="auto" w:fill="D1EEF9" w:themeFill="accent1" w:themeFillTint="33"/>
                </w:tcPr>
                <w:p w14:paraId="76D01D4E" w14:textId="77777777" w:rsidR="00387A0A" w:rsidRPr="00415331" w:rsidRDefault="00387A0A" w:rsidP="00387A0A">
                  <w:pPr>
                    <w:rPr>
                      <w:rFonts w:ascii="Arial" w:hAnsi="Arial" w:cs="Arial"/>
                      <w:b/>
                      <w:sz w:val="20"/>
                      <w:szCs w:val="20"/>
                    </w:rPr>
                  </w:pPr>
                  <w:r>
                    <w:rPr>
                      <w:rFonts w:ascii="Arial" w:hAnsi="Arial" w:cs="Arial"/>
                      <w:b/>
                      <w:sz w:val="20"/>
                      <w:szCs w:val="20"/>
                    </w:rPr>
                    <w:t>Frequency</w:t>
                  </w:r>
                </w:p>
              </w:tc>
            </w:tr>
            <w:tr w:rsidR="00387A0A" w:rsidRPr="00BB3157" w14:paraId="63A2B076" w14:textId="77777777" w:rsidTr="00A01313">
              <w:tc>
                <w:tcPr>
                  <w:tcW w:w="5897" w:type="dxa"/>
                  <w:tcBorders>
                    <w:top w:val="single" w:sz="4" w:space="0" w:color="auto"/>
                    <w:bottom w:val="single" w:sz="4" w:space="0" w:color="auto"/>
                  </w:tcBorders>
                  <w:shd w:val="clear" w:color="auto" w:fill="FFFFFF" w:themeFill="background1"/>
                </w:tcPr>
                <w:p w14:paraId="2ADEC4C9" w14:textId="76BA06B3" w:rsidR="00387A0A" w:rsidRPr="00180F97" w:rsidRDefault="007B2A52" w:rsidP="00387A0A">
                  <w:pPr>
                    <w:rPr>
                      <w:rFonts w:ascii="Arial" w:hAnsi="Arial" w:cs="Arial"/>
                      <w:bCs/>
                      <w:sz w:val="18"/>
                      <w:szCs w:val="18"/>
                    </w:rPr>
                  </w:pPr>
                  <w:r>
                    <w:rPr>
                      <w:rFonts w:ascii="Arial" w:hAnsi="Arial" w:cs="Arial"/>
                      <w:bCs/>
                      <w:sz w:val="18"/>
                      <w:szCs w:val="18"/>
                    </w:rPr>
                    <w:t>Quality rating of childcare centers increases</w:t>
                  </w:r>
                </w:p>
              </w:tc>
              <w:tc>
                <w:tcPr>
                  <w:tcW w:w="2880" w:type="dxa"/>
                  <w:tcBorders>
                    <w:top w:val="single" w:sz="4" w:space="0" w:color="auto"/>
                    <w:bottom w:val="single" w:sz="4" w:space="0" w:color="auto"/>
                  </w:tcBorders>
                  <w:shd w:val="clear" w:color="auto" w:fill="FFFFFF" w:themeFill="background1"/>
                </w:tcPr>
                <w:p w14:paraId="3F3026CA" w14:textId="23811DB8" w:rsidR="00387A0A" w:rsidRPr="00180F97" w:rsidRDefault="007B2A52" w:rsidP="00387A0A">
                  <w:pPr>
                    <w:rPr>
                      <w:rFonts w:ascii="Arial" w:hAnsi="Arial" w:cs="Arial"/>
                      <w:bCs/>
                      <w:sz w:val="18"/>
                      <w:szCs w:val="18"/>
                    </w:rPr>
                  </w:pPr>
                  <w:r>
                    <w:rPr>
                      <w:rFonts w:ascii="Arial" w:hAnsi="Arial" w:cs="Arial"/>
                      <w:bCs/>
                      <w:sz w:val="18"/>
                      <w:szCs w:val="18"/>
                    </w:rPr>
                    <w:t>CC</w:t>
                  </w:r>
                  <w:r w:rsidR="003E2AA8">
                    <w:rPr>
                      <w:rFonts w:ascii="Arial" w:hAnsi="Arial" w:cs="Arial"/>
                      <w:bCs/>
                      <w:sz w:val="18"/>
                      <w:szCs w:val="18"/>
                    </w:rPr>
                    <w:t>R</w:t>
                  </w:r>
                  <w:r>
                    <w:rPr>
                      <w:rFonts w:ascii="Arial" w:hAnsi="Arial" w:cs="Arial"/>
                      <w:bCs/>
                      <w:sz w:val="18"/>
                      <w:szCs w:val="18"/>
                    </w:rPr>
                    <w:t>&amp;R</w:t>
                  </w:r>
                </w:p>
              </w:tc>
              <w:tc>
                <w:tcPr>
                  <w:tcW w:w="1348" w:type="dxa"/>
                  <w:tcBorders>
                    <w:top w:val="single" w:sz="4" w:space="0" w:color="auto"/>
                    <w:bottom w:val="single" w:sz="4" w:space="0" w:color="auto"/>
                  </w:tcBorders>
                  <w:shd w:val="clear" w:color="auto" w:fill="FFFFFF" w:themeFill="background1"/>
                </w:tcPr>
                <w:p w14:paraId="354CF012" w14:textId="4A90E3D8" w:rsidR="00387A0A" w:rsidRPr="00180F97" w:rsidRDefault="00B10844" w:rsidP="00387A0A">
                  <w:pPr>
                    <w:rPr>
                      <w:rFonts w:ascii="Arial" w:hAnsi="Arial" w:cs="Arial"/>
                      <w:bCs/>
                      <w:sz w:val="18"/>
                      <w:szCs w:val="18"/>
                    </w:rPr>
                  </w:pPr>
                  <w:r w:rsidRPr="00180F97">
                    <w:rPr>
                      <w:rFonts w:ascii="Arial" w:hAnsi="Arial" w:cs="Arial"/>
                      <w:bCs/>
                      <w:sz w:val="18"/>
                      <w:szCs w:val="18"/>
                    </w:rPr>
                    <w:t>Annual</w:t>
                  </w:r>
                </w:p>
              </w:tc>
            </w:tr>
            <w:tr w:rsidR="00387A0A" w:rsidRPr="00BB3157" w14:paraId="28BB1CF6" w14:textId="77777777" w:rsidTr="00A01313">
              <w:tc>
                <w:tcPr>
                  <w:tcW w:w="5897" w:type="dxa"/>
                  <w:tcBorders>
                    <w:top w:val="single" w:sz="4" w:space="0" w:color="auto"/>
                    <w:bottom w:val="single" w:sz="4" w:space="0" w:color="auto"/>
                  </w:tcBorders>
                  <w:shd w:val="clear" w:color="auto" w:fill="FFFFFF" w:themeFill="background1"/>
                </w:tcPr>
                <w:p w14:paraId="73589B78" w14:textId="6BCBF726" w:rsidR="00387A0A" w:rsidRPr="00180F97" w:rsidRDefault="00466CC6" w:rsidP="00387A0A">
                  <w:pPr>
                    <w:rPr>
                      <w:rFonts w:ascii="Arial" w:hAnsi="Arial" w:cs="Arial"/>
                      <w:bCs/>
                      <w:sz w:val="18"/>
                      <w:szCs w:val="18"/>
                    </w:rPr>
                  </w:pPr>
                  <w:r w:rsidRPr="00180F97">
                    <w:rPr>
                      <w:rFonts w:ascii="Arial" w:hAnsi="Arial" w:cs="Arial"/>
                      <w:bCs/>
                      <w:sz w:val="18"/>
                      <w:szCs w:val="18"/>
                    </w:rPr>
                    <w:t>% of early childhood literacy skills increases</w:t>
                  </w:r>
                </w:p>
              </w:tc>
              <w:tc>
                <w:tcPr>
                  <w:tcW w:w="2880" w:type="dxa"/>
                  <w:tcBorders>
                    <w:top w:val="single" w:sz="4" w:space="0" w:color="auto"/>
                    <w:bottom w:val="single" w:sz="4" w:space="0" w:color="auto"/>
                  </w:tcBorders>
                  <w:shd w:val="clear" w:color="auto" w:fill="FFFFFF" w:themeFill="background1"/>
                </w:tcPr>
                <w:p w14:paraId="29514D6C" w14:textId="27C36B55" w:rsidR="00387A0A" w:rsidRPr="00180F97" w:rsidRDefault="00A01313" w:rsidP="00387A0A">
                  <w:pPr>
                    <w:rPr>
                      <w:rFonts w:ascii="Arial" w:hAnsi="Arial" w:cs="Arial"/>
                      <w:bCs/>
                      <w:sz w:val="18"/>
                      <w:szCs w:val="18"/>
                    </w:rPr>
                  </w:pPr>
                  <w:r>
                    <w:rPr>
                      <w:rFonts w:ascii="Arial" w:hAnsi="Arial" w:cs="Arial"/>
                      <w:bCs/>
                      <w:sz w:val="18"/>
                      <w:szCs w:val="18"/>
                    </w:rPr>
                    <w:t>Head Start</w:t>
                  </w:r>
                </w:p>
              </w:tc>
              <w:tc>
                <w:tcPr>
                  <w:tcW w:w="1348" w:type="dxa"/>
                  <w:tcBorders>
                    <w:top w:val="single" w:sz="4" w:space="0" w:color="auto"/>
                    <w:bottom w:val="single" w:sz="4" w:space="0" w:color="auto"/>
                  </w:tcBorders>
                  <w:shd w:val="clear" w:color="auto" w:fill="FFFFFF" w:themeFill="background1"/>
                </w:tcPr>
                <w:p w14:paraId="2F13E168" w14:textId="35D6C2C1" w:rsidR="00387A0A" w:rsidRPr="00180F97" w:rsidRDefault="00466CC6" w:rsidP="00387A0A">
                  <w:pPr>
                    <w:rPr>
                      <w:rFonts w:ascii="Arial" w:hAnsi="Arial" w:cs="Arial"/>
                      <w:bCs/>
                      <w:sz w:val="18"/>
                      <w:szCs w:val="18"/>
                    </w:rPr>
                  </w:pPr>
                  <w:r w:rsidRPr="00180F97">
                    <w:rPr>
                      <w:rFonts w:ascii="Arial" w:hAnsi="Arial" w:cs="Arial"/>
                      <w:bCs/>
                      <w:sz w:val="18"/>
                      <w:szCs w:val="18"/>
                    </w:rPr>
                    <w:t>Annual</w:t>
                  </w:r>
                </w:p>
              </w:tc>
            </w:tr>
            <w:tr w:rsidR="00387A0A" w:rsidRPr="00BB3157" w14:paraId="1227E164" w14:textId="77777777" w:rsidTr="00A01313">
              <w:tc>
                <w:tcPr>
                  <w:tcW w:w="5897" w:type="dxa"/>
                  <w:tcBorders>
                    <w:top w:val="single" w:sz="4" w:space="0" w:color="auto"/>
                    <w:bottom w:val="single" w:sz="4" w:space="0" w:color="auto"/>
                  </w:tcBorders>
                  <w:shd w:val="clear" w:color="auto" w:fill="D1EEF9" w:themeFill="accent1" w:themeFillTint="33"/>
                </w:tcPr>
                <w:p w14:paraId="2D52DC77" w14:textId="77777777" w:rsidR="00387A0A" w:rsidRDefault="00387A0A" w:rsidP="00387A0A">
                  <w:pPr>
                    <w:rPr>
                      <w:rFonts w:ascii="Arial" w:hAnsi="Arial" w:cs="Arial"/>
                      <w:b/>
                      <w:sz w:val="20"/>
                      <w:szCs w:val="20"/>
                    </w:rPr>
                  </w:pPr>
                  <w:r>
                    <w:rPr>
                      <w:rFonts w:ascii="Arial" w:hAnsi="Arial" w:cs="Arial"/>
                      <w:b/>
                      <w:sz w:val="20"/>
                      <w:szCs w:val="20"/>
                    </w:rPr>
                    <w:t>Long Team Indicators</w:t>
                  </w:r>
                </w:p>
              </w:tc>
              <w:tc>
                <w:tcPr>
                  <w:tcW w:w="2880" w:type="dxa"/>
                  <w:tcBorders>
                    <w:top w:val="single" w:sz="4" w:space="0" w:color="auto"/>
                    <w:bottom w:val="single" w:sz="4" w:space="0" w:color="auto"/>
                  </w:tcBorders>
                  <w:shd w:val="clear" w:color="auto" w:fill="D1EEF9" w:themeFill="accent1" w:themeFillTint="33"/>
                </w:tcPr>
                <w:p w14:paraId="5EE08590" w14:textId="77777777" w:rsidR="00387A0A" w:rsidRDefault="00387A0A" w:rsidP="00387A0A">
                  <w:pPr>
                    <w:rPr>
                      <w:rFonts w:ascii="Arial" w:hAnsi="Arial" w:cs="Arial"/>
                      <w:b/>
                      <w:sz w:val="20"/>
                      <w:szCs w:val="20"/>
                    </w:rPr>
                  </w:pPr>
                  <w:r>
                    <w:rPr>
                      <w:rFonts w:ascii="Arial" w:hAnsi="Arial" w:cs="Arial"/>
                      <w:b/>
                      <w:sz w:val="20"/>
                      <w:szCs w:val="20"/>
                    </w:rPr>
                    <w:t>Source</w:t>
                  </w:r>
                </w:p>
              </w:tc>
              <w:tc>
                <w:tcPr>
                  <w:tcW w:w="1348" w:type="dxa"/>
                  <w:tcBorders>
                    <w:top w:val="single" w:sz="4" w:space="0" w:color="auto"/>
                    <w:bottom w:val="single" w:sz="4" w:space="0" w:color="auto"/>
                  </w:tcBorders>
                  <w:shd w:val="clear" w:color="auto" w:fill="D1EEF9" w:themeFill="accent1" w:themeFillTint="33"/>
                </w:tcPr>
                <w:p w14:paraId="6670D853" w14:textId="77777777" w:rsidR="00387A0A" w:rsidRDefault="00387A0A" w:rsidP="00387A0A">
                  <w:pPr>
                    <w:rPr>
                      <w:rFonts w:ascii="Arial" w:hAnsi="Arial" w:cs="Arial"/>
                      <w:b/>
                      <w:sz w:val="20"/>
                      <w:szCs w:val="20"/>
                    </w:rPr>
                  </w:pPr>
                  <w:r>
                    <w:rPr>
                      <w:rFonts w:ascii="Arial" w:hAnsi="Arial" w:cs="Arial"/>
                      <w:b/>
                      <w:sz w:val="20"/>
                      <w:szCs w:val="20"/>
                    </w:rPr>
                    <w:t>Frequency</w:t>
                  </w:r>
                </w:p>
              </w:tc>
            </w:tr>
            <w:tr w:rsidR="00387A0A" w:rsidRPr="00BB3157" w14:paraId="59D760AC" w14:textId="77777777" w:rsidTr="00A01313">
              <w:tc>
                <w:tcPr>
                  <w:tcW w:w="5897" w:type="dxa"/>
                  <w:tcBorders>
                    <w:top w:val="single" w:sz="4" w:space="0" w:color="auto"/>
                    <w:bottom w:val="single" w:sz="4" w:space="0" w:color="auto"/>
                  </w:tcBorders>
                  <w:shd w:val="clear" w:color="auto" w:fill="FFFFFF" w:themeFill="background1"/>
                </w:tcPr>
                <w:p w14:paraId="1EFE68C3" w14:textId="2EADDC8C" w:rsidR="00387A0A" w:rsidRPr="00180F97" w:rsidRDefault="0014331D" w:rsidP="00387A0A">
                  <w:pPr>
                    <w:rPr>
                      <w:rFonts w:ascii="Arial" w:hAnsi="Arial" w:cs="Arial"/>
                      <w:iCs/>
                      <w:sz w:val="18"/>
                      <w:szCs w:val="18"/>
                    </w:rPr>
                  </w:pPr>
                  <w:r w:rsidRPr="00180F97">
                    <w:rPr>
                      <w:rFonts w:ascii="Arial" w:hAnsi="Arial" w:cs="Arial"/>
                      <w:iCs/>
                      <w:sz w:val="18"/>
                      <w:szCs w:val="18"/>
                    </w:rPr>
                    <w:t># of children in poverty</w:t>
                  </w:r>
                </w:p>
              </w:tc>
              <w:tc>
                <w:tcPr>
                  <w:tcW w:w="2880" w:type="dxa"/>
                  <w:tcBorders>
                    <w:top w:val="single" w:sz="4" w:space="0" w:color="auto"/>
                    <w:bottom w:val="single" w:sz="4" w:space="0" w:color="auto"/>
                  </w:tcBorders>
                  <w:shd w:val="clear" w:color="auto" w:fill="FFFFFF" w:themeFill="background1"/>
                </w:tcPr>
                <w:p w14:paraId="2105B37E" w14:textId="02270FAB" w:rsidR="00387A0A" w:rsidRPr="00180F97" w:rsidRDefault="0014331D" w:rsidP="00387A0A">
                  <w:pPr>
                    <w:rPr>
                      <w:rFonts w:ascii="Arial" w:hAnsi="Arial" w:cs="Arial"/>
                      <w:bCs/>
                      <w:iCs/>
                      <w:sz w:val="18"/>
                      <w:szCs w:val="18"/>
                    </w:rPr>
                  </w:pPr>
                  <w:r w:rsidRPr="00180F97">
                    <w:rPr>
                      <w:rFonts w:ascii="Arial" w:hAnsi="Arial" w:cs="Arial"/>
                      <w:bCs/>
                      <w:iCs/>
                      <w:sz w:val="18"/>
                      <w:szCs w:val="18"/>
                    </w:rPr>
                    <w:t>County Health Rankings</w:t>
                  </w:r>
                </w:p>
              </w:tc>
              <w:tc>
                <w:tcPr>
                  <w:tcW w:w="1348" w:type="dxa"/>
                  <w:tcBorders>
                    <w:top w:val="single" w:sz="4" w:space="0" w:color="auto"/>
                    <w:bottom w:val="single" w:sz="4" w:space="0" w:color="auto"/>
                  </w:tcBorders>
                  <w:shd w:val="clear" w:color="auto" w:fill="FFFFFF" w:themeFill="background1"/>
                </w:tcPr>
                <w:p w14:paraId="72C3BA84" w14:textId="5472F17C" w:rsidR="00387A0A" w:rsidRPr="00A01313" w:rsidRDefault="00A01313" w:rsidP="00387A0A">
                  <w:pPr>
                    <w:rPr>
                      <w:rFonts w:ascii="Arial" w:hAnsi="Arial" w:cs="Arial"/>
                      <w:bCs/>
                      <w:iCs/>
                      <w:sz w:val="18"/>
                      <w:szCs w:val="18"/>
                    </w:rPr>
                  </w:pPr>
                  <w:r w:rsidRPr="00A01313">
                    <w:rPr>
                      <w:rFonts w:ascii="Arial" w:hAnsi="Arial" w:cs="Arial"/>
                      <w:bCs/>
                      <w:iCs/>
                      <w:sz w:val="18"/>
                      <w:szCs w:val="18"/>
                    </w:rPr>
                    <w:t>Annual</w:t>
                  </w:r>
                </w:p>
              </w:tc>
            </w:tr>
            <w:tr w:rsidR="00A01313" w:rsidRPr="00BB3157" w14:paraId="7EACD2DC" w14:textId="77777777" w:rsidTr="00A01313">
              <w:tc>
                <w:tcPr>
                  <w:tcW w:w="5897" w:type="dxa"/>
                  <w:tcBorders>
                    <w:top w:val="single" w:sz="4" w:space="0" w:color="auto"/>
                    <w:bottom w:val="single" w:sz="4" w:space="0" w:color="auto"/>
                  </w:tcBorders>
                  <w:shd w:val="clear" w:color="auto" w:fill="FFFFFF" w:themeFill="background1"/>
                </w:tcPr>
                <w:p w14:paraId="36A4971A" w14:textId="2C4BC2FC" w:rsidR="00A01313" w:rsidRPr="00180F97" w:rsidRDefault="00A01313" w:rsidP="00A01313">
                  <w:pPr>
                    <w:rPr>
                      <w:rFonts w:ascii="Arial" w:hAnsi="Arial" w:cs="Arial"/>
                      <w:bCs/>
                      <w:iCs/>
                      <w:sz w:val="18"/>
                      <w:szCs w:val="18"/>
                    </w:rPr>
                  </w:pPr>
                  <w:r w:rsidRPr="00180F97">
                    <w:rPr>
                      <w:rFonts w:ascii="Arial" w:hAnsi="Arial" w:cs="Arial"/>
                      <w:bCs/>
                      <w:iCs/>
                      <w:sz w:val="18"/>
                      <w:szCs w:val="18"/>
                    </w:rPr>
                    <w:t># of head start children who are homeless</w:t>
                  </w:r>
                </w:p>
              </w:tc>
              <w:tc>
                <w:tcPr>
                  <w:tcW w:w="2880" w:type="dxa"/>
                  <w:tcBorders>
                    <w:top w:val="single" w:sz="4" w:space="0" w:color="auto"/>
                    <w:bottom w:val="single" w:sz="4" w:space="0" w:color="auto"/>
                  </w:tcBorders>
                  <w:shd w:val="clear" w:color="auto" w:fill="FFFFFF" w:themeFill="background1"/>
                </w:tcPr>
                <w:p w14:paraId="63459A82" w14:textId="0B070270" w:rsidR="00A01313" w:rsidRPr="00180F97" w:rsidRDefault="00A01313" w:rsidP="00A01313">
                  <w:pPr>
                    <w:rPr>
                      <w:rFonts w:ascii="Arial" w:hAnsi="Arial" w:cs="Arial"/>
                      <w:bCs/>
                      <w:iCs/>
                      <w:sz w:val="18"/>
                      <w:szCs w:val="18"/>
                    </w:rPr>
                  </w:pPr>
                  <w:r w:rsidRPr="00180F97">
                    <w:rPr>
                      <w:rFonts w:ascii="Arial" w:hAnsi="Arial" w:cs="Arial"/>
                      <w:bCs/>
                      <w:iCs/>
                      <w:sz w:val="18"/>
                      <w:szCs w:val="18"/>
                    </w:rPr>
                    <w:t>North Iowa Community Action Data</w:t>
                  </w:r>
                </w:p>
              </w:tc>
              <w:tc>
                <w:tcPr>
                  <w:tcW w:w="1348" w:type="dxa"/>
                  <w:tcBorders>
                    <w:top w:val="single" w:sz="4" w:space="0" w:color="auto"/>
                    <w:bottom w:val="single" w:sz="4" w:space="0" w:color="auto"/>
                  </w:tcBorders>
                  <w:shd w:val="clear" w:color="auto" w:fill="FFFFFF" w:themeFill="background1"/>
                </w:tcPr>
                <w:p w14:paraId="004553CF" w14:textId="3EC73986" w:rsidR="00A01313" w:rsidRPr="00180F97" w:rsidRDefault="00A01313" w:rsidP="00A01313">
                  <w:pPr>
                    <w:rPr>
                      <w:rFonts w:ascii="Arial" w:hAnsi="Arial" w:cs="Arial"/>
                      <w:b/>
                      <w:iCs/>
                      <w:sz w:val="18"/>
                      <w:szCs w:val="18"/>
                    </w:rPr>
                  </w:pPr>
                  <w:r w:rsidRPr="00A01313">
                    <w:rPr>
                      <w:rFonts w:ascii="Arial" w:hAnsi="Arial" w:cs="Arial"/>
                      <w:bCs/>
                      <w:iCs/>
                      <w:sz w:val="18"/>
                      <w:szCs w:val="18"/>
                    </w:rPr>
                    <w:t>Annual</w:t>
                  </w:r>
                </w:p>
              </w:tc>
            </w:tr>
          </w:tbl>
          <w:p w14:paraId="45692CE8" w14:textId="77777777" w:rsidR="00AF651F" w:rsidRPr="00401032" w:rsidRDefault="00AF651F" w:rsidP="00401032">
            <w:pPr>
              <w:rPr>
                <w:rFonts w:asciiTheme="majorHAnsi" w:hAnsiTheme="majorHAnsi" w:cstheme="majorHAnsi"/>
                <w:sz w:val="20"/>
                <w:szCs w:val="20"/>
              </w:rPr>
            </w:pPr>
          </w:p>
          <w:tbl>
            <w:tblPr>
              <w:tblStyle w:val="TableGrid"/>
              <w:tblW w:w="10188" w:type="dxa"/>
              <w:tblLook w:val="04A0" w:firstRow="1" w:lastRow="0" w:firstColumn="1" w:lastColumn="0" w:noHBand="0" w:noVBand="1"/>
            </w:tblPr>
            <w:tblGrid>
              <w:gridCol w:w="738"/>
              <w:gridCol w:w="4439"/>
              <w:gridCol w:w="5011"/>
            </w:tblGrid>
            <w:tr w:rsidR="00226912" w:rsidRPr="00415331" w14:paraId="6B218027" w14:textId="77777777" w:rsidTr="00E315FE">
              <w:trPr>
                <w:trHeight w:val="377"/>
              </w:trPr>
              <w:tc>
                <w:tcPr>
                  <w:tcW w:w="10188" w:type="dxa"/>
                  <w:gridSpan w:val="3"/>
                  <w:shd w:val="clear" w:color="auto" w:fill="A4DDF4" w:themeFill="accent1" w:themeFillTint="66"/>
                </w:tcPr>
                <w:p w14:paraId="514BFC79" w14:textId="5356434D" w:rsidR="00226912" w:rsidRPr="00415331" w:rsidRDefault="00226912" w:rsidP="00226912">
                  <w:pPr>
                    <w:rPr>
                      <w:rFonts w:ascii="Arial" w:hAnsi="Arial" w:cs="Arial"/>
                      <w:b/>
                      <w:sz w:val="20"/>
                      <w:szCs w:val="20"/>
                    </w:rPr>
                  </w:pPr>
                  <w:r w:rsidRPr="00415331">
                    <w:rPr>
                      <w:rFonts w:ascii="Arial" w:hAnsi="Arial" w:cs="Arial"/>
                      <w:b/>
                      <w:sz w:val="20"/>
                      <w:szCs w:val="20"/>
                    </w:rPr>
                    <w:t>ALIGNMENT WITH</w:t>
                  </w:r>
                  <w:r w:rsidR="00D16999">
                    <w:rPr>
                      <w:rFonts w:ascii="Arial" w:hAnsi="Arial" w:cs="Arial"/>
                      <w:b/>
                      <w:sz w:val="20"/>
                      <w:szCs w:val="20"/>
                    </w:rPr>
                    <w:t xml:space="preserve"> </w:t>
                  </w:r>
                  <w:r w:rsidRPr="00415331">
                    <w:rPr>
                      <w:rFonts w:ascii="Arial" w:hAnsi="Arial" w:cs="Arial"/>
                      <w:b/>
                      <w:sz w:val="20"/>
                      <w:szCs w:val="20"/>
                    </w:rPr>
                    <w:t>NATIONAL PRIORITIES</w:t>
                  </w:r>
                </w:p>
              </w:tc>
            </w:tr>
            <w:tr w:rsidR="003C3A5F" w:rsidRPr="00415331" w14:paraId="59503E4C" w14:textId="77777777" w:rsidTr="00D16999">
              <w:tc>
                <w:tcPr>
                  <w:tcW w:w="738" w:type="dxa"/>
                </w:tcPr>
                <w:p w14:paraId="7F3E3BF8" w14:textId="77777777" w:rsidR="003C3A5F" w:rsidRPr="00415331" w:rsidRDefault="003C3A5F" w:rsidP="00226912">
                  <w:pPr>
                    <w:rPr>
                      <w:rFonts w:ascii="Arial" w:hAnsi="Arial" w:cs="Arial"/>
                      <w:b/>
                      <w:sz w:val="20"/>
                      <w:szCs w:val="20"/>
                    </w:rPr>
                  </w:pPr>
                  <w:r w:rsidRPr="00415331">
                    <w:rPr>
                      <w:rFonts w:ascii="Arial" w:hAnsi="Arial" w:cs="Arial"/>
                      <w:b/>
                      <w:sz w:val="20"/>
                      <w:szCs w:val="20"/>
                    </w:rPr>
                    <w:t>Obj #</w:t>
                  </w:r>
                </w:p>
              </w:tc>
              <w:tc>
                <w:tcPr>
                  <w:tcW w:w="4439" w:type="dxa"/>
                </w:tcPr>
                <w:p w14:paraId="4CA84DFA" w14:textId="5385E1C7" w:rsidR="003C3A5F" w:rsidRPr="00415331" w:rsidRDefault="003C3A5F" w:rsidP="00226912">
                  <w:pPr>
                    <w:rPr>
                      <w:rFonts w:ascii="Arial" w:hAnsi="Arial" w:cs="Arial"/>
                      <w:b/>
                      <w:sz w:val="20"/>
                      <w:szCs w:val="20"/>
                    </w:rPr>
                  </w:pPr>
                  <w:r w:rsidRPr="00415331">
                    <w:rPr>
                      <w:rFonts w:ascii="Arial" w:hAnsi="Arial" w:cs="Arial"/>
                      <w:b/>
                      <w:sz w:val="20"/>
                      <w:szCs w:val="20"/>
                    </w:rPr>
                    <w:t>Healthy People 20</w:t>
                  </w:r>
                  <w:r>
                    <w:rPr>
                      <w:rFonts w:ascii="Arial" w:hAnsi="Arial" w:cs="Arial"/>
                      <w:b/>
                      <w:sz w:val="20"/>
                      <w:szCs w:val="20"/>
                    </w:rPr>
                    <w:t>3</w:t>
                  </w:r>
                  <w:r w:rsidRPr="00415331">
                    <w:rPr>
                      <w:rFonts w:ascii="Arial" w:hAnsi="Arial" w:cs="Arial"/>
                      <w:b/>
                      <w:sz w:val="20"/>
                      <w:szCs w:val="20"/>
                    </w:rPr>
                    <w:t>0</w:t>
                  </w:r>
                </w:p>
              </w:tc>
              <w:tc>
                <w:tcPr>
                  <w:tcW w:w="5011" w:type="dxa"/>
                </w:tcPr>
                <w:p w14:paraId="6FC4507A" w14:textId="77777777" w:rsidR="003C3A5F" w:rsidRPr="00415331" w:rsidRDefault="003C3A5F" w:rsidP="00226912">
                  <w:pPr>
                    <w:rPr>
                      <w:rFonts w:ascii="Arial" w:hAnsi="Arial" w:cs="Arial"/>
                      <w:b/>
                      <w:sz w:val="20"/>
                      <w:szCs w:val="20"/>
                    </w:rPr>
                  </w:pPr>
                  <w:r w:rsidRPr="00415331">
                    <w:rPr>
                      <w:rFonts w:ascii="Arial" w:hAnsi="Arial" w:cs="Arial"/>
                      <w:b/>
                      <w:sz w:val="20"/>
                      <w:szCs w:val="20"/>
                    </w:rPr>
                    <w:t>National Prevention Strategy</w:t>
                  </w:r>
                </w:p>
              </w:tc>
            </w:tr>
            <w:tr w:rsidR="003C3A5F" w:rsidRPr="00415331" w14:paraId="49A5AF2C" w14:textId="77777777" w:rsidTr="00D16999">
              <w:tc>
                <w:tcPr>
                  <w:tcW w:w="738" w:type="dxa"/>
                </w:tcPr>
                <w:p w14:paraId="7672CBB0" w14:textId="77777777" w:rsidR="003C3A5F" w:rsidRPr="00180F97" w:rsidRDefault="003C3A5F" w:rsidP="00226912">
                  <w:pPr>
                    <w:rPr>
                      <w:rFonts w:ascii="Arial" w:hAnsi="Arial" w:cs="Arial"/>
                      <w:i/>
                      <w:sz w:val="18"/>
                      <w:szCs w:val="18"/>
                    </w:rPr>
                  </w:pPr>
                  <w:r w:rsidRPr="00180F97">
                    <w:rPr>
                      <w:rFonts w:ascii="Arial" w:hAnsi="Arial" w:cs="Arial"/>
                      <w:i/>
                      <w:sz w:val="18"/>
                      <w:szCs w:val="18"/>
                    </w:rPr>
                    <w:t>1</w:t>
                  </w:r>
                </w:p>
              </w:tc>
              <w:tc>
                <w:tcPr>
                  <w:tcW w:w="4439" w:type="dxa"/>
                </w:tcPr>
                <w:p w14:paraId="044A6925" w14:textId="5C64773F" w:rsidR="003C3A5F" w:rsidRPr="00180F97" w:rsidRDefault="003C3A5F" w:rsidP="00226912">
                  <w:pPr>
                    <w:rPr>
                      <w:rFonts w:ascii="Arial" w:hAnsi="Arial" w:cs="Arial"/>
                      <w:i/>
                      <w:sz w:val="18"/>
                      <w:szCs w:val="18"/>
                    </w:rPr>
                  </w:pPr>
                  <w:r w:rsidRPr="00180F97">
                    <w:rPr>
                      <w:rFonts w:ascii="Arial" w:hAnsi="Arial" w:cs="Arial"/>
                      <w:i/>
                      <w:sz w:val="18"/>
                      <w:szCs w:val="18"/>
                    </w:rPr>
                    <w:t>Reduce the proportion of people living in poverty</w:t>
                  </w:r>
                </w:p>
              </w:tc>
              <w:tc>
                <w:tcPr>
                  <w:tcW w:w="5011" w:type="dxa"/>
                </w:tcPr>
                <w:p w14:paraId="35B05B27" w14:textId="153F9D42" w:rsidR="003C3A5F" w:rsidRPr="00180F97" w:rsidRDefault="003C3A5F" w:rsidP="00226912">
                  <w:pPr>
                    <w:rPr>
                      <w:rFonts w:ascii="Arial" w:hAnsi="Arial" w:cs="Arial"/>
                      <w:i/>
                      <w:sz w:val="18"/>
                      <w:szCs w:val="18"/>
                    </w:rPr>
                  </w:pPr>
                </w:p>
              </w:tc>
            </w:tr>
            <w:tr w:rsidR="003C3A5F" w:rsidRPr="00415331" w14:paraId="161D5204" w14:textId="77777777" w:rsidTr="00D16999">
              <w:tc>
                <w:tcPr>
                  <w:tcW w:w="738" w:type="dxa"/>
                </w:tcPr>
                <w:p w14:paraId="743E1A2D" w14:textId="77777777" w:rsidR="003C3A5F" w:rsidRPr="00180F97" w:rsidRDefault="003C3A5F" w:rsidP="00226912">
                  <w:pPr>
                    <w:rPr>
                      <w:rFonts w:ascii="Arial" w:hAnsi="Arial" w:cs="Arial"/>
                      <w:i/>
                      <w:sz w:val="18"/>
                      <w:szCs w:val="18"/>
                    </w:rPr>
                  </w:pPr>
                  <w:r w:rsidRPr="00180F97">
                    <w:rPr>
                      <w:rFonts w:ascii="Arial" w:hAnsi="Arial" w:cs="Arial"/>
                      <w:i/>
                      <w:sz w:val="18"/>
                      <w:szCs w:val="18"/>
                    </w:rPr>
                    <w:t>2</w:t>
                  </w:r>
                </w:p>
              </w:tc>
              <w:tc>
                <w:tcPr>
                  <w:tcW w:w="4439" w:type="dxa"/>
                </w:tcPr>
                <w:p w14:paraId="60E70074" w14:textId="77777777" w:rsidR="003C3A5F" w:rsidRPr="00180F97" w:rsidRDefault="003C3A5F" w:rsidP="00226912">
                  <w:pPr>
                    <w:rPr>
                      <w:rFonts w:ascii="Arial" w:hAnsi="Arial" w:cs="Arial"/>
                      <w:i/>
                      <w:sz w:val="18"/>
                      <w:szCs w:val="18"/>
                    </w:rPr>
                  </w:pPr>
                </w:p>
              </w:tc>
              <w:tc>
                <w:tcPr>
                  <w:tcW w:w="5011" w:type="dxa"/>
                </w:tcPr>
                <w:p w14:paraId="19095562" w14:textId="7B134841" w:rsidR="003C3A5F" w:rsidRPr="00180F97" w:rsidRDefault="003C3A5F" w:rsidP="0068410D">
                  <w:pPr>
                    <w:rPr>
                      <w:rFonts w:ascii="Arial" w:hAnsi="Arial" w:cs="Arial"/>
                      <w:i/>
                      <w:sz w:val="18"/>
                      <w:szCs w:val="18"/>
                    </w:rPr>
                  </w:pPr>
                  <w:r w:rsidRPr="00180F97">
                    <w:rPr>
                      <w:rFonts w:ascii="Arial" w:hAnsi="Arial" w:cs="Arial"/>
                      <w:i/>
                      <w:sz w:val="18"/>
                      <w:szCs w:val="18"/>
                    </w:rPr>
                    <w:t>Mental and Emotional Well-being (1 Promote positive early childhood development, including positive parenting and violence-free homes.)</w:t>
                  </w:r>
                </w:p>
              </w:tc>
            </w:tr>
            <w:tr w:rsidR="003C3A5F" w:rsidRPr="00415331" w14:paraId="369DB203" w14:textId="77777777" w:rsidTr="00D16999">
              <w:tc>
                <w:tcPr>
                  <w:tcW w:w="738" w:type="dxa"/>
                </w:tcPr>
                <w:p w14:paraId="7DE02CE1" w14:textId="77777777" w:rsidR="003C3A5F" w:rsidRPr="00180F97" w:rsidRDefault="003C3A5F" w:rsidP="00226912">
                  <w:pPr>
                    <w:rPr>
                      <w:rFonts w:ascii="Arial" w:hAnsi="Arial" w:cs="Arial"/>
                      <w:i/>
                      <w:sz w:val="18"/>
                      <w:szCs w:val="18"/>
                    </w:rPr>
                  </w:pPr>
                  <w:r w:rsidRPr="00180F97">
                    <w:rPr>
                      <w:rFonts w:ascii="Arial" w:hAnsi="Arial" w:cs="Arial"/>
                      <w:i/>
                      <w:sz w:val="18"/>
                      <w:szCs w:val="18"/>
                    </w:rPr>
                    <w:t>3</w:t>
                  </w:r>
                </w:p>
              </w:tc>
              <w:tc>
                <w:tcPr>
                  <w:tcW w:w="4439" w:type="dxa"/>
                </w:tcPr>
                <w:p w14:paraId="13DD75C9" w14:textId="204950D4" w:rsidR="003C3A5F" w:rsidRPr="00180F97" w:rsidRDefault="003C3A5F" w:rsidP="00226912">
                  <w:pPr>
                    <w:rPr>
                      <w:rFonts w:ascii="Arial" w:hAnsi="Arial" w:cs="Arial"/>
                      <w:i/>
                      <w:sz w:val="18"/>
                      <w:szCs w:val="18"/>
                      <w:highlight w:val="yellow"/>
                    </w:rPr>
                  </w:pPr>
                </w:p>
              </w:tc>
              <w:tc>
                <w:tcPr>
                  <w:tcW w:w="5011" w:type="dxa"/>
                </w:tcPr>
                <w:p w14:paraId="6F3D7DD5" w14:textId="77777777" w:rsidR="003C3A5F" w:rsidRPr="00B4188F" w:rsidRDefault="003C3A5F" w:rsidP="00B4188F">
                  <w:pPr>
                    <w:rPr>
                      <w:rFonts w:ascii="Arial" w:hAnsi="Arial" w:cs="Arial"/>
                      <w:i/>
                      <w:sz w:val="18"/>
                      <w:szCs w:val="18"/>
                    </w:rPr>
                  </w:pPr>
                  <w:r w:rsidRPr="00B4188F">
                    <w:rPr>
                      <w:rFonts w:ascii="Arial" w:hAnsi="Arial" w:cs="Arial"/>
                      <w:i/>
                      <w:sz w:val="18"/>
                      <w:szCs w:val="18"/>
                    </w:rPr>
                    <w:t>Reduce barriers to accessing clinical and</w:t>
                  </w:r>
                </w:p>
                <w:p w14:paraId="25114227" w14:textId="77777777" w:rsidR="003C3A5F" w:rsidRPr="00B4188F" w:rsidRDefault="003C3A5F" w:rsidP="00B4188F">
                  <w:pPr>
                    <w:rPr>
                      <w:rFonts w:ascii="Arial" w:hAnsi="Arial" w:cs="Arial"/>
                      <w:i/>
                      <w:sz w:val="18"/>
                      <w:szCs w:val="18"/>
                    </w:rPr>
                  </w:pPr>
                  <w:r w:rsidRPr="00B4188F">
                    <w:rPr>
                      <w:rFonts w:ascii="Arial" w:hAnsi="Arial" w:cs="Arial"/>
                      <w:i/>
                      <w:sz w:val="18"/>
                      <w:szCs w:val="18"/>
                    </w:rPr>
                    <w:t>community preventive services, especially</w:t>
                  </w:r>
                </w:p>
                <w:p w14:paraId="31FC4988" w14:textId="11C3D183" w:rsidR="003C3A5F" w:rsidRPr="00180F97" w:rsidRDefault="003C3A5F" w:rsidP="00226912">
                  <w:pPr>
                    <w:rPr>
                      <w:rFonts w:ascii="Arial" w:hAnsi="Arial" w:cs="Arial"/>
                      <w:i/>
                      <w:sz w:val="18"/>
                      <w:szCs w:val="18"/>
                    </w:rPr>
                  </w:pPr>
                  <w:r w:rsidRPr="00B4188F">
                    <w:rPr>
                      <w:rFonts w:ascii="Arial" w:hAnsi="Arial" w:cs="Arial"/>
                      <w:i/>
                      <w:sz w:val="18"/>
                      <w:szCs w:val="18"/>
                    </w:rPr>
                    <w:t>among populations at greatest risk.</w:t>
                  </w:r>
                </w:p>
              </w:tc>
            </w:tr>
            <w:tr w:rsidR="003C3A5F" w:rsidRPr="00415331" w14:paraId="5C94A49B" w14:textId="77777777" w:rsidTr="00D16999">
              <w:tc>
                <w:tcPr>
                  <w:tcW w:w="738" w:type="dxa"/>
                </w:tcPr>
                <w:p w14:paraId="23CBE4A6" w14:textId="384FE897" w:rsidR="003C3A5F" w:rsidRPr="00180F97" w:rsidRDefault="00A01313" w:rsidP="00226912">
                  <w:pPr>
                    <w:rPr>
                      <w:rFonts w:ascii="Arial" w:hAnsi="Arial" w:cs="Arial"/>
                      <w:i/>
                      <w:sz w:val="18"/>
                      <w:szCs w:val="18"/>
                    </w:rPr>
                  </w:pPr>
                  <w:r>
                    <w:rPr>
                      <w:rFonts w:ascii="Arial" w:hAnsi="Arial" w:cs="Arial"/>
                      <w:i/>
                      <w:sz w:val="18"/>
                      <w:szCs w:val="18"/>
                    </w:rPr>
                    <w:t>4</w:t>
                  </w:r>
                </w:p>
              </w:tc>
              <w:tc>
                <w:tcPr>
                  <w:tcW w:w="4439" w:type="dxa"/>
                </w:tcPr>
                <w:p w14:paraId="4DB64B2B" w14:textId="49D6B9B4" w:rsidR="003C3A5F" w:rsidRPr="00180F97" w:rsidRDefault="003C3A5F" w:rsidP="00226912">
                  <w:pPr>
                    <w:rPr>
                      <w:rFonts w:ascii="Arial" w:hAnsi="Arial" w:cs="Arial"/>
                      <w:i/>
                      <w:sz w:val="18"/>
                      <w:szCs w:val="18"/>
                    </w:rPr>
                  </w:pPr>
                  <w:r w:rsidRPr="00180F97">
                    <w:rPr>
                      <w:rFonts w:ascii="Arial" w:hAnsi="Arial" w:cs="Arial"/>
                      <w:i/>
                      <w:sz w:val="18"/>
                      <w:szCs w:val="18"/>
                    </w:rPr>
                    <w:t>Increase the proportion of children whose parents read to them at least 4 days per week</w:t>
                  </w:r>
                </w:p>
              </w:tc>
              <w:tc>
                <w:tcPr>
                  <w:tcW w:w="5011" w:type="dxa"/>
                </w:tcPr>
                <w:p w14:paraId="656E8942" w14:textId="77777777" w:rsidR="003C3A5F" w:rsidRPr="00180F97" w:rsidRDefault="003C3A5F" w:rsidP="00226912">
                  <w:pPr>
                    <w:rPr>
                      <w:rFonts w:ascii="Arial" w:hAnsi="Arial" w:cs="Arial"/>
                      <w:i/>
                      <w:sz w:val="18"/>
                      <w:szCs w:val="18"/>
                    </w:rPr>
                  </w:pPr>
                </w:p>
              </w:tc>
            </w:tr>
          </w:tbl>
          <w:p w14:paraId="079C1202" w14:textId="77777777" w:rsidR="00180F97" w:rsidRDefault="00180F97" w:rsidP="00401032">
            <w:pPr>
              <w:rPr>
                <w:rFonts w:ascii="Gotham Bold" w:hAnsi="Gotham Bold"/>
                <w:sz w:val="22"/>
                <w:szCs w:val="22"/>
              </w:rPr>
            </w:pPr>
          </w:p>
          <w:tbl>
            <w:tblPr>
              <w:tblStyle w:val="TableGrid"/>
              <w:tblW w:w="10188" w:type="dxa"/>
              <w:tblLook w:val="04A0" w:firstRow="1" w:lastRow="0" w:firstColumn="1" w:lastColumn="0" w:noHBand="0" w:noVBand="1"/>
            </w:tblPr>
            <w:tblGrid>
              <w:gridCol w:w="10188"/>
            </w:tblGrid>
            <w:tr w:rsidR="00226912" w:rsidRPr="00415331" w14:paraId="1B7A1BCA" w14:textId="77777777" w:rsidTr="00E315FE">
              <w:tc>
                <w:tcPr>
                  <w:tcW w:w="10188" w:type="dxa"/>
                  <w:shd w:val="clear" w:color="auto" w:fill="A4DDF4" w:themeFill="accent1" w:themeFillTint="66"/>
                </w:tcPr>
                <w:p w14:paraId="2FF31505" w14:textId="77777777" w:rsidR="00226912" w:rsidRPr="00415331" w:rsidRDefault="00226912" w:rsidP="00226912">
                  <w:pPr>
                    <w:rPr>
                      <w:rFonts w:ascii="Arial" w:hAnsi="Arial" w:cs="Arial"/>
                      <w:b/>
                      <w:sz w:val="20"/>
                      <w:szCs w:val="20"/>
                    </w:rPr>
                  </w:pPr>
                  <w:r w:rsidRPr="00415331">
                    <w:rPr>
                      <w:rFonts w:ascii="Arial" w:hAnsi="Arial" w:cs="Arial"/>
                      <w:b/>
                      <w:sz w:val="20"/>
                      <w:szCs w:val="20"/>
                    </w:rPr>
                    <w:t>DESCRIBE PLANS FOR SUSTAINING ACTION</w:t>
                  </w:r>
                </w:p>
              </w:tc>
            </w:tr>
            <w:tr w:rsidR="00226912" w:rsidRPr="00415331" w14:paraId="382037D4" w14:textId="77777777" w:rsidTr="00D16C02">
              <w:trPr>
                <w:trHeight w:val="1205"/>
              </w:trPr>
              <w:tc>
                <w:tcPr>
                  <w:tcW w:w="10188" w:type="dxa"/>
                </w:tcPr>
                <w:p w14:paraId="403CF0F2" w14:textId="147CCE38" w:rsidR="00226912" w:rsidRPr="00CC797E" w:rsidRDefault="0044799D" w:rsidP="0044799D">
                  <w:pPr>
                    <w:pStyle w:val="ListParagraph"/>
                    <w:numPr>
                      <w:ilvl w:val="0"/>
                      <w:numId w:val="23"/>
                    </w:numPr>
                    <w:rPr>
                      <w:rFonts w:ascii="Arial" w:hAnsi="Arial" w:cs="Arial"/>
                      <w:bCs/>
                      <w:sz w:val="20"/>
                      <w:szCs w:val="20"/>
                    </w:rPr>
                  </w:pPr>
                  <w:r w:rsidRPr="00CC797E">
                    <w:rPr>
                      <w:rFonts w:ascii="Arial" w:hAnsi="Arial" w:cs="Arial"/>
                      <w:bCs/>
                      <w:sz w:val="20"/>
                      <w:szCs w:val="20"/>
                    </w:rPr>
                    <w:t>Seek funding for coordinated entry</w:t>
                  </w:r>
                  <w:r w:rsidR="00D16C02" w:rsidRPr="00CC797E">
                    <w:rPr>
                      <w:rFonts w:ascii="Arial" w:hAnsi="Arial" w:cs="Arial"/>
                      <w:bCs/>
                      <w:sz w:val="20"/>
                      <w:szCs w:val="20"/>
                    </w:rPr>
                    <w:t xml:space="preserve"> and staffing to increase capacity for in-home visitation. (1:1 relationship building is ke</w:t>
                  </w:r>
                  <w:r w:rsidR="00C413FD">
                    <w:rPr>
                      <w:rFonts w:ascii="Arial" w:hAnsi="Arial" w:cs="Arial"/>
                      <w:bCs/>
                      <w:sz w:val="20"/>
                      <w:szCs w:val="20"/>
                    </w:rPr>
                    <w:t>y</w:t>
                  </w:r>
                  <w:r w:rsidR="00D16C02" w:rsidRPr="00CC797E">
                    <w:rPr>
                      <w:rFonts w:ascii="Arial" w:hAnsi="Arial" w:cs="Arial"/>
                      <w:bCs/>
                      <w:sz w:val="20"/>
                      <w:szCs w:val="20"/>
                    </w:rPr>
                    <w:t xml:space="preserve"> to lasting change). </w:t>
                  </w:r>
                </w:p>
                <w:p w14:paraId="4959E33E" w14:textId="03E6BF67" w:rsidR="0044799D" w:rsidRPr="00CC797E" w:rsidRDefault="00340997" w:rsidP="0044799D">
                  <w:pPr>
                    <w:pStyle w:val="ListParagraph"/>
                    <w:numPr>
                      <w:ilvl w:val="0"/>
                      <w:numId w:val="23"/>
                    </w:numPr>
                    <w:rPr>
                      <w:rFonts w:ascii="Arial" w:hAnsi="Arial" w:cs="Arial"/>
                      <w:bCs/>
                      <w:sz w:val="20"/>
                      <w:szCs w:val="20"/>
                    </w:rPr>
                  </w:pPr>
                  <w:r w:rsidRPr="00CC797E">
                    <w:rPr>
                      <w:rFonts w:ascii="Arial" w:hAnsi="Arial" w:cs="Arial"/>
                      <w:bCs/>
                      <w:sz w:val="20"/>
                      <w:szCs w:val="20"/>
                    </w:rPr>
                    <w:t>Advocate for increas</w:t>
                  </w:r>
                  <w:r w:rsidR="00E64875">
                    <w:rPr>
                      <w:rFonts w:ascii="Arial" w:hAnsi="Arial" w:cs="Arial"/>
                      <w:bCs/>
                      <w:sz w:val="20"/>
                      <w:szCs w:val="20"/>
                    </w:rPr>
                    <w:t>ed</w:t>
                  </w:r>
                  <w:r w:rsidRPr="00CC797E">
                    <w:rPr>
                      <w:rFonts w:ascii="Arial" w:hAnsi="Arial" w:cs="Arial"/>
                      <w:bCs/>
                      <w:sz w:val="20"/>
                      <w:szCs w:val="20"/>
                    </w:rPr>
                    <w:t xml:space="preserve"> funding for the Child Care and Development Block Grant</w:t>
                  </w:r>
                </w:p>
                <w:p w14:paraId="3688C5FC" w14:textId="16EB9553" w:rsidR="00D16C02" w:rsidRPr="0044799D" w:rsidRDefault="00D16C02" w:rsidP="0044799D">
                  <w:pPr>
                    <w:pStyle w:val="ListParagraph"/>
                    <w:numPr>
                      <w:ilvl w:val="0"/>
                      <w:numId w:val="23"/>
                    </w:numPr>
                    <w:rPr>
                      <w:rFonts w:ascii="Arial" w:hAnsi="Arial" w:cs="Arial"/>
                      <w:b/>
                    </w:rPr>
                  </w:pPr>
                  <w:r w:rsidRPr="00CC797E">
                    <w:rPr>
                      <w:rFonts w:ascii="Arial" w:hAnsi="Arial" w:cs="Arial"/>
                      <w:bCs/>
                      <w:sz w:val="20"/>
                      <w:szCs w:val="20"/>
                    </w:rPr>
                    <w:t>Connect with the existing Partners for Children Coalition to close gaps regarding childhood issues and address policies on an annual basis</w:t>
                  </w:r>
                </w:p>
              </w:tc>
            </w:tr>
          </w:tbl>
          <w:p w14:paraId="7D14E4E5" w14:textId="3291648C" w:rsidR="00180F97" w:rsidRDefault="00180F97" w:rsidP="00401032">
            <w:pPr>
              <w:rPr>
                <w:rFonts w:ascii="Gotham Bold" w:hAnsi="Gotham Bold"/>
                <w:sz w:val="22"/>
                <w:szCs w:val="22"/>
              </w:rPr>
            </w:pPr>
          </w:p>
          <w:p w14:paraId="0ECB221C" w14:textId="77777777" w:rsidR="005B0CB4" w:rsidRPr="00401032" w:rsidRDefault="005B0CB4" w:rsidP="00401032">
            <w:pPr>
              <w:rPr>
                <w:rFonts w:ascii="Gotham Bold" w:hAnsi="Gotham Bold"/>
                <w:sz w:val="22"/>
                <w:szCs w:val="22"/>
              </w:rPr>
            </w:pPr>
          </w:p>
          <w:p w14:paraId="6129B43D" w14:textId="69F5B9FE" w:rsidR="00491F4E" w:rsidRPr="00401032" w:rsidRDefault="00A32B7C" w:rsidP="003C672D">
            <w:pPr>
              <w:pStyle w:val="Heading2"/>
            </w:pPr>
            <w:bookmarkStart w:id="24" w:name="_Toc80362238"/>
            <w:r w:rsidRPr="00401032">
              <w:t xml:space="preserve">Priority 3: </w:t>
            </w:r>
            <w:r w:rsidR="00491F4E" w:rsidRPr="00401032">
              <w:t>Housing</w:t>
            </w:r>
            <w:bookmarkEnd w:id="24"/>
          </w:p>
          <w:p w14:paraId="6768619E" w14:textId="2952A6C6" w:rsidR="00401032" w:rsidRDefault="00EC1150" w:rsidP="00401032">
            <w:pPr>
              <w:rPr>
                <w:rFonts w:asciiTheme="majorHAnsi" w:hAnsiTheme="majorHAnsi" w:cstheme="majorHAnsi"/>
                <w:sz w:val="20"/>
                <w:szCs w:val="20"/>
              </w:rPr>
            </w:pPr>
            <w:r>
              <w:rPr>
                <w:rFonts w:asciiTheme="majorHAnsi" w:hAnsiTheme="majorHAnsi" w:cstheme="majorHAnsi"/>
                <w:sz w:val="20"/>
                <w:szCs w:val="20"/>
              </w:rPr>
              <w:t xml:space="preserve">Housing is a foundational element in an individual’s health outcomes. There was a lot of discussion of how the lack of stable, safe housing can contribute to many other problems such as poverty, homelessness, educational disparities, and health issues. </w:t>
            </w:r>
            <w:r w:rsidR="00FF70F1">
              <w:rPr>
                <w:rFonts w:asciiTheme="majorHAnsi" w:hAnsiTheme="majorHAnsi" w:cstheme="majorHAnsi"/>
                <w:sz w:val="20"/>
                <w:szCs w:val="20"/>
              </w:rPr>
              <w:t>Housing/shelter is a basic need</w:t>
            </w:r>
            <w:r>
              <w:rPr>
                <w:rFonts w:asciiTheme="majorHAnsi" w:hAnsiTheme="majorHAnsi" w:cstheme="majorHAnsi"/>
                <w:sz w:val="20"/>
                <w:szCs w:val="20"/>
              </w:rPr>
              <w:t xml:space="preserve"> and may determine your quality of life</w:t>
            </w:r>
            <w:r w:rsidR="00FF70F1">
              <w:rPr>
                <w:rFonts w:asciiTheme="majorHAnsi" w:hAnsiTheme="majorHAnsi" w:cstheme="majorHAnsi"/>
                <w:sz w:val="20"/>
                <w:szCs w:val="20"/>
              </w:rPr>
              <w:t xml:space="preserve"> and health outcomes</w:t>
            </w:r>
            <w:r>
              <w:rPr>
                <w:rFonts w:asciiTheme="majorHAnsi" w:hAnsiTheme="majorHAnsi" w:cstheme="majorHAnsi"/>
                <w:sz w:val="20"/>
                <w:szCs w:val="20"/>
              </w:rPr>
              <w:t xml:space="preserve">. The </w:t>
            </w:r>
            <w:r w:rsidR="003043C5">
              <w:rPr>
                <w:rFonts w:asciiTheme="majorHAnsi" w:hAnsiTheme="majorHAnsi" w:cstheme="majorHAnsi"/>
                <w:sz w:val="20"/>
                <w:szCs w:val="20"/>
              </w:rPr>
              <w:t xml:space="preserve">Community Health Assessment (CHA) found a need for more quality, </w:t>
            </w:r>
            <w:r w:rsidR="00FF70F1">
              <w:rPr>
                <w:rFonts w:asciiTheme="majorHAnsi" w:hAnsiTheme="majorHAnsi" w:cstheme="majorHAnsi"/>
                <w:sz w:val="20"/>
                <w:szCs w:val="20"/>
              </w:rPr>
              <w:t xml:space="preserve">safe </w:t>
            </w:r>
            <w:r w:rsidR="003043C5">
              <w:rPr>
                <w:rFonts w:asciiTheme="majorHAnsi" w:hAnsiTheme="majorHAnsi" w:cstheme="majorHAnsi"/>
                <w:sz w:val="20"/>
                <w:szCs w:val="20"/>
              </w:rPr>
              <w:t>affordable housing for those in north Iowa</w:t>
            </w:r>
            <w:r w:rsidR="003043C5" w:rsidRPr="003043C5">
              <w:rPr>
                <w:rFonts w:asciiTheme="majorHAnsi" w:hAnsiTheme="majorHAnsi" w:cstheme="majorHAnsi"/>
                <w:sz w:val="20"/>
                <w:szCs w:val="20"/>
              </w:rPr>
              <w:t>.</w:t>
            </w:r>
            <w:r w:rsidR="005B0CB4">
              <w:rPr>
                <w:rFonts w:asciiTheme="majorHAnsi" w:hAnsiTheme="majorHAnsi" w:cstheme="majorHAnsi"/>
                <w:sz w:val="20"/>
                <w:szCs w:val="20"/>
              </w:rPr>
              <w:t xml:space="preserve"> </w:t>
            </w:r>
            <w:r w:rsidR="005B0CB4" w:rsidRPr="005B0CB4">
              <w:rPr>
                <w:rFonts w:asciiTheme="majorHAnsi" w:hAnsiTheme="majorHAnsi" w:cstheme="majorHAnsi"/>
                <w:sz w:val="20"/>
                <w:szCs w:val="20"/>
              </w:rPr>
              <w:t>. Qualifying families and individuals receive subsidies with this programming. Cerro Gordo County has 594 units while Butler has only 29 units. Floyd County and Cerro Gordo are the only ones in</w:t>
            </w:r>
            <w:r w:rsidR="005B0CB4">
              <w:rPr>
                <w:rFonts w:asciiTheme="majorHAnsi" w:hAnsiTheme="majorHAnsi" w:cstheme="majorHAnsi"/>
                <w:sz w:val="20"/>
                <w:szCs w:val="20"/>
              </w:rPr>
              <w:t xml:space="preserve"> the second-highest quartile for assistance.</w:t>
            </w:r>
            <w:r w:rsidR="003043C5" w:rsidRPr="003043C5">
              <w:rPr>
                <w:rFonts w:asciiTheme="majorHAnsi" w:hAnsiTheme="majorHAnsi" w:cstheme="majorHAnsi"/>
                <w:sz w:val="20"/>
                <w:szCs w:val="20"/>
              </w:rPr>
              <w:t xml:space="preserve"> Quality affordable housing is difficult to come by in the region.</w:t>
            </w:r>
          </w:p>
          <w:p w14:paraId="3435426B" w14:textId="33A2AD4A" w:rsidR="00F73362" w:rsidRDefault="003043C5" w:rsidP="00302C54">
            <w:pPr>
              <w:rPr>
                <w:rFonts w:asciiTheme="majorHAnsi" w:hAnsiTheme="majorHAnsi" w:cstheme="majorHAnsi"/>
                <w:sz w:val="20"/>
                <w:szCs w:val="20"/>
              </w:rPr>
            </w:pPr>
            <w:r>
              <w:rPr>
                <w:rFonts w:asciiTheme="majorHAnsi" w:hAnsiTheme="majorHAnsi" w:cstheme="majorHAnsi"/>
                <w:sz w:val="20"/>
                <w:szCs w:val="20"/>
              </w:rPr>
              <w:t xml:space="preserve">Another issue identified in the CHA is the age of housing in north Iowa. </w:t>
            </w:r>
            <w:r w:rsidR="00FF70F1">
              <w:rPr>
                <w:rFonts w:asciiTheme="majorHAnsi" w:hAnsiTheme="majorHAnsi" w:cstheme="majorHAnsi"/>
                <w:sz w:val="20"/>
                <w:szCs w:val="20"/>
              </w:rPr>
              <w:t xml:space="preserve">Our action plans want to give individuals the tools to make improvements on their own homes to save </w:t>
            </w:r>
            <w:r w:rsidR="005B0CB4">
              <w:rPr>
                <w:rFonts w:asciiTheme="majorHAnsi" w:hAnsiTheme="majorHAnsi" w:cstheme="majorHAnsi"/>
                <w:sz w:val="20"/>
                <w:szCs w:val="20"/>
              </w:rPr>
              <w:t>on</w:t>
            </w:r>
            <w:r w:rsidR="00FF70F1">
              <w:rPr>
                <w:rFonts w:asciiTheme="majorHAnsi" w:hAnsiTheme="majorHAnsi" w:cstheme="majorHAnsi"/>
                <w:sz w:val="20"/>
                <w:szCs w:val="20"/>
              </w:rPr>
              <w:t xml:space="preserve"> contractor costs and increase capacity within the community to maintain the older homes. We also plan to work closely with </w:t>
            </w:r>
            <w:r w:rsidR="00F73362">
              <w:rPr>
                <w:rFonts w:asciiTheme="majorHAnsi" w:hAnsiTheme="majorHAnsi" w:cstheme="majorHAnsi"/>
                <w:sz w:val="20"/>
                <w:szCs w:val="20"/>
              </w:rPr>
              <w:t>c</w:t>
            </w:r>
            <w:r w:rsidR="00FF70F1">
              <w:rPr>
                <w:rFonts w:asciiTheme="majorHAnsi" w:hAnsiTheme="majorHAnsi" w:cstheme="majorHAnsi"/>
                <w:sz w:val="20"/>
                <w:szCs w:val="20"/>
              </w:rPr>
              <w:t xml:space="preserve">ity </w:t>
            </w:r>
            <w:r w:rsidR="00F73362">
              <w:rPr>
                <w:rFonts w:asciiTheme="majorHAnsi" w:hAnsiTheme="majorHAnsi" w:cstheme="majorHAnsi"/>
                <w:sz w:val="20"/>
                <w:szCs w:val="20"/>
              </w:rPr>
              <w:t>c</w:t>
            </w:r>
            <w:r w:rsidR="00FF70F1">
              <w:rPr>
                <w:rFonts w:asciiTheme="majorHAnsi" w:hAnsiTheme="majorHAnsi" w:cstheme="majorHAnsi"/>
                <w:sz w:val="20"/>
                <w:szCs w:val="20"/>
              </w:rPr>
              <w:t>lerks in the 10 towns in Cerro Gordo to address the rental enforcement codes/lack</w:t>
            </w:r>
            <w:r w:rsidR="00636BEF">
              <w:rPr>
                <w:rFonts w:asciiTheme="majorHAnsi" w:hAnsiTheme="majorHAnsi" w:cstheme="majorHAnsi"/>
                <w:sz w:val="20"/>
                <w:szCs w:val="20"/>
              </w:rPr>
              <w:t xml:space="preserve"> thereof</w:t>
            </w:r>
            <w:r w:rsidR="00FF70F1">
              <w:rPr>
                <w:rFonts w:asciiTheme="majorHAnsi" w:hAnsiTheme="majorHAnsi" w:cstheme="majorHAnsi"/>
                <w:sz w:val="20"/>
                <w:szCs w:val="20"/>
              </w:rPr>
              <w:t>, to address the issues contributing to the</w:t>
            </w:r>
            <w:r w:rsidR="00636BEF">
              <w:rPr>
                <w:rFonts w:asciiTheme="majorHAnsi" w:hAnsiTheme="majorHAnsi" w:cstheme="majorHAnsi"/>
                <w:sz w:val="20"/>
                <w:szCs w:val="20"/>
              </w:rPr>
              <w:t xml:space="preserve"> rental</w:t>
            </w:r>
            <w:r w:rsidR="00FF70F1">
              <w:rPr>
                <w:rFonts w:asciiTheme="majorHAnsi" w:hAnsiTheme="majorHAnsi" w:cstheme="majorHAnsi"/>
                <w:sz w:val="20"/>
                <w:szCs w:val="20"/>
              </w:rPr>
              <w:t xml:space="preserve"> cost burden</w:t>
            </w:r>
            <w:r w:rsidR="00636BEF">
              <w:rPr>
                <w:rFonts w:asciiTheme="majorHAnsi" w:hAnsiTheme="majorHAnsi" w:cstheme="majorHAnsi"/>
                <w:sz w:val="20"/>
                <w:szCs w:val="20"/>
              </w:rPr>
              <w:t xml:space="preserve"> many families experience to have quality, safe rental homes or apartments.</w:t>
            </w:r>
          </w:p>
          <w:p w14:paraId="25A8FFC2" w14:textId="77777777" w:rsidR="00180F97" w:rsidRPr="00180F97" w:rsidRDefault="00180F97" w:rsidP="00302C54">
            <w:pPr>
              <w:rPr>
                <w:rFonts w:asciiTheme="majorHAnsi" w:hAnsiTheme="majorHAnsi" w:cstheme="majorHAnsi"/>
                <w:sz w:val="20"/>
                <w:szCs w:val="20"/>
              </w:rPr>
            </w:pPr>
          </w:p>
          <w:tbl>
            <w:tblPr>
              <w:tblStyle w:val="TableGrid"/>
              <w:tblW w:w="10134" w:type="dxa"/>
              <w:tblLook w:val="04A0" w:firstRow="1" w:lastRow="0" w:firstColumn="1" w:lastColumn="0" w:noHBand="0" w:noVBand="1"/>
            </w:tblPr>
            <w:tblGrid>
              <w:gridCol w:w="2925"/>
              <w:gridCol w:w="1117"/>
              <w:gridCol w:w="1477"/>
              <w:gridCol w:w="1954"/>
              <w:gridCol w:w="2661"/>
            </w:tblGrid>
            <w:tr w:rsidR="00E6370A" w:rsidRPr="00BB3157" w14:paraId="55EB5EE8" w14:textId="77777777" w:rsidTr="000A10DE">
              <w:trPr>
                <w:trHeight w:val="323"/>
              </w:trPr>
              <w:tc>
                <w:tcPr>
                  <w:tcW w:w="10134" w:type="dxa"/>
                  <w:gridSpan w:val="5"/>
                  <w:tcBorders>
                    <w:top w:val="single" w:sz="4" w:space="0" w:color="auto"/>
                    <w:bottom w:val="single" w:sz="4" w:space="0" w:color="auto"/>
                  </w:tcBorders>
                  <w:shd w:val="clear" w:color="auto" w:fill="DFE3E5" w:themeFill="background2"/>
                </w:tcPr>
                <w:p w14:paraId="03E07B6B" w14:textId="750432F4" w:rsidR="00E6370A" w:rsidRPr="00F1782D" w:rsidRDefault="00E6370A" w:rsidP="00072C02">
                  <w:pPr>
                    <w:rPr>
                      <w:rFonts w:ascii="Arial" w:hAnsi="Arial" w:cs="Arial"/>
                      <w:b/>
                      <w:sz w:val="28"/>
                      <w:szCs w:val="28"/>
                    </w:rPr>
                  </w:pPr>
                  <w:r w:rsidRPr="008B33F1">
                    <w:rPr>
                      <w:rFonts w:ascii="Arial" w:hAnsi="Arial" w:cs="Arial"/>
                      <w:b/>
                      <w:sz w:val="28"/>
                      <w:szCs w:val="28"/>
                    </w:rPr>
                    <w:t>GOAL</w:t>
                  </w:r>
                  <w:r w:rsidR="008B33F1" w:rsidRPr="008B33F1">
                    <w:rPr>
                      <w:rFonts w:ascii="Arial" w:hAnsi="Arial" w:cs="Arial"/>
                      <w:b/>
                      <w:sz w:val="28"/>
                      <w:szCs w:val="28"/>
                    </w:rPr>
                    <w:t xml:space="preserve"> </w:t>
                  </w:r>
                  <w:r w:rsidR="008B33F1">
                    <w:rPr>
                      <w:rFonts w:ascii="Arial" w:hAnsi="Arial" w:cs="Arial"/>
                      <w:b/>
                      <w:sz w:val="28"/>
                      <w:szCs w:val="28"/>
                    </w:rPr>
                    <w:t>#</w:t>
                  </w:r>
                  <w:r w:rsidR="008B33F1" w:rsidRPr="008B33F1">
                    <w:rPr>
                      <w:rFonts w:ascii="Arial" w:hAnsi="Arial" w:cs="Arial"/>
                      <w:b/>
                      <w:sz w:val="28"/>
                      <w:szCs w:val="28"/>
                    </w:rPr>
                    <w:t>3</w:t>
                  </w:r>
                  <w:r w:rsidRPr="008B33F1">
                    <w:rPr>
                      <w:rFonts w:ascii="Arial" w:hAnsi="Arial" w:cs="Arial"/>
                      <w:b/>
                      <w:sz w:val="28"/>
                      <w:szCs w:val="28"/>
                    </w:rPr>
                    <w:t xml:space="preserve">: </w:t>
                  </w:r>
                  <w:r w:rsidR="00F1782D">
                    <w:rPr>
                      <w:rFonts w:ascii="Arial" w:hAnsi="Arial" w:cs="Arial"/>
                      <w:b/>
                      <w:sz w:val="28"/>
                      <w:szCs w:val="28"/>
                    </w:rPr>
                    <w:t xml:space="preserve"> </w:t>
                  </w:r>
                  <w:r w:rsidRPr="008B33F1">
                    <w:rPr>
                      <w:rFonts w:ascii="Arial" w:hAnsi="Arial" w:cs="Arial"/>
                      <w:b/>
                      <w:sz w:val="24"/>
                      <w:szCs w:val="24"/>
                    </w:rPr>
                    <w:t>Increase access to safer</w:t>
                  </w:r>
                  <w:r w:rsidR="008770AC">
                    <w:rPr>
                      <w:rFonts w:ascii="Arial" w:hAnsi="Arial" w:cs="Arial"/>
                      <w:b/>
                      <w:sz w:val="24"/>
                      <w:szCs w:val="24"/>
                    </w:rPr>
                    <w:t xml:space="preserve">, and quality </w:t>
                  </w:r>
                  <w:r w:rsidRPr="008B33F1">
                    <w:rPr>
                      <w:rFonts w:ascii="Arial" w:hAnsi="Arial" w:cs="Arial"/>
                      <w:b/>
                      <w:sz w:val="24"/>
                      <w:szCs w:val="24"/>
                    </w:rPr>
                    <w:t>housing.</w:t>
                  </w:r>
                </w:p>
              </w:tc>
            </w:tr>
            <w:tr w:rsidR="00BD394D" w:rsidRPr="00415331" w14:paraId="51BEC994" w14:textId="77777777" w:rsidTr="000A10DE">
              <w:tc>
                <w:tcPr>
                  <w:tcW w:w="10134" w:type="dxa"/>
                  <w:gridSpan w:val="5"/>
                  <w:tcBorders>
                    <w:bottom w:val="single" w:sz="4" w:space="0" w:color="auto"/>
                  </w:tcBorders>
                  <w:shd w:val="clear" w:color="auto" w:fill="A4DDF4" w:themeFill="accent1" w:themeFillTint="66"/>
                </w:tcPr>
                <w:p w14:paraId="17D3FD7D" w14:textId="77777777" w:rsidR="00F1782D" w:rsidRPr="00F1782D" w:rsidRDefault="00F1782D" w:rsidP="00BD394D">
                  <w:pPr>
                    <w:rPr>
                      <w:rFonts w:ascii="Arial" w:hAnsi="Arial" w:cs="Arial"/>
                      <w:b/>
                      <w:sz w:val="6"/>
                      <w:szCs w:val="6"/>
                    </w:rPr>
                  </w:pPr>
                </w:p>
                <w:p w14:paraId="189F0BE0" w14:textId="6C125F04" w:rsidR="00BD394D" w:rsidRPr="00415331" w:rsidRDefault="00BD394D" w:rsidP="00BD394D">
                  <w:pPr>
                    <w:rPr>
                      <w:rFonts w:ascii="Arial" w:hAnsi="Arial" w:cs="Arial"/>
                      <w:b/>
                      <w:sz w:val="20"/>
                      <w:szCs w:val="20"/>
                    </w:rPr>
                  </w:pPr>
                  <w:r w:rsidRPr="00415331">
                    <w:rPr>
                      <w:rFonts w:ascii="Arial" w:hAnsi="Arial" w:cs="Arial"/>
                      <w:b/>
                      <w:sz w:val="20"/>
                      <w:szCs w:val="20"/>
                    </w:rPr>
                    <w:t>OBJECTIVE #1</w:t>
                  </w:r>
                  <w:r w:rsidRPr="008770AC">
                    <w:rPr>
                      <w:rFonts w:ascii="Arial" w:hAnsi="Arial" w:cs="Arial"/>
                      <w:bCs/>
                      <w:sz w:val="20"/>
                      <w:szCs w:val="20"/>
                    </w:rPr>
                    <w:t xml:space="preserve">:  </w:t>
                  </w:r>
                  <w:r w:rsidRPr="005563F2">
                    <w:rPr>
                      <w:rFonts w:ascii="Arial" w:hAnsi="Arial" w:cs="Arial"/>
                      <w:b/>
                      <w:sz w:val="20"/>
                      <w:szCs w:val="20"/>
                    </w:rPr>
                    <w:t>By 2023,</w:t>
                  </w:r>
                  <w:r w:rsidR="00932C3F" w:rsidRPr="005563F2">
                    <w:rPr>
                      <w:rFonts w:ascii="Arial" w:hAnsi="Arial" w:cs="Arial"/>
                      <w:b/>
                      <w:sz w:val="20"/>
                      <w:szCs w:val="20"/>
                    </w:rPr>
                    <w:t xml:space="preserve"> </w:t>
                  </w:r>
                  <w:r w:rsidR="00927812" w:rsidRPr="005563F2">
                    <w:rPr>
                      <w:rFonts w:ascii="Arial" w:hAnsi="Arial" w:cs="Arial"/>
                      <w:b/>
                      <w:sz w:val="20"/>
                      <w:szCs w:val="20"/>
                    </w:rPr>
                    <w:t>Expand financial resources for home rehabilitation for low-moderate income residents in north Central Iowa</w:t>
                  </w:r>
                  <w:r w:rsidR="000A10DE" w:rsidRPr="005563F2">
                    <w:rPr>
                      <w:rFonts w:ascii="Arial" w:hAnsi="Arial" w:cs="Arial"/>
                      <w:b/>
                      <w:sz w:val="20"/>
                      <w:szCs w:val="20"/>
                    </w:rPr>
                    <w:t xml:space="preserve"> by 5%</w:t>
                  </w:r>
                  <w:r w:rsidR="00927812" w:rsidRPr="005563F2">
                    <w:rPr>
                      <w:rFonts w:ascii="Arial" w:hAnsi="Arial" w:cs="Arial"/>
                      <w:b/>
                      <w:sz w:val="20"/>
                      <w:szCs w:val="20"/>
                    </w:rPr>
                    <w:t>.</w:t>
                  </w:r>
                </w:p>
                <w:p w14:paraId="28975C5B" w14:textId="77777777" w:rsidR="00BD394D" w:rsidRPr="00F1782D" w:rsidRDefault="00BD394D" w:rsidP="00BD394D">
                  <w:pPr>
                    <w:rPr>
                      <w:rFonts w:ascii="Arial" w:hAnsi="Arial" w:cs="Arial"/>
                      <w:b/>
                      <w:sz w:val="6"/>
                      <w:szCs w:val="6"/>
                    </w:rPr>
                  </w:pPr>
                </w:p>
              </w:tc>
            </w:tr>
            <w:tr w:rsidR="00BD394D" w:rsidRPr="00415331" w14:paraId="397D3B1E" w14:textId="77777777" w:rsidTr="000A10DE">
              <w:trPr>
                <w:trHeight w:val="1016"/>
              </w:trPr>
              <w:tc>
                <w:tcPr>
                  <w:tcW w:w="10134" w:type="dxa"/>
                  <w:gridSpan w:val="5"/>
                  <w:tcBorders>
                    <w:bottom w:val="single" w:sz="4" w:space="0" w:color="000000" w:themeColor="text1"/>
                  </w:tcBorders>
                  <w:shd w:val="clear" w:color="auto" w:fill="auto"/>
                </w:tcPr>
                <w:p w14:paraId="1F480749" w14:textId="77777777" w:rsidR="00BD394D" w:rsidRPr="00415331" w:rsidRDefault="00BD394D" w:rsidP="00BD394D">
                  <w:pPr>
                    <w:rPr>
                      <w:rFonts w:ascii="Arial" w:hAnsi="Arial" w:cs="Arial"/>
                      <w:b/>
                      <w:sz w:val="20"/>
                      <w:szCs w:val="20"/>
                    </w:rPr>
                  </w:pPr>
                  <w:r w:rsidRPr="00415331">
                    <w:rPr>
                      <w:rFonts w:ascii="Arial" w:hAnsi="Arial" w:cs="Arial"/>
                      <w:b/>
                      <w:sz w:val="20"/>
                      <w:szCs w:val="20"/>
                    </w:rPr>
                    <w:t>BACKGROUND ON STRATEGY</w:t>
                  </w:r>
                </w:p>
                <w:p w14:paraId="294C512A" w14:textId="637C238C" w:rsidR="00BD394D" w:rsidRPr="00415331" w:rsidRDefault="00BD394D" w:rsidP="00BD394D">
                  <w:pPr>
                    <w:rPr>
                      <w:rFonts w:ascii="Arial" w:hAnsi="Arial" w:cs="Arial"/>
                      <w:b/>
                      <w:sz w:val="20"/>
                      <w:szCs w:val="20"/>
                    </w:rPr>
                  </w:pPr>
                  <w:r w:rsidRPr="00415331">
                    <w:rPr>
                      <w:rFonts w:ascii="Arial" w:hAnsi="Arial" w:cs="Arial"/>
                      <w:b/>
                      <w:sz w:val="20"/>
                      <w:szCs w:val="20"/>
                    </w:rPr>
                    <w:t>Source:</w:t>
                  </w:r>
                  <w:r w:rsidR="00314CAB">
                    <w:rPr>
                      <w:rFonts w:ascii="Arial" w:hAnsi="Arial" w:cs="Arial"/>
                      <w:b/>
                      <w:sz w:val="20"/>
                      <w:szCs w:val="20"/>
                    </w:rPr>
                    <w:t xml:space="preserve"> </w:t>
                  </w:r>
                  <w:r w:rsidR="00314CAB" w:rsidRPr="00314CAB">
                    <w:rPr>
                      <w:rFonts w:ascii="Arial" w:hAnsi="Arial" w:cs="Arial"/>
                      <w:bCs/>
                      <w:sz w:val="20"/>
                      <w:szCs w:val="20"/>
                    </w:rPr>
                    <w:t>Organizations receiving funding</w:t>
                  </w:r>
                </w:p>
                <w:p w14:paraId="6FD28355" w14:textId="22CD50C7" w:rsidR="00BD394D" w:rsidRPr="00415331" w:rsidRDefault="00BD394D" w:rsidP="00BD394D">
                  <w:pPr>
                    <w:rPr>
                      <w:rFonts w:ascii="Arial" w:hAnsi="Arial" w:cs="Arial"/>
                      <w:sz w:val="20"/>
                      <w:szCs w:val="20"/>
                    </w:rPr>
                  </w:pPr>
                  <w:r w:rsidRPr="00415331">
                    <w:rPr>
                      <w:rFonts w:ascii="Arial" w:hAnsi="Arial" w:cs="Arial"/>
                      <w:b/>
                      <w:sz w:val="20"/>
                      <w:szCs w:val="20"/>
                    </w:rPr>
                    <w:t>Evidence Base</w:t>
                  </w:r>
                  <w:r w:rsidRPr="00415331">
                    <w:rPr>
                      <w:rFonts w:ascii="Arial" w:hAnsi="Arial" w:cs="Arial"/>
                      <w:b/>
                      <w:i/>
                      <w:sz w:val="20"/>
                      <w:szCs w:val="20"/>
                    </w:rPr>
                    <w:t xml:space="preserve">: </w:t>
                  </w:r>
                  <w:r w:rsidRPr="00415331">
                    <w:rPr>
                      <w:rFonts w:ascii="Arial" w:hAnsi="Arial" w:cs="Arial"/>
                      <w:sz w:val="20"/>
                      <w:szCs w:val="20"/>
                    </w:rPr>
                    <w:t xml:space="preserve"> </w:t>
                  </w:r>
                  <w:r>
                    <w:rPr>
                      <w:rFonts w:ascii="Arial" w:hAnsi="Arial" w:cs="Arial"/>
                      <w:sz w:val="20"/>
                      <w:szCs w:val="20"/>
                    </w:rPr>
                    <w:t xml:space="preserve"> </w:t>
                  </w:r>
                </w:p>
                <w:p w14:paraId="7A05543A" w14:textId="77777777" w:rsidR="00BD394D" w:rsidRPr="00415331" w:rsidRDefault="00BD394D" w:rsidP="00BD394D">
                  <w:pPr>
                    <w:rPr>
                      <w:rFonts w:ascii="Arial" w:hAnsi="Arial" w:cs="Arial"/>
                      <w:b/>
                      <w:sz w:val="20"/>
                      <w:szCs w:val="20"/>
                    </w:rPr>
                  </w:pPr>
                  <w:r w:rsidRPr="00415331">
                    <w:rPr>
                      <w:rFonts w:ascii="Arial" w:hAnsi="Arial" w:cs="Arial"/>
                      <w:b/>
                      <w:sz w:val="20"/>
                      <w:szCs w:val="20"/>
                    </w:rPr>
                    <w:t xml:space="preserve">Policy Change (Y/N): </w:t>
                  </w:r>
                  <w:r w:rsidRPr="00314CAB">
                    <w:rPr>
                      <w:rFonts w:ascii="Arial" w:hAnsi="Arial" w:cs="Arial"/>
                      <w:bCs/>
                      <w:sz w:val="20"/>
                      <w:szCs w:val="20"/>
                    </w:rPr>
                    <w:t>N</w:t>
                  </w:r>
                </w:p>
              </w:tc>
            </w:tr>
            <w:tr w:rsidR="00BD394D" w:rsidRPr="00415331" w14:paraId="2029322E" w14:textId="77777777" w:rsidTr="000A10DE">
              <w:tc>
                <w:tcPr>
                  <w:tcW w:w="10134" w:type="dxa"/>
                  <w:gridSpan w:val="5"/>
                  <w:tcBorders>
                    <w:bottom w:val="single" w:sz="4" w:space="0" w:color="auto"/>
                  </w:tcBorders>
                  <w:shd w:val="clear" w:color="auto" w:fill="D1EEF9" w:themeFill="accent1" w:themeFillTint="33"/>
                </w:tcPr>
                <w:p w14:paraId="1451C618" w14:textId="77777777" w:rsidR="00BD394D" w:rsidRPr="00415331" w:rsidRDefault="00BD394D" w:rsidP="00BD394D">
                  <w:pPr>
                    <w:rPr>
                      <w:rFonts w:ascii="Arial" w:hAnsi="Arial" w:cs="Arial"/>
                      <w:b/>
                      <w:sz w:val="20"/>
                      <w:szCs w:val="20"/>
                    </w:rPr>
                  </w:pPr>
                  <w:r w:rsidRPr="00415331">
                    <w:rPr>
                      <w:rFonts w:ascii="Arial" w:hAnsi="Arial" w:cs="Arial"/>
                      <w:b/>
                      <w:sz w:val="20"/>
                      <w:szCs w:val="20"/>
                    </w:rPr>
                    <w:t>ACTION PLAN</w:t>
                  </w:r>
                </w:p>
              </w:tc>
            </w:tr>
            <w:tr w:rsidR="00BD394D" w:rsidRPr="00415331" w14:paraId="71700699" w14:textId="77777777" w:rsidTr="000A10DE">
              <w:tc>
                <w:tcPr>
                  <w:tcW w:w="2925" w:type="dxa"/>
                  <w:shd w:val="clear" w:color="auto" w:fill="D1EEF9" w:themeFill="accent1" w:themeFillTint="33"/>
                </w:tcPr>
                <w:p w14:paraId="6776CFAC" w14:textId="77777777" w:rsidR="00BD394D" w:rsidRPr="00415331" w:rsidRDefault="00BD394D" w:rsidP="00BD394D">
                  <w:pPr>
                    <w:rPr>
                      <w:rFonts w:ascii="Arial" w:hAnsi="Arial" w:cs="Arial"/>
                      <w:b/>
                      <w:sz w:val="20"/>
                      <w:szCs w:val="20"/>
                    </w:rPr>
                  </w:pPr>
                  <w:r w:rsidRPr="00415331">
                    <w:rPr>
                      <w:rFonts w:ascii="Arial" w:hAnsi="Arial" w:cs="Arial"/>
                      <w:b/>
                      <w:sz w:val="20"/>
                      <w:szCs w:val="20"/>
                    </w:rPr>
                    <w:lastRenderedPageBreak/>
                    <w:t>Activity</w:t>
                  </w:r>
                </w:p>
              </w:tc>
              <w:tc>
                <w:tcPr>
                  <w:tcW w:w="1117" w:type="dxa"/>
                  <w:shd w:val="clear" w:color="auto" w:fill="D1EEF9" w:themeFill="accent1" w:themeFillTint="33"/>
                </w:tcPr>
                <w:p w14:paraId="5409E5D4" w14:textId="77777777" w:rsidR="00BD394D" w:rsidRPr="00415331" w:rsidRDefault="00BD394D" w:rsidP="00BD394D">
                  <w:pPr>
                    <w:rPr>
                      <w:rFonts w:ascii="Arial" w:hAnsi="Arial" w:cs="Arial"/>
                      <w:b/>
                      <w:sz w:val="20"/>
                      <w:szCs w:val="20"/>
                    </w:rPr>
                  </w:pPr>
                  <w:r w:rsidRPr="00415331">
                    <w:rPr>
                      <w:rFonts w:ascii="Arial" w:hAnsi="Arial" w:cs="Arial"/>
                      <w:b/>
                      <w:sz w:val="20"/>
                      <w:szCs w:val="20"/>
                    </w:rPr>
                    <w:t>Target Date</w:t>
                  </w:r>
                </w:p>
              </w:tc>
              <w:tc>
                <w:tcPr>
                  <w:tcW w:w="1477" w:type="dxa"/>
                  <w:shd w:val="clear" w:color="auto" w:fill="D1EEF9" w:themeFill="accent1" w:themeFillTint="33"/>
                </w:tcPr>
                <w:p w14:paraId="1AC2E8E2" w14:textId="77777777" w:rsidR="00BD394D" w:rsidRPr="00415331" w:rsidRDefault="00BD394D" w:rsidP="00BD394D">
                  <w:pPr>
                    <w:rPr>
                      <w:rFonts w:ascii="Arial" w:hAnsi="Arial" w:cs="Arial"/>
                      <w:b/>
                      <w:sz w:val="20"/>
                      <w:szCs w:val="20"/>
                    </w:rPr>
                  </w:pPr>
                  <w:r w:rsidRPr="00415331">
                    <w:rPr>
                      <w:rFonts w:ascii="Arial" w:hAnsi="Arial" w:cs="Arial"/>
                      <w:b/>
                      <w:sz w:val="20"/>
                      <w:szCs w:val="20"/>
                    </w:rPr>
                    <w:t>Resources Required</w:t>
                  </w:r>
                </w:p>
              </w:tc>
              <w:tc>
                <w:tcPr>
                  <w:tcW w:w="1954" w:type="dxa"/>
                  <w:shd w:val="clear" w:color="auto" w:fill="D1EEF9" w:themeFill="accent1" w:themeFillTint="33"/>
                </w:tcPr>
                <w:p w14:paraId="426CEB09" w14:textId="77777777" w:rsidR="00BD394D" w:rsidRPr="00415331" w:rsidRDefault="00BD394D" w:rsidP="00BD394D">
                  <w:pPr>
                    <w:rPr>
                      <w:rFonts w:ascii="Arial" w:hAnsi="Arial" w:cs="Arial"/>
                      <w:b/>
                      <w:sz w:val="20"/>
                      <w:szCs w:val="20"/>
                    </w:rPr>
                  </w:pPr>
                  <w:r w:rsidRPr="00415331">
                    <w:rPr>
                      <w:rFonts w:ascii="Arial" w:hAnsi="Arial" w:cs="Arial"/>
                      <w:b/>
                      <w:sz w:val="20"/>
                      <w:szCs w:val="20"/>
                    </w:rPr>
                    <w:t>Lead Person/ Organization</w:t>
                  </w:r>
                </w:p>
              </w:tc>
              <w:tc>
                <w:tcPr>
                  <w:tcW w:w="2661" w:type="dxa"/>
                  <w:shd w:val="clear" w:color="auto" w:fill="D1EEF9" w:themeFill="accent1" w:themeFillTint="33"/>
                </w:tcPr>
                <w:p w14:paraId="6781964D" w14:textId="77777777" w:rsidR="00BD394D" w:rsidRPr="00415331" w:rsidRDefault="00BD394D" w:rsidP="00BD394D">
                  <w:pPr>
                    <w:rPr>
                      <w:rFonts w:ascii="Arial" w:hAnsi="Arial" w:cs="Arial"/>
                      <w:b/>
                      <w:sz w:val="20"/>
                      <w:szCs w:val="20"/>
                    </w:rPr>
                  </w:pPr>
                  <w:r w:rsidRPr="00415331">
                    <w:rPr>
                      <w:rFonts w:ascii="Arial" w:hAnsi="Arial" w:cs="Arial"/>
                      <w:b/>
                      <w:sz w:val="20"/>
                      <w:szCs w:val="20"/>
                    </w:rPr>
                    <w:t>Anticipated Product or Result</w:t>
                  </w:r>
                </w:p>
              </w:tc>
            </w:tr>
            <w:tr w:rsidR="00BD394D" w:rsidRPr="00415331" w14:paraId="5302C8F8" w14:textId="77777777" w:rsidTr="00F1782D">
              <w:trPr>
                <w:trHeight w:val="980"/>
              </w:trPr>
              <w:tc>
                <w:tcPr>
                  <w:tcW w:w="2925" w:type="dxa"/>
                </w:tcPr>
                <w:p w14:paraId="71BA1ABC" w14:textId="1A7E3301" w:rsidR="00BD394D" w:rsidRPr="00A80FCC" w:rsidRDefault="00813D3E" w:rsidP="00BD394D">
                  <w:pPr>
                    <w:rPr>
                      <w:rFonts w:ascii="Arial" w:hAnsi="Arial" w:cs="Arial"/>
                      <w:bCs/>
                      <w:sz w:val="18"/>
                      <w:szCs w:val="18"/>
                    </w:rPr>
                  </w:pPr>
                  <w:r>
                    <w:rPr>
                      <w:rFonts w:ascii="Arial" w:hAnsi="Arial" w:cs="Arial"/>
                      <w:bCs/>
                      <w:sz w:val="18"/>
                      <w:szCs w:val="18"/>
                    </w:rPr>
                    <w:t xml:space="preserve">Explore additional </w:t>
                  </w:r>
                  <w:r w:rsidRPr="00813D3E">
                    <w:rPr>
                      <w:rFonts w:ascii="Arial" w:hAnsi="Arial" w:cs="Arial"/>
                      <w:bCs/>
                      <w:sz w:val="18"/>
                      <w:szCs w:val="18"/>
                    </w:rPr>
                    <w:t>federal, local</w:t>
                  </w:r>
                  <w:r w:rsidR="005B0CB4">
                    <w:rPr>
                      <w:rFonts w:ascii="Arial" w:hAnsi="Arial" w:cs="Arial"/>
                      <w:bCs/>
                      <w:sz w:val="18"/>
                      <w:szCs w:val="18"/>
                    </w:rPr>
                    <w:t>,</w:t>
                  </w:r>
                  <w:r w:rsidRPr="00813D3E">
                    <w:rPr>
                      <w:rFonts w:ascii="Arial" w:hAnsi="Arial" w:cs="Arial"/>
                      <w:bCs/>
                      <w:sz w:val="18"/>
                      <w:szCs w:val="18"/>
                    </w:rPr>
                    <w:t xml:space="preserve"> and state grants</w:t>
                  </w:r>
                  <w:r>
                    <w:rPr>
                      <w:rFonts w:ascii="Arial" w:hAnsi="Arial" w:cs="Arial"/>
                      <w:bCs/>
                      <w:sz w:val="18"/>
                      <w:szCs w:val="18"/>
                    </w:rPr>
                    <w:t xml:space="preserve"> and partnerships specifically for home rehabilitation for low-income residents</w:t>
                  </w:r>
                  <w:r w:rsidR="003E2AA8">
                    <w:rPr>
                      <w:rFonts w:ascii="Arial" w:hAnsi="Arial" w:cs="Arial"/>
                      <w:bCs/>
                      <w:sz w:val="18"/>
                      <w:szCs w:val="18"/>
                    </w:rPr>
                    <w:t>.</w:t>
                  </w:r>
                  <w:r>
                    <w:rPr>
                      <w:rFonts w:ascii="Arial" w:hAnsi="Arial" w:cs="Arial"/>
                      <w:bCs/>
                      <w:sz w:val="18"/>
                      <w:szCs w:val="18"/>
                    </w:rPr>
                    <w:t xml:space="preserve"> </w:t>
                  </w:r>
                </w:p>
              </w:tc>
              <w:tc>
                <w:tcPr>
                  <w:tcW w:w="1117" w:type="dxa"/>
                </w:tcPr>
                <w:p w14:paraId="0BA08195" w14:textId="4E3A6A59" w:rsidR="00BD394D" w:rsidRPr="00415331" w:rsidRDefault="00813D3E" w:rsidP="00BD394D">
                  <w:pPr>
                    <w:rPr>
                      <w:rFonts w:ascii="Arial" w:hAnsi="Arial" w:cs="Arial"/>
                      <w:sz w:val="18"/>
                      <w:szCs w:val="18"/>
                    </w:rPr>
                  </w:pPr>
                  <w:r>
                    <w:rPr>
                      <w:rFonts w:ascii="Arial" w:hAnsi="Arial" w:cs="Arial"/>
                      <w:sz w:val="18"/>
                      <w:szCs w:val="18"/>
                    </w:rPr>
                    <w:t>Ongoing</w:t>
                  </w:r>
                </w:p>
              </w:tc>
              <w:tc>
                <w:tcPr>
                  <w:tcW w:w="1477" w:type="dxa"/>
                </w:tcPr>
                <w:p w14:paraId="041B39DA" w14:textId="327A44CD" w:rsidR="00BD394D" w:rsidRDefault="000A10DE" w:rsidP="00BD394D">
                  <w:pPr>
                    <w:rPr>
                      <w:rFonts w:ascii="Arial" w:hAnsi="Arial" w:cs="Arial"/>
                      <w:sz w:val="18"/>
                      <w:szCs w:val="18"/>
                    </w:rPr>
                  </w:pPr>
                  <w:r>
                    <w:rPr>
                      <w:rFonts w:ascii="Arial" w:hAnsi="Arial" w:cs="Arial"/>
                      <w:sz w:val="18"/>
                      <w:szCs w:val="18"/>
                    </w:rPr>
                    <w:t>-</w:t>
                  </w:r>
                  <w:r w:rsidR="00813D3E">
                    <w:rPr>
                      <w:rFonts w:ascii="Arial" w:hAnsi="Arial" w:cs="Arial"/>
                      <w:sz w:val="18"/>
                      <w:szCs w:val="18"/>
                    </w:rPr>
                    <w:t>S</w:t>
                  </w:r>
                  <w:r>
                    <w:rPr>
                      <w:rFonts w:ascii="Arial" w:hAnsi="Arial" w:cs="Arial"/>
                      <w:sz w:val="18"/>
                      <w:szCs w:val="18"/>
                    </w:rPr>
                    <w:t>taff time</w:t>
                  </w:r>
                </w:p>
                <w:p w14:paraId="2797D82B" w14:textId="62104DD9" w:rsidR="00813D3E" w:rsidRPr="00415331" w:rsidRDefault="00813D3E" w:rsidP="00BD394D">
                  <w:pPr>
                    <w:rPr>
                      <w:rFonts w:ascii="Arial" w:hAnsi="Arial" w:cs="Arial"/>
                      <w:sz w:val="18"/>
                      <w:szCs w:val="18"/>
                    </w:rPr>
                  </w:pPr>
                  <w:r>
                    <w:rPr>
                      <w:rFonts w:ascii="Arial" w:hAnsi="Arial" w:cs="Arial"/>
                      <w:sz w:val="18"/>
                      <w:szCs w:val="18"/>
                    </w:rPr>
                    <w:t>-Partners</w:t>
                  </w:r>
                </w:p>
              </w:tc>
              <w:tc>
                <w:tcPr>
                  <w:tcW w:w="1954" w:type="dxa"/>
                </w:tcPr>
                <w:p w14:paraId="074CB574" w14:textId="04D0A18D" w:rsidR="00BD394D" w:rsidRPr="00415331" w:rsidRDefault="0049347F" w:rsidP="00BD394D">
                  <w:pPr>
                    <w:rPr>
                      <w:rFonts w:ascii="Arial" w:hAnsi="Arial" w:cs="Arial"/>
                      <w:sz w:val="18"/>
                      <w:szCs w:val="18"/>
                    </w:rPr>
                  </w:pPr>
                  <w:r>
                    <w:rPr>
                      <w:rFonts w:ascii="Arial" w:hAnsi="Arial" w:cs="Arial"/>
                      <w:sz w:val="18"/>
                      <w:szCs w:val="18"/>
                    </w:rPr>
                    <w:t>CG Public Health</w:t>
                  </w:r>
                </w:p>
              </w:tc>
              <w:tc>
                <w:tcPr>
                  <w:tcW w:w="2661" w:type="dxa"/>
                </w:tcPr>
                <w:p w14:paraId="24D9CFBA" w14:textId="2440F636" w:rsidR="00BD394D" w:rsidRPr="00415331" w:rsidRDefault="003E2AA8" w:rsidP="00BD394D">
                  <w:pPr>
                    <w:rPr>
                      <w:rFonts w:ascii="Arial" w:hAnsi="Arial" w:cs="Arial"/>
                      <w:sz w:val="18"/>
                      <w:szCs w:val="18"/>
                    </w:rPr>
                  </w:pPr>
                  <w:r>
                    <w:rPr>
                      <w:rFonts w:ascii="Arial" w:hAnsi="Arial" w:cs="Arial"/>
                      <w:sz w:val="18"/>
                      <w:szCs w:val="18"/>
                    </w:rPr>
                    <w:t>-</w:t>
                  </w:r>
                  <w:r w:rsidR="000A10DE">
                    <w:rPr>
                      <w:rFonts w:ascii="Arial" w:hAnsi="Arial" w:cs="Arial"/>
                      <w:sz w:val="18"/>
                      <w:szCs w:val="18"/>
                    </w:rPr>
                    <w:t>Increase in funding to support program activities</w:t>
                  </w:r>
                </w:p>
              </w:tc>
            </w:tr>
            <w:tr w:rsidR="00BD394D" w:rsidRPr="00415331" w14:paraId="3C6D2542" w14:textId="77777777" w:rsidTr="000A10DE">
              <w:trPr>
                <w:trHeight w:val="746"/>
              </w:trPr>
              <w:tc>
                <w:tcPr>
                  <w:tcW w:w="2925" w:type="dxa"/>
                </w:tcPr>
                <w:p w14:paraId="2CE4A6FD" w14:textId="76775CDD" w:rsidR="00BD394D" w:rsidRPr="00A80FCC" w:rsidRDefault="000A10DE" w:rsidP="00BD394D">
                  <w:pPr>
                    <w:rPr>
                      <w:rFonts w:ascii="Arial" w:hAnsi="Arial" w:cs="Arial"/>
                      <w:bCs/>
                      <w:sz w:val="18"/>
                      <w:szCs w:val="18"/>
                    </w:rPr>
                  </w:pPr>
                  <w:r>
                    <w:rPr>
                      <w:rFonts w:ascii="Arial" w:hAnsi="Arial" w:cs="Arial"/>
                      <w:bCs/>
                      <w:sz w:val="18"/>
                      <w:szCs w:val="18"/>
                    </w:rPr>
                    <w:t>Assess the client referral network to ensure all referral opportunities are being seized</w:t>
                  </w:r>
                  <w:r w:rsidR="003E2AA8">
                    <w:rPr>
                      <w:rFonts w:ascii="Arial" w:hAnsi="Arial" w:cs="Arial"/>
                      <w:bCs/>
                      <w:sz w:val="18"/>
                      <w:szCs w:val="18"/>
                    </w:rPr>
                    <w:t>.</w:t>
                  </w:r>
                </w:p>
              </w:tc>
              <w:tc>
                <w:tcPr>
                  <w:tcW w:w="1117" w:type="dxa"/>
                </w:tcPr>
                <w:p w14:paraId="5AE70A08" w14:textId="71C2636C" w:rsidR="00BD394D" w:rsidRPr="00415331" w:rsidRDefault="000A10DE" w:rsidP="00BD394D">
                  <w:pPr>
                    <w:rPr>
                      <w:rFonts w:ascii="Arial" w:hAnsi="Arial" w:cs="Arial"/>
                      <w:sz w:val="18"/>
                      <w:szCs w:val="18"/>
                    </w:rPr>
                  </w:pPr>
                  <w:r>
                    <w:rPr>
                      <w:rFonts w:ascii="Arial" w:hAnsi="Arial" w:cs="Arial"/>
                      <w:sz w:val="18"/>
                      <w:szCs w:val="18"/>
                    </w:rPr>
                    <w:t>06/30/2021</w:t>
                  </w:r>
                </w:p>
              </w:tc>
              <w:tc>
                <w:tcPr>
                  <w:tcW w:w="1477" w:type="dxa"/>
                </w:tcPr>
                <w:p w14:paraId="6C78B1BD" w14:textId="142B1878" w:rsidR="00BD394D" w:rsidRPr="00415331" w:rsidRDefault="000A10DE" w:rsidP="00BD394D">
                  <w:pPr>
                    <w:rPr>
                      <w:rFonts w:ascii="Arial" w:hAnsi="Arial" w:cs="Arial"/>
                      <w:sz w:val="18"/>
                      <w:szCs w:val="18"/>
                    </w:rPr>
                  </w:pPr>
                  <w:r>
                    <w:rPr>
                      <w:rFonts w:ascii="Arial" w:hAnsi="Arial" w:cs="Arial"/>
                      <w:sz w:val="18"/>
                      <w:szCs w:val="18"/>
                    </w:rPr>
                    <w:t>-</w:t>
                  </w:r>
                  <w:r w:rsidR="00813D3E">
                    <w:rPr>
                      <w:rFonts w:ascii="Arial" w:hAnsi="Arial" w:cs="Arial"/>
                      <w:sz w:val="18"/>
                      <w:szCs w:val="18"/>
                    </w:rPr>
                    <w:t>S</w:t>
                  </w:r>
                  <w:r>
                    <w:rPr>
                      <w:rFonts w:ascii="Arial" w:hAnsi="Arial" w:cs="Arial"/>
                      <w:sz w:val="18"/>
                      <w:szCs w:val="18"/>
                    </w:rPr>
                    <w:t>taff time</w:t>
                  </w:r>
                </w:p>
              </w:tc>
              <w:tc>
                <w:tcPr>
                  <w:tcW w:w="1954" w:type="dxa"/>
                </w:tcPr>
                <w:p w14:paraId="6D47A1E2" w14:textId="37F3EC6E" w:rsidR="00BD394D" w:rsidRPr="00415331" w:rsidRDefault="00813D3E" w:rsidP="00BD394D">
                  <w:pPr>
                    <w:rPr>
                      <w:rFonts w:ascii="Arial" w:hAnsi="Arial" w:cs="Arial"/>
                      <w:sz w:val="18"/>
                      <w:szCs w:val="18"/>
                    </w:rPr>
                  </w:pPr>
                  <w:r>
                    <w:rPr>
                      <w:rFonts w:ascii="Arial" w:hAnsi="Arial" w:cs="Arial"/>
                      <w:sz w:val="18"/>
                      <w:szCs w:val="18"/>
                    </w:rPr>
                    <w:t>NIACOG</w:t>
                  </w:r>
                </w:p>
              </w:tc>
              <w:tc>
                <w:tcPr>
                  <w:tcW w:w="2661" w:type="dxa"/>
                </w:tcPr>
                <w:p w14:paraId="701A4F9D" w14:textId="6B323C6C" w:rsidR="00BD394D" w:rsidRPr="00415331" w:rsidRDefault="003E2AA8" w:rsidP="00BD394D">
                  <w:pPr>
                    <w:rPr>
                      <w:rFonts w:ascii="Arial" w:hAnsi="Arial" w:cs="Arial"/>
                      <w:sz w:val="18"/>
                      <w:szCs w:val="18"/>
                    </w:rPr>
                  </w:pPr>
                  <w:r>
                    <w:rPr>
                      <w:rFonts w:ascii="Arial" w:hAnsi="Arial" w:cs="Arial"/>
                      <w:sz w:val="18"/>
                      <w:szCs w:val="18"/>
                    </w:rPr>
                    <w:t>-</w:t>
                  </w:r>
                  <w:r w:rsidR="000A10DE">
                    <w:rPr>
                      <w:rFonts w:ascii="Arial" w:hAnsi="Arial" w:cs="Arial"/>
                      <w:sz w:val="18"/>
                      <w:szCs w:val="18"/>
                    </w:rPr>
                    <w:t>Increase referrals to result in better health outcomes</w:t>
                  </w:r>
                </w:p>
              </w:tc>
            </w:tr>
            <w:tr w:rsidR="00BD394D" w:rsidRPr="00415331" w14:paraId="477AC9C0" w14:textId="77777777" w:rsidTr="000A10DE">
              <w:trPr>
                <w:trHeight w:val="764"/>
              </w:trPr>
              <w:tc>
                <w:tcPr>
                  <w:tcW w:w="2925" w:type="dxa"/>
                </w:tcPr>
                <w:p w14:paraId="423B2C1E" w14:textId="5C3290A1" w:rsidR="00BD394D" w:rsidRPr="00A80FCC" w:rsidRDefault="0049347F" w:rsidP="00BD394D">
                  <w:pPr>
                    <w:rPr>
                      <w:rFonts w:ascii="Arial" w:hAnsi="Arial" w:cs="Arial"/>
                      <w:bCs/>
                      <w:sz w:val="18"/>
                      <w:szCs w:val="18"/>
                    </w:rPr>
                  </w:pPr>
                  <w:r>
                    <w:rPr>
                      <w:rFonts w:ascii="Arial" w:hAnsi="Arial" w:cs="Arial"/>
                      <w:bCs/>
                      <w:sz w:val="18"/>
                      <w:szCs w:val="18"/>
                    </w:rPr>
                    <w:t>Education campaign to</w:t>
                  </w:r>
                  <w:r w:rsidR="00F73362">
                    <w:rPr>
                      <w:rFonts w:ascii="Arial" w:hAnsi="Arial" w:cs="Arial"/>
                      <w:bCs/>
                      <w:sz w:val="18"/>
                      <w:szCs w:val="18"/>
                    </w:rPr>
                    <w:t xml:space="preserve"> </w:t>
                  </w:r>
                  <w:r w:rsidR="005B0CB4">
                    <w:rPr>
                      <w:rFonts w:ascii="Arial" w:hAnsi="Arial" w:cs="Arial"/>
                      <w:bCs/>
                      <w:sz w:val="18"/>
                      <w:szCs w:val="18"/>
                    </w:rPr>
                    <w:t xml:space="preserve">educate </w:t>
                  </w:r>
                  <w:r>
                    <w:rPr>
                      <w:rFonts w:ascii="Arial" w:hAnsi="Arial" w:cs="Arial"/>
                      <w:bCs/>
                      <w:sz w:val="18"/>
                      <w:szCs w:val="18"/>
                    </w:rPr>
                    <w:t>community-based organizations on the Housing Repair Assistance tool/services in area</w:t>
                  </w:r>
                  <w:r w:rsidR="003E2AA8">
                    <w:rPr>
                      <w:rFonts w:ascii="Arial" w:hAnsi="Arial" w:cs="Arial"/>
                      <w:bCs/>
                      <w:sz w:val="18"/>
                      <w:szCs w:val="18"/>
                    </w:rPr>
                    <w:t>.</w:t>
                  </w:r>
                </w:p>
              </w:tc>
              <w:tc>
                <w:tcPr>
                  <w:tcW w:w="1117" w:type="dxa"/>
                </w:tcPr>
                <w:p w14:paraId="73185E40" w14:textId="65DF87AF" w:rsidR="00BD394D" w:rsidRPr="00415331" w:rsidRDefault="00813D3E" w:rsidP="00BD394D">
                  <w:pPr>
                    <w:rPr>
                      <w:rFonts w:ascii="Arial" w:hAnsi="Arial" w:cs="Arial"/>
                      <w:sz w:val="18"/>
                      <w:szCs w:val="18"/>
                    </w:rPr>
                  </w:pPr>
                  <w:r>
                    <w:rPr>
                      <w:rFonts w:ascii="Arial" w:hAnsi="Arial" w:cs="Arial"/>
                      <w:sz w:val="18"/>
                      <w:szCs w:val="18"/>
                    </w:rPr>
                    <w:t>06/30/2022</w:t>
                  </w:r>
                </w:p>
              </w:tc>
              <w:tc>
                <w:tcPr>
                  <w:tcW w:w="1477" w:type="dxa"/>
                </w:tcPr>
                <w:p w14:paraId="08E4B7E9" w14:textId="144971DB" w:rsidR="00BD394D" w:rsidRPr="00415331" w:rsidRDefault="00813D3E" w:rsidP="00BD394D">
                  <w:pPr>
                    <w:rPr>
                      <w:rFonts w:ascii="Arial" w:hAnsi="Arial" w:cs="Arial"/>
                      <w:sz w:val="18"/>
                      <w:szCs w:val="18"/>
                    </w:rPr>
                  </w:pPr>
                  <w:r>
                    <w:rPr>
                      <w:rFonts w:ascii="Arial" w:hAnsi="Arial" w:cs="Arial"/>
                      <w:sz w:val="18"/>
                      <w:szCs w:val="18"/>
                    </w:rPr>
                    <w:t>-Staff time</w:t>
                  </w:r>
                </w:p>
              </w:tc>
              <w:tc>
                <w:tcPr>
                  <w:tcW w:w="1954" w:type="dxa"/>
                </w:tcPr>
                <w:p w14:paraId="49702675" w14:textId="7D06F6FF" w:rsidR="00BD394D" w:rsidRPr="00415331" w:rsidRDefault="0049347F" w:rsidP="00BD394D">
                  <w:pPr>
                    <w:rPr>
                      <w:rFonts w:ascii="Arial" w:hAnsi="Arial" w:cs="Arial"/>
                      <w:sz w:val="18"/>
                      <w:szCs w:val="18"/>
                    </w:rPr>
                  </w:pPr>
                  <w:r>
                    <w:rPr>
                      <w:rFonts w:ascii="Arial" w:hAnsi="Arial" w:cs="Arial"/>
                      <w:sz w:val="18"/>
                      <w:szCs w:val="18"/>
                    </w:rPr>
                    <w:t>NIACOG</w:t>
                  </w:r>
                </w:p>
              </w:tc>
              <w:tc>
                <w:tcPr>
                  <w:tcW w:w="2661" w:type="dxa"/>
                </w:tcPr>
                <w:p w14:paraId="4CBF9140" w14:textId="0144EE07" w:rsidR="00BD394D" w:rsidRDefault="003E2AA8" w:rsidP="00BD394D">
                  <w:pPr>
                    <w:rPr>
                      <w:rFonts w:ascii="Arial" w:hAnsi="Arial" w:cs="Arial"/>
                      <w:sz w:val="18"/>
                      <w:szCs w:val="18"/>
                    </w:rPr>
                  </w:pPr>
                  <w:r>
                    <w:rPr>
                      <w:rFonts w:ascii="Arial" w:hAnsi="Arial" w:cs="Arial"/>
                      <w:sz w:val="18"/>
                      <w:szCs w:val="18"/>
                    </w:rPr>
                    <w:t>-</w:t>
                  </w:r>
                  <w:r w:rsidR="0049347F">
                    <w:rPr>
                      <w:rFonts w:ascii="Arial" w:hAnsi="Arial" w:cs="Arial"/>
                      <w:sz w:val="18"/>
                      <w:szCs w:val="18"/>
                    </w:rPr>
                    <w:t>Increase in awareness of services available</w:t>
                  </w:r>
                </w:p>
                <w:p w14:paraId="6E8034E9" w14:textId="27FCF850" w:rsidR="0049347F" w:rsidRPr="00415331" w:rsidRDefault="0049347F" w:rsidP="00BD394D">
                  <w:pPr>
                    <w:rPr>
                      <w:rFonts w:ascii="Arial" w:hAnsi="Arial" w:cs="Arial"/>
                      <w:sz w:val="18"/>
                      <w:szCs w:val="18"/>
                    </w:rPr>
                  </w:pPr>
                </w:p>
              </w:tc>
            </w:tr>
            <w:tr w:rsidR="00500636" w:rsidRPr="00415331" w14:paraId="1E0F347F" w14:textId="77777777" w:rsidTr="000A10DE">
              <w:trPr>
                <w:trHeight w:val="764"/>
              </w:trPr>
              <w:tc>
                <w:tcPr>
                  <w:tcW w:w="2925" w:type="dxa"/>
                </w:tcPr>
                <w:p w14:paraId="6040BFE2" w14:textId="1AE3648E" w:rsidR="00500636" w:rsidRDefault="00500636" w:rsidP="00BD394D">
                  <w:pPr>
                    <w:rPr>
                      <w:rFonts w:ascii="Arial" w:hAnsi="Arial" w:cs="Arial"/>
                      <w:bCs/>
                      <w:sz w:val="18"/>
                      <w:szCs w:val="18"/>
                    </w:rPr>
                  </w:pPr>
                  <w:r>
                    <w:rPr>
                      <w:rFonts w:ascii="Arial" w:hAnsi="Arial" w:cs="Arial"/>
                      <w:bCs/>
                      <w:sz w:val="18"/>
                      <w:szCs w:val="18"/>
                    </w:rPr>
                    <w:t>Promote homebuyer education and down payment assistance programs on resource referral site</w:t>
                  </w:r>
                  <w:r w:rsidR="005B0CB4">
                    <w:rPr>
                      <w:rFonts w:ascii="Arial" w:hAnsi="Arial" w:cs="Arial"/>
                      <w:bCs/>
                      <w:sz w:val="18"/>
                      <w:szCs w:val="18"/>
                    </w:rPr>
                    <w:t>s</w:t>
                  </w:r>
                  <w:r>
                    <w:rPr>
                      <w:rFonts w:ascii="Arial" w:hAnsi="Arial" w:cs="Arial"/>
                      <w:bCs/>
                      <w:sz w:val="18"/>
                      <w:szCs w:val="18"/>
                    </w:rPr>
                    <w:t xml:space="preserve"> and social media to Cerro Gordo County Residents</w:t>
                  </w:r>
                  <w:r w:rsidR="003E2AA8">
                    <w:rPr>
                      <w:rFonts w:ascii="Arial" w:hAnsi="Arial" w:cs="Arial"/>
                      <w:bCs/>
                      <w:sz w:val="18"/>
                      <w:szCs w:val="18"/>
                    </w:rPr>
                    <w:t>.</w:t>
                  </w:r>
                </w:p>
              </w:tc>
              <w:tc>
                <w:tcPr>
                  <w:tcW w:w="1117" w:type="dxa"/>
                </w:tcPr>
                <w:p w14:paraId="2F0E20A3" w14:textId="1CBF0FBA" w:rsidR="00500636" w:rsidRDefault="00500636" w:rsidP="00BD394D">
                  <w:pPr>
                    <w:rPr>
                      <w:rFonts w:ascii="Arial" w:hAnsi="Arial" w:cs="Arial"/>
                      <w:sz w:val="18"/>
                      <w:szCs w:val="18"/>
                    </w:rPr>
                  </w:pPr>
                  <w:r>
                    <w:rPr>
                      <w:rFonts w:ascii="Arial" w:hAnsi="Arial" w:cs="Arial"/>
                      <w:sz w:val="18"/>
                      <w:szCs w:val="18"/>
                    </w:rPr>
                    <w:t>12/31/2022</w:t>
                  </w:r>
                </w:p>
              </w:tc>
              <w:tc>
                <w:tcPr>
                  <w:tcW w:w="1477" w:type="dxa"/>
                </w:tcPr>
                <w:p w14:paraId="79748883" w14:textId="77777777" w:rsidR="00500636" w:rsidRDefault="00500636" w:rsidP="00BD394D">
                  <w:pPr>
                    <w:rPr>
                      <w:rFonts w:ascii="Arial" w:hAnsi="Arial" w:cs="Arial"/>
                      <w:sz w:val="18"/>
                      <w:szCs w:val="18"/>
                    </w:rPr>
                  </w:pPr>
                  <w:r>
                    <w:rPr>
                      <w:rFonts w:ascii="Arial" w:hAnsi="Arial" w:cs="Arial"/>
                      <w:sz w:val="18"/>
                      <w:szCs w:val="18"/>
                    </w:rPr>
                    <w:t>-Staff time</w:t>
                  </w:r>
                </w:p>
                <w:p w14:paraId="4C06D765" w14:textId="759FB282" w:rsidR="00500636" w:rsidRDefault="00500636" w:rsidP="00BD394D">
                  <w:pPr>
                    <w:rPr>
                      <w:rFonts w:ascii="Arial" w:hAnsi="Arial" w:cs="Arial"/>
                      <w:sz w:val="18"/>
                      <w:szCs w:val="18"/>
                    </w:rPr>
                  </w:pPr>
                </w:p>
              </w:tc>
              <w:tc>
                <w:tcPr>
                  <w:tcW w:w="1954" w:type="dxa"/>
                </w:tcPr>
                <w:p w14:paraId="3D8210CA" w14:textId="62BFBB45" w:rsidR="00500636" w:rsidRDefault="00500636" w:rsidP="00BD394D">
                  <w:pPr>
                    <w:rPr>
                      <w:rFonts w:ascii="Arial" w:hAnsi="Arial" w:cs="Arial"/>
                      <w:sz w:val="18"/>
                      <w:szCs w:val="18"/>
                    </w:rPr>
                  </w:pPr>
                  <w:r>
                    <w:rPr>
                      <w:rFonts w:ascii="Arial" w:hAnsi="Arial" w:cs="Arial"/>
                      <w:sz w:val="18"/>
                      <w:szCs w:val="18"/>
                    </w:rPr>
                    <w:t>All</w:t>
                  </w:r>
                </w:p>
              </w:tc>
              <w:tc>
                <w:tcPr>
                  <w:tcW w:w="2661" w:type="dxa"/>
                </w:tcPr>
                <w:p w14:paraId="41CAD9B8" w14:textId="4C6C4082" w:rsidR="00500636" w:rsidRDefault="003E2AA8" w:rsidP="00BD394D">
                  <w:pPr>
                    <w:rPr>
                      <w:rFonts w:ascii="Arial" w:hAnsi="Arial" w:cs="Arial"/>
                      <w:sz w:val="18"/>
                      <w:szCs w:val="18"/>
                    </w:rPr>
                  </w:pPr>
                  <w:r>
                    <w:rPr>
                      <w:rFonts w:ascii="Arial" w:hAnsi="Arial" w:cs="Arial"/>
                      <w:sz w:val="18"/>
                      <w:szCs w:val="18"/>
                    </w:rPr>
                    <w:t>-</w:t>
                  </w:r>
                  <w:r w:rsidR="00500636">
                    <w:rPr>
                      <w:rFonts w:ascii="Arial" w:hAnsi="Arial" w:cs="Arial"/>
                      <w:sz w:val="18"/>
                      <w:szCs w:val="18"/>
                    </w:rPr>
                    <w:t>Increased knowledge of financial resources available</w:t>
                  </w:r>
                </w:p>
              </w:tc>
            </w:tr>
            <w:tr w:rsidR="00BD394D" w:rsidRPr="00415331" w14:paraId="68F3C21A" w14:textId="77777777" w:rsidTr="000A10DE">
              <w:tc>
                <w:tcPr>
                  <w:tcW w:w="10134" w:type="dxa"/>
                  <w:gridSpan w:val="5"/>
                  <w:tcBorders>
                    <w:bottom w:val="single" w:sz="4" w:space="0" w:color="auto"/>
                  </w:tcBorders>
                  <w:shd w:val="clear" w:color="auto" w:fill="A4DDF4" w:themeFill="accent1" w:themeFillTint="66"/>
                </w:tcPr>
                <w:p w14:paraId="57BDF764" w14:textId="77777777" w:rsidR="00F1782D" w:rsidRPr="00F1782D" w:rsidRDefault="00F1782D" w:rsidP="00BD394D">
                  <w:pPr>
                    <w:rPr>
                      <w:rFonts w:ascii="Arial" w:hAnsi="Arial" w:cs="Arial"/>
                      <w:b/>
                      <w:sz w:val="6"/>
                      <w:szCs w:val="6"/>
                    </w:rPr>
                  </w:pPr>
                </w:p>
                <w:p w14:paraId="75E8B409" w14:textId="787B92DF" w:rsidR="00BD394D" w:rsidRDefault="00BD394D" w:rsidP="00BD394D">
                  <w:r w:rsidRPr="00415331">
                    <w:rPr>
                      <w:rFonts w:ascii="Arial" w:hAnsi="Arial" w:cs="Arial"/>
                      <w:b/>
                      <w:sz w:val="20"/>
                      <w:szCs w:val="20"/>
                    </w:rPr>
                    <w:t xml:space="preserve">OBJECTIVE #2:  </w:t>
                  </w:r>
                  <w:r w:rsidR="00927812" w:rsidRPr="005563F2">
                    <w:rPr>
                      <w:rFonts w:ascii="Arial" w:hAnsi="Arial" w:cs="Arial"/>
                      <w:b/>
                      <w:bCs/>
                      <w:sz w:val="20"/>
                      <w:szCs w:val="20"/>
                    </w:rPr>
                    <w:t>Increase the number of licensed contractors</w:t>
                  </w:r>
                  <w:r w:rsidR="00F16D7C" w:rsidRPr="005563F2">
                    <w:rPr>
                      <w:rFonts w:ascii="Arial" w:hAnsi="Arial" w:cs="Arial"/>
                      <w:b/>
                      <w:bCs/>
                      <w:sz w:val="20"/>
                      <w:szCs w:val="20"/>
                    </w:rPr>
                    <w:t xml:space="preserve"> that complete maintenance</w:t>
                  </w:r>
                  <w:r w:rsidR="00927812" w:rsidRPr="005563F2">
                    <w:rPr>
                      <w:rFonts w:ascii="Arial" w:hAnsi="Arial" w:cs="Arial"/>
                      <w:b/>
                      <w:bCs/>
                      <w:sz w:val="20"/>
                      <w:szCs w:val="20"/>
                    </w:rPr>
                    <w:t xml:space="preserve"> </w:t>
                  </w:r>
                  <w:r w:rsidR="00F16D7C" w:rsidRPr="005563F2">
                    <w:rPr>
                      <w:rFonts w:ascii="Arial" w:hAnsi="Arial" w:cs="Arial"/>
                      <w:b/>
                      <w:bCs/>
                      <w:sz w:val="20"/>
                      <w:szCs w:val="20"/>
                    </w:rPr>
                    <w:t xml:space="preserve">repairs </w:t>
                  </w:r>
                  <w:r w:rsidR="00927812" w:rsidRPr="005563F2">
                    <w:rPr>
                      <w:rFonts w:ascii="Arial" w:hAnsi="Arial" w:cs="Arial"/>
                      <w:b/>
                      <w:bCs/>
                      <w:sz w:val="20"/>
                      <w:szCs w:val="20"/>
                    </w:rPr>
                    <w:t xml:space="preserve">in </w:t>
                  </w:r>
                  <w:r w:rsidR="00F16D7C" w:rsidRPr="005563F2">
                    <w:rPr>
                      <w:rFonts w:ascii="Arial" w:hAnsi="Arial" w:cs="Arial"/>
                      <w:b/>
                      <w:bCs/>
                      <w:sz w:val="20"/>
                      <w:szCs w:val="20"/>
                    </w:rPr>
                    <w:t>Cerro Gordo County</w:t>
                  </w:r>
                  <w:r w:rsidR="000A10DE" w:rsidRPr="005563F2">
                    <w:rPr>
                      <w:rFonts w:ascii="Arial" w:hAnsi="Arial" w:cs="Arial"/>
                      <w:b/>
                      <w:bCs/>
                      <w:sz w:val="20"/>
                      <w:szCs w:val="20"/>
                    </w:rPr>
                    <w:t xml:space="preserve"> by </w:t>
                  </w:r>
                  <w:r w:rsidR="008770AC" w:rsidRPr="005563F2">
                    <w:rPr>
                      <w:rFonts w:ascii="Arial" w:hAnsi="Arial" w:cs="Arial"/>
                      <w:b/>
                      <w:bCs/>
                      <w:sz w:val="20"/>
                      <w:szCs w:val="20"/>
                    </w:rPr>
                    <w:t>10</w:t>
                  </w:r>
                  <w:r w:rsidR="00F16D7C" w:rsidRPr="005563F2">
                    <w:rPr>
                      <w:rFonts w:ascii="Arial" w:hAnsi="Arial" w:cs="Arial"/>
                      <w:b/>
                      <w:bCs/>
                      <w:sz w:val="20"/>
                      <w:szCs w:val="20"/>
                    </w:rPr>
                    <w:t xml:space="preserve">% (baseline </w:t>
                  </w:r>
                  <w:r w:rsidR="00F1782D" w:rsidRPr="005563F2">
                    <w:rPr>
                      <w:rFonts w:ascii="Arial" w:hAnsi="Arial" w:cs="Arial"/>
                      <w:b/>
                      <w:bCs/>
                      <w:sz w:val="20"/>
                      <w:szCs w:val="20"/>
                    </w:rPr>
                    <w:t>114 as of 07/2021</w:t>
                  </w:r>
                  <w:r w:rsidR="00F16D7C" w:rsidRPr="005563F2">
                    <w:rPr>
                      <w:rFonts w:ascii="Arial" w:hAnsi="Arial" w:cs="Arial"/>
                      <w:b/>
                      <w:bCs/>
                      <w:sz w:val="20"/>
                      <w:szCs w:val="20"/>
                    </w:rPr>
                    <w:t>)</w:t>
                  </w:r>
                  <w:r w:rsidR="00927812" w:rsidRPr="005563F2">
                    <w:rPr>
                      <w:rFonts w:ascii="Arial" w:hAnsi="Arial" w:cs="Arial"/>
                      <w:b/>
                      <w:bCs/>
                      <w:sz w:val="20"/>
                      <w:szCs w:val="20"/>
                    </w:rPr>
                    <w:t>.</w:t>
                  </w:r>
                </w:p>
                <w:p w14:paraId="03A19592" w14:textId="017EBB6B" w:rsidR="00F1782D" w:rsidRPr="00F1782D" w:rsidRDefault="00F1782D" w:rsidP="00BD394D">
                  <w:pPr>
                    <w:rPr>
                      <w:rFonts w:ascii="Arial" w:hAnsi="Arial" w:cs="Arial"/>
                      <w:b/>
                      <w:sz w:val="6"/>
                      <w:szCs w:val="6"/>
                    </w:rPr>
                  </w:pPr>
                </w:p>
              </w:tc>
            </w:tr>
            <w:tr w:rsidR="00BD394D" w:rsidRPr="00415331" w14:paraId="671BD87D" w14:textId="77777777" w:rsidTr="000A10DE">
              <w:trPr>
                <w:trHeight w:val="1007"/>
              </w:trPr>
              <w:tc>
                <w:tcPr>
                  <w:tcW w:w="10134" w:type="dxa"/>
                  <w:gridSpan w:val="5"/>
                  <w:tcBorders>
                    <w:bottom w:val="single" w:sz="4" w:space="0" w:color="000000" w:themeColor="text1"/>
                  </w:tcBorders>
                  <w:shd w:val="clear" w:color="auto" w:fill="auto"/>
                </w:tcPr>
                <w:p w14:paraId="6A6A44E5" w14:textId="77777777" w:rsidR="00BD394D" w:rsidRPr="00415331" w:rsidRDefault="00BD394D" w:rsidP="00BD394D">
                  <w:pPr>
                    <w:rPr>
                      <w:rFonts w:ascii="Arial" w:hAnsi="Arial" w:cs="Arial"/>
                      <w:b/>
                      <w:sz w:val="20"/>
                      <w:szCs w:val="20"/>
                    </w:rPr>
                  </w:pPr>
                  <w:r w:rsidRPr="00415331">
                    <w:rPr>
                      <w:rFonts w:ascii="Arial" w:hAnsi="Arial" w:cs="Arial"/>
                      <w:b/>
                      <w:sz w:val="20"/>
                      <w:szCs w:val="20"/>
                    </w:rPr>
                    <w:t>BACKGROUND ON STRATEGY</w:t>
                  </w:r>
                </w:p>
                <w:p w14:paraId="09E20326" w14:textId="0A654D3D" w:rsidR="00BD394D" w:rsidRPr="00415331" w:rsidRDefault="00BD394D" w:rsidP="00BD394D">
                  <w:pPr>
                    <w:rPr>
                      <w:rFonts w:ascii="Arial" w:hAnsi="Arial" w:cs="Arial"/>
                      <w:b/>
                      <w:sz w:val="20"/>
                      <w:szCs w:val="20"/>
                    </w:rPr>
                  </w:pPr>
                  <w:r w:rsidRPr="00415331">
                    <w:rPr>
                      <w:rFonts w:ascii="Arial" w:hAnsi="Arial" w:cs="Arial"/>
                      <w:b/>
                      <w:sz w:val="20"/>
                      <w:szCs w:val="20"/>
                    </w:rPr>
                    <w:t xml:space="preserve">Source: </w:t>
                  </w:r>
                  <w:r w:rsidR="00314CAB" w:rsidRPr="00314CAB">
                    <w:rPr>
                      <w:rFonts w:ascii="Arial" w:hAnsi="Arial" w:cs="Arial"/>
                      <w:bCs/>
                      <w:sz w:val="20"/>
                      <w:szCs w:val="20"/>
                    </w:rPr>
                    <w:t xml:space="preserve">North Iowa Area </w:t>
                  </w:r>
                  <w:r w:rsidR="005B0CB4">
                    <w:rPr>
                      <w:rFonts w:ascii="Arial" w:hAnsi="Arial" w:cs="Arial"/>
                      <w:bCs/>
                      <w:sz w:val="20"/>
                      <w:szCs w:val="20"/>
                    </w:rPr>
                    <w:t>C</w:t>
                  </w:r>
                  <w:r w:rsidR="00314CAB" w:rsidRPr="00314CAB">
                    <w:rPr>
                      <w:rFonts w:ascii="Arial" w:hAnsi="Arial" w:cs="Arial"/>
                      <w:bCs/>
                      <w:sz w:val="20"/>
                      <w:szCs w:val="20"/>
                    </w:rPr>
                    <w:t>ouncil of Governments</w:t>
                  </w:r>
                </w:p>
                <w:p w14:paraId="3E9F893E" w14:textId="77777777" w:rsidR="00BD394D" w:rsidRPr="00415331" w:rsidRDefault="00BD394D" w:rsidP="00BD394D">
                  <w:pPr>
                    <w:rPr>
                      <w:rFonts w:ascii="Arial" w:hAnsi="Arial" w:cs="Arial"/>
                      <w:sz w:val="20"/>
                      <w:szCs w:val="20"/>
                    </w:rPr>
                  </w:pPr>
                  <w:r w:rsidRPr="00415331">
                    <w:rPr>
                      <w:rFonts w:ascii="Arial" w:hAnsi="Arial" w:cs="Arial"/>
                      <w:b/>
                      <w:sz w:val="20"/>
                      <w:szCs w:val="20"/>
                    </w:rPr>
                    <w:t>Evidence Base</w:t>
                  </w:r>
                  <w:r w:rsidRPr="00415331">
                    <w:rPr>
                      <w:rFonts w:ascii="Arial" w:hAnsi="Arial" w:cs="Arial"/>
                      <w:b/>
                      <w:i/>
                      <w:sz w:val="20"/>
                      <w:szCs w:val="20"/>
                    </w:rPr>
                    <w:t xml:space="preserve">: </w:t>
                  </w:r>
                  <w:r w:rsidRPr="00415331">
                    <w:rPr>
                      <w:rFonts w:ascii="Arial" w:hAnsi="Arial" w:cs="Arial"/>
                      <w:sz w:val="20"/>
                      <w:szCs w:val="20"/>
                    </w:rPr>
                    <w:t xml:space="preserve"> </w:t>
                  </w:r>
                </w:p>
                <w:p w14:paraId="0960F175" w14:textId="2C6C9EE2" w:rsidR="00BD394D" w:rsidRPr="00415331" w:rsidRDefault="00BD394D" w:rsidP="00BD394D">
                  <w:pPr>
                    <w:rPr>
                      <w:rFonts w:ascii="Arial" w:hAnsi="Arial" w:cs="Arial"/>
                      <w:b/>
                      <w:sz w:val="20"/>
                      <w:szCs w:val="20"/>
                    </w:rPr>
                  </w:pPr>
                  <w:r w:rsidRPr="00415331">
                    <w:rPr>
                      <w:rFonts w:ascii="Arial" w:hAnsi="Arial" w:cs="Arial"/>
                      <w:b/>
                      <w:sz w:val="20"/>
                      <w:szCs w:val="20"/>
                    </w:rPr>
                    <w:t>Policy Change (Y/N):</w:t>
                  </w:r>
                  <w:r w:rsidRPr="00314CAB">
                    <w:rPr>
                      <w:rFonts w:ascii="Arial" w:hAnsi="Arial" w:cs="Arial"/>
                      <w:bCs/>
                      <w:sz w:val="20"/>
                      <w:szCs w:val="20"/>
                    </w:rPr>
                    <w:t xml:space="preserve"> </w:t>
                  </w:r>
                  <w:r w:rsidR="00314CAB" w:rsidRPr="00314CAB">
                    <w:rPr>
                      <w:rFonts w:ascii="Arial" w:hAnsi="Arial" w:cs="Arial"/>
                      <w:bCs/>
                      <w:sz w:val="20"/>
                      <w:szCs w:val="20"/>
                    </w:rPr>
                    <w:t>N</w:t>
                  </w:r>
                </w:p>
              </w:tc>
            </w:tr>
            <w:tr w:rsidR="00BD394D" w:rsidRPr="00415331" w14:paraId="533B4851" w14:textId="77777777" w:rsidTr="000A10DE">
              <w:tc>
                <w:tcPr>
                  <w:tcW w:w="10134" w:type="dxa"/>
                  <w:gridSpan w:val="5"/>
                  <w:tcBorders>
                    <w:bottom w:val="single" w:sz="4" w:space="0" w:color="auto"/>
                  </w:tcBorders>
                  <w:shd w:val="clear" w:color="auto" w:fill="D1EEF9" w:themeFill="accent1" w:themeFillTint="33"/>
                </w:tcPr>
                <w:p w14:paraId="324D1C16" w14:textId="77777777" w:rsidR="00BD394D" w:rsidRPr="00415331" w:rsidRDefault="00BD394D" w:rsidP="00BD394D">
                  <w:pPr>
                    <w:rPr>
                      <w:rFonts w:ascii="Arial" w:hAnsi="Arial" w:cs="Arial"/>
                      <w:b/>
                      <w:sz w:val="20"/>
                      <w:szCs w:val="20"/>
                    </w:rPr>
                  </w:pPr>
                  <w:r w:rsidRPr="00415331">
                    <w:rPr>
                      <w:rFonts w:ascii="Arial" w:hAnsi="Arial" w:cs="Arial"/>
                      <w:b/>
                      <w:sz w:val="20"/>
                      <w:szCs w:val="20"/>
                    </w:rPr>
                    <w:t>ACTION PLAN</w:t>
                  </w:r>
                </w:p>
              </w:tc>
            </w:tr>
            <w:tr w:rsidR="00BD394D" w:rsidRPr="00415331" w14:paraId="1DBF2C53" w14:textId="77777777" w:rsidTr="000A10DE">
              <w:tc>
                <w:tcPr>
                  <w:tcW w:w="2925" w:type="dxa"/>
                  <w:shd w:val="clear" w:color="auto" w:fill="D1EEF9" w:themeFill="accent1" w:themeFillTint="33"/>
                </w:tcPr>
                <w:p w14:paraId="24521A7A" w14:textId="77777777" w:rsidR="00BD394D" w:rsidRPr="00415331" w:rsidRDefault="00BD394D" w:rsidP="00BD394D">
                  <w:pPr>
                    <w:rPr>
                      <w:rFonts w:ascii="Arial" w:hAnsi="Arial" w:cs="Arial"/>
                      <w:b/>
                      <w:sz w:val="20"/>
                      <w:szCs w:val="20"/>
                    </w:rPr>
                  </w:pPr>
                  <w:r w:rsidRPr="00415331">
                    <w:rPr>
                      <w:rFonts w:ascii="Arial" w:hAnsi="Arial" w:cs="Arial"/>
                      <w:b/>
                      <w:sz w:val="20"/>
                      <w:szCs w:val="20"/>
                    </w:rPr>
                    <w:t>Activity</w:t>
                  </w:r>
                </w:p>
              </w:tc>
              <w:tc>
                <w:tcPr>
                  <w:tcW w:w="1117" w:type="dxa"/>
                  <w:shd w:val="clear" w:color="auto" w:fill="D1EEF9" w:themeFill="accent1" w:themeFillTint="33"/>
                </w:tcPr>
                <w:p w14:paraId="7CCE85FF" w14:textId="77777777" w:rsidR="00BD394D" w:rsidRPr="00415331" w:rsidRDefault="00BD394D" w:rsidP="00BD394D">
                  <w:pPr>
                    <w:rPr>
                      <w:rFonts w:ascii="Arial" w:hAnsi="Arial" w:cs="Arial"/>
                      <w:b/>
                      <w:sz w:val="20"/>
                      <w:szCs w:val="20"/>
                    </w:rPr>
                  </w:pPr>
                  <w:r w:rsidRPr="00415331">
                    <w:rPr>
                      <w:rFonts w:ascii="Arial" w:hAnsi="Arial" w:cs="Arial"/>
                      <w:b/>
                      <w:sz w:val="20"/>
                      <w:szCs w:val="20"/>
                    </w:rPr>
                    <w:t>Target Date</w:t>
                  </w:r>
                </w:p>
              </w:tc>
              <w:tc>
                <w:tcPr>
                  <w:tcW w:w="1477" w:type="dxa"/>
                  <w:shd w:val="clear" w:color="auto" w:fill="D1EEF9" w:themeFill="accent1" w:themeFillTint="33"/>
                </w:tcPr>
                <w:p w14:paraId="19F77303" w14:textId="77777777" w:rsidR="00BD394D" w:rsidRPr="00415331" w:rsidRDefault="00BD394D" w:rsidP="00BD394D">
                  <w:pPr>
                    <w:rPr>
                      <w:rFonts w:ascii="Arial" w:hAnsi="Arial" w:cs="Arial"/>
                      <w:b/>
                      <w:sz w:val="20"/>
                      <w:szCs w:val="20"/>
                    </w:rPr>
                  </w:pPr>
                  <w:r w:rsidRPr="00415331">
                    <w:rPr>
                      <w:rFonts w:ascii="Arial" w:hAnsi="Arial" w:cs="Arial"/>
                      <w:b/>
                      <w:sz w:val="20"/>
                      <w:szCs w:val="20"/>
                    </w:rPr>
                    <w:t>Resources Required</w:t>
                  </w:r>
                </w:p>
              </w:tc>
              <w:tc>
                <w:tcPr>
                  <w:tcW w:w="1954" w:type="dxa"/>
                  <w:shd w:val="clear" w:color="auto" w:fill="D1EEF9" w:themeFill="accent1" w:themeFillTint="33"/>
                </w:tcPr>
                <w:p w14:paraId="4503F8CE" w14:textId="77777777" w:rsidR="00BD394D" w:rsidRPr="00415331" w:rsidRDefault="00BD394D" w:rsidP="00BD394D">
                  <w:pPr>
                    <w:rPr>
                      <w:rFonts w:ascii="Arial" w:hAnsi="Arial" w:cs="Arial"/>
                      <w:b/>
                      <w:sz w:val="20"/>
                      <w:szCs w:val="20"/>
                    </w:rPr>
                  </w:pPr>
                  <w:r w:rsidRPr="00415331">
                    <w:rPr>
                      <w:rFonts w:ascii="Arial" w:hAnsi="Arial" w:cs="Arial"/>
                      <w:b/>
                      <w:sz w:val="20"/>
                      <w:szCs w:val="20"/>
                    </w:rPr>
                    <w:t>Lead Person/ Organization</w:t>
                  </w:r>
                </w:p>
              </w:tc>
              <w:tc>
                <w:tcPr>
                  <w:tcW w:w="2661" w:type="dxa"/>
                  <w:shd w:val="clear" w:color="auto" w:fill="D1EEF9" w:themeFill="accent1" w:themeFillTint="33"/>
                </w:tcPr>
                <w:p w14:paraId="446CD1F3" w14:textId="77777777" w:rsidR="00BD394D" w:rsidRPr="00415331" w:rsidRDefault="00BD394D" w:rsidP="00BD394D">
                  <w:pPr>
                    <w:rPr>
                      <w:rFonts w:ascii="Arial" w:hAnsi="Arial" w:cs="Arial"/>
                      <w:b/>
                      <w:sz w:val="20"/>
                      <w:szCs w:val="20"/>
                    </w:rPr>
                  </w:pPr>
                  <w:r w:rsidRPr="00415331">
                    <w:rPr>
                      <w:rFonts w:ascii="Arial" w:hAnsi="Arial" w:cs="Arial"/>
                      <w:b/>
                      <w:sz w:val="20"/>
                      <w:szCs w:val="20"/>
                    </w:rPr>
                    <w:t>Anticipated Product or Result</w:t>
                  </w:r>
                </w:p>
              </w:tc>
            </w:tr>
            <w:tr w:rsidR="003368A0" w:rsidRPr="00415331" w14:paraId="36253A2A" w14:textId="77777777" w:rsidTr="000A10DE">
              <w:tc>
                <w:tcPr>
                  <w:tcW w:w="2925" w:type="dxa"/>
                </w:tcPr>
                <w:p w14:paraId="02389B84" w14:textId="49DEBFF2" w:rsidR="003368A0" w:rsidRPr="00C172BF" w:rsidRDefault="00543C50" w:rsidP="00BD394D">
                  <w:pPr>
                    <w:rPr>
                      <w:rFonts w:ascii="Arial" w:hAnsi="Arial" w:cs="Arial"/>
                      <w:bCs/>
                      <w:sz w:val="18"/>
                      <w:szCs w:val="18"/>
                    </w:rPr>
                  </w:pPr>
                  <w:r>
                    <w:rPr>
                      <w:rFonts w:ascii="Arial" w:hAnsi="Arial" w:cs="Arial"/>
                      <w:bCs/>
                      <w:sz w:val="18"/>
                      <w:szCs w:val="18"/>
                    </w:rPr>
                    <w:t>Complete a root causes analysis on the lack of contractors in Cerro Gordo County</w:t>
                  </w:r>
                  <w:r w:rsidR="003E2AA8">
                    <w:rPr>
                      <w:rFonts w:ascii="Arial" w:hAnsi="Arial" w:cs="Arial"/>
                      <w:bCs/>
                      <w:sz w:val="18"/>
                      <w:szCs w:val="18"/>
                    </w:rPr>
                    <w:t>.</w:t>
                  </w:r>
                </w:p>
              </w:tc>
              <w:tc>
                <w:tcPr>
                  <w:tcW w:w="1117" w:type="dxa"/>
                </w:tcPr>
                <w:p w14:paraId="50B2BB11" w14:textId="2C7D69F3" w:rsidR="003368A0" w:rsidRPr="00415331" w:rsidRDefault="00543C50" w:rsidP="00BD394D">
                  <w:pPr>
                    <w:rPr>
                      <w:rFonts w:ascii="Arial" w:hAnsi="Arial" w:cs="Arial"/>
                      <w:sz w:val="18"/>
                      <w:szCs w:val="18"/>
                    </w:rPr>
                  </w:pPr>
                  <w:r>
                    <w:rPr>
                      <w:rFonts w:ascii="Arial" w:hAnsi="Arial" w:cs="Arial"/>
                      <w:sz w:val="18"/>
                      <w:szCs w:val="18"/>
                    </w:rPr>
                    <w:t>12/31/2021</w:t>
                  </w:r>
                </w:p>
              </w:tc>
              <w:tc>
                <w:tcPr>
                  <w:tcW w:w="1477" w:type="dxa"/>
                </w:tcPr>
                <w:p w14:paraId="73BF6A25" w14:textId="77777777" w:rsidR="003368A0" w:rsidRPr="00415331" w:rsidRDefault="003368A0" w:rsidP="00BD394D">
                  <w:pPr>
                    <w:rPr>
                      <w:rFonts w:ascii="Arial" w:hAnsi="Arial" w:cs="Arial"/>
                      <w:sz w:val="18"/>
                      <w:szCs w:val="18"/>
                    </w:rPr>
                  </w:pPr>
                </w:p>
              </w:tc>
              <w:tc>
                <w:tcPr>
                  <w:tcW w:w="1954" w:type="dxa"/>
                </w:tcPr>
                <w:p w14:paraId="1157FEA9" w14:textId="12F18408" w:rsidR="003368A0" w:rsidRDefault="00543C50" w:rsidP="00BD394D">
                  <w:pPr>
                    <w:rPr>
                      <w:rFonts w:ascii="Arial" w:hAnsi="Arial" w:cs="Arial"/>
                      <w:sz w:val="18"/>
                      <w:szCs w:val="18"/>
                    </w:rPr>
                  </w:pPr>
                  <w:r>
                    <w:rPr>
                      <w:rFonts w:ascii="Arial" w:hAnsi="Arial" w:cs="Arial"/>
                      <w:sz w:val="18"/>
                      <w:szCs w:val="18"/>
                    </w:rPr>
                    <w:t>NIACOG</w:t>
                  </w:r>
                </w:p>
              </w:tc>
              <w:tc>
                <w:tcPr>
                  <w:tcW w:w="2661" w:type="dxa"/>
                </w:tcPr>
                <w:p w14:paraId="77D15E8D" w14:textId="17465041" w:rsidR="003368A0" w:rsidRDefault="001261A4" w:rsidP="00BD394D">
                  <w:pPr>
                    <w:rPr>
                      <w:rFonts w:ascii="Arial" w:hAnsi="Arial" w:cs="Arial"/>
                      <w:sz w:val="18"/>
                      <w:szCs w:val="18"/>
                    </w:rPr>
                  </w:pPr>
                  <w:r>
                    <w:rPr>
                      <w:rFonts w:ascii="Arial" w:hAnsi="Arial" w:cs="Arial"/>
                      <w:sz w:val="18"/>
                      <w:szCs w:val="18"/>
                    </w:rPr>
                    <w:t>-</w:t>
                  </w:r>
                  <w:r w:rsidR="00543C50">
                    <w:rPr>
                      <w:rFonts w:ascii="Arial" w:hAnsi="Arial" w:cs="Arial"/>
                      <w:sz w:val="18"/>
                      <w:szCs w:val="18"/>
                    </w:rPr>
                    <w:t>Increased knowledge of gaps</w:t>
                  </w:r>
                </w:p>
              </w:tc>
            </w:tr>
            <w:tr w:rsidR="00BD394D" w:rsidRPr="00415331" w14:paraId="163FA297" w14:textId="77777777" w:rsidTr="000A10DE">
              <w:tc>
                <w:tcPr>
                  <w:tcW w:w="2925" w:type="dxa"/>
                </w:tcPr>
                <w:p w14:paraId="4A1425D9" w14:textId="0176790A" w:rsidR="00BD394D" w:rsidRPr="00C172BF" w:rsidRDefault="00C172BF" w:rsidP="00BD394D">
                  <w:pPr>
                    <w:rPr>
                      <w:rFonts w:ascii="Arial" w:hAnsi="Arial" w:cs="Arial"/>
                      <w:bCs/>
                      <w:sz w:val="18"/>
                      <w:szCs w:val="18"/>
                    </w:rPr>
                  </w:pPr>
                  <w:r w:rsidRPr="00C172BF">
                    <w:rPr>
                      <w:rFonts w:ascii="Arial" w:hAnsi="Arial" w:cs="Arial"/>
                      <w:bCs/>
                      <w:sz w:val="18"/>
                      <w:szCs w:val="18"/>
                    </w:rPr>
                    <w:t xml:space="preserve">Create a campaign to recruit contractors to </w:t>
                  </w:r>
                  <w:r w:rsidR="002427C5">
                    <w:rPr>
                      <w:rFonts w:ascii="Arial" w:hAnsi="Arial" w:cs="Arial"/>
                      <w:bCs/>
                      <w:sz w:val="18"/>
                      <w:szCs w:val="18"/>
                    </w:rPr>
                    <w:t>Cerro Gordo</w:t>
                  </w:r>
                  <w:r w:rsidRPr="00C172BF">
                    <w:rPr>
                      <w:rFonts w:ascii="Arial" w:hAnsi="Arial" w:cs="Arial"/>
                      <w:bCs/>
                      <w:sz w:val="18"/>
                      <w:szCs w:val="18"/>
                    </w:rPr>
                    <w:t xml:space="preserve"> that includes incentives such as breaks</w:t>
                  </w:r>
                  <w:r>
                    <w:rPr>
                      <w:rFonts w:ascii="Arial" w:hAnsi="Arial" w:cs="Arial"/>
                      <w:bCs/>
                      <w:sz w:val="18"/>
                      <w:szCs w:val="18"/>
                    </w:rPr>
                    <w:t xml:space="preserve"> (work with cities)</w:t>
                  </w:r>
                  <w:r w:rsidR="003E2AA8">
                    <w:rPr>
                      <w:rFonts w:ascii="Arial" w:hAnsi="Arial" w:cs="Arial"/>
                      <w:bCs/>
                      <w:sz w:val="18"/>
                      <w:szCs w:val="18"/>
                    </w:rPr>
                    <w:t>.</w:t>
                  </w:r>
                </w:p>
              </w:tc>
              <w:tc>
                <w:tcPr>
                  <w:tcW w:w="1117" w:type="dxa"/>
                </w:tcPr>
                <w:p w14:paraId="01FCCA6E" w14:textId="531A788C" w:rsidR="00BD394D" w:rsidRPr="00415331" w:rsidRDefault="00543C50" w:rsidP="00BD394D">
                  <w:pPr>
                    <w:rPr>
                      <w:rFonts w:ascii="Arial" w:hAnsi="Arial" w:cs="Arial"/>
                      <w:sz w:val="18"/>
                      <w:szCs w:val="18"/>
                    </w:rPr>
                  </w:pPr>
                  <w:r>
                    <w:rPr>
                      <w:rFonts w:ascii="Arial" w:hAnsi="Arial" w:cs="Arial"/>
                      <w:sz w:val="18"/>
                      <w:szCs w:val="18"/>
                    </w:rPr>
                    <w:t>12/31/2022</w:t>
                  </w:r>
                </w:p>
              </w:tc>
              <w:tc>
                <w:tcPr>
                  <w:tcW w:w="1477" w:type="dxa"/>
                </w:tcPr>
                <w:p w14:paraId="26A91EA0" w14:textId="77777777" w:rsidR="00BD394D" w:rsidRDefault="00543C50" w:rsidP="00BD394D">
                  <w:pPr>
                    <w:rPr>
                      <w:rFonts w:ascii="Arial" w:hAnsi="Arial" w:cs="Arial"/>
                      <w:sz w:val="18"/>
                      <w:szCs w:val="18"/>
                    </w:rPr>
                  </w:pPr>
                  <w:r>
                    <w:rPr>
                      <w:rFonts w:ascii="Arial" w:hAnsi="Arial" w:cs="Arial"/>
                      <w:sz w:val="18"/>
                      <w:szCs w:val="18"/>
                    </w:rPr>
                    <w:t>-Staff time</w:t>
                  </w:r>
                </w:p>
                <w:p w14:paraId="59EE9435" w14:textId="116F4FB7" w:rsidR="00543C50" w:rsidRPr="00415331" w:rsidRDefault="00543C50" w:rsidP="00BD394D">
                  <w:pPr>
                    <w:rPr>
                      <w:rFonts w:ascii="Arial" w:hAnsi="Arial" w:cs="Arial"/>
                      <w:sz w:val="18"/>
                      <w:szCs w:val="18"/>
                    </w:rPr>
                  </w:pPr>
                  <w:r>
                    <w:rPr>
                      <w:rFonts w:ascii="Arial" w:hAnsi="Arial" w:cs="Arial"/>
                      <w:sz w:val="18"/>
                      <w:szCs w:val="18"/>
                    </w:rPr>
                    <w:t>-Technology</w:t>
                  </w:r>
                </w:p>
              </w:tc>
              <w:tc>
                <w:tcPr>
                  <w:tcW w:w="1954" w:type="dxa"/>
                </w:tcPr>
                <w:p w14:paraId="30B8A294" w14:textId="229A243E" w:rsidR="00BD394D" w:rsidRPr="00415331" w:rsidRDefault="003368A0" w:rsidP="00BD394D">
                  <w:pPr>
                    <w:rPr>
                      <w:rFonts w:ascii="Arial" w:hAnsi="Arial" w:cs="Arial"/>
                      <w:sz w:val="18"/>
                      <w:szCs w:val="18"/>
                    </w:rPr>
                  </w:pPr>
                  <w:r>
                    <w:rPr>
                      <w:rFonts w:ascii="Arial" w:hAnsi="Arial" w:cs="Arial"/>
                      <w:sz w:val="18"/>
                      <w:szCs w:val="18"/>
                    </w:rPr>
                    <w:t>NIACOG</w:t>
                  </w:r>
                </w:p>
              </w:tc>
              <w:tc>
                <w:tcPr>
                  <w:tcW w:w="2661" w:type="dxa"/>
                </w:tcPr>
                <w:p w14:paraId="3641D2C5" w14:textId="7F8186B5" w:rsidR="00BD394D" w:rsidRPr="00415331" w:rsidRDefault="001261A4" w:rsidP="00BD394D">
                  <w:pPr>
                    <w:rPr>
                      <w:rFonts w:ascii="Arial" w:hAnsi="Arial" w:cs="Arial"/>
                      <w:sz w:val="18"/>
                      <w:szCs w:val="18"/>
                    </w:rPr>
                  </w:pPr>
                  <w:r>
                    <w:rPr>
                      <w:rFonts w:ascii="Arial" w:hAnsi="Arial" w:cs="Arial"/>
                      <w:sz w:val="18"/>
                      <w:szCs w:val="18"/>
                    </w:rPr>
                    <w:t>-</w:t>
                  </w:r>
                  <w:r w:rsidR="002427C5">
                    <w:rPr>
                      <w:rFonts w:ascii="Arial" w:hAnsi="Arial" w:cs="Arial"/>
                      <w:sz w:val="18"/>
                      <w:szCs w:val="18"/>
                    </w:rPr>
                    <w:t>Increase in availability of contractors in Cerro Gordo</w:t>
                  </w:r>
                </w:p>
              </w:tc>
            </w:tr>
            <w:tr w:rsidR="00BD394D" w:rsidRPr="00415331" w14:paraId="3456C559" w14:textId="77777777" w:rsidTr="000A10DE">
              <w:tc>
                <w:tcPr>
                  <w:tcW w:w="2925" w:type="dxa"/>
                </w:tcPr>
                <w:p w14:paraId="224D3839" w14:textId="390E2B1B" w:rsidR="00BD394D" w:rsidRPr="002427C5" w:rsidRDefault="002427C5" w:rsidP="00BD394D">
                  <w:pPr>
                    <w:rPr>
                      <w:rFonts w:ascii="Arial" w:hAnsi="Arial" w:cs="Arial"/>
                      <w:bCs/>
                      <w:sz w:val="18"/>
                      <w:szCs w:val="18"/>
                    </w:rPr>
                  </w:pPr>
                  <w:r w:rsidRPr="002427C5">
                    <w:rPr>
                      <w:rFonts w:ascii="Arial" w:hAnsi="Arial" w:cs="Arial"/>
                      <w:bCs/>
                      <w:sz w:val="18"/>
                      <w:szCs w:val="18"/>
                    </w:rPr>
                    <w:t>Promote NIACC</w:t>
                  </w:r>
                  <w:r w:rsidR="00F73362">
                    <w:rPr>
                      <w:rFonts w:ascii="Arial" w:hAnsi="Arial" w:cs="Arial"/>
                      <w:bCs/>
                      <w:sz w:val="18"/>
                      <w:szCs w:val="18"/>
                    </w:rPr>
                    <w:t xml:space="preserve"> trades</w:t>
                  </w:r>
                  <w:r w:rsidRPr="002427C5">
                    <w:rPr>
                      <w:rFonts w:ascii="Arial" w:hAnsi="Arial" w:cs="Arial"/>
                      <w:bCs/>
                      <w:sz w:val="18"/>
                      <w:szCs w:val="18"/>
                    </w:rPr>
                    <w:t xml:space="preserve"> classes to increase enrollment in programs</w:t>
                  </w:r>
                  <w:r w:rsidR="003E2AA8">
                    <w:rPr>
                      <w:rFonts w:ascii="Arial" w:hAnsi="Arial" w:cs="Arial"/>
                      <w:bCs/>
                      <w:sz w:val="18"/>
                      <w:szCs w:val="18"/>
                    </w:rPr>
                    <w:t>.</w:t>
                  </w:r>
                </w:p>
              </w:tc>
              <w:tc>
                <w:tcPr>
                  <w:tcW w:w="1117" w:type="dxa"/>
                </w:tcPr>
                <w:p w14:paraId="0772B37C" w14:textId="7B929356" w:rsidR="00BD394D" w:rsidRPr="00415331" w:rsidRDefault="003368A0" w:rsidP="00BD394D">
                  <w:pPr>
                    <w:rPr>
                      <w:rFonts w:ascii="Arial" w:hAnsi="Arial" w:cs="Arial"/>
                      <w:sz w:val="18"/>
                      <w:szCs w:val="18"/>
                    </w:rPr>
                  </w:pPr>
                  <w:r>
                    <w:rPr>
                      <w:rFonts w:ascii="Arial" w:hAnsi="Arial" w:cs="Arial"/>
                      <w:sz w:val="18"/>
                      <w:szCs w:val="18"/>
                    </w:rPr>
                    <w:t>12/31/2023</w:t>
                  </w:r>
                </w:p>
              </w:tc>
              <w:tc>
                <w:tcPr>
                  <w:tcW w:w="1477" w:type="dxa"/>
                </w:tcPr>
                <w:p w14:paraId="565C482E" w14:textId="2958A24A" w:rsidR="00BD394D" w:rsidRPr="00415331" w:rsidRDefault="00543C50" w:rsidP="00BD394D">
                  <w:pPr>
                    <w:rPr>
                      <w:rFonts w:ascii="Arial" w:hAnsi="Arial" w:cs="Arial"/>
                      <w:sz w:val="18"/>
                      <w:szCs w:val="18"/>
                    </w:rPr>
                  </w:pPr>
                  <w:r>
                    <w:rPr>
                      <w:rFonts w:ascii="Arial" w:hAnsi="Arial" w:cs="Arial"/>
                      <w:sz w:val="18"/>
                      <w:szCs w:val="18"/>
                    </w:rPr>
                    <w:t>-Staff time</w:t>
                  </w:r>
                </w:p>
              </w:tc>
              <w:tc>
                <w:tcPr>
                  <w:tcW w:w="1954" w:type="dxa"/>
                </w:tcPr>
                <w:p w14:paraId="2D49E607" w14:textId="52DC5686" w:rsidR="00BD394D" w:rsidRPr="00415331" w:rsidRDefault="003368A0" w:rsidP="00BD394D">
                  <w:pPr>
                    <w:rPr>
                      <w:rFonts w:ascii="Arial" w:hAnsi="Arial" w:cs="Arial"/>
                      <w:sz w:val="18"/>
                      <w:szCs w:val="18"/>
                    </w:rPr>
                  </w:pPr>
                  <w:r>
                    <w:rPr>
                      <w:rFonts w:ascii="Arial" w:hAnsi="Arial" w:cs="Arial"/>
                      <w:sz w:val="18"/>
                      <w:szCs w:val="18"/>
                    </w:rPr>
                    <w:t>All</w:t>
                  </w:r>
                </w:p>
              </w:tc>
              <w:tc>
                <w:tcPr>
                  <w:tcW w:w="2661" w:type="dxa"/>
                </w:tcPr>
                <w:p w14:paraId="070A61CE" w14:textId="2719B754" w:rsidR="00BD394D" w:rsidRPr="00415331" w:rsidRDefault="001261A4" w:rsidP="00BD394D">
                  <w:pPr>
                    <w:rPr>
                      <w:rFonts w:ascii="Arial" w:hAnsi="Arial" w:cs="Arial"/>
                      <w:sz w:val="18"/>
                      <w:szCs w:val="18"/>
                    </w:rPr>
                  </w:pPr>
                  <w:r>
                    <w:rPr>
                      <w:rFonts w:ascii="Arial" w:hAnsi="Arial" w:cs="Arial"/>
                      <w:sz w:val="18"/>
                      <w:szCs w:val="18"/>
                    </w:rPr>
                    <w:t>-</w:t>
                  </w:r>
                  <w:r w:rsidR="002427C5">
                    <w:rPr>
                      <w:rFonts w:ascii="Arial" w:hAnsi="Arial" w:cs="Arial"/>
                      <w:sz w:val="18"/>
                      <w:szCs w:val="18"/>
                    </w:rPr>
                    <w:t>Increased</w:t>
                  </w:r>
                  <w:r w:rsidR="00543C50">
                    <w:rPr>
                      <w:rFonts w:ascii="Arial" w:hAnsi="Arial" w:cs="Arial"/>
                      <w:sz w:val="18"/>
                      <w:szCs w:val="18"/>
                    </w:rPr>
                    <w:t xml:space="preserve"> enrollment rates for trades classes</w:t>
                  </w:r>
                </w:p>
              </w:tc>
            </w:tr>
            <w:tr w:rsidR="00BD394D" w:rsidRPr="00415331" w14:paraId="41CCDC68" w14:textId="77777777" w:rsidTr="000A10DE">
              <w:tc>
                <w:tcPr>
                  <w:tcW w:w="2925" w:type="dxa"/>
                </w:tcPr>
                <w:p w14:paraId="7FDDB2EE" w14:textId="6189F5CD" w:rsidR="00BD394D" w:rsidRPr="002427C5" w:rsidRDefault="003368A0" w:rsidP="00BD394D">
                  <w:pPr>
                    <w:rPr>
                      <w:rFonts w:ascii="Arial" w:hAnsi="Arial" w:cs="Arial"/>
                      <w:bCs/>
                      <w:sz w:val="18"/>
                      <w:szCs w:val="18"/>
                    </w:rPr>
                  </w:pPr>
                  <w:r>
                    <w:rPr>
                      <w:rFonts w:ascii="Arial" w:hAnsi="Arial" w:cs="Arial"/>
                      <w:bCs/>
                      <w:sz w:val="18"/>
                      <w:szCs w:val="18"/>
                    </w:rPr>
                    <w:t>Work with</w:t>
                  </w:r>
                  <w:r w:rsidR="002427C5" w:rsidRPr="002427C5">
                    <w:rPr>
                      <w:rFonts w:ascii="Arial" w:hAnsi="Arial" w:cs="Arial"/>
                      <w:bCs/>
                      <w:sz w:val="18"/>
                      <w:szCs w:val="18"/>
                    </w:rPr>
                    <w:t xml:space="preserve"> NIACC </w:t>
                  </w:r>
                  <w:r>
                    <w:rPr>
                      <w:rFonts w:ascii="Arial" w:hAnsi="Arial" w:cs="Arial"/>
                      <w:bCs/>
                      <w:sz w:val="18"/>
                      <w:szCs w:val="18"/>
                    </w:rPr>
                    <w:t xml:space="preserve">to build a </w:t>
                  </w:r>
                  <w:r w:rsidR="002427C5" w:rsidRPr="002427C5">
                    <w:rPr>
                      <w:rFonts w:ascii="Arial" w:hAnsi="Arial" w:cs="Arial"/>
                      <w:bCs/>
                      <w:sz w:val="18"/>
                      <w:szCs w:val="18"/>
                    </w:rPr>
                    <w:t>trades class/program that includes home</w:t>
                  </w:r>
                  <w:r w:rsidR="002427C5">
                    <w:rPr>
                      <w:rFonts w:ascii="Arial" w:hAnsi="Arial" w:cs="Arial"/>
                      <w:bCs/>
                      <w:sz w:val="18"/>
                      <w:szCs w:val="18"/>
                    </w:rPr>
                    <w:t>owners</w:t>
                  </w:r>
                  <w:r w:rsidR="002427C5" w:rsidRPr="002427C5">
                    <w:rPr>
                      <w:rFonts w:ascii="Arial" w:hAnsi="Arial" w:cs="Arial"/>
                      <w:bCs/>
                      <w:sz w:val="18"/>
                      <w:szCs w:val="18"/>
                    </w:rPr>
                    <w:t xml:space="preserve"> being mentored as student</w:t>
                  </w:r>
                  <w:r w:rsidR="002427C5">
                    <w:rPr>
                      <w:rFonts w:ascii="Arial" w:hAnsi="Arial" w:cs="Arial"/>
                      <w:bCs/>
                      <w:sz w:val="18"/>
                      <w:szCs w:val="18"/>
                    </w:rPr>
                    <w:t>s to fix their homes</w:t>
                  </w:r>
                  <w:r>
                    <w:rPr>
                      <w:rFonts w:ascii="Arial" w:hAnsi="Arial" w:cs="Arial"/>
                      <w:bCs/>
                      <w:sz w:val="18"/>
                      <w:szCs w:val="18"/>
                    </w:rPr>
                    <w:t xml:space="preserve">. </w:t>
                  </w:r>
                </w:p>
              </w:tc>
              <w:tc>
                <w:tcPr>
                  <w:tcW w:w="1117" w:type="dxa"/>
                </w:tcPr>
                <w:p w14:paraId="77265F3A" w14:textId="6542ABAD" w:rsidR="00BD394D" w:rsidRPr="00415331" w:rsidRDefault="003368A0" w:rsidP="00BD394D">
                  <w:pPr>
                    <w:rPr>
                      <w:rFonts w:ascii="Arial" w:hAnsi="Arial" w:cs="Arial"/>
                      <w:sz w:val="18"/>
                      <w:szCs w:val="18"/>
                    </w:rPr>
                  </w:pPr>
                  <w:r>
                    <w:rPr>
                      <w:rFonts w:ascii="Arial" w:hAnsi="Arial" w:cs="Arial"/>
                      <w:sz w:val="18"/>
                      <w:szCs w:val="18"/>
                    </w:rPr>
                    <w:t>08/31/2023</w:t>
                  </w:r>
                </w:p>
              </w:tc>
              <w:tc>
                <w:tcPr>
                  <w:tcW w:w="1477" w:type="dxa"/>
                </w:tcPr>
                <w:p w14:paraId="16201D33" w14:textId="0F4A1D74" w:rsidR="00BD394D" w:rsidRPr="00415331" w:rsidRDefault="00543C50" w:rsidP="00BD394D">
                  <w:pPr>
                    <w:rPr>
                      <w:rFonts w:ascii="Arial" w:hAnsi="Arial" w:cs="Arial"/>
                      <w:sz w:val="18"/>
                      <w:szCs w:val="18"/>
                    </w:rPr>
                  </w:pPr>
                  <w:r>
                    <w:rPr>
                      <w:rFonts w:ascii="Arial" w:hAnsi="Arial" w:cs="Arial"/>
                      <w:sz w:val="18"/>
                      <w:szCs w:val="18"/>
                    </w:rPr>
                    <w:t>-Staff time</w:t>
                  </w:r>
                </w:p>
              </w:tc>
              <w:tc>
                <w:tcPr>
                  <w:tcW w:w="1954" w:type="dxa"/>
                </w:tcPr>
                <w:p w14:paraId="690CDB02" w14:textId="56AC1A00" w:rsidR="00BD394D" w:rsidRPr="00415331" w:rsidRDefault="003368A0" w:rsidP="00BD394D">
                  <w:pPr>
                    <w:rPr>
                      <w:rFonts w:ascii="Arial" w:hAnsi="Arial" w:cs="Arial"/>
                      <w:sz w:val="18"/>
                      <w:szCs w:val="18"/>
                    </w:rPr>
                  </w:pPr>
                  <w:r>
                    <w:rPr>
                      <w:rFonts w:ascii="Arial" w:hAnsi="Arial" w:cs="Arial"/>
                      <w:sz w:val="18"/>
                      <w:szCs w:val="18"/>
                    </w:rPr>
                    <w:t>Housing Committee</w:t>
                  </w:r>
                </w:p>
              </w:tc>
              <w:tc>
                <w:tcPr>
                  <w:tcW w:w="2661" w:type="dxa"/>
                </w:tcPr>
                <w:p w14:paraId="2D3ABF62" w14:textId="209AE8CF" w:rsidR="00BD394D" w:rsidRPr="00415331" w:rsidRDefault="001261A4" w:rsidP="00BD394D">
                  <w:pPr>
                    <w:rPr>
                      <w:rFonts w:ascii="Arial" w:hAnsi="Arial" w:cs="Arial"/>
                      <w:sz w:val="18"/>
                      <w:szCs w:val="18"/>
                    </w:rPr>
                  </w:pPr>
                  <w:r>
                    <w:rPr>
                      <w:rFonts w:ascii="Arial" w:hAnsi="Arial" w:cs="Arial"/>
                      <w:sz w:val="18"/>
                      <w:szCs w:val="18"/>
                    </w:rPr>
                    <w:t>-</w:t>
                  </w:r>
                  <w:r w:rsidR="00543C50">
                    <w:rPr>
                      <w:rFonts w:ascii="Arial" w:hAnsi="Arial" w:cs="Arial"/>
                      <w:sz w:val="18"/>
                      <w:szCs w:val="18"/>
                    </w:rPr>
                    <w:t>Increased contractor capacity due to increase in workforce</w:t>
                  </w:r>
                </w:p>
              </w:tc>
            </w:tr>
            <w:tr w:rsidR="002427C5" w:rsidRPr="00415331" w14:paraId="48E1A933" w14:textId="77777777" w:rsidTr="000A10DE">
              <w:tc>
                <w:tcPr>
                  <w:tcW w:w="2925" w:type="dxa"/>
                </w:tcPr>
                <w:p w14:paraId="19B6F568" w14:textId="597AACA4" w:rsidR="002427C5" w:rsidRPr="002427C5" w:rsidRDefault="002427C5" w:rsidP="00BD394D">
                  <w:pPr>
                    <w:rPr>
                      <w:rFonts w:ascii="Arial" w:hAnsi="Arial" w:cs="Arial"/>
                      <w:bCs/>
                      <w:sz w:val="18"/>
                      <w:szCs w:val="18"/>
                    </w:rPr>
                  </w:pPr>
                  <w:r>
                    <w:rPr>
                      <w:rFonts w:ascii="Arial" w:hAnsi="Arial" w:cs="Arial"/>
                      <w:bCs/>
                      <w:sz w:val="18"/>
                      <w:szCs w:val="18"/>
                    </w:rPr>
                    <w:t>Develop a mentorship</w:t>
                  </w:r>
                  <w:r w:rsidR="00543C50">
                    <w:rPr>
                      <w:rFonts w:ascii="Arial" w:hAnsi="Arial" w:cs="Arial"/>
                      <w:bCs/>
                      <w:sz w:val="18"/>
                      <w:szCs w:val="18"/>
                    </w:rPr>
                    <w:t xml:space="preserve"> plan/</w:t>
                  </w:r>
                  <w:r>
                    <w:rPr>
                      <w:rFonts w:ascii="Arial" w:hAnsi="Arial" w:cs="Arial"/>
                      <w:bCs/>
                      <w:sz w:val="18"/>
                      <w:szCs w:val="18"/>
                    </w:rPr>
                    <w:t>program where those who are retired or want to volunteer can learn valuable skills to fix/repair homes (teach the next generation)</w:t>
                  </w:r>
                </w:p>
              </w:tc>
              <w:tc>
                <w:tcPr>
                  <w:tcW w:w="1117" w:type="dxa"/>
                </w:tcPr>
                <w:p w14:paraId="1AF148C3" w14:textId="5F0019AD" w:rsidR="002427C5" w:rsidRPr="00415331" w:rsidRDefault="00543C50" w:rsidP="00BD394D">
                  <w:pPr>
                    <w:rPr>
                      <w:rFonts w:ascii="Arial" w:hAnsi="Arial" w:cs="Arial"/>
                      <w:sz w:val="18"/>
                      <w:szCs w:val="18"/>
                    </w:rPr>
                  </w:pPr>
                  <w:r>
                    <w:rPr>
                      <w:rFonts w:ascii="Arial" w:hAnsi="Arial" w:cs="Arial"/>
                      <w:sz w:val="18"/>
                      <w:szCs w:val="18"/>
                    </w:rPr>
                    <w:t>12/31/2023</w:t>
                  </w:r>
                </w:p>
              </w:tc>
              <w:tc>
                <w:tcPr>
                  <w:tcW w:w="1477" w:type="dxa"/>
                </w:tcPr>
                <w:p w14:paraId="498156E0" w14:textId="77777777" w:rsidR="002427C5" w:rsidRDefault="00543C50" w:rsidP="00BD394D">
                  <w:pPr>
                    <w:rPr>
                      <w:rFonts w:ascii="Arial" w:hAnsi="Arial" w:cs="Arial"/>
                      <w:sz w:val="18"/>
                      <w:szCs w:val="18"/>
                    </w:rPr>
                  </w:pPr>
                  <w:r>
                    <w:rPr>
                      <w:rFonts w:ascii="Arial" w:hAnsi="Arial" w:cs="Arial"/>
                      <w:sz w:val="18"/>
                      <w:szCs w:val="18"/>
                    </w:rPr>
                    <w:t>-Staff time</w:t>
                  </w:r>
                </w:p>
                <w:p w14:paraId="35811A3C" w14:textId="55FE13CA" w:rsidR="00543C50" w:rsidRPr="00415331" w:rsidRDefault="00543C50" w:rsidP="00BD394D">
                  <w:pPr>
                    <w:rPr>
                      <w:rFonts w:ascii="Arial" w:hAnsi="Arial" w:cs="Arial"/>
                      <w:sz w:val="18"/>
                      <w:szCs w:val="18"/>
                    </w:rPr>
                  </w:pPr>
                  <w:r>
                    <w:rPr>
                      <w:rFonts w:ascii="Arial" w:hAnsi="Arial" w:cs="Arial"/>
                      <w:sz w:val="18"/>
                      <w:szCs w:val="18"/>
                    </w:rPr>
                    <w:t>-Volunteers</w:t>
                  </w:r>
                </w:p>
              </w:tc>
              <w:tc>
                <w:tcPr>
                  <w:tcW w:w="1954" w:type="dxa"/>
                </w:tcPr>
                <w:p w14:paraId="34D84EE2" w14:textId="7102BB4E" w:rsidR="002427C5" w:rsidRPr="00415331" w:rsidRDefault="00543C50" w:rsidP="00BD394D">
                  <w:pPr>
                    <w:rPr>
                      <w:rFonts w:ascii="Arial" w:hAnsi="Arial" w:cs="Arial"/>
                      <w:sz w:val="18"/>
                      <w:szCs w:val="18"/>
                    </w:rPr>
                  </w:pPr>
                  <w:r>
                    <w:rPr>
                      <w:rFonts w:ascii="Arial" w:hAnsi="Arial" w:cs="Arial"/>
                      <w:sz w:val="18"/>
                      <w:szCs w:val="18"/>
                    </w:rPr>
                    <w:t>Housing Committee</w:t>
                  </w:r>
                </w:p>
              </w:tc>
              <w:tc>
                <w:tcPr>
                  <w:tcW w:w="2661" w:type="dxa"/>
                </w:tcPr>
                <w:p w14:paraId="6956FAD5" w14:textId="71E21820" w:rsidR="002427C5" w:rsidRPr="00415331" w:rsidRDefault="001261A4" w:rsidP="00BD394D">
                  <w:pPr>
                    <w:rPr>
                      <w:rFonts w:ascii="Arial" w:hAnsi="Arial" w:cs="Arial"/>
                      <w:sz w:val="18"/>
                      <w:szCs w:val="18"/>
                    </w:rPr>
                  </w:pPr>
                  <w:r>
                    <w:rPr>
                      <w:rFonts w:ascii="Arial" w:hAnsi="Arial" w:cs="Arial"/>
                      <w:sz w:val="18"/>
                      <w:szCs w:val="18"/>
                    </w:rPr>
                    <w:t>-</w:t>
                  </w:r>
                  <w:r w:rsidR="00543C50">
                    <w:rPr>
                      <w:rFonts w:ascii="Arial" w:hAnsi="Arial" w:cs="Arial"/>
                      <w:sz w:val="18"/>
                      <w:szCs w:val="18"/>
                    </w:rPr>
                    <w:t>Increased knowledge of basic home improvement skills</w:t>
                  </w:r>
                </w:p>
              </w:tc>
            </w:tr>
            <w:tr w:rsidR="00BD394D" w:rsidRPr="00415331" w14:paraId="233E167E" w14:textId="77777777" w:rsidTr="000A10DE">
              <w:tc>
                <w:tcPr>
                  <w:tcW w:w="10134" w:type="dxa"/>
                  <w:gridSpan w:val="5"/>
                  <w:tcBorders>
                    <w:bottom w:val="single" w:sz="4" w:space="0" w:color="auto"/>
                  </w:tcBorders>
                  <w:shd w:val="clear" w:color="auto" w:fill="A4DDF4" w:themeFill="accent1" w:themeFillTint="66"/>
                </w:tcPr>
                <w:p w14:paraId="62D386F2" w14:textId="77777777" w:rsidR="00C403EA" w:rsidRPr="001E6587" w:rsidRDefault="00C403EA" w:rsidP="00927812">
                  <w:pPr>
                    <w:rPr>
                      <w:rFonts w:ascii="Arial" w:hAnsi="Arial" w:cs="Arial"/>
                      <w:b/>
                      <w:sz w:val="6"/>
                      <w:szCs w:val="6"/>
                    </w:rPr>
                  </w:pPr>
                </w:p>
                <w:p w14:paraId="073F6404" w14:textId="700E59F9" w:rsidR="00BD394D" w:rsidRPr="001E6587" w:rsidRDefault="00BD394D" w:rsidP="00927812">
                  <w:pPr>
                    <w:rPr>
                      <w:b/>
                    </w:rPr>
                  </w:pPr>
                  <w:r w:rsidRPr="001E6587">
                    <w:rPr>
                      <w:rFonts w:ascii="Arial" w:hAnsi="Arial" w:cs="Arial"/>
                      <w:b/>
                      <w:sz w:val="20"/>
                      <w:szCs w:val="20"/>
                    </w:rPr>
                    <w:t xml:space="preserve">OBJECTIVE #3:  </w:t>
                  </w:r>
                  <w:r w:rsidR="00927812" w:rsidRPr="001E6587">
                    <w:rPr>
                      <w:rFonts w:ascii="Arial" w:hAnsi="Arial" w:cs="Arial"/>
                      <w:b/>
                      <w:sz w:val="20"/>
                      <w:szCs w:val="20"/>
                    </w:rPr>
                    <w:t xml:space="preserve">Improve the overall quality and safety of rental housing in </w:t>
                  </w:r>
                  <w:r w:rsidR="00C403EA" w:rsidRPr="001E6587">
                    <w:rPr>
                      <w:rFonts w:ascii="Arial" w:hAnsi="Arial" w:cs="Arial"/>
                      <w:b/>
                      <w:sz w:val="20"/>
                      <w:szCs w:val="20"/>
                    </w:rPr>
                    <w:t>Cerro Gordo County</w:t>
                  </w:r>
                  <w:r w:rsidR="00772842" w:rsidRPr="001E6587">
                    <w:rPr>
                      <w:rFonts w:ascii="Arial" w:hAnsi="Arial" w:cs="Arial"/>
                      <w:b/>
                      <w:sz w:val="20"/>
                      <w:szCs w:val="20"/>
                    </w:rPr>
                    <w:t xml:space="preserve"> by </w:t>
                  </w:r>
                  <w:r w:rsidR="002E0687" w:rsidRPr="001E6587">
                    <w:rPr>
                      <w:rFonts w:ascii="Arial" w:hAnsi="Arial" w:cs="Arial"/>
                      <w:b/>
                      <w:sz w:val="20"/>
                      <w:szCs w:val="20"/>
                    </w:rPr>
                    <w:t xml:space="preserve">increasing </w:t>
                  </w:r>
                  <w:r w:rsidR="001C4E2E" w:rsidRPr="001E6587">
                    <w:rPr>
                      <w:rFonts w:ascii="Arial" w:hAnsi="Arial" w:cs="Arial"/>
                      <w:b/>
                      <w:sz w:val="20"/>
                      <w:szCs w:val="20"/>
                    </w:rPr>
                    <w:t>code enforcement policies</w:t>
                  </w:r>
                  <w:r w:rsidR="002E0687" w:rsidRPr="001E6587">
                    <w:rPr>
                      <w:rFonts w:ascii="Arial" w:hAnsi="Arial" w:cs="Arial"/>
                      <w:b/>
                      <w:sz w:val="20"/>
                      <w:szCs w:val="20"/>
                    </w:rPr>
                    <w:t xml:space="preserve"> by 2</w:t>
                  </w:r>
                  <w:r w:rsidR="001C4E2E" w:rsidRPr="001E6587">
                    <w:rPr>
                      <w:rFonts w:ascii="Arial" w:hAnsi="Arial" w:cs="Arial"/>
                      <w:b/>
                      <w:sz w:val="20"/>
                      <w:szCs w:val="20"/>
                    </w:rPr>
                    <w:t>0</w:t>
                  </w:r>
                  <w:r w:rsidR="002E0687" w:rsidRPr="001E6587">
                    <w:rPr>
                      <w:rFonts w:ascii="Arial" w:hAnsi="Arial" w:cs="Arial"/>
                      <w:b/>
                      <w:sz w:val="20"/>
                      <w:szCs w:val="20"/>
                    </w:rPr>
                    <w:t>%</w:t>
                  </w:r>
                  <w:r w:rsidR="001C4E2E" w:rsidRPr="001E6587">
                    <w:rPr>
                      <w:rFonts w:ascii="Arial" w:hAnsi="Arial" w:cs="Arial"/>
                      <w:b/>
                      <w:sz w:val="20"/>
                      <w:szCs w:val="20"/>
                    </w:rPr>
                    <w:t xml:space="preserve"> (Baseline = 20% of cities have a rental enforcement code)</w:t>
                  </w:r>
                  <w:r w:rsidR="00927812" w:rsidRPr="001E6587">
                    <w:rPr>
                      <w:rFonts w:ascii="Arial" w:hAnsi="Arial" w:cs="Arial"/>
                      <w:b/>
                      <w:sz w:val="20"/>
                      <w:szCs w:val="20"/>
                    </w:rPr>
                    <w:t>.</w:t>
                  </w:r>
                  <w:r w:rsidR="005545A6" w:rsidRPr="001E6587">
                    <w:rPr>
                      <w:b/>
                      <w:sz w:val="20"/>
                      <w:szCs w:val="20"/>
                    </w:rPr>
                    <w:t xml:space="preserve"> </w:t>
                  </w:r>
                </w:p>
                <w:p w14:paraId="38BC19FF" w14:textId="67ECECA5" w:rsidR="00C403EA" w:rsidRPr="001E6587" w:rsidRDefault="00C403EA" w:rsidP="00927812">
                  <w:pPr>
                    <w:rPr>
                      <w:rFonts w:ascii="Arial" w:hAnsi="Arial" w:cs="Arial"/>
                      <w:b/>
                      <w:sz w:val="6"/>
                      <w:szCs w:val="6"/>
                    </w:rPr>
                  </w:pPr>
                </w:p>
              </w:tc>
            </w:tr>
            <w:tr w:rsidR="00BD394D" w:rsidRPr="00415331" w14:paraId="0471F9AA" w14:textId="77777777" w:rsidTr="002427C5">
              <w:trPr>
                <w:trHeight w:val="1043"/>
              </w:trPr>
              <w:tc>
                <w:tcPr>
                  <w:tcW w:w="10134" w:type="dxa"/>
                  <w:gridSpan w:val="5"/>
                  <w:tcBorders>
                    <w:bottom w:val="single" w:sz="4" w:space="0" w:color="000000" w:themeColor="text1"/>
                  </w:tcBorders>
                  <w:shd w:val="clear" w:color="auto" w:fill="auto"/>
                </w:tcPr>
                <w:p w14:paraId="1FF1A4DC" w14:textId="77777777" w:rsidR="00BD394D" w:rsidRPr="00415331" w:rsidRDefault="00BD394D" w:rsidP="00BD394D">
                  <w:pPr>
                    <w:rPr>
                      <w:rFonts w:ascii="Arial" w:hAnsi="Arial" w:cs="Arial"/>
                      <w:b/>
                      <w:sz w:val="20"/>
                      <w:szCs w:val="20"/>
                    </w:rPr>
                  </w:pPr>
                  <w:r w:rsidRPr="00415331">
                    <w:rPr>
                      <w:rFonts w:ascii="Arial" w:hAnsi="Arial" w:cs="Arial"/>
                      <w:b/>
                      <w:sz w:val="20"/>
                      <w:szCs w:val="20"/>
                    </w:rPr>
                    <w:t>BACKGROUND ON STRATEGY</w:t>
                  </w:r>
                </w:p>
                <w:p w14:paraId="144E5189" w14:textId="1A2217D6" w:rsidR="00BD394D" w:rsidRPr="00415331" w:rsidRDefault="00BD394D" w:rsidP="00BD394D">
                  <w:pPr>
                    <w:rPr>
                      <w:rFonts w:ascii="Arial" w:hAnsi="Arial" w:cs="Arial"/>
                      <w:b/>
                      <w:sz w:val="20"/>
                      <w:szCs w:val="20"/>
                    </w:rPr>
                  </w:pPr>
                  <w:r w:rsidRPr="00415331">
                    <w:rPr>
                      <w:rFonts w:ascii="Arial" w:hAnsi="Arial" w:cs="Arial"/>
                      <w:b/>
                      <w:sz w:val="20"/>
                      <w:szCs w:val="20"/>
                    </w:rPr>
                    <w:t xml:space="preserve">Source: </w:t>
                  </w:r>
                  <w:r w:rsidR="00314CAB" w:rsidRPr="00314CAB">
                    <w:rPr>
                      <w:rFonts w:ascii="Arial" w:hAnsi="Arial" w:cs="Arial"/>
                      <w:bCs/>
                      <w:sz w:val="20"/>
                      <w:szCs w:val="20"/>
                    </w:rPr>
                    <w:t>City Clerks</w:t>
                  </w:r>
                  <w:r w:rsidR="001E6587">
                    <w:rPr>
                      <w:rFonts w:ascii="Arial" w:hAnsi="Arial" w:cs="Arial"/>
                      <w:bCs/>
                      <w:sz w:val="20"/>
                      <w:szCs w:val="20"/>
                    </w:rPr>
                    <w:t xml:space="preserve"> in Cerro Gordo County</w:t>
                  </w:r>
                </w:p>
                <w:p w14:paraId="55945B8F" w14:textId="31537961" w:rsidR="00D13C7B" w:rsidRDefault="00BD394D" w:rsidP="00605909">
                  <w:pPr>
                    <w:rPr>
                      <w:rFonts w:ascii="Arial" w:hAnsi="Arial" w:cs="Arial"/>
                      <w:sz w:val="20"/>
                      <w:szCs w:val="20"/>
                    </w:rPr>
                  </w:pPr>
                  <w:r w:rsidRPr="00415331">
                    <w:rPr>
                      <w:rFonts w:ascii="Arial" w:hAnsi="Arial" w:cs="Arial"/>
                      <w:b/>
                      <w:sz w:val="20"/>
                      <w:szCs w:val="20"/>
                    </w:rPr>
                    <w:t>Evidence Base</w:t>
                  </w:r>
                  <w:r w:rsidRPr="00415331">
                    <w:rPr>
                      <w:rFonts w:ascii="Arial" w:hAnsi="Arial" w:cs="Arial"/>
                      <w:b/>
                      <w:i/>
                      <w:sz w:val="20"/>
                      <w:szCs w:val="20"/>
                    </w:rPr>
                    <w:t xml:space="preserve">: </w:t>
                  </w:r>
                  <w:hyperlink r:id="rId65" w:history="1">
                    <w:r w:rsidR="001E6587" w:rsidRPr="001E6587">
                      <w:rPr>
                        <w:rStyle w:val="Hyperlink"/>
                        <w:rFonts w:ascii="Arial" w:hAnsi="Arial" w:cs="Arial"/>
                        <w:bCs/>
                        <w:iCs/>
                        <w:sz w:val="20"/>
                        <w:szCs w:val="20"/>
                      </w:rPr>
                      <w:t>https://nchh.org/information-and-evidence/healthy-housing-policy/state-and-local/healthy-housing-codes/</w:t>
                    </w:r>
                  </w:hyperlink>
                  <w:r w:rsidR="001E6587">
                    <w:rPr>
                      <w:rFonts w:ascii="Arial" w:hAnsi="Arial" w:cs="Arial"/>
                      <w:b/>
                      <w:i/>
                      <w:sz w:val="20"/>
                      <w:szCs w:val="20"/>
                    </w:rPr>
                    <w:t xml:space="preserve"> </w:t>
                  </w:r>
                  <w:r w:rsidRPr="00415331">
                    <w:rPr>
                      <w:rFonts w:ascii="Arial" w:hAnsi="Arial" w:cs="Arial"/>
                      <w:sz w:val="20"/>
                      <w:szCs w:val="20"/>
                    </w:rPr>
                    <w:t xml:space="preserve"> </w:t>
                  </w:r>
                </w:p>
                <w:p w14:paraId="15BCBB81" w14:textId="57C2571A" w:rsidR="00BD394D" w:rsidRPr="00415331" w:rsidRDefault="00BD394D" w:rsidP="00605909">
                  <w:pPr>
                    <w:rPr>
                      <w:rFonts w:ascii="Arial" w:hAnsi="Arial" w:cs="Arial"/>
                      <w:b/>
                      <w:sz w:val="20"/>
                      <w:szCs w:val="20"/>
                    </w:rPr>
                  </w:pPr>
                  <w:r w:rsidRPr="00415331">
                    <w:rPr>
                      <w:rFonts w:ascii="Arial" w:hAnsi="Arial" w:cs="Arial"/>
                      <w:b/>
                      <w:sz w:val="20"/>
                      <w:szCs w:val="20"/>
                    </w:rPr>
                    <w:t xml:space="preserve">Policy Change (Y/N): </w:t>
                  </w:r>
                  <w:r w:rsidR="00C172BF">
                    <w:rPr>
                      <w:rFonts w:ascii="Arial" w:hAnsi="Arial" w:cs="Arial"/>
                      <w:b/>
                      <w:sz w:val="20"/>
                      <w:szCs w:val="20"/>
                    </w:rPr>
                    <w:t>Y</w:t>
                  </w:r>
                </w:p>
              </w:tc>
            </w:tr>
            <w:tr w:rsidR="00BD394D" w:rsidRPr="00415331" w14:paraId="0E5ACDCC" w14:textId="77777777" w:rsidTr="000A10DE">
              <w:tc>
                <w:tcPr>
                  <w:tcW w:w="10134" w:type="dxa"/>
                  <w:gridSpan w:val="5"/>
                  <w:tcBorders>
                    <w:bottom w:val="single" w:sz="4" w:space="0" w:color="auto"/>
                  </w:tcBorders>
                  <w:shd w:val="clear" w:color="auto" w:fill="D1EEF9" w:themeFill="accent1" w:themeFillTint="33"/>
                </w:tcPr>
                <w:p w14:paraId="2383B245" w14:textId="77777777" w:rsidR="00BD394D" w:rsidRPr="00415331" w:rsidRDefault="00BD394D" w:rsidP="00BD394D">
                  <w:pPr>
                    <w:rPr>
                      <w:rFonts w:ascii="Arial" w:hAnsi="Arial" w:cs="Arial"/>
                      <w:b/>
                      <w:sz w:val="20"/>
                      <w:szCs w:val="20"/>
                    </w:rPr>
                  </w:pPr>
                  <w:r w:rsidRPr="00415331">
                    <w:rPr>
                      <w:rFonts w:ascii="Arial" w:hAnsi="Arial" w:cs="Arial"/>
                      <w:b/>
                      <w:sz w:val="20"/>
                      <w:szCs w:val="20"/>
                    </w:rPr>
                    <w:t>ACTION PLAN</w:t>
                  </w:r>
                </w:p>
              </w:tc>
            </w:tr>
            <w:tr w:rsidR="00BD394D" w:rsidRPr="00415331" w14:paraId="5BE78DF2" w14:textId="77777777" w:rsidTr="000A10DE">
              <w:tc>
                <w:tcPr>
                  <w:tcW w:w="2925" w:type="dxa"/>
                  <w:shd w:val="clear" w:color="auto" w:fill="D1EEF9" w:themeFill="accent1" w:themeFillTint="33"/>
                </w:tcPr>
                <w:p w14:paraId="4C95BE96" w14:textId="77777777" w:rsidR="00BD394D" w:rsidRPr="00415331" w:rsidRDefault="00BD394D" w:rsidP="00BD394D">
                  <w:pPr>
                    <w:rPr>
                      <w:rFonts w:ascii="Arial" w:hAnsi="Arial" w:cs="Arial"/>
                      <w:b/>
                      <w:sz w:val="20"/>
                      <w:szCs w:val="20"/>
                    </w:rPr>
                  </w:pPr>
                  <w:r w:rsidRPr="00415331">
                    <w:rPr>
                      <w:rFonts w:ascii="Arial" w:hAnsi="Arial" w:cs="Arial"/>
                      <w:b/>
                      <w:sz w:val="20"/>
                      <w:szCs w:val="20"/>
                    </w:rPr>
                    <w:t>Activity</w:t>
                  </w:r>
                </w:p>
              </w:tc>
              <w:tc>
                <w:tcPr>
                  <w:tcW w:w="1117" w:type="dxa"/>
                  <w:shd w:val="clear" w:color="auto" w:fill="D1EEF9" w:themeFill="accent1" w:themeFillTint="33"/>
                </w:tcPr>
                <w:p w14:paraId="27BD522A" w14:textId="77777777" w:rsidR="00BD394D" w:rsidRPr="00415331" w:rsidRDefault="00BD394D" w:rsidP="00BD394D">
                  <w:pPr>
                    <w:rPr>
                      <w:rFonts w:ascii="Arial" w:hAnsi="Arial" w:cs="Arial"/>
                      <w:b/>
                      <w:sz w:val="20"/>
                      <w:szCs w:val="20"/>
                    </w:rPr>
                  </w:pPr>
                  <w:r w:rsidRPr="00415331">
                    <w:rPr>
                      <w:rFonts w:ascii="Arial" w:hAnsi="Arial" w:cs="Arial"/>
                      <w:b/>
                      <w:sz w:val="20"/>
                      <w:szCs w:val="20"/>
                    </w:rPr>
                    <w:t>Target Date</w:t>
                  </w:r>
                </w:p>
              </w:tc>
              <w:tc>
                <w:tcPr>
                  <w:tcW w:w="1477" w:type="dxa"/>
                  <w:shd w:val="clear" w:color="auto" w:fill="D1EEF9" w:themeFill="accent1" w:themeFillTint="33"/>
                </w:tcPr>
                <w:p w14:paraId="2505EEA6" w14:textId="77777777" w:rsidR="00BD394D" w:rsidRPr="00415331" w:rsidRDefault="00BD394D" w:rsidP="00BD394D">
                  <w:pPr>
                    <w:rPr>
                      <w:rFonts w:ascii="Arial" w:hAnsi="Arial" w:cs="Arial"/>
                      <w:b/>
                      <w:sz w:val="20"/>
                      <w:szCs w:val="20"/>
                    </w:rPr>
                  </w:pPr>
                  <w:r w:rsidRPr="00415331">
                    <w:rPr>
                      <w:rFonts w:ascii="Arial" w:hAnsi="Arial" w:cs="Arial"/>
                      <w:b/>
                      <w:sz w:val="20"/>
                      <w:szCs w:val="20"/>
                    </w:rPr>
                    <w:t>Resources Required</w:t>
                  </w:r>
                </w:p>
              </w:tc>
              <w:tc>
                <w:tcPr>
                  <w:tcW w:w="1954" w:type="dxa"/>
                  <w:shd w:val="clear" w:color="auto" w:fill="D1EEF9" w:themeFill="accent1" w:themeFillTint="33"/>
                </w:tcPr>
                <w:p w14:paraId="6FA12487" w14:textId="77777777" w:rsidR="00BD394D" w:rsidRPr="00415331" w:rsidRDefault="00BD394D" w:rsidP="00BD394D">
                  <w:pPr>
                    <w:rPr>
                      <w:rFonts w:ascii="Arial" w:hAnsi="Arial" w:cs="Arial"/>
                      <w:b/>
                      <w:sz w:val="20"/>
                      <w:szCs w:val="20"/>
                    </w:rPr>
                  </w:pPr>
                  <w:r w:rsidRPr="00415331">
                    <w:rPr>
                      <w:rFonts w:ascii="Arial" w:hAnsi="Arial" w:cs="Arial"/>
                      <w:b/>
                      <w:sz w:val="20"/>
                      <w:szCs w:val="20"/>
                    </w:rPr>
                    <w:t>Lead Person/ Organization</w:t>
                  </w:r>
                </w:p>
              </w:tc>
              <w:tc>
                <w:tcPr>
                  <w:tcW w:w="2661" w:type="dxa"/>
                  <w:shd w:val="clear" w:color="auto" w:fill="D1EEF9" w:themeFill="accent1" w:themeFillTint="33"/>
                </w:tcPr>
                <w:p w14:paraId="14034129" w14:textId="77777777" w:rsidR="00BD394D" w:rsidRPr="00415331" w:rsidRDefault="00BD394D" w:rsidP="00BD394D">
                  <w:pPr>
                    <w:rPr>
                      <w:rFonts w:ascii="Arial" w:hAnsi="Arial" w:cs="Arial"/>
                      <w:b/>
                      <w:sz w:val="20"/>
                      <w:szCs w:val="20"/>
                    </w:rPr>
                  </w:pPr>
                  <w:r w:rsidRPr="00415331">
                    <w:rPr>
                      <w:rFonts w:ascii="Arial" w:hAnsi="Arial" w:cs="Arial"/>
                      <w:b/>
                      <w:sz w:val="20"/>
                      <w:szCs w:val="20"/>
                    </w:rPr>
                    <w:t>Anticipated Product or Result</w:t>
                  </w:r>
                </w:p>
              </w:tc>
            </w:tr>
            <w:tr w:rsidR="00BD394D" w:rsidRPr="00415331" w14:paraId="15BBE130" w14:textId="77777777" w:rsidTr="000A10DE">
              <w:tc>
                <w:tcPr>
                  <w:tcW w:w="2925" w:type="dxa"/>
                </w:tcPr>
                <w:p w14:paraId="5D3D64C3" w14:textId="213C3575" w:rsidR="00BD394D" w:rsidRPr="002427C5" w:rsidRDefault="00C172BF" w:rsidP="00BD394D">
                  <w:pPr>
                    <w:rPr>
                      <w:rFonts w:ascii="Arial" w:hAnsi="Arial" w:cs="Arial"/>
                      <w:bCs/>
                      <w:sz w:val="18"/>
                      <w:szCs w:val="18"/>
                    </w:rPr>
                  </w:pPr>
                  <w:r w:rsidRPr="002427C5">
                    <w:rPr>
                      <w:rFonts w:ascii="Arial" w:hAnsi="Arial" w:cs="Arial"/>
                      <w:bCs/>
                      <w:sz w:val="18"/>
                      <w:szCs w:val="18"/>
                    </w:rPr>
                    <w:t>Assess the current requirement of rental inspections for each city in Cerro Gordo</w:t>
                  </w:r>
                  <w:r w:rsidR="001261A4">
                    <w:rPr>
                      <w:rFonts w:ascii="Arial" w:hAnsi="Arial" w:cs="Arial"/>
                      <w:bCs/>
                      <w:sz w:val="18"/>
                      <w:szCs w:val="18"/>
                    </w:rPr>
                    <w:t>.</w:t>
                  </w:r>
                </w:p>
              </w:tc>
              <w:tc>
                <w:tcPr>
                  <w:tcW w:w="1117" w:type="dxa"/>
                </w:tcPr>
                <w:p w14:paraId="174F839B" w14:textId="5CDCC7DD" w:rsidR="00BD394D" w:rsidRPr="00415331" w:rsidRDefault="00D56D10" w:rsidP="00BD394D">
                  <w:pPr>
                    <w:rPr>
                      <w:rFonts w:ascii="Arial" w:hAnsi="Arial" w:cs="Arial"/>
                      <w:sz w:val="18"/>
                      <w:szCs w:val="18"/>
                    </w:rPr>
                  </w:pPr>
                  <w:r>
                    <w:rPr>
                      <w:rFonts w:ascii="Arial" w:hAnsi="Arial" w:cs="Arial"/>
                      <w:sz w:val="18"/>
                      <w:szCs w:val="18"/>
                    </w:rPr>
                    <w:t>12/31/2021</w:t>
                  </w:r>
                </w:p>
              </w:tc>
              <w:tc>
                <w:tcPr>
                  <w:tcW w:w="1477" w:type="dxa"/>
                </w:tcPr>
                <w:p w14:paraId="607880F6" w14:textId="171C7283" w:rsidR="00BD394D" w:rsidRPr="00415331" w:rsidRDefault="00D56D10" w:rsidP="00BD394D">
                  <w:pPr>
                    <w:rPr>
                      <w:rFonts w:ascii="Arial" w:hAnsi="Arial" w:cs="Arial"/>
                      <w:sz w:val="18"/>
                      <w:szCs w:val="18"/>
                    </w:rPr>
                  </w:pPr>
                  <w:r>
                    <w:rPr>
                      <w:rFonts w:ascii="Arial" w:hAnsi="Arial" w:cs="Arial"/>
                      <w:sz w:val="18"/>
                      <w:szCs w:val="18"/>
                    </w:rPr>
                    <w:t>-Staff time</w:t>
                  </w:r>
                </w:p>
              </w:tc>
              <w:tc>
                <w:tcPr>
                  <w:tcW w:w="1954" w:type="dxa"/>
                </w:tcPr>
                <w:p w14:paraId="09F84B4A" w14:textId="3F2CCA88" w:rsidR="00BD394D" w:rsidRPr="00415331" w:rsidRDefault="00D56D10" w:rsidP="00BD394D">
                  <w:pPr>
                    <w:rPr>
                      <w:rFonts w:ascii="Arial" w:hAnsi="Arial" w:cs="Arial"/>
                      <w:sz w:val="18"/>
                      <w:szCs w:val="18"/>
                    </w:rPr>
                  </w:pPr>
                  <w:r>
                    <w:rPr>
                      <w:rFonts w:ascii="Arial" w:hAnsi="Arial" w:cs="Arial"/>
                      <w:sz w:val="18"/>
                      <w:szCs w:val="18"/>
                    </w:rPr>
                    <w:t>CG Public Health</w:t>
                  </w:r>
                </w:p>
              </w:tc>
              <w:tc>
                <w:tcPr>
                  <w:tcW w:w="2661" w:type="dxa"/>
                </w:tcPr>
                <w:p w14:paraId="156D1B45" w14:textId="09C4760B" w:rsidR="00BD394D" w:rsidRPr="00415331" w:rsidRDefault="001261A4" w:rsidP="00BD394D">
                  <w:pPr>
                    <w:rPr>
                      <w:rFonts w:ascii="Arial" w:hAnsi="Arial" w:cs="Arial"/>
                      <w:sz w:val="18"/>
                      <w:szCs w:val="18"/>
                    </w:rPr>
                  </w:pPr>
                  <w:r>
                    <w:rPr>
                      <w:rFonts w:ascii="Arial" w:hAnsi="Arial" w:cs="Arial"/>
                      <w:sz w:val="18"/>
                      <w:szCs w:val="18"/>
                    </w:rPr>
                    <w:t>-</w:t>
                  </w:r>
                  <w:r w:rsidR="00D56D10">
                    <w:rPr>
                      <w:rFonts w:ascii="Arial" w:hAnsi="Arial" w:cs="Arial"/>
                      <w:sz w:val="18"/>
                      <w:szCs w:val="18"/>
                    </w:rPr>
                    <w:t xml:space="preserve">Increased knowledge of </w:t>
                  </w:r>
                  <w:r w:rsidR="008A356B">
                    <w:rPr>
                      <w:rFonts w:ascii="Arial" w:hAnsi="Arial" w:cs="Arial"/>
                      <w:sz w:val="18"/>
                      <w:szCs w:val="18"/>
                    </w:rPr>
                    <w:t>rental inspection processes</w:t>
                  </w:r>
                </w:p>
              </w:tc>
            </w:tr>
            <w:tr w:rsidR="00BD394D" w:rsidRPr="00415331" w14:paraId="3F67C693" w14:textId="77777777" w:rsidTr="000A10DE">
              <w:tc>
                <w:tcPr>
                  <w:tcW w:w="2925" w:type="dxa"/>
                </w:tcPr>
                <w:p w14:paraId="63BAADFA" w14:textId="25DF3FD3" w:rsidR="00BD394D" w:rsidRPr="002427C5" w:rsidRDefault="00512F72" w:rsidP="00BD394D">
                  <w:pPr>
                    <w:rPr>
                      <w:rFonts w:ascii="Arial" w:hAnsi="Arial" w:cs="Arial"/>
                      <w:bCs/>
                      <w:sz w:val="18"/>
                      <w:szCs w:val="18"/>
                    </w:rPr>
                  </w:pPr>
                  <w:r>
                    <w:rPr>
                      <w:rFonts w:ascii="Arial" w:hAnsi="Arial" w:cs="Arial"/>
                      <w:bCs/>
                      <w:sz w:val="18"/>
                      <w:szCs w:val="18"/>
                    </w:rPr>
                    <w:lastRenderedPageBreak/>
                    <w:t>Identify areas of opportunities to improve</w:t>
                  </w:r>
                  <w:r w:rsidR="001261A4">
                    <w:rPr>
                      <w:rFonts w:ascii="Arial" w:hAnsi="Arial" w:cs="Arial"/>
                      <w:bCs/>
                      <w:sz w:val="18"/>
                      <w:szCs w:val="18"/>
                    </w:rPr>
                    <w:t xml:space="preserve"> the</w:t>
                  </w:r>
                  <w:r>
                    <w:rPr>
                      <w:rFonts w:ascii="Arial" w:hAnsi="Arial" w:cs="Arial"/>
                      <w:bCs/>
                      <w:sz w:val="18"/>
                      <w:szCs w:val="18"/>
                    </w:rPr>
                    <w:t xml:space="preserve"> quality and safety of rental properties. </w:t>
                  </w:r>
                  <w:r w:rsidRPr="00512F72">
                    <w:rPr>
                      <w:rFonts w:ascii="Arial" w:hAnsi="Arial" w:cs="Arial"/>
                      <w:bCs/>
                      <w:sz w:val="18"/>
                      <w:szCs w:val="18"/>
                    </w:rPr>
                    <w:t>Explore policy on assisting code enforcement to enforce rules already on the books.</w:t>
                  </w:r>
                  <w:r>
                    <w:rPr>
                      <w:rFonts w:ascii="Arial" w:hAnsi="Arial" w:cs="Arial"/>
                      <w:bCs/>
                      <w:sz w:val="18"/>
                      <w:szCs w:val="18"/>
                    </w:rPr>
                    <w:t xml:space="preserve"> </w:t>
                  </w:r>
                  <w:r w:rsidR="00C172BF" w:rsidRPr="002427C5">
                    <w:rPr>
                      <w:rFonts w:ascii="Arial" w:hAnsi="Arial" w:cs="Arial"/>
                      <w:bCs/>
                      <w:sz w:val="18"/>
                      <w:szCs w:val="18"/>
                    </w:rPr>
                    <w:t xml:space="preserve">Propose changes to </w:t>
                  </w:r>
                  <w:r w:rsidR="001261A4">
                    <w:rPr>
                      <w:rFonts w:ascii="Arial" w:hAnsi="Arial" w:cs="Arial"/>
                      <w:bCs/>
                      <w:sz w:val="18"/>
                      <w:szCs w:val="18"/>
                    </w:rPr>
                    <w:t xml:space="preserve">the </w:t>
                  </w:r>
                  <w:r w:rsidR="00C172BF" w:rsidRPr="002427C5">
                    <w:rPr>
                      <w:rFonts w:ascii="Arial" w:hAnsi="Arial" w:cs="Arial"/>
                      <w:bCs/>
                      <w:sz w:val="18"/>
                      <w:szCs w:val="18"/>
                    </w:rPr>
                    <w:t>inspection process</w:t>
                  </w:r>
                  <w:r>
                    <w:rPr>
                      <w:rFonts w:ascii="Arial" w:hAnsi="Arial" w:cs="Arial"/>
                      <w:bCs/>
                      <w:sz w:val="18"/>
                      <w:szCs w:val="18"/>
                    </w:rPr>
                    <w:t>.</w:t>
                  </w:r>
                </w:p>
              </w:tc>
              <w:tc>
                <w:tcPr>
                  <w:tcW w:w="1117" w:type="dxa"/>
                </w:tcPr>
                <w:p w14:paraId="0BB12ADD" w14:textId="2857A17E" w:rsidR="00BD394D" w:rsidRPr="00415331" w:rsidRDefault="00D56D10" w:rsidP="00BD394D">
                  <w:pPr>
                    <w:rPr>
                      <w:rFonts w:ascii="Arial" w:hAnsi="Arial" w:cs="Arial"/>
                      <w:sz w:val="18"/>
                      <w:szCs w:val="18"/>
                    </w:rPr>
                  </w:pPr>
                  <w:r>
                    <w:rPr>
                      <w:rFonts w:ascii="Arial" w:hAnsi="Arial" w:cs="Arial"/>
                      <w:sz w:val="18"/>
                      <w:szCs w:val="18"/>
                    </w:rPr>
                    <w:t>04/30/2021</w:t>
                  </w:r>
                </w:p>
              </w:tc>
              <w:tc>
                <w:tcPr>
                  <w:tcW w:w="1477" w:type="dxa"/>
                </w:tcPr>
                <w:p w14:paraId="26C60800" w14:textId="026E505B" w:rsidR="00BD394D" w:rsidRPr="00415331" w:rsidRDefault="00D56D10" w:rsidP="00BD394D">
                  <w:pPr>
                    <w:rPr>
                      <w:rFonts w:ascii="Arial" w:hAnsi="Arial" w:cs="Arial"/>
                      <w:sz w:val="18"/>
                      <w:szCs w:val="18"/>
                    </w:rPr>
                  </w:pPr>
                  <w:r>
                    <w:rPr>
                      <w:rFonts w:ascii="Arial" w:hAnsi="Arial" w:cs="Arial"/>
                      <w:sz w:val="18"/>
                      <w:szCs w:val="18"/>
                    </w:rPr>
                    <w:t>-Staff time</w:t>
                  </w:r>
                </w:p>
              </w:tc>
              <w:tc>
                <w:tcPr>
                  <w:tcW w:w="1954" w:type="dxa"/>
                </w:tcPr>
                <w:p w14:paraId="162DA5D2" w14:textId="34CE02FF" w:rsidR="00BD394D" w:rsidRPr="00415331" w:rsidRDefault="00D56D10" w:rsidP="00BD394D">
                  <w:pPr>
                    <w:rPr>
                      <w:rFonts w:ascii="Arial" w:hAnsi="Arial" w:cs="Arial"/>
                      <w:sz w:val="18"/>
                      <w:szCs w:val="18"/>
                    </w:rPr>
                  </w:pPr>
                  <w:r>
                    <w:rPr>
                      <w:rFonts w:ascii="Arial" w:hAnsi="Arial" w:cs="Arial"/>
                      <w:sz w:val="18"/>
                      <w:szCs w:val="18"/>
                    </w:rPr>
                    <w:t>Housing Subcommittee</w:t>
                  </w:r>
                  <w:r w:rsidR="00D12F2D">
                    <w:rPr>
                      <w:rFonts w:ascii="Arial" w:hAnsi="Arial" w:cs="Arial"/>
                      <w:sz w:val="18"/>
                      <w:szCs w:val="18"/>
                    </w:rPr>
                    <w:t>, CG Public Health</w:t>
                  </w:r>
                </w:p>
              </w:tc>
              <w:tc>
                <w:tcPr>
                  <w:tcW w:w="2661" w:type="dxa"/>
                </w:tcPr>
                <w:p w14:paraId="703F1724" w14:textId="50F1458F" w:rsidR="00BD394D" w:rsidRPr="00415331" w:rsidRDefault="001261A4" w:rsidP="00BD394D">
                  <w:pPr>
                    <w:rPr>
                      <w:rFonts w:ascii="Arial" w:hAnsi="Arial" w:cs="Arial"/>
                      <w:sz w:val="18"/>
                      <w:szCs w:val="18"/>
                    </w:rPr>
                  </w:pPr>
                  <w:r>
                    <w:rPr>
                      <w:rFonts w:ascii="Arial" w:hAnsi="Arial" w:cs="Arial"/>
                      <w:sz w:val="18"/>
                      <w:szCs w:val="18"/>
                    </w:rPr>
                    <w:t>-</w:t>
                  </w:r>
                  <w:r w:rsidR="008A356B">
                    <w:rPr>
                      <w:rFonts w:ascii="Arial" w:hAnsi="Arial" w:cs="Arial"/>
                      <w:sz w:val="18"/>
                      <w:szCs w:val="18"/>
                    </w:rPr>
                    <w:t>Increased safety for tenants</w:t>
                  </w:r>
                </w:p>
              </w:tc>
            </w:tr>
            <w:tr w:rsidR="00BD394D" w:rsidRPr="00415331" w14:paraId="19CCACCC" w14:textId="77777777" w:rsidTr="000A10DE">
              <w:tc>
                <w:tcPr>
                  <w:tcW w:w="2925" w:type="dxa"/>
                </w:tcPr>
                <w:p w14:paraId="0B39D10B" w14:textId="00A0507B" w:rsidR="00BD394D" w:rsidRPr="002427C5" w:rsidRDefault="00C172BF" w:rsidP="00BD394D">
                  <w:pPr>
                    <w:rPr>
                      <w:rFonts w:ascii="Arial" w:hAnsi="Arial" w:cs="Arial"/>
                      <w:bCs/>
                      <w:sz w:val="18"/>
                      <w:szCs w:val="18"/>
                    </w:rPr>
                  </w:pPr>
                  <w:r w:rsidRPr="002427C5">
                    <w:rPr>
                      <w:rFonts w:ascii="Arial" w:hAnsi="Arial" w:cs="Arial"/>
                      <w:bCs/>
                      <w:sz w:val="18"/>
                      <w:szCs w:val="18"/>
                    </w:rPr>
                    <w:t>Present changes to the city’s rental housing program staff</w:t>
                  </w:r>
                  <w:r w:rsidR="001261A4">
                    <w:rPr>
                      <w:rFonts w:ascii="Arial" w:hAnsi="Arial" w:cs="Arial"/>
                      <w:bCs/>
                      <w:sz w:val="18"/>
                      <w:szCs w:val="18"/>
                    </w:rPr>
                    <w:t>.</w:t>
                  </w:r>
                  <w:r w:rsidR="00FC7423">
                    <w:rPr>
                      <w:rFonts w:ascii="Arial" w:hAnsi="Arial" w:cs="Arial"/>
                      <w:bCs/>
                      <w:sz w:val="18"/>
                      <w:szCs w:val="18"/>
                    </w:rPr>
                    <w:t xml:space="preserve"> </w:t>
                  </w:r>
                </w:p>
              </w:tc>
              <w:tc>
                <w:tcPr>
                  <w:tcW w:w="1117" w:type="dxa"/>
                </w:tcPr>
                <w:p w14:paraId="44154C17" w14:textId="40A5E321" w:rsidR="00BD394D" w:rsidRPr="00415331" w:rsidRDefault="00D56D10" w:rsidP="00BD394D">
                  <w:pPr>
                    <w:rPr>
                      <w:rFonts w:ascii="Arial" w:hAnsi="Arial" w:cs="Arial"/>
                      <w:sz w:val="18"/>
                      <w:szCs w:val="18"/>
                    </w:rPr>
                  </w:pPr>
                  <w:r>
                    <w:rPr>
                      <w:rFonts w:ascii="Arial" w:hAnsi="Arial" w:cs="Arial"/>
                      <w:sz w:val="18"/>
                      <w:szCs w:val="18"/>
                    </w:rPr>
                    <w:t>07/31/2021</w:t>
                  </w:r>
                </w:p>
              </w:tc>
              <w:tc>
                <w:tcPr>
                  <w:tcW w:w="1477" w:type="dxa"/>
                </w:tcPr>
                <w:p w14:paraId="0014F7EF" w14:textId="5D0D5526" w:rsidR="00BD394D" w:rsidRPr="00415331" w:rsidRDefault="00D56D10" w:rsidP="00BD394D">
                  <w:pPr>
                    <w:rPr>
                      <w:rFonts w:ascii="Arial" w:hAnsi="Arial" w:cs="Arial"/>
                      <w:sz w:val="18"/>
                      <w:szCs w:val="18"/>
                    </w:rPr>
                  </w:pPr>
                  <w:r>
                    <w:rPr>
                      <w:rFonts w:ascii="Arial" w:hAnsi="Arial" w:cs="Arial"/>
                      <w:sz w:val="18"/>
                      <w:szCs w:val="18"/>
                    </w:rPr>
                    <w:t>-Staff time</w:t>
                  </w:r>
                </w:p>
              </w:tc>
              <w:tc>
                <w:tcPr>
                  <w:tcW w:w="1954" w:type="dxa"/>
                </w:tcPr>
                <w:p w14:paraId="3F783CAE" w14:textId="73C7B162" w:rsidR="00BD394D" w:rsidRPr="00415331" w:rsidRDefault="00D56D10" w:rsidP="00BD394D">
                  <w:pPr>
                    <w:rPr>
                      <w:rFonts w:ascii="Arial" w:hAnsi="Arial" w:cs="Arial"/>
                      <w:sz w:val="18"/>
                      <w:szCs w:val="18"/>
                    </w:rPr>
                  </w:pPr>
                  <w:r>
                    <w:rPr>
                      <w:rFonts w:ascii="Arial" w:hAnsi="Arial" w:cs="Arial"/>
                      <w:sz w:val="18"/>
                      <w:szCs w:val="18"/>
                    </w:rPr>
                    <w:t>CG Public Health</w:t>
                  </w:r>
                </w:p>
              </w:tc>
              <w:tc>
                <w:tcPr>
                  <w:tcW w:w="2661" w:type="dxa"/>
                </w:tcPr>
                <w:p w14:paraId="02BCA32D" w14:textId="53065651" w:rsidR="00BD394D" w:rsidRPr="00415331" w:rsidRDefault="001261A4" w:rsidP="00BD394D">
                  <w:pPr>
                    <w:rPr>
                      <w:rFonts w:ascii="Arial" w:hAnsi="Arial" w:cs="Arial"/>
                      <w:sz w:val="18"/>
                      <w:szCs w:val="18"/>
                    </w:rPr>
                  </w:pPr>
                  <w:r>
                    <w:rPr>
                      <w:rFonts w:ascii="Arial" w:hAnsi="Arial" w:cs="Arial"/>
                      <w:sz w:val="18"/>
                      <w:szCs w:val="18"/>
                    </w:rPr>
                    <w:t>-</w:t>
                  </w:r>
                  <w:r w:rsidR="008A356B">
                    <w:rPr>
                      <w:rFonts w:ascii="Arial" w:hAnsi="Arial" w:cs="Arial"/>
                      <w:sz w:val="18"/>
                      <w:szCs w:val="18"/>
                    </w:rPr>
                    <w:t>Increased awareness of stakeholders</w:t>
                  </w:r>
                </w:p>
              </w:tc>
            </w:tr>
            <w:tr w:rsidR="00D56D10" w:rsidRPr="00415331" w14:paraId="507E3F1E" w14:textId="77777777" w:rsidTr="000A10DE">
              <w:tc>
                <w:tcPr>
                  <w:tcW w:w="2925" w:type="dxa"/>
                </w:tcPr>
                <w:p w14:paraId="0682E521" w14:textId="36DA1F8F" w:rsidR="00D56D10" w:rsidRPr="002427C5" w:rsidRDefault="00D56D10" w:rsidP="00BD394D">
                  <w:pPr>
                    <w:rPr>
                      <w:rFonts w:ascii="Arial" w:hAnsi="Arial" w:cs="Arial"/>
                      <w:bCs/>
                      <w:sz w:val="18"/>
                      <w:szCs w:val="18"/>
                    </w:rPr>
                  </w:pPr>
                  <w:r>
                    <w:rPr>
                      <w:rFonts w:ascii="Arial" w:hAnsi="Arial" w:cs="Arial"/>
                      <w:bCs/>
                      <w:sz w:val="18"/>
                      <w:szCs w:val="18"/>
                    </w:rPr>
                    <w:t>Hold community forum for proposed changes with Landlord’s association</w:t>
                  </w:r>
                  <w:r w:rsidR="00D12F2D">
                    <w:rPr>
                      <w:rFonts w:ascii="Arial" w:hAnsi="Arial" w:cs="Arial"/>
                      <w:bCs/>
                      <w:sz w:val="18"/>
                      <w:szCs w:val="18"/>
                    </w:rPr>
                    <w:t>/renters, property owners, etc.</w:t>
                  </w:r>
                </w:p>
              </w:tc>
              <w:tc>
                <w:tcPr>
                  <w:tcW w:w="1117" w:type="dxa"/>
                </w:tcPr>
                <w:p w14:paraId="669CDE08" w14:textId="0B671ED9" w:rsidR="00D56D10" w:rsidRPr="00415331" w:rsidRDefault="00D56D10" w:rsidP="00BD394D">
                  <w:pPr>
                    <w:rPr>
                      <w:rFonts w:ascii="Arial" w:hAnsi="Arial" w:cs="Arial"/>
                      <w:sz w:val="18"/>
                      <w:szCs w:val="18"/>
                    </w:rPr>
                  </w:pPr>
                  <w:r>
                    <w:rPr>
                      <w:rFonts w:ascii="Arial" w:hAnsi="Arial" w:cs="Arial"/>
                      <w:sz w:val="18"/>
                      <w:szCs w:val="18"/>
                    </w:rPr>
                    <w:t>08/31/2021</w:t>
                  </w:r>
                </w:p>
              </w:tc>
              <w:tc>
                <w:tcPr>
                  <w:tcW w:w="1477" w:type="dxa"/>
                </w:tcPr>
                <w:p w14:paraId="14C00D89" w14:textId="77777777" w:rsidR="00D56D10" w:rsidRDefault="00D56D10" w:rsidP="00BD394D">
                  <w:pPr>
                    <w:rPr>
                      <w:rFonts w:ascii="Arial" w:hAnsi="Arial" w:cs="Arial"/>
                      <w:sz w:val="18"/>
                      <w:szCs w:val="18"/>
                    </w:rPr>
                  </w:pPr>
                  <w:r>
                    <w:rPr>
                      <w:rFonts w:ascii="Arial" w:hAnsi="Arial" w:cs="Arial"/>
                      <w:sz w:val="18"/>
                      <w:szCs w:val="18"/>
                    </w:rPr>
                    <w:t>-Staff time</w:t>
                  </w:r>
                </w:p>
                <w:p w14:paraId="2AFEB7D8" w14:textId="3BDB532E" w:rsidR="00D56D10" w:rsidRPr="00415331" w:rsidRDefault="00D56D10" w:rsidP="00BD394D">
                  <w:pPr>
                    <w:rPr>
                      <w:rFonts w:ascii="Arial" w:hAnsi="Arial" w:cs="Arial"/>
                      <w:sz w:val="18"/>
                      <w:szCs w:val="18"/>
                    </w:rPr>
                  </w:pPr>
                  <w:r>
                    <w:rPr>
                      <w:rFonts w:ascii="Arial" w:hAnsi="Arial" w:cs="Arial"/>
                      <w:sz w:val="18"/>
                      <w:szCs w:val="18"/>
                    </w:rPr>
                    <w:t>-Meeting space</w:t>
                  </w:r>
                </w:p>
              </w:tc>
              <w:tc>
                <w:tcPr>
                  <w:tcW w:w="1954" w:type="dxa"/>
                </w:tcPr>
                <w:p w14:paraId="08DF9245" w14:textId="14975579" w:rsidR="00D56D10" w:rsidRDefault="00D56D10" w:rsidP="00BD394D">
                  <w:pPr>
                    <w:rPr>
                      <w:rFonts w:ascii="Arial" w:hAnsi="Arial" w:cs="Arial"/>
                      <w:sz w:val="18"/>
                      <w:szCs w:val="18"/>
                    </w:rPr>
                  </w:pPr>
                  <w:r>
                    <w:rPr>
                      <w:rFonts w:ascii="Arial" w:hAnsi="Arial" w:cs="Arial"/>
                      <w:sz w:val="18"/>
                      <w:szCs w:val="18"/>
                    </w:rPr>
                    <w:t>CG Public Health</w:t>
                  </w:r>
                </w:p>
              </w:tc>
              <w:tc>
                <w:tcPr>
                  <w:tcW w:w="2661" w:type="dxa"/>
                </w:tcPr>
                <w:p w14:paraId="03FB0868" w14:textId="352A3353" w:rsidR="00D56D10" w:rsidRDefault="001261A4" w:rsidP="00BD394D">
                  <w:pPr>
                    <w:rPr>
                      <w:rFonts w:ascii="Arial" w:hAnsi="Arial" w:cs="Arial"/>
                      <w:sz w:val="18"/>
                      <w:szCs w:val="18"/>
                    </w:rPr>
                  </w:pPr>
                  <w:r>
                    <w:rPr>
                      <w:rFonts w:ascii="Arial" w:hAnsi="Arial" w:cs="Arial"/>
                      <w:sz w:val="18"/>
                      <w:szCs w:val="18"/>
                    </w:rPr>
                    <w:t>-</w:t>
                  </w:r>
                  <w:r w:rsidR="008A356B">
                    <w:rPr>
                      <w:rFonts w:ascii="Arial" w:hAnsi="Arial" w:cs="Arial"/>
                      <w:sz w:val="18"/>
                      <w:szCs w:val="18"/>
                    </w:rPr>
                    <w:t>Increased awareness of stakeholders</w:t>
                  </w:r>
                </w:p>
              </w:tc>
            </w:tr>
            <w:tr w:rsidR="00C172BF" w:rsidRPr="00415331" w14:paraId="7741FF6D" w14:textId="77777777" w:rsidTr="000A10DE">
              <w:tc>
                <w:tcPr>
                  <w:tcW w:w="2925" w:type="dxa"/>
                </w:tcPr>
                <w:p w14:paraId="589E38D5" w14:textId="0CD172C2" w:rsidR="00C172BF" w:rsidRPr="002427C5" w:rsidRDefault="00D56D10" w:rsidP="00BD394D">
                  <w:pPr>
                    <w:rPr>
                      <w:rFonts w:ascii="Arial" w:hAnsi="Arial" w:cs="Arial"/>
                      <w:bCs/>
                      <w:sz w:val="18"/>
                      <w:szCs w:val="18"/>
                    </w:rPr>
                  </w:pPr>
                  <w:r>
                    <w:rPr>
                      <w:rFonts w:ascii="Arial" w:hAnsi="Arial" w:cs="Arial"/>
                      <w:bCs/>
                      <w:sz w:val="18"/>
                      <w:szCs w:val="18"/>
                    </w:rPr>
                    <w:t xml:space="preserve">Edit and </w:t>
                  </w:r>
                  <w:r w:rsidRPr="002427C5">
                    <w:rPr>
                      <w:rFonts w:ascii="Arial" w:hAnsi="Arial" w:cs="Arial"/>
                      <w:bCs/>
                      <w:sz w:val="18"/>
                      <w:szCs w:val="18"/>
                    </w:rPr>
                    <w:t>implement</w:t>
                  </w:r>
                  <w:r w:rsidR="002427C5" w:rsidRPr="002427C5">
                    <w:rPr>
                      <w:rFonts w:ascii="Arial" w:hAnsi="Arial" w:cs="Arial"/>
                      <w:bCs/>
                      <w:sz w:val="18"/>
                      <w:szCs w:val="18"/>
                    </w:rPr>
                    <w:t xml:space="preserve"> approved changes </w:t>
                  </w:r>
                  <w:r w:rsidR="00D12F2D">
                    <w:rPr>
                      <w:rFonts w:ascii="Arial" w:hAnsi="Arial" w:cs="Arial"/>
                      <w:bCs/>
                      <w:sz w:val="18"/>
                      <w:szCs w:val="18"/>
                    </w:rPr>
                    <w:t>based upon feedback</w:t>
                  </w:r>
                  <w:r w:rsidR="001261A4">
                    <w:rPr>
                      <w:rFonts w:ascii="Arial" w:hAnsi="Arial" w:cs="Arial"/>
                      <w:bCs/>
                      <w:sz w:val="18"/>
                      <w:szCs w:val="18"/>
                    </w:rPr>
                    <w:t>.</w:t>
                  </w:r>
                </w:p>
              </w:tc>
              <w:tc>
                <w:tcPr>
                  <w:tcW w:w="1117" w:type="dxa"/>
                </w:tcPr>
                <w:p w14:paraId="48F72CA7" w14:textId="3360547A" w:rsidR="00C172BF" w:rsidRPr="00415331" w:rsidRDefault="00D56D10" w:rsidP="00BD394D">
                  <w:pPr>
                    <w:rPr>
                      <w:rFonts w:ascii="Arial" w:hAnsi="Arial" w:cs="Arial"/>
                      <w:sz w:val="18"/>
                      <w:szCs w:val="18"/>
                    </w:rPr>
                  </w:pPr>
                  <w:r>
                    <w:rPr>
                      <w:rFonts w:ascii="Arial" w:hAnsi="Arial" w:cs="Arial"/>
                      <w:sz w:val="18"/>
                      <w:szCs w:val="18"/>
                    </w:rPr>
                    <w:t>10/31/2021</w:t>
                  </w:r>
                </w:p>
              </w:tc>
              <w:tc>
                <w:tcPr>
                  <w:tcW w:w="1477" w:type="dxa"/>
                </w:tcPr>
                <w:p w14:paraId="4D78E460" w14:textId="79C4E320" w:rsidR="00C172BF" w:rsidRPr="00415331" w:rsidRDefault="008A356B" w:rsidP="00BD394D">
                  <w:pPr>
                    <w:rPr>
                      <w:rFonts w:ascii="Arial" w:hAnsi="Arial" w:cs="Arial"/>
                      <w:sz w:val="18"/>
                      <w:szCs w:val="18"/>
                    </w:rPr>
                  </w:pPr>
                  <w:r>
                    <w:rPr>
                      <w:rFonts w:ascii="Arial" w:hAnsi="Arial" w:cs="Arial"/>
                      <w:sz w:val="18"/>
                      <w:szCs w:val="18"/>
                    </w:rPr>
                    <w:t>-Staff time</w:t>
                  </w:r>
                </w:p>
              </w:tc>
              <w:tc>
                <w:tcPr>
                  <w:tcW w:w="1954" w:type="dxa"/>
                </w:tcPr>
                <w:p w14:paraId="31DE0B52" w14:textId="23556090" w:rsidR="00C172BF" w:rsidRPr="00415331" w:rsidRDefault="00D56D10" w:rsidP="00BD394D">
                  <w:pPr>
                    <w:rPr>
                      <w:rFonts w:ascii="Arial" w:hAnsi="Arial" w:cs="Arial"/>
                      <w:sz w:val="18"/>
                      <w:szCs w:val="18"/>
                    </w:rPr>
                  </w:pPr>
                  <w:r>
                    <w:rPr>
                      <w:rFonts w:ascii="Arial" w:hAnsi="Arial" w:cs="Arial"/>
                      <w:sz w:val="18"/>
                      <w:szCs w:val="18"/>
                    </w:rPr>
                    <w:t>Cities in Cerro Gordo</w:t>
                  </w:r>
                </w:p>
              </w:tc>
              <w:tc>
                <w:tcPr>
                  <w:tcW w:w="2661" w:type="dxa"/>
                </w:tcPr>
                <w:p w14:paraId="2E651777" w14:textId="09C04E70" w:rsidR="00C172BF" w:rsidRPr="00415331" w:rsidRDefault="001261A4" w:rsidP="00BD394D">
                  <w:pPr>
                    <w:rPr>
                      <w:rFonts w:ascii="Arial" w:hAnsi="Arial" w:cs="Arial"/>
                      <w:sz w:val="18"/>
                      <w:szCs w:val="18"/>
                    </w:rPr>
                  </w:pPr>
                  <w:r>
                    <w:rPr>
                      <w:rFonts w:ascii="Arial" w:hAnsi="Arial" w:cs="Arial"/>
                      <w:sz w:val="18"/>
                      <w:szCs w:val="18"/>
                    </w:rPr>
                    <w:t>-</w:t>
                  </w:r>
                  <w:r w:rsidR="009E5B57">
                    <w:rPr>
                      <w:rFonts w:ascii="Arial" w:hAnsi="Arial" w:cs="Arial"/>
                      <w:sz w:val="18"/>
                      <w:szCs w:val="18"/>
                    </w:rPr>
                    <w:t xml:space="preserve">Increase safety for tenants </w:t>
                  </w:r>
                </w:p>
              </w:tc>
            </w:tr>
            <w:tr w:rsidR="00C172BF" w:rsidRPr="00415331" w14:paraId="41E13CBF" w14:textId="77777777" w:rsidTr="000A10DE">
              <w:tc>
                <w:tcPr>
                  <w:tcW w:w="2925" w:type="dxa"/>
                </w:tcPr>
                <w:p w14:paraId="23D8E1DB" w14:textId="1DDB9AE1" w:rsidR="00C172BF" w:rsidRPr="002427C5" w:rsidRDefault="002427C5" w:rsidP="00BD394D">
                  <w:pPr>
                    <w:rPr>
                      <w:rFonts w:ascii="Arial" w:hAnsi="Arial" w:cs="Arial"/>
                      <w:bCs/>
                      <w:sz w:val="18"/>
                      <w:szCs w:val="18"/>
                    </w:rPr>
                  </w:pPr>
                  <w:r w:rsidRPr="002427C5">
                    <w:rPr>
                      <w:rFonts w:ascii="Arial" w:hAnsi="Arial" w:cs="Arial"/>
                      <w:bCs/>
                      <w:sz w:val="18"/>
                      <w:szCs w:val="18"/>
                    </w:rPr>
                    <w:t>Educate landlords on changes</w:t>
                  </w:r>
                  <w:r w:rsidR="001261A4">
                    <w:rPr>
                      <w:rFonts w:ascii="Arial" w:hAnsi="Arial" w:cs="Arial"/>
                      <w:bCs/>
                      <w:sz w:val="18"/>
                      <w:szCs w:val="18"/>
                    </w:rPr>
                    <w:t>.</w:t>
                  </w:r>
                </w:p>
              </w:tc>
              <w:tc>
                <w:tcPr>
                  <w:tcW w:w="1117" w:type="dxa"/>
                </w:tcPr>
                <w:p w14:paraId="525D4435" w14:textId="63A831F6" w:rsidR="00C172BF" w:rsidRPr="00415331" w:rsidRDefault="00D56D10" w:rsidP="00BD394D">
                  <w:pPr>
                    <w:rPr>
                      <w:rFonts w:ascii="Arial" w:hAnsi="Arial" w:cs="Arial"/>
                      <w:sz w:val="18"/>
                      <w:szCs w:val="18"/>
                    </w:rPr>
                  </w:pPr>
                  <w:r>
                    <w:rPr>
                      <w:rFonts w:ascii="Arial" w:hAnsi="Arial" w:cs="Arial"/>
                      <w:sz w:val="18"/>
                      <w:szCs w:val="18"/>
                    </w:rPr>
                    <w:t>12/31/2021</w:t>
                  </w:r>
                </w:p>
              </w:tc>
              <w:tc>
                <w:tcPr>
                  <w:tcW w:w="1477" w:type="dxa"/>
                </w:tcPr>
                <w:p w14:paraId="21AD78DB" w14:textId="77777777" w:rsidR="00C172BF" w:rsidRDefault="008A356B" w:rsidP="00BD394D">
                  <w:pPr>
                    <w:rPr>
                      <w:rFonts w:ascii="Arial" w:hAnsi="Arial" w:cs="Arial"/>
                      <w:sz w:val="18"/>
                      <w:szCs w:val="18"/>
                    </w:rPr>
                  </w:pPr>
                  <w:r>
                    <w:rPr>
                      <w:rFonts w:ascii="Arial" w:hAnsi="Arial" w:cs="Arial"/>
                      <w:sz w:val="18"/>
                      <w:szCs w:val="18"/>
                    </w:rPr>
                    <w:t>-Staff time</w:t>
                  </w:r>
                </w:p>
                <w:p w14:paraId="5F0E8130" w14:textId="4D5EB8CC" w:rsidR="008A356B" w:rsidRPr="00415331" w:rsidRDefault="008A356B" w:rsidP="00BD394D">
                  <w:pPr>
                    <w:rPr>
                      <w:rFonts w:ascii="Arial" w:hAnsi="Arial" w:cs="Arial"/>
                      <w:sz w:val="18"/>
                      <w:szCs w:val="18"/>
                    </w:rPr>
                  </w:pPr>
                </w:p>
              </w:tc>
              <w:tc>
                <w:tcPr>
                  <w:tcW w:w="1954" w:type="dxa"/>
                </w:tcPr>
                <w:p w14:paraId="4A7F09C5" w14:textId="5C676D9E" w:rsidR="00C172BF" w:rsidRPr="00415331" w:rsidRDefault="00D56D10" w:rsidP="00BD394D">
                  <w:pPr>
                    <w:rPr>
                      <w:rFonts w:ascii="Arial" w:hAnsi="Arial" w:cs="Arial"/>
                      <w:sz w:val="18"/>
                      <w:szCs w:val="18"/>
                    </w:rPr>
                  </w:pPr>
                  <w:r>
                    <w:rPr>
                      <w:rFonts w:ascii="Arial" w:hAnsi="Arial" w:cs="Arial"/>
                      <w:sz w:val="18"/>
                      <w:szCs w:val="18"/>
                    </w:rPr>
                    <w:t>CG Public Health</w:t>
                  </w:r>
                </w:p>
              </w:tc>
              <w:tc>
                <w:tcPr>
                  <w:tcW w:w="2661" w:type="dxa"/>
                </w:tcPr>
                <w:p w14:paraId="06A6A3A9" w14:textId="318DE01A" w:rsidR="00C172BF" w:rsidRPr="00415331" w:rsidRDefault="001261A4" w:rsidP="00BD394D">
                  <w:pPr>
                    <w:rPr>
                      <w:rFonts w:ascii="Arial" w:hAnsi="Arial" w:cs="Arial"/>
                      <w:sz w:val="18"/>
                      <w:szCs w:val="18"/>
                    </w:rPr>
                  </w:pPr>
                  <w:r>
                    <w:rPr>
                      <w:rFonts w:ascii="Arial" w:hAnsi="Arial" w:cs="Arial"/>
                      <w:sz w:val="18"/>
                      <w:szCs w:val="18"/>
                    </w:rPr>
                    <w:t>-</w:t>
                  </w:r>
                  <w:r w:rsidR="008A356B">
                    <w:rPr>
                      <w:rFonts w:ascii="Arial" w:hAnsi="Arial" w:cs="Arial"/>
                      <w:sz w:val="18"/>
                      <w:szCs w:val="18"/>
                    </w:rPr>
                    <w:t xml:space="preserve">Increased knowledge of changes </w:t>
                  </w:r>
                </w:p>
              </w:tc>
            </w:tr>
            <w:tr w:rsidR="00C172BF" w:rsidRPr="00415331" w14:paraId="470645D6" w14:textId="77777777" w:rsidTr="00ED7FC9">
              <w:trPr>
                <w:trHeight w:val="683"/>
              </w:trPr>
              <w:tc>
                <w:tcPr>
                  <w:tcW w:w="2925" w:type="dxa"/>
                </w:tcPr>
                <w:p w14:paraId="11589E98" w14:textId="5A2C4378" w:rsidR="00C172BF" w:rsidRPr="006E55C9" w:rsidRDefault="006E55C9" w:rsidP="00BD394D">
                  <w:pPr>
                    <w:rPr>
                      <w:rFonts w:ascii="Arial" w:hAnsi="Arial" w:cs="Arial"/>
                      <w:bCs/>
                      <w:sz w:val="18"/>
                      <w:szCs w:val="18"/>
                    </w:rPr>
                  </w:pPr>
                  <w:r w:rsidRPr="006E55C9">
                    <w:rPr>
                      <w:rFonts w:ascii="Arial" w:hAnsi="Arial" w:cs="Arial"/>
                      <w:bCs/>
                      <w:sz w:val="18"/>
                      <w:szCs w:val="18"/>
                    </w:rPr>
                    <w:t>As necessary, work with local officials to develop policy and methods for enforcement</w:t>
                  </w:r>
                  <w:r w:rsidR="001261A4">
                    <w:rPr>
                      <w:rFonts w:ascii="Arial" w:hAnsi="Arial" w:cs="Arial"/>
                      <w:bCs/>
                      <w:sz w:val="18"/>
                      <w:szCs w:val="18"/>
                    </w:rPr>
                    <w:t>.</w:t>
                  </w:r>
                </w:p>
              </w:tc>
              <w:tc>
                <w:tcPr>
                  <w:tcW w:w="1117" w:type="dxa"/>
                </w:tcPr>
                <w:p w14:paraId="0FC8E485" w14:textId="63D2F6D6" w:rsidR="00C172BF" w:rsidRPr="00415331" w:rsidRDefault="00D56D10" w:rsidP="00BD394D">
                  <w:pPr>
                    <w:rPr>
                      <w:rFonts w:ascii="Arial" w:hAnsi="Arial" w:cs="Arial"/>
                      <w:sz w:val="18"/>
                      <w:szCs w:val="18"/>
                    </w:rPr>
                  </w:pPr>
                  <w:r>
                    <w:rPr>
                      <w:rFonts w:ascii="Arial" w:hAnsi="Arial" w:cs="Arial"/>
                      <w:sz w:val="18"/>
                      <w:szCs w:val="18"/>
                    </w:rPr>
                    <w:t>12/31/2023</w:t>
                  </w:r>
                </w:p>
              </w:tc>
              <w:tc>
                <w:tcPr>
                  <w:tcW w:w="1477" w:type="dxa"/>
                </w:tcPr>
                <w:p w14:paraId="28F377BE" w14:textId="45E43853" w:rsidR="00C172BF" w:rsidRPr="00415331" w:rsidRDefault="008A356B" w:rsidP="00BD394D">
                  <w:pPr>
                    <w:rPr>
                      <w:rFonts w:ascii="Arial" w:hAnsi="Arial" w:cs="Arial"/>
                      <w:sz w:val="18"/>
                      <w:szCs w:val="18"/>
                    </w:rPr>
                  </w:pPr>
                  <w:r>
                    <w:rPr>
                      <w:rFonts w:ascii="Arial" w:hAnsi="Arial" w:cs="Arial"/>
                      <w:sz w:val="18"/>
                      <w:szCs w:val="18"/>
                    </w:rPr>
                    <w:t>-Staff time</w:t>
                  </w:r>
                </w:p>
              </w:tc>
              <w:tc>
                <w:tcPr>
                  <w:tcW w:w="1954" w:type="dxa"/>
                </w:tcPr>
                <w:p w14:paraId="1F457B0F" w14:textId="1C99545C" w:rsidR="00C172BF" w:rsidRPr="00415331" w:rsidRDefault="006E55C9" w:rsidP="00BD394D">
                  <w:pPr>
                    <w:rPr>
                      <w:rFonts w:ascii="Arial" w:hAnsi="Arial" w:cs="Arial"/>
                      <w:sz w:val="18"/>
                      <w:szCs w:val="18"/>
                    </w:rPr>
                  </w:pPr>
                  <w:r>
                    <w:rPr>
                      <w:rFonts w:ascii="Arial" w:hAnsi="Arial" w:cs="Arial"/>
                      <w:sz w:val="18"/>
                      <w:szCs w:val="18"/>
                    </w:rPr>
                    <w:t>CG Public Health</w:t>
                  </w:r>
                </w:p>
              </w:tc>
              <w:tc>
                <w:tcPr>
                  <w:tcW w:w="2661" w:type="dxa"/>
                </w:tcPr>
                <w:p w14:paraId="478EA96B" w14:textId="2ADB0EE0" w:rsidR="00C172BF" w:rsidRPr="00415331" w:rsidRDefault="001261A4" w:rsidP="00BD394D">
                  <w:pPr>
                    <w:rPr>
                      <w:rFonts w:ascii="Arial" w:hAnsi="Arial" w:cs="Arial"/>
                      <w:sz w:val="18"/>
                      <w:szCs w:val="18"/>
                    </w:rPr>
                  </w:pPr>
                  <w:r>
                    <w:rPr>
                      <w:rFonts w:ascii="Arial" w:hAnsi="Arial" w:cs="Arial"/>
                      <w:sz w:val="18"/>
                      <w:szCs w:val="18"/>
                    </w:rPr>
                    <w:t>-</w:t>
                  </w:r>
                  <w:r w:rsidR="008A356B">
                    <w:rPr>
                      <w:rFonts w:ascii="Arial" w:hAnsi="Arial" w:cs="Arial"/>
                      <w:sz w:val="18"/>
                      <w:szCs w:val="18"/>
                    </w:rPr>
                    <w:t>Policy change</w:t>
                  </w:r>
                </w:p>
              </w:tc>
            </w:tr>
            <w:tr w:rsidR="00BD394D" w:rsidRPr="00415331" w14:paraId="773972C3" w14:textId="77777777" w:rsidTr="00F1782D">
              <w:trPr>
                <w:trHeight w:val="566"/>
              </w:trPr>
              <w:tc>
                <w:tcPr>
                  <w:tcW w:w="10134" w:type="dxa"/>
                  <w:gridSpan w:val="5"/>
                  <w:tcBorders>
                    <w:bottom w:val="single" w:sz="4" w:space="0" w:color="auto"/>
                  </w:tcBorders>
                  <w:shd w:val="clear" w:color="auto" w:fill="A4DDF4" w:themeFill="accent1" w:themeFillTint="66"/>
                </w:tcPr>
                <w:p w14:paraId="2A5E6F14" w14:textId="77777777" w:rsidR="00F1782D" w:rsidRPr="00F1782D" w:rsidRDefault="00F1782D" w:rsidP="00BD394D">
                  <w:pPr>
                    <w:rPr>
                      <w:rFonts w:ascii="Arial" w:hAnsi="Arial" w:cs="Arial"/>
                      <w:b/>
                      <w:sz w:val="6"/>
                      <w:szCs w:val="6"/>
                    </w:rPr>
                  </w:pPr>
                </w:p>
                <w:p w14:paraId="00EC8763" w14:textId="77BF5B4C" w:rsidR="00BD394D" w:rsidRDefault="00BD394D" w:rsidP="00BD394D">
                  <w:pPr>
                    <w:rPr>
                      <w:rFonts w:ascii="Arial" w:hAnsi="Arial" w:cs="Arial"/>
                      <w:bCs/>
                      <w:sz w:val="20"/>
                      <w:szCs w:val="20"/>
                    </w:rPr>
                  </w:pPr>
                  <w:r w:rsidRPr="00415331">
                    <w:rPr>
                      <w:rFonts w:ascii="Arial" w:hAnsi="Arial" w:cs="Arial"/>
                      <w:b/>
                      <w:sz w:val="20"/>
                      <w:szCs w:val="20"/>
                    </w:rPr>
                    <w:t>OBJECTIVE #</w:t>
                  </w:r>
                  <w:r>
                    <w:rPr>
                      <w:rFonts w:ascii="Arial" w:hAnsi="Arial" w:cs="Arial"/>
                      <w:b/>
                      <w:sz w:val="20"/>
                      <w:szCs w:val="20"/>
                    </w:rPr>
                    <w:t>4</w:t>
                  </w:r>
                  <w:r w:rsidRPr="00415331">
                    <w:rPr>
                      <w:rFonts w:ascii="Arial" w:hAnsi="Arial" w:cs="Arial"/>
                      <w:b/>
                      <w:sz w:val="20"/>
                      <w:szCs w:val="20"/>
                    </w:rPr>
                    <w:t xml:space="preserve">:  </w:t>
                  </w:r>
                  <w:r w:rsidR="001C4E2E" w:rsidRPr="001E6587">
                    <w:rPr>
                      <w:rFonts w:ascii="Arial" w:hAnsi="Arial" w:cs="Arial"/>
                      <w:b/>
                      <w:sz w:val="20"/>
                      <w:szCs w:val="20"/>
                    </w:rPr>
                    <w:t>Decrease the percentage of households in Cerro Gordo County where housing costs are 30% or more of their total household income from 21.80% to 20.0%</w:t>
                  </w:r>
                </w:p>
                <w:p w14:paraId="1929E4C1" w14:textId="25EC9A69" w:rsidR="00C403EA" w:rsidRPr="00C403EA" w:rsidRDefault="00C403EA" w:rsidP="00BD394D">
                  <w:pPr>
                    <w:rPr>
                      <w:rFonts w:ascii="Arial" w:hAnsi="Arial" w:cs="Arial"/>
                      <w:b/>
                      <w:sz w:val="6"/>
                      <w:szCs w:val="6"/>
                    </w:rPr>
                  </w:pPr>
                </w:p>
              </w:tc>
            </w:tr>
            <w:tr w:rsidR="00BD394D" w:rsidRPr="00415331" w14:paraId="2B3EB5EC" w14:textId="77777777" w:rsidTr="008B5969">
              <w:trPr>
                <w:trHeight w:val="980"/>
              </w:trPr>
              <w:tc>
                <w:tcPr>
                  <w:tcW w:w="10134" w:type="dxa"/>
                  <w:gridSpan w:val="5"/>
                  <w:tcBorders>
                    <w:bottom w:val="single" w:sz="4" w:space="0" w:color="000000" w:themeColor="text1"/>
                  </w:tcBorders>
                  <w:shd w:val="clear" w:color="auto" w:fill="auto"/>
                </w:tcPr>
                <w:p w14:paraId="71F49AF2" w14:textId="77777777" w:rsidR="00BD394D" w:rsidRPr="00415331" w:rsidRDefault="00BD394D" w:rsidP="00BD394D">
                  <w:pPr>
                    <w:rPr>
                      <w:rFonts w:ascii="Arial" w:hAnsi="Arial" w:cs="Arial"/>
                      <w:b/>
                      <w:sz w:val="20"/>
                      <w:szCs w:val="20"/>
                    </w:rPr>
                  </w:pPr>
                  <w:r w:rsidRPr="00415331">
                    <w:rPr>
                      <w:rFonts w:ascii="Arial" w:hAnsi="Arial" w:cs="Arial"/>
                      <w:b/>
                      <w:sz w:val="20"/>
                      <w:szCs w:val="20"/>
                    </w:rPr>
                    <w:t>BACKGROUND ON STRATEGY</w:t>
                  </w:r>
                </w:p>
                <w:p w14:paraId="4FE93CB6" w14:textId="4378B9BF" w:rsidR="00BD394D" w:rsidRPr="00415331" w:rsidRDefault="00BD394D" w:rsidP="00BD394D">
                  <w:pPr>
                    <w:rPr>
                      <w:rFonts w:ascii="Arial" w:hAnsi="Arial" w:cs="Arial"/>
                      <w:b/>
                      <w:sz w:val="20"/>
                      <w:szCs w:val="20"/>
                    </w:rPr>
                  </w:pPr>
                  <w:r w:rsidRPr="00415331">
                    <w:rPr>
                      <w:rFonts w:ascii="Arial" w:hAnsi="Arial" w:cs="Arial"/>
                      <w:b/>
                      <w:sz w:val="20"/>
                      <w:szCs w:val="20"/>
                    </w:rPr>
                    <w:t xml:space="preserve">Source: </w:t>
                  </w:r>
                  <w:hyperlink r:id="rId66" w:history="1">
                    <w:r w:rsidR="001C4E2E" w:rsidRPr="001C4E2E">
                      <w:rPr>
                        <w:rStyle w:val="Hyperlink"/>
                        <w:rFonts w:ascii="Arial" w:hAnsi="Arial" w:cs="Arial"/>
                        <w:bCs/>
                        <w:sz w:val="20"/>
                        <w:szCs w:val="20"/>
                      </w:rPr>
                      <w:t>SparkMap (US Census Bureau, American Community Survey 2015-2019)</w:t>
                    </w:r>
                  </w:hyperlink>
                </w:p>
                <w:p w14:paraId="41CAE344" w14:textId="665B4DBE" w:rsidR="00BD394D" w:rsidRPr="00415331" w:rsidRDefault="00BD394D" w:rsidP="00BD394D">
                  <w:pPr>
                    <w:rPr>
                      <w:rFonts w:ascii="Arial" w:hAnsi="Arial" w:cs="Arial"/>
                      <w:sz w:val="20"/>
                      <w:szCs w:val="20"/>
                    </w:rPr>
                  </w:pPr>
                  <w:r w:rsidRPr="00415331">
                    <w:rPr>
                      <w:rFonts w:ascii="Arial" w:hAnsi="Arial" w:cs="Arial"/>
                      <w:b/>
                      <w:sz w:val="20"/>
                      <w:szCs w:val="20"/>
                    </w:rPr>
                    <w:t>Evidence Base</w:t>
                  </w:r>
                  <w:r w:rsidRPr="00415331">
                    <w:rPr>
                      <w:rFonts w:ascii="Arial" w:hAnsi="Arial" w:cs="Arial"/>
                      <w:b/>
                      <w:i/>
                      <w:sz w:val="20"/>
                      <w:szCs w:val="20"/>
                    </w:rPr>
                    <w:t xml:space="preserve">: </w:t>
                  </w:r>
                  <w:r w:rsidRPr="00415331">
                    <w:rPr>
                      <w:rFonts w:ascii="Arial" w:hAnsi="Arial" w:cs="Arial"/>
                      <w:sz w:val="20"/>
                      <w:szCs w:val="20"/>
                    </w:rPr>
                    <w:t xml:space="preserve"> </w:t>
                  </w:r>
                  <w:r w:rsidR="00D13C7B" w:rsidRPr="00D13C7B">
                    <w:rPr>
                      <w:rFonts w:ascii="Arial" w:hAnsi="Arial" w:cs="Arial"/>
                      <w:sz w:val="20"/>
                      <w:szCs w:val="20"/>
                    </w:rPr>
                    <w:t>https://www.epa.gov/sites/production/files/201601/documents/small_town_econ_dev_tool_010516.pdf</w:t>
                  </w:r>
                </w:p>
                <w:p w14:paraId="1F7D76AE" w14:textId="241CE6E4" w:rsidR="00BD394D" w:rsidRPr="00415331" w:rsidRDefault="00BD394D" w:rsidP="00BD394D">
                  <w:pPr>
                    <w:rPr>
                      <w:rFonts w:ascii="Arial" w:hAnsi="Arial" w:cs="Arial"/>
                      <w:b/>
                      <w:sz w:val="20"/>
                      <w:szCs w:val="20"/>
                    </w:rPr>
                  </w:pPr>
                  <w:r w:rsidRPr="00415331">
                    <w:rPr>
                      <w:rFonts w:ascii="Arial" w:hAnsi="Arial" w:cs="Arial"/>
                      <w:b/>
                      <w:sz w:val="20"/>
                      <w:szCs w:val="20"/>
                    </w:rPr>
                    <w:t xml:space="preserve">Policy Change (Y/N): </w:t>
                  </w:r>
                  <w:r w:rsidR="001C4E2E">
                    <w:rPr>
                      <w:rFonts w:ascii="Arial" w:hAnsi="Arial" w:cs="Arial"/>
                      <w:b/>
                      <w:sz w:val="20"/>
                      <w:szCs w:val="20"/>
                    </w:rPr>
                    <w:t>N</w:t>
                  </w:r>
                </w:p>
              </w:tc>
            </w:tr>
            <w:tr w:rsidR="00BD394D" w:rsidRPr="00415331" w14:paraId="6C2CEDE9" w14:textId="77777777" w:rsidTr="000A10DE">
              <w:tc>
                <w:tcPr>
                  <w:tcW w:w="10134" w:type="dxa"/>
                  <w:gridSpan w:val="5"/>
                  <w:tcBorders>
                    <w:bottom w:val="single" w:sz="4" w:space="0" w:color="auto"/>
                  </w:tcBorders>
                  <w:shd w:val="clear" w:color="auto" w:fill="D1EEF9" w:themeFill="accent1" w:themeFillTint="33"/>
                </w:tcPr>
                <w:p w14:paraId="1FD5E7DE" w14:textId="77777777" w:rsidR="00BD394D" w:rsidRPr="00415331" w:rsidRDefault="00BD394D" w:rsidP="00BD394D">
                  <w:pPr>
                    <w:rPr>
                      <w:rFonts w:ascii="Arial" w:hAnsi="Arial" w:cs="Arial"/>
                      <w:b/>
                      <w:sz w:val="20"/>
                      <w:szCs w:val="20"/>
                    </w:rPr>
                  </w:pPr>
                  <w:r w:rsidRPr="00415331">
                    <w:rPr>
                      <w:rFonts w:ascii="Arial" w:hAnsi="Arial" w:cs="Arial"/>
                      <w:b/>
                      <w:sz w:val="20"/>
                      <w:szCs w:val="20"/>
                    </w:rPr>
                    <w:t>ACTION PLAN</w:t>
                  </w:r>
                </w:p>
              </w:tc>
            </w:tr>
            <w:tr w:rsidR="00BD394D" w:rsidRPr="00415331" w14:paraId="7D4CFB59" w14:textId="77777777" w:rsidTr="000A10DE">
              <w:tc>
                <w:tcPr>
                  <w:tcW w:w="2925" w:type="dxa"/>
                  <w:shd w:val="clear" w:color="auto" w:fill="D1EEF9" w:themeFill="accent1" w:themeFillTint="33"/>
                </w:tcPr>
                <w:p w14:paraId="12B001AD" w14:textId="77777777" w:rsidR="00BD394D" w:rsidRPr="00415331" w:rsidRDefault="00BD394D" w:rsidP="00BD394D">
                  <w:pPr>
                    <w:rPr>
                      <w:rFonts w:ascii="Arial" w:hAnsi="Arial" w:cs="Arial"/>
                      <w:b/>
                      <w:sz w:val="20"/>
                      <w:szCs w:val="20"/>
                    </w:rPr>
                  </w:pPr>
                  <w:r w:rsidRPr="00415331">
                    <w:rPr>
                      <w:rFonts w:ascii="Arial" w:hAnsi="Arial" w:cs="Arial"/>
                      <w:b/>
                      <w:sz w:val="20"/>
                      <w:szCs w:val="20"/>
                    </w:rPr>
                    <w:t>Activity</w:t>
                  </w:r>
                </w:p>
              </w:tc>
              <w:tc>
                <w:tcPr>
                  <w:tcW w:w="1117" w:type="dxa"/>
                  <w:shd w:val="clear" w:color="auto" w:fill="D1EEF9" w:themeFill="accent1" w:themeFillTint="33"/>
                </w:tcPr>
                <w:p w14:paraId="053D1168" w14:textId="77777777" w:rsidR="00BD394D" w:rsidRPr="00415331" w:rsidRDefault="00BD394D" w:rsidP="00BD394D">
                  <w:pPr>
                    <w:rPr>
                      <w:rFonts w:ascii="Arial" w:hAnsi="Arial" w:cs="Arial"/>
                      <w:b/>
                      <w:sz w:val="20"/>
                      <w:szCs w:val="20"/>
                    </w:rPr>
                  </w:pPr>
                  <w:r w:rsidRPr="00415331">
                    <w:rPr>
                      <w:rFonts w:ascii="Arial" w:hAnsi="Arial" w:cs="Arial"/>
                      <w:b/>
                      <w:sz w:val="20"/>
                      <w:szCs w:val="20"/>
                    </w:rPr>
                    <w:t>Target Date</w:t>
                  </w:r>
                </w:p>
              </w:tc>
              <w:tc>
                <w:tcPr>
                  <w:tcW w:w="1477" w:type="dxa"/>
                  <w:shd w:val="clear" w:color="auto" w:fill="D1EEF9" w:themeFill="accent1" w:themeFillTint="33"/>
                </w:tcPr>
                <w:p w14:paraId="12D1882B" w14:textId="77777777" w:rsidR="00BD394D" w:rsidRPr="00415331" w:rsidRDefault="00BD394D" w:rsidP="00BD394D">
                  <w:pPr>
                    <w:rPr>
                      <w:rFonts w:ascii="Arial" w:hAnsi="Arial" w:cs="Arial"/>
                      <w:b/>
                      <w:sz w:val="20"/>
                      <w:szCs w:val="20"/>
                    </w:rPr>
                  </w:pPr>
                  <w:r w:rsidRPr="00415331">
                    <w:rPr>
                      <w:rFonts w:ascii="Arial" w:hAnsi="Arial" w:cs="Arial"/>
                      <w:b/>
                      <w:sz w:val="20"/>
                      <w:szCs w:val="20"/>
                    </w:rPr>
                    <w:t>Resources Required</w:t>
                  </w:r>
                </w:p>
              </w:tc>
              <w:tc>
                <w:tcPr>
                  <w:tcW w:w="1954" w:type="dxa"/>
                  <w:shd w:val="clear" w:color="auto" w:fill="D1EEF9" w:themeFill="accent1" w:themeFillTint="33"/>
                </w:tcPr>
                <w:p w14:paraId="0B6194BE" w14:textId="77777777" w:rsidR="00BD394D" w:rsidRPr="00415331" w:rsidRDefault="00BD394D" w:rsidP="00BD394D">
                  <w:pPr>
                    <w:rPr>
                      <w:rFonts w:ascii="Arial" w:hAnsi="Arial" w:cs="Arial"/>
                      <w:b/>
                      <w:sz w:val="20"/>
                      <w:szCs w:val="20"/>
                    </w:rPr>
                  </w:pPr>
                  <w:r w:rsidRPr="00415331">
                    <w:rPr>
                      <w:rFonts w:ascii="Arial" w:hAnsi="Arial" w:cs="Arial"/>
                      <w:b/>
                      <w:sz w:val="20"/>
                      <w:szCs w:val="20"/>
                    </w:rPr>
                    <w:t>Lead Person/ Organization</w:t>
                  </w:r>
                </w:p>
              </w:tc>
              <w:tc>
                <w:tcPr>
                  <w:tcW w:w="2661" w:type="dxa"/>
                  <w:shd w:val="clear" w:color="auto" w:fill="D1EEF9" w:themeFill="accent1" w:themeFillTint="33"/>
                </w:tcPr>
                <w:p w14:paraId="3993FC90" w14:textId="77777777" w:rsidR="00BD394D" w:rsidRPr="00415331" w:rsidRDefault="00BD394D" w:rsidP="00BD394D">
                  <w:pPr>
                    <w:rPr>
                      <w:rFonts w:ascii="Arial" w:hAnsi="Arial" w:cs="Arial"/>
                      <w:b/>
                      <w:sz w:val="20"/>
                      <w:szCs w:val="20"/>
                    </w:rPr>
                  </w:pPr>
                  <w:r w:rsidRPr="00415331">
                    <w:rPr>
                      <w:rFonts w:ascii="Arial" w:hAnsi="Arial" w:cs="Arial"/>
                      <w:b/>
                      <w:sz w:val="20"/>
                      <w:szCs w:val="20"/>
                    </w:rPr>
                    <w:t>Anticipated Product or Result</w:t>
                  </w:r>
                </w:p>
              </w:tc>
            </w:tr>
            <w:tr w:rsidR="00BD394D" w:rsidRPr="00415331" w14:paraId="3C67D744" w14:textId="77777777" w:rsidTr="0049347F">
              <w:trPr>
                <w:trHeight w:val="692"/>
              </w:trPr>
              <w:tc>
                <w:tcPr>
                  <w:tcW w:w="2925" w:type="dxa"/>
                </w:tcPr>
                <w:p w14:paraId="0D5379C6" w14:textId="6F25439F" w:rsidR="00BD394D" w:rsidRPr="0000613D" w:rsidRDefault="00FC7423" w:rsidP="00BD394D">
                  <w:pPr>
                    <w:rPr>
                      <w:rFonts w:ascii="Arial" w:hAnsi="Arial" w:cs="Arial"/>
                      <w:bCs/>
                      <w:sz w:val="18"/>
                      <w:szCs w:val="18"/>
                    </w:rPr>
                  </w:pPr>
                  <w:r w:rsidRPr="0000613D">
                    <w:rPr>
                      <w:rFonts w:ascii="Arial" w:hAnsi="Arial" w:cs="Arial"/>
                      <w:bCs/>
                      <w:sz w:val="18"/>
                      <w:szCs w:val="18"/>
                    </w:rPr>
                    <w:t>Meet with each city in Cerro Gordo County</w:t>
                  </w:r>
                  <w:r>
                    <w:rPr>
                      <w:rFonts w:ascii="Arial" w:hAnsi="Arial" w:cs="Arial"/>
                      <w:bCs/>
                      <w:sz w:val="18"/>
                      <w:szCs w:val="18"/>
                    </w:rPr>
                    <w:t xml:space="preserve"> to discuss current housing development activities (invite all stakeholders)</w:t>
                  </w:r>
                  <w:r w:rsidR="001261A4">
                    <w:rPr>
                      <w:rFonts w:ascii="Arial" w:hAnsi="Arial" w:cs="Arial"/>
                      <w:bCs/>
                      <w:sz w:val="18"/>
                      <w:szCs w:val="18"/>
                    </w:rPr>
                    <w:t>.</w:t>
                  </w:r>
                  <w:r w:rsidR="00763093">
                    <w:rPr>
                      <w:rFonts w:ascii="Arial" w:hAnsi="Arial" w:cs="Arial"/>
                      <w:bCs/>
                      <w:sz w:val="18"/>
                      <w:szCs w:val="18"/>
                    </w:rPr>
                    <w:t xml:space="preserve"> </w:t>
                  </w:r>
                </w:p>
              </w:tc>
              <w:tc>
                <w:tcPr>
                  <w:tcW w:w="1117" w:type="dxa"/>
                </w:tcPr>
                <w:p w14:paraId="56735EE5" w14:textId="77DA31FD" w:rsidR="00BD394D" w:rsidRPr="00415331" w:rsidRDefault="00691D74" w:rsidP="00BD394D">
                  <w:pPr>
                    <w:rPr>
                      <w:rFonts w:ascii="Arial" w:hAnsi="Arial" w:cs="Arial"/>
                      <w:sz w:val="18"/>
                      <w:szCs w:val="18"/>
                    </w:rPr>
                  </w:pPr>
                  <w:r>
                    <w:rPr>
                      <w:rFonts w:ascii="Arial" w:hAnsi="Arial" w:cs="Arial"/>
                      <w:sz w:val="18"/>
                      <w:szCs w:val="18"/>
                    </w:rPr>
                    <w:t>12/31/2021</w:t>
                  </w:r>
                </w:p>
              </w:tc>
              <w:tc>
                <w:tcPr>
                  <w:tcW w:w="1477" w:type="dxa"/>
                </w:tcPr>
                <w:p w14:paraId="230C5959" w14:textId="38AF33A5" w:rsidR="00BD394D" w:rsidRPr="00415331" w:rsidRDefault="00B85F67" w:rsidP="00BD394D">
                  <w:pPr>
                    <w:rPr>
                      <w:rFonts w:ascii="Arial" w:hAnsi="Arial" w:cs="Arial"/>
                      <w:sz w:val="18"/>
                      <w:szCs w:val="18"/>
                    </w:rPr>
                  </w:pPr>
                  <w:r>
                    <w:rPr>
                      <w:rFonts w:ascii="Arial" w:hAnsi="Arial" w:cs="Arial"/>
                      <w:sz w:val="18"/>
                      <w:szCs w:val="18"/>
                    </w:rPr>
                    <w:t>-Staff time</w:t>
                  </w:r>
                </w:p>
              </w:tc>
              <w:tc>
                <w:tcPr>
                  <w:tcW w:w="1954" w:type="dxa"/>
                </w:tcPr>
                <w:p w14:paraId="2BCC8339" w14:textId="170A6913" w:rsidR="00BD394D" w:rsidRPr="00415331" w:rsidRDefault="00B85F67" w:rsidP="00BD394D">
                  <w:pPr>
                    <w:rPr>
                      <w:rFonts w:ascii="Arial" w:hAnsi="Arial" w:cs="Arial"/>
                      <w:sz w:val="18"/>
                      <w:szCs w:val="18"/>
                    </w:rPr>
                  </w:pPr>
                  <w:r>
                    <w:rPr>
                      <w:rFonts w:ascii="Arial" w:hAnsi="Arial" w:cs="Arial"/>
                      <w:sz w:val="18"/>
                      <w:szCs w:val="18"/>
                    </w:rPr>
                    <w:t>CG Public Health</w:t>
                  </w:r>
                  <w:r w:rsidR="00763093">
                    <w:rPr>
                      <w:rFonts w:ascii="Arial" w:hAnsi="Arial" w:cs="Arial"/>
                      <w:sz w:val="18"/>
                      <w:szCs w:val="18"/>
                    </w:rPr>
                    <w:t>, Housing Committee</w:t>
                  </w:r>
                </w:p>
              </w:tc>
              <w:tc>
                <w:tcPr>
                  <w:tcW w:w="2661" w:type="dxa"/>
                </w:tcPr>
                <w:p w14:paraId="5FD2FE04" w14:textId="4344AF15" w:rsidR="00BD394D" w:rsidRPr="00415331" w:rsidRDefault="001261A4" w:rsidP="00BD394D">
                  <w:pPr>
                    <w:rPr>
                      <w:rFonts w:ascii="Arial" w:hAnsi="Arial" w:cs="Arial"/>
                      <w:sz w:val="18"/>
                      <w:szCs w:val="18"/>
                    </w:rPr>
                  </w:pPr>
                  <w:r>
                    <w:rPr>
                      <w:rFonts w:ascii="Arial" w:hAnsi="Arial" w:cs="Arial"/>
                      <w:sz w:val="18"/>
                      <w:szCs w:val="18"/>
                    </w:rPr>
                    <w:t>-</w:t>
                  </w:r>
                  <w:r w:rsidR="00763093">
                    <w:rPr>
                      <w:rFonts w:ascii="Arial" w:hAnsi="Arial" w:cs="Arial"/>
                      <w:sz w:val="18"/>
                      <w:szCs w:val="18"/>
                    </w:rPr>
                    <w:t>Increased knowledge of current housing development activities and gaps</w:t>
                  </w:r>
                </w:p>
              </w:tc>
            </w:tr>
            <w:tr w:rsidR="00BB4503" w:rsidRPr="00415331" w14:paraId="2F8288E2" w14:textId="77777777" w:rsidTr="0049347F">
              <w:trPr>
                <w:trHeight w:val="800"/>
              </w:trPr>
              <w:tc>
                <w:tcPr>
                  <w:tcW w:w="2925" w:type="dxa"/>
                </w:tcPr>
                <w:p w14:paraId="4E276AC1" w14:textId="0E962EF2" w:rsidR="00BB4503" w:rsidRPr="00BB4503" w:rsidRDefault="00BB4503" w:rsidP="00BB4503">
                  <w:pPr>
                    <w:rPr>
                      <w:rFonts w:ascii="Arial" w:hAnsi="Arial" w:cs="Arial"/>
                      <w:bCs/>
                      <w:sz w:val="18"/>
                      <w:szCs w:val="18"/>
                    </w:rPr>
                  </w:pPr>
                  <w:r>
                    <w:rPr>
                      <w:rFonts w:ascii="Arial" w:hAnsi="Arial" w:cs="Arial"/>
                      <w:bCs/>
                      <w:sz w:val="18"/>
                      <w:szCs w:val="18"/>
                    </w:rPr>
                    <w:t xml:space="preserve">Create an </w:t>
                  </w:r>
                  <w:r w:rsidR="00763093">
                    <w:rPr>
                      <w:rFonts w:ascii="Arial" w:hAnsi="Arial" w:cs="Arial"/>
                      <w:bCs/>
                      <w:sz w:val="18"/>
                      <w:szCs w:val="18"/>
                    </w:rPr>
                    <w:t xml:space="preserve">individualized </w:t>
                  </w:r>
                  <w:r>
                    <w:rPr>
                      <w:rFonts w:ascii="Arial" w:hAnsi="Arial" w:cs="Arial"/>
                      <w:bCs/>
                      <w:sz w:val="18"/>
                      <w:szCs w:val="18"/>
                    </w:rPr>
                    <w:t>action plan to see h</w:t>
                  </w:r>
                  <w:r w:rsidRPr="00BB4503">
                    <w:rPr>
                      <w:rFonts w:ascii="Arial" w:hAnsi="Arial" w:cs="Arial"/>
                      <w:bCs/>
                      <w:sz w:val="18"/>
                      <w:szCs w:val="18"/>
                    </w:rPr>
                    <w:t>ow the city could meet existing</w:t>
                  </w:r>
                </w:p>
                <w:p w14:paraId="00DAE34B" w14:textId="2FC5D846" w:rsidR="00BB4503" w:rsidRDefault="00BB4503" w:rsidP="00BB4503">
                  <w:pPr>
                    <w:rPr>
                      <w:rFonts w:ascii="Arial" w:hAnsi="Arial" w:cs="Arial"/>
                      <w:bCs/>
                      <w:sz w:val="18"/>
                      <w:szCs w:val="18"/>
                    </w:rPr>
                  </w:pPr>
                  <w:r w:rsidRPr="00BB4503">
                    <w:rPr>
                      <w:rFonts w:ascii="Arial" w:hAnsi="Arial" w:cs="Arial"/>
                      <w:bCs/>
                      <w:sz w:val="18"/>
                      <w:szCs w:val="18"/>
                    </w:rPr>
                    <w:t>and future housing needs</w:t>
                  </w:r>
                  <w:r>
                    <w:rPr>
                      <w:rFonts w:ascii="Arial" w:hAnsi="Arial" w:cs="Arial"/>
                      <w:bCs/>
                      <w:sz w:val="18"/>
                      <w:szCs w:val="18"/>
                    </w:rPr>
                    <w:t xml:space="preserve"> including incentives for each city to promote the development of a variety of housing options</w:t>
                  </w:r>
                  <w:r w:rsidR="001261A4">
                    <w:rPr>
                      <w:rFonts w:ascii="Arial" w:hAnsi="Arial" w:cs="Arial"/>
                      <w:bCs/>
                      <w:sz w:val="18"/>
                      <w:szCs w:val="18"/>
                    </w:rPr>
                    <w:t>.</w:t>
                  </w:r>
                </w:p>
              </w:tc>
              <w:tc>
                <w:tcPr>
                  <w:tcW w:w="1117" w:type="dxa"/>
                </w:tcPr>
                <w:p w14:paraId="684E72A9" w14:textId="4A67C0E5" w:rsidR="00BB4503" w:rsidRPr="00415331" w:rsidRDefault="00691D74" w:rsidP="00BD394D">
                  <w:pPr>
                    <w:rPr>
                      <w:rFonts w:ascii="Arial" w:hAnsi="Arial" w:cs="Arial"/>
                      <w:sz w:val="18"/>
                      <w:szCs w:val="18"/>
                    </w:rPr>
                  </w:pPr>
                  <w:r>
                    <w:rPr>
                      <w:rFonts w:ascii="Arial" w:hAnsi="Arial" w:cs="Arial"/>
                      <w:sz w:val="18"/>
                      <w:szCs w:val="18"/>
                    </w:rPr>
                    <w:t>03/31/2022</w:t>
                  </w:r>
                </w:p>
              </w:tc>
              <w:tc>
                <w:tcPr>
                  <w:tcW w:w="1477" w:type="dxa"/>
                </w:tcPr>
                <w:p w14:paraId="2491A300" w14:textId="3900FAD4" w:rsidR="00BB4503" w:rsidRPr="00415331" w:rsidRDefault="00B85F67" w:rsidP="00BD394D">
                  <w:pPr>
                    <w:rPr>
                      <w:rFonts w:ascii="Arial" w:hAnsi="Arial" w:cs="Arial"/>
                      <w:sz w:val="18"/>
                      <w:szCs w:val="18"/>
                    </w:rPr>
                  </w:pPr>
                  <w:r>
                    <w:rPr>
                      <w:rFonts w:ascii="Arial" w:hAnsi="Arial" w:cs="Arial"/>
                      <w:sz w:val="18"/>
                      <w:szCs w:val="18"/>
                    </w:rPr>
                    <w:t>-Staff time</w:t>
                  </w:r>
                </w:p>
              </w:tc>
              <w:tc>
                <w:tcPr>
                  <w:tcW w:w="1954" w:type="dxa"/>
                </w:tcPr>
                <w:p w14:paraId="022701A2" w14:textId="1975FD90" w:rsidR="00BB4503" w:rsidRPr="00415331" w:rsidRDefault="00B85F67" w:rsidP="00BD394D">
                  <w:pPr>
                    <w:rPr>
                      <w:rFonts w:ascii="Arial" w:hAnsi="Arial" w:cs="Arial"/>
                      <w:sz w:val="18"/>
                      <w:szCs w:val="18"/>
                    </w:rPr>
                  </w:pPr>
                  <w:r>
                    <w:rPr>
                      <w:rFonts w:ascii="Arial" w:hAnsi="Arial" w:cs="Arial"/>
                      <w:sz w:val="18"/>
                      <w:szCs w:val="18"/>
                    </w:rPr>
                    <w:t>CG Public Health</w:t>
                  </w:r>
                </w:p>
              </w:tc>
              <w:tc>
                <w:tcPr>
                  <w:tcW w:w="2661" w:type="dxa"/>
                </w:tcPr>
                <w:p w14:paraId="2D765408" w14:textId="3CFD891A" w:rsidR="00BB4503" w:rsidRPr="00415331" w:rsidRDefault="001261A4" w:rsidP="00BD394D">
                  <w:pPr>
                    <w:rPr>
                      <w:rFonts w:ascii="Arial" w:hAnsi="Arial" w:cs="Arial"/>
                      <w:sz w:val="18"/>
                      <w:szCs w:val="18"/>
                    </w:rPr>
                  </w:pPr>
                  <w:r>
                    <w:rPr>
                      <w:rFonts w:ascii="Arial" w:hAnsi="Arial" w:cs="Arial"/>
                      <w:sz w:val="18"/>
                      <w:szCs w:val="18"/>
                    </w:rPr>
                    <w:t>-</w:t>
                  </w:r>
                  <w:r w:rsidR="00763093">
                    <w:rPr>
                      <w:rFonts w:ascii="Arial" w:hAnsi="Arial" w:cs="Arial"/>
                      <w:sz w:val="18"/>
                      <w:szCs w:val="18"/>
                    </w:rPr>
                    <w:t xml:space="preserve">Decrease in cost burden for housing </w:t>
                  </w:r>
                </w:p>
              </w:tc>
            </w:tr>
            <w:tr w:rsidR="00BD394D" w:rsidRPr="00415331" w14:paraId="25766C4F" w14:textId="77777777" w:rsidTr="0049347F">
              <w:trPr>
                <w:trHeight w:val="701"/>
              </w:trPr>
              <w:tc>
                <w:tcPr>
                  <w:tcW w:w="2925" w:type="dxa"/>
                </w:tcPr>
                <w:p w14:paraId="483F8E51" w14:textId="03648B67" w:rsidR="00BD394D" w:rsidRPr="0000613D" w:rsidRDefault="00FC7423" w:rsidP="00BD394D">
                  <w:pPr>
                    <w:rPr>
                      <w:rFonts w:ascii="Arial" w:hAnsi="Arial" w:cs="Arial"/>
                      <w:bCs/>
                      <w:sz w:val="18"/>
                      <w:szCs w:val="18"/>
                    </w:rPr>
                  </w:pPr>
                  <w:r>
                    <w:rPr>
                      <w:rFonts w:ascii="Arial" w:hAnsi="Arial" w:cs="Arial"/>
                      <w:bCs/>
                      <w:sz w:val="18"/>
                      <w:szCs w:val="18"/>
                    </w:rPr>
                    <w:t xml:space="preserve">Hold Bi-annual updates </w:t>
                  </w:r>
                  <w:r w:rsidR="00500636">
                    <w:rPr>
                      <w:rFonts w:ascii="Arial" w:hAnsi="Arial" w:cs="Arial"/>
                      <w:bCs/>
                      <w:sz w:val="18"/>
                      <w:szCs w:val="18"/>
                    </w:rPr>
                    <w:t xml:space="preserve">with stakeholders </w:t>
                  </w:r>
                  <w:r>
                    <w:rPr>
                      <w:rFonts w:ascii="Arial" w:hAnsi="Arial" w:cs="Arial"/>
                      <w:bCs/>
                      <w:sz w:val="18"/>
                      <w:szCs w:val="18"/>
                    </w:rPr>
                    <w:t xml:space="preserve">to share successes, </w:t>
                  </w:r>
                  <w:r w:rsidR="001261A4">
                    <w:rPr>
                      <w:rFonts w:ascii="Arial" w:hAnsi="Arial" w:cs="Arial"/>
                      <w:bCs/>
                      <w:sz w:val="18"/>
                      <w:szCs w:val="18"/>
                    </w:rPr>
                    <w:t>barriers,</w:t>
                  </w:r>
                  <w:r>
                    <w:rPr>
                      <w:rFonts w:ascii="Arial" w:hAnsi="Arial" w:cs="Arial"/>
                      <w:bCs/>
                      <w:sz w:val="18"/>
                      <w:szCs w:val="18"/>
                    </w:rPr>
                    <w:t xml:space="preserve"> and learnings from each housing development plan (provide food). </w:t>
                  </w:r>
                </w:p>
              </w:tc>
              <w:tc>
                <w:tcPr>
                  <w:tcW w:w="1117" w:type="dxa"/>
                </w:tcPr>
                <w:p w14:paraId="4943A65F" w14:textId="53B7FF98" w:rsidR="00BD394D" w:rsidRPr="00415331" w:rsidRDefault="00691D74" w:rsidP="00BD394D">
                  <w:pPr>
                    <w:rPr>
                      <w:rFonts w:ascii="Arial" w:hAnsi="Arial" w:cs="Arial"/>
                      <w:sz w:val="18"/>
                      <w:szCs w:val="18"/>
                    </w:rPr>
                  </w:pPr>
                  <w:r>
                    <w:rPr>
                      <w:rFonts w:ascii="Arial" w:hAnsi="Arial" w:cs="Arial"/>
                      <w:sz w:val="18"/>
                      <w:szCs w:val="18"/>
                    </w:rPr>
                    <w:t>12/31/2023</w:t>
                  </w:r>
                </w:p>
              </w:tc>
              <w:tc>
                <w:tcPr>
                  <w:tcW w:w="1477" w:type="dxa"/>
                </w:tcPr>
                <w:p w14:paraId="7339FF5B" w14:textId="77777777" w:rsidR="00BD394D" w:rsidRDefault="00B85F67" w:rsidP="00BD394D">
                  <w:pPr>
                    <w:rPr>
                      <w:rFonts w:ascii="Arial" w:hAnsi="Arial" w:cs="Arial"/>
                      <w:sz w:val="18"/>
                      <w:szCs w:val="18"/>
                    </w:rPr>
                  </w:pPr>
                  <w:r>
                    <w:rPr>
                      <w:rFonts w:ascii="Arial" w:hAnsi="Arial" w:cs="Arial"/>
                      <w:sz w:val="18"/>
                      <w:szCs w:val="18"/>
                    </w:rPr>
                    <w:t>-Staff time</w:t>
                  </w:r>
                </w:p>
                <w:p w14:paraId="43526866" w14:textId="264949E8" w:rsidR="00B85F67" w:rsidRPr="00415331" w:rsidRDefault="00B85F67" w:rsidP="00BD394D">
                  <w:pPr>
                    <w:rPr>
                      <w:rFonts w:ascii="Arial" w:hAnsi="Arial" w:cs="Arial"/>
                      <w:sz w:val="18"/>
                      <w:szCs w:val="18"/>
                    </w:rPr>
                  </w:pPr>
                  <w:r>
                    <w:rPr>
                      <w:rFonts w:ascii="Arial" w:hAnsi="Arial" w:cs="Arial"/>
                      <w:sz w:val="18"/>
                      <w:szCs w:val="18"/>
                    </w:rPr>
                    <w:t>-Partners</w:t>
                  </w:r>
                </w:p>
              </w:tc>
              <w:tc>
                <w:tcPr>
                  <w:tcW w:w="1954" w:type="dxa"/>
                </w:tcPr>
                <w:p w14:paraId="4B7BDB62" w14:textId="5E8D3B0D" w:rsidR="00BD394D" w:rsidRPr="00415331" w:rsidRDefault="00B85F67" w:rsidP="00BD394D">
                  <w:pPr>
                    <w:rPr>
                      <w:rFonts w:ascii="Arial" w:hAnsi="Arial" w:cs="Arial"/>
                      <w:sz w:val="18"/>
                      <w:szCs w:val="18"/>
                    </w:rPr>
                  </w:pPr>
                  <w:r>
                    <w:rPr>
                      <w:rFonts w:ascii="Arial" w:hAnsi="Arial" w:cs="Arial"/>
                      <w:sz w:val="18"/>
                      <w:szCs w:val="18"/>
                    </w:rPr>
                    <w:t>CG Public Health</w:t>
                  </w:r>
                </w:p>
              </w:tc>
              <w:tc>
                <w:tcPr>
                  <w:tcW w:w="2661" w:type="dxa"/>
                </w:tcPr>
                <w:p w14:paraId="699C1FA2" w14:textId="6581876E" w:rsidR="00BD394D" w:rsidRPr="00415331" w:rsidRDefault="001261A4" w:rsidP="00BD394D">
                  <w:pPr>
                    <w:rPr>
                      <w:rFonts w:ascii="Arial" w:hAnsi="Arial" w:cs="Arial"/>
                      <w:sz w:val="18"/>
                      <w:szCs w:val="18"/>
                    </w:rPr>
                  </w:pPr>
                  <w:r>
                    <w:rPr>
                      <w:rFonts w:ascii="Arial" w:hAnsi="Arial" w:cs="Arial"/>
                      <w:sz w:val="18"/>
                      <w:szCs w:val="18"/>
                    </w:rPr>
                    <w:t>-</w:t>
                  </w:r>
                  <w:r w:rsidR="00763093">
                    <w:rPr>
                      <w:rFonts w:ascii="Arial" w:hAnsi="Arial" w:cs="Arial"/>
                      <w:sz w:val="18"/>
                      <w:szCs w:val="18"/>
                    </w:rPr>
                    <w:t>Increase knowledge of how to best meet housing needs of community</w:t>
                  </w:r>
                </w:p>
              </w:tc>
            </w:tr>
          </w:tbl>
          <w:p w14:paraId="2001C6A9" w14:textId="5FBFFC78" w:rsidR="0095368D" w:rsidRDefault="0095368D" w:rsidP="00401032">
            <w:pPr>
              <w:rPr>
                <w:rFonts w:asciiTheme="majorHAnsi" w:hAnsiTheme="majorHAnsi" w:cstheme="majorHAnsi"/>
                <w:sz w:val="20"/>
                <w:szCs w:val="20"/>
              </w:rPr>
            </w:pPr>
          </w:p>
          <w:tbl>
            <w:tblPr>
              <w:tblStyle w:val="TableGrid"/>
              <w:tblW w:w="10290" w:type="dxa"/>
              <w:tblLook w:val="04A0" w:firstRow="1" w:lastRow="0" w:firstColumn="1" w:lastColumn="0" w:noHBand="0" w:noVBand="1"/>
            </w:tblPr>
            <w:tblGrid>
              <w:gridCol w:w="5447"/>
              <w:gridCol w:w="3060"/>
              <w:gridCol w:w="1783"/>
            </w:tblGrid>
            <w:tr w:rsidR="00E6370A" w:rsidRPr="00415331" w14:paraId="0044F250" w14:textId="77777777" w:rsidTr="00927812">
              <w:tc>
                <w:tcPr>
                  <w:tcW w:w="10290" w:type="dxa"/>
                  <w:gridSpan w:val="3"/>
                  <w:tcBorders>
                    <w:top w:val="single" w:sz="4" w:space="0" w:color="auto"/>
                    <w:bottom w:val="single" w:sz="4" w:space="0" w:color="auto"/>
                  </w:tcBorders>
                  <w:shd w:val="clear" w:color="auto" w:fill="A4DDF4" w:themeFill="accent1" w:themeFillTint="66"/>
                </w:tcPr>
                <w:p w14:paraId="79E837C6" w14:textId="77777777" w:rsidR="00E6370A" w:rsidRDefault="00E6370A" w:rsidP="00E6370A">
                  <w:pPr>
                    <w:rPr>
                      <w:rFonts w:ascii="Arial" w:hAnsi="Arial" w:cs="Arial"/>
                      <w:b/>
                      <w:sz w:val="20"/>
                      <w:szCs w:val="20"/>
                    </w:rPr>
                  </w:pPr>
                  <w:r>
                    <w:rPr>
                      <w:rFonts w:ascii="Arial" w:hAnsi="Arial" w:cs="Arial"/>
                      <w:b/>
                      <w:sz w:val="20"/>
                      <w:szCs w:val="20"/>
                    </w:rPr>
                    <w:t>PERFORMANCE MEASURES</w:t>
                  </w:r>
                </w:p>
                <w:p w14:paraId="5CB0A8B4" w14:textId="77777777" w:rsidR="00E6370A" w:rsidRPr="00415331" w:rsidRDefault="00E6370A" w:rsidP="00E6370A">
                  <w:pPr>
                    <w:rPr>
                      <w:rFonts w:ascii="Arial" w:hAnsi="Arial" w:cs="Arial"/>
                      <w:b/>
                      <w:sz w:val="20"/>
                      <w:szCs w:val="20"/>
                    </w:rPr>
                  </w:pPr>
                  <w:r>
                    <w:rPr>
                      <w:rFonts w:ascii="Arial" w:hAnsi="Arial" w:cs="Arial"/>
                      <w:b/>
                      <w:sz w:val="20"/>
                      <w:szCs w:val="20"/>
                    </w:rPr>
                    <w:t>How We Will Know We Are Making a Difference</w:t>
                  </w:r>
                </w:p>
              </w:tc>
            </w:tr>
            <w:tr w:rsidR="00E6370A" w:rsidRPr="00415331" w14:paraId="154DEB8F" w14:textId="77777777" w:rsidTr="001E6587">
              <w:trPr>
                <w:trHeight w:val="332"/>
              </w:trPr>
              <w:tc>
                <w:tcPr>
                  <w:tcW w:w="5447" w:type="dxa"/>
                  <w:tcBorders>
                    <w:top w:val="single" w:sz="4" w:space="0" w:color="auto"/>
                    <w:bottom w:val="single" w:sz="4" w:space="0" w:color="auto"/>
                  </w:tcBorders>
                  <w:shd w:val="clear" w:color="auto" w:fill="D1EEF9" w:themeFill="accent1" w:themeFillTint="33"/>
                </w:tcPr>
                <w:p w14:paraId="70109045" w14:textId="77777777" w:rsidR="00E6370A" w:rsidRPr="00415331" w:rsidRDefault="00E6370A" w:rsidP="00E6370A">
                  <w:pPr>
                    <w:rPr>
                      <w:rFonts w:ascii="Arial" w:hAnsi="Arial" w:cs="Arial"/>
                      <w:b/>
                      <w:sz w:val="20"/>
                      <w:szCs w:val="20"/>
                    </w:rPr>
                  </w:pPr>
                  <w:r>
                    <w:rPr>
                      <w:rFonts w:ascii="Arial" w:hAnsi="Arial" w:cs="Arial"/>
                      <w:b/>
                      <w:sz w:val="20"/>
                      <w:szCs w:val="20"/>
                    </w:rPr>
                    <w:t>Short Term Indicators</w:t>
                  </w:r>
                </w:p>
              </w:tc>
              <w:tc>
                <w:tcPr>
                  <w:tcW w:w="3060" w:type="dxa"/>
                  <w:tcBorders>
                    <w:top w:val="single" w:sz="4" w:space="0" w:color="auto"/>
                    <w:bottom w:val="single" w:sz="4" w:space="0" w:color="auto"/>
                  </w:tcBorders>
                  <w:shd w:val="clear" w:color="auto" w:fill="D1EEF9" w:themeFill="accent1" w:themeFillTint="33"/>
                </w:tcPr>
                <w:p w14:paraId="467BA386" w14:textId="77777777" w:rsidR="00E6370A" w:rsidRPr="00415331" w:rsidRDefault="00E6370A" w:rsidP="00E6370A">
                  <w:pPr>
                    <w:rPr>
                      <w:rFonts w:ascii="Arial" w:hAnsi="Arial" w:cs="Arial"/>
                      <w:b/>
                      <w:sz w:val="20"/>
                      <w:szCs w:val="20"/>
                    </w:rPr>
                  </w:pPr>
                  <w:r>
                    <w:rPr>
                      <w:rFonts w:ascii="Arial" w:hAnsi="Arial" w:cs="Arial"/>
                      <w:b/>
                      <w:sz w:val="20"/>
                      <w:szCs w:val="20"/>
                    </w:rPr>
                    <w:t>Source</w:t>
                  </w:r>
                </w:p>
              </w:tc>
              <w:tc>
                <w:tcPr>
                  <w:tcW w:w="1783" w:type="dxa"/>
                  <w:tcBorders>
                    <w:top w:val="single" w:sz="4" w:space="0" w:color="auto"/>
                    <w:bottom w:val="single" w:sz="4" w:space="0" w:color="auto"/>
                  </w:tcBorders>
                  <w:shd w:val="clear" w:color="auto" w:fill="D1EEF9" w:themeFill="accent1" w:themeFillTint="33"/>
                </w:tcPr>
                <w:p w14:paraId="103D28AB" w14:textId="77777777" w:rsidR="00E6370A" w:rsidRPr="00415331" w:rsidRDefault="00E6370A" w:rsidP="00E6370A">
                  <w:pPr>
                    <w:rPr>
                      <w:rFonts w:ascii="Arial" w:hAnsi="Arial" w:cs="Arial"/>
                      <w:b/>
                      <w:sz w:val="20"/>
                      <w:szCs w:val="20"/>
                    </w:rPr>
                  </w:pPr>
                  <w:r>
                    <w:rPr>
                      <w:rFonts w:ascii="Arial" w:hAnsi="Arial" w:cs="Arial"/>
                      <w:b/>
                      <w:sz w:val="20"/>
                      <w:szCs w:val="20"/>
                    </w:rPr>
                    <w:t>Frequency</w:t>
                  </w:r>
                </w:p>
              </w:tc>
            </w:tr>
            <w:tr w:rsidR="000A10DE" w14:paraId="73B25734" w14:textId="77777777" w:rsidTr="001E6587">
              <w:tc>
                <w:tcPr>
                  <w:tcW w:w="5447" w:type="dxa"/>
                  <w:tcBorders>
                    <w:top w:val="single" w:sz="4" w:space="0" w:color="auto"/>
                    <w:bottom w:val="single" w:sz="4" w:space="0" w:color="auto"/>
                  </w:tcBorders>
                  <w:shd w:val="clear" w:color="auto" w:fill="FFFFFF" w:themeFill="background1"/>
                </w:tcPr>
                <w:p w14:paraId="695292B5" w14:textId="4B20A95E" w:rsidR="000A10DE" w:rsidRPr="008D6BF9" w:rsidRDefault="000A10DE" w:rsidP="000A10DE">
                  <w:pPr>
                    <w:rPr>
                      <w:rFonts w:ascii="Arial" w:hAnsi="Arial" w:cs="Arial"/>
                      <w:bCs/>
                      <w:sz w:val="18"/>
                      <w:szCs w:val="18"/>
                    </w:rPr>
                  </w:pPr>
                  <w:r w:rsidRPr="008D6BF9">
                    <w:rPr>
                      <w:rFonts w:ascii="Arial" w:hAnsi="Arial" w:cs="Arial"/>
                      <w:bCs/>
                      <w:sz w:val="18"/>
                      <w:szCs w:val="18"/>
                    </w:rPr>
                    <w:t xml:space="preserve"># </w:t>
                  </w:r>
                  <w:r w:rsidR="00F73362">
                    <w:rPr>
                      <w:rFonts w:ascii="Arial" w:hAnsi="Arial" w:cs="Arial"/>
                      <w:bCs/>
                      <w:sz w:val="18"/>
                      <w:szCs w:val="18"/>
                    </w:rPr>
                    <w:t>o</w:t>
                  </w:r>
                  <w:r w:rsidR="0042621E" w:rsidRPr="008D6BF9">
                    <w:rPr>
                      <w:rFonts w:ascii="Arial" w:hAnsi="Arial" w:cs="Arial"/>
                      <w:bCs/>
                      <w:sz w:val="18"/>
                      <w:szCs w:val="18"/>
                    </w:rPr>
                    <w:t>f</w:t>
                  </w:r>
                  <w:r w:rsidRPr="008D6BF9">
                    <w:rPr>
                      <w:rFonts w:ascii="Arial" w:hAnsi="Arial" w:cs="Arial"/>
                      <w:bCs/>
                      <w:sz w:val="18"/>
                      <w:szCs w:val="18"/>
                    </w:rPr>
                    <w:t xml:space="preserve"> contractors increases in area</w:t>
                  </w:r>
                </w:p>
              </w:tc>
              <w:tc>
                <w:tcPr>
                  <w:tcW w:w="3060" w:type="dxa"/>
                  <w:tcBorders>
                    <w:top w:val="single" w:sz="4" w:space="0" w:color="auto"/>
                    <w:bottom w:val="single" w:sz="4" w:space="0" w:color="auto"/>
                  </w:tcBorders>
                  <w:shd w:val="clear" w:color="auto" w:fill="FFFFFF" w:themeFill="background1"/>
                </w:tcPr>
                <w:p w14:paraId="4A6C6586" w14:textId="4022AC1E" w:rsidR="000A10DE" w:rsidRPr="00180F97" w:rsidRDefault="00197D94" w:rsidP="008D6BF9">
                  <w:pPr>
                    <w:jc w:val="center"/>
                    <w:rPr>
                      <w:rFonts w:ascii="Arial" w:hAnsi="Arial" w:cs="Arial"/>
                      <w:bCs/>
                      <w:sz w:val="18"/>
                      <w:szCs w:val="18"/>
                    </w:rPr>
                  </w:pPr>
                  <w:hyperlink r:id="rId67" w:history="1">
                    <w:r w:rsidR="000A10DE" w:rsidRPr="00180F97">
                      <w:rPr>
                        <w:rStyle w:val="Hyperlink"/>
                        <w:rFonts w:ascii="Arial" w:hAnsi="Arial" w:cs="Arial"/>
                        <w:bCs/>
                        <w:sz w:val="18"/>
                        <w:szCs w:val="18"/>
                      </w:rPr>
                      <w:t>Iowa Workforce Development</w:t>
                    </w:r>
                  </w:hyperlink>
                </w:p>
                <w:p w14:paraId="1FD307B7" w14:textId="3D3A2E0E" w:rsidR="000A10DE" w:rsidRPr="00180F97" w:rsidRDefault="008D6BF9" w:rsidP="008D6BF9">
                  <w:pPr>
                    <w:jc w:val="center"/>
                    <w:rPr>
                      <w:rFonts w:ascii="Arial" w:hAnsi="Arial" w:cs="Arial"/>
                      <w:b/>
                      <w:sz w:val="18"/>
                      <w:szCs w:val="18"/>
                    </w:rPr>
                  </w:pPr>
                  <w:r>
                    <w:rPr>
                      <w:rFonts w:ascii="Arial" w:hAnsi="Arial" w:cs="Arial"/>
                      <w:bCs/>
                      <w:sz w:val="18"/>
                      <w:szCs w:val="18"/>
                    </w:rPr>
                    <w:t>NIACOG</w:t>
                  </w:r>
                </w:p>
              </w:tc>
              <w:tc>
                <w:tcPr>
                  <w:tcW w:w="1783" w:type="dxa"/>
                  <w:tcBorders>
                    <w:top w:val="single" w:sz="4" w:space="0" w:color="auto"/>
                    <w:bottom w:val="single" w:sz="4" w:space="0" w:color="auto"/>
                  </w:tcBorders>
                  <w:shd w:val="clear" w:color="auto" w:fill="FFFFFF" w:themeFill="background1"/>
                </w:tcPr>
                <w:p w14:paraId="7DDBC8C6" w14:textId="091AA220" w:rsidR="000A10DE" w:rsidRPr="00180F97" w:rsidRDefault="000A10DE" w:rsidP="008D6BF9">
                  <w:pPr>
                    <w:jc w:val="center"/>
                    <w:rPr>
                      <w:rFonts w:ascii="Arial" w:hAnsi="Arial" w:cs="Arial"/>
                      <w:bCs/>
                      <w:sz w:val="18"/>
                      <w:szCs w:val="18"/>
                    </w:rPr>
                  </w:pPr>
                  <w:r w:rsidRPr="00180F97">
                    <w:rPr>
                      <w:rFonts w:ascii="Arial" w:hAnsi="Arial" w:cs="Arial"/>
                      <w:bCs/>
                      <w:sz w:val="18"/>
                      <w:szCs w:val="18"/>
                    </w:rPr>
                    <w:t>Annual</w:t>
                  </w:r>
                </w:p>
              </w:tc>
            </w:tr>
            <w:tr w:rsidR="000A10DE" w14:paraId="180D94A1" w14:textId="77777777" w:rsidTr="001E6587">
              <w:tc>
                <w:tcPr>
                  <w:tcW w:w="5447" w:type="dxa"/>
                  <w:tcBorders>
                    <w:top w:val="single" w:sz="4" w:space="0" w:color="auto"/>
                    <w:bottom w:val="single" w:sz="4" w:space="0" w:color="auto"/>
                  </w:tcBorders>
                  <w:shd w:val="clear" w:color="auto" w:fill="FFFFFF" w:themeFill="background1"/>
                </w:tcPr>
                <w:p w14:paraId="1BC848B9" w14:textId="7B9205DD" w:rsidR="000A10DE" w:rsidRPr="00180F97" w:rsidRDefault="0000497B" w:rsidP="000A10DE">
                  <w:pPr>
                    <w:rPr>
                      <w:rFonts w:ascii="Arial" w:hAnsi="Arial" w:cs="Arial"/>
                      <w:bCs/>
                      <w:sz w:val="18"/>
                      <w:szCs w:val="18"/>
                    </w:rPr>
                  </w:pPr>
                  <w:r w:rsidRPr="00180F97">
                    <w:rPr>
                      <w:rFonts w:ascii="Arial" w:hAnsi="Arial" w:cs="Arial"/>
                      <w:bCs/>
                      <w:sz w:val="18"/>
                      <w:szCs w:val="18"/>
                    </w:rPr>
                    <w:t>Increase in funding awarded</w:t>
                  </w:r>
                </w:p>
              </w:tc>
              <w:tc>
                <w:tcPr>
                  <w:tcW w:w="3060" w:type="dxa"/>
                  <w:tcBorders>
                    <w:top w:val="single" w:sz="4" w:space="0" w:color="auto"/>
                    <w:bottom w:val="single" w:sz="4" w:space="0" w:color="auto"/>
                  </w:tcBorders>
                  <w:shd w:val="clear" w:color="auto" w:fill="FFFFFF" w:themeFill="background1"/>
                </w:tcPr>
                <w:p w14:paraId="6D9AAB29" w14:textId="78C9854A" w:rsidR="000A10DE" w:rsidRPr="00180F97" w:rsidRDefault="0000497B" w:rsidP="008D6BF9">
                  <w:pPr>
                    <w:jc w:val="center"/>
                    <w:rPr>
                      <w:rFonts w:ascii="Arial" w:hAnsi="Arial" w:cs="Arial"/>
                      <w:bCs/>
                      <w:sz w:val="18"/>
                      <w:szCs w:val="18"/>
                    </w:rPr>
                  </w:pPr>
                  <w:r w:rsidRPr="00180F97">
                    <w:rPr>
                      <w:rFonts w:ascii="Arial" w:hAnsi="Arial" w:cs="Arial"/>
                      <w:bCs/>
                      <w:sz w:val="18"/>
                      <w:szCs w:val="18"/>
                    </w:rPr>
                    <w:t>Organizations Awarded</w:t>
                  </w:r>
                </w:p>
              </w:tc>
              <w:tc>
                <w:tcPr>
                  <w:tcW w:w="1783" w:type="dxa"/>
                  <w:tcBorders>
                    <w:top w:val="single" w:sz="4" w:space="0" w:color="auto"/>
                    <w:bottom w:val="single" w:sz="4" w:space="0" w:color="auto"/>
                  </w:tcBorders>
                  <w:shd w:val="clear" w:color="auto" w:fill="FFFFFF" w:themeFill="background1"/>
                </w:tcPr>
                <w:p w14:paraId="61A52872" w14:textId="5E5FE8D7" w:rsidR="000A10DE" w:rsidRPr="00180F97" w:rsidRDefault="0000497B" w:rsidP="008D6BF9">
                  <w:pPr>
                    <w:jc w:val="center"/>
                    <w:rPr>
                      <w:rFonts w:ascii="Arial" w:hAnsi="Arial" w:cs="Arial"/>
                      <w:bCs/>
                      <w:sz w:val="18"/>
                      <w:szCs w:val="18"/>
                    </w:rPr>
                  </w:pPr>
                  <w:r w:rsidRPr="00180F97">
                    <w:rPr>
                      <w:rFonts w:ascii="Arial" w:hAnsi="Arial" w:cs="Arial"/>
                      <w:bCs/>
                      <w:sz w:val="18"/>
                      <w:szCs w:val="18"/>
                    </w:rPr>
                    <w:t>Annual</w:t>
                  </w:r>
                </w:p>
              </w:tc>
            </w:tr>
            <w:tr w:rsidR="000A10DE" w14:paraId="75379A68" w14:textId="77777777" w:rsidTr="001E6587">
              <w:tc>
                <w:tcPr>
                  <w:tcW w:w="5447" w:type="dxa"/>
                  <w:tcBorders>
                    <w:top w:val="single" w:sz="4" w:space="0" w:color="auto"/>
                    <w:bottom w:val="single" w:sz="4" w:space="0" w:color="auto"/>
                  </w:tcBorders>
                  <w:shd w:val="clear" w:color="auto" w:fill="D1EEF9" w:themeFill="accent1" w:themeFillTint="33"/>
                </w:tcPr>
                <w:p w14:paraId="5C0B9797" w14:textId="77777777" w:rsidR="000A10DE" w:rsidRDefault="000A10DE" w:rsidP="000A10DE">
                  <w:pPr>
                    <w:rPr>
                      <w:rFonts w:ascii="Arial" w:hAnsi="Arial" w:cs="Arial"/>
                      <w:b/>
                      <w:sz w:val="20"/>
                      <w:szCs w:val="20"/>
                    </w:rPr>
                  </w:pPr>
                  <w:r>
                    <w:rPr>
                      <w:rFonts w:ascii="Arial" w:hAnsi="Arial" w:cs="Arial"/>
                      <w:b/>
                      <w:sz w:val="20"/>
                      <w:szCs w:val="20"/>
                    </w:rPr>
                    <w:t>Long Team Indicators</w:t>
                  </w:r>
                </w:p>
              </w:tc>
              <w:tc>
                <w:tcPr>
                  <w:tcW w:w="3060" w:type="dxa"/>
                  <w:tcBorders>
                    <w:top w:val="single" w:sz="4" w:space="0" w:color="auto"/>
                    <w:bottom w:val="single" w:sz="4" w:space="0" w:color="auto"/>
                  </w:tcBorders>
                  <w:shd w:val="clear" w:color="auto" w:fill="D1EEF9" w:themeFill="accent1" w:themeFillTint="33"/>
                </w:tcPr>
                <w:p w14:paraId="43C3510D" w14:textId="77777777" w:rsidR="000A10DE" w:rsidRDefault="000A10DE" w:rsidP="000A10DE">
                  <w:pPr>
                    <w:rPr>
                      <w:rFonts w:ascii="Arial" w:hAnsi="Arial" w:cs="Arial"/>
                      <w:b/>
                      <w:sz w:val="20"/>
                      <w:szCs w:val="20"/>
                    </w:rPr>
                  </w:pPr>
                  <w:r>
                    <w:rPr>
                      <w:rFonts w:ascii="Arial" w:hAnsi="Arial" w:cs="Arial"/>
                      <w:b/>
                      <w:sz w:val="20"/>
                      <w:szCs w:val="20"/>
                    </w:rPr>
                    <w:t>Source</w:t>
                  </w:r>
                </w:p>
              </w:tc>
              <w:tc>
                <w:tcPr>
                  <w:tcW w:w="1783" w:type="dxa"/>
                  <w:tcBorders>
                    <w:top w:val="single" w:sz="4" w:space="0" w:color="auto"/>
                    <w:bottom w:val="single" w:sz="4" w:space="0" w:color="auto"/>
                  </w:tcBorders>
                  <w:shd w:val="clear" w:color="auto" w:fill="D1EEF9" w:themeFill="accent1" w:themeFillTint="33"/>
                </w:tcPr>
                <w:p w14:paraId="3709275B" w14:textId="77777777" w:rsidR="000A10DE" w:rsidRDefault="000A10DE" w:rsidP="000A10DE">
                  <w:pPr>
                    <w:rPr>
                      <w:rFonts w:ascii="Arial" w:hAnsi="Arial" w:cs="Arial"/>
                      <w:b/>
                      <w:sz w:val="20"/>
                      <w:szCs w:val="20"/>
                    </w:rPr>
                  </w:pPr>
                  <w:r>
                    <w:rPr>
                      <w:rFonts w:ascii="Arial" w:hAnsi="Arial" w:cs="Arial"/>
                      <w:b/>
                      <w:sz w:val="20"/>
                      <w:szCs w:val="20"/>
                    </w:rPr>
                    <w:t>Frequency</w:t>
                  </w:r>
                </w:p>
              </w:tc>
            </w:tr>
            <w:tr w:rsidR="000A10DE" w14:paraId="6A8A30B4" w14:textId="77777777" w:rsidTr="001E6587">
              <w:tc>
                <w:tcPr>
                  <w:tcW w:w="5447" w:type="dxa"/>
                  <w:tcBorders>
                    <w:top w:val="single" w:sz="4" w:space="0" w:color="auto"/>
                    <w:bottom w:val="single" w:sz="4" w:space="0" w:color="auto"/>
                  </w:tcBorders>
                  <w:shd w:val="clear" w:color="auto" w:fill="FFFFFF" w:themeFill="background1"/>
                </w:tcPr>
                <w:p w14:paraId="712B8B81" w14:textId="59AFE5C3" w:rsidR="000A10DE" w:rsidRPr="008D6BF9" w:rsidRDefault="0042621E" w:rsidP="000A10DE">
                  <w:pPr>
                    <w:rPr>
                      <w:rFonts w:ascii="Arial" w:hAnsi="Arial" w:cs="Arial"/>
                      <w:iCs/>
                      <w:sz w:val="18"/>
                      <w:szCs w:val="18"/>
                    </w:rPr>
                  </w:pPr>
                  <w:r w:rsidRPr="008D6BF9">
                    <w:rPr>
                      <w:rFonts w:ascii="Arial" w:hAnsi="Arial" w:cs="Arial"/>
                      <w:iCs/>
                      <w:sz w:val="18"/>
                      <w:szCs w:val="18"/>
                    </w:rPr>
                    <w:t>% of affordable housing increases</w:t>
                  </w:r>
                </w:p>
              </w:tc>
              <w:tc>
                <w:tcPr>
                  <w:tcW w:w="3060" w:type="dxa"/>
                  <w:tcBorders>
                    <w:top w:val="single" w:sz="4" w:space="0" w:color="auto"/>
                    <w:bottom w:val="single" w:sz="4" w:space="0" w:color="auto"/>
                  </w:tcBorders>
                  <w:shd w:val="clear" w:color="auto" w:fill="FFFFFF" w:themeFill="background1"/>
                </w:tcPr>
                <w:p w14:paraId="2E93BA4B" w14:textId="55E46360" w:rsidR="000A10DE" w:rsidRPr="00180F97" w:rsidRDefault="0049347F" w:rsidP="008D6BF9">
                  <w:pPr>
                    <w:jc w:val="center"/>
                    <w:rPr>
                      <w:rFonts w:ascii="Arial" w:hAnsi="Arial" w:cs="Arial"/>
                      <w:bCs/>
                      <w:sz w:val="18"/>
                      <w:szCs w:val="18"/>
                    </w:rPr>
                  </w:pPr>
                  <w:r w:rsidRPr="00180F97">
                    <w:rPr>
                      <w:rFonts w:ascii="Arial" w:hAnsi="Arial" w:cs="Arial"/>
                      <w:bCs/>
                      <w:sz w:val="18"/>
                      <w:szCs w:val="18"/>
                    </w:rPr>
                    <w:t>Mason City Multiple Listing Service</w:t>
                  </w:r>
                </w:p>
              </w:tc>
              <w:tc>
                <w:tcPr>
                  <w:tcW w:w="1783" w:type="dxa"/>
                  <w:tcBorders>
                    <w:top w:val="single" w:sz="4" w:space="0" w:color="auto"/>
                    <w:bottom w:val="single" w:sz="4" w:space="0" w:color="auto"/>
                  </w:tcBorders>
                  <w:shd w:val="clear" w:color="auto" w:fill="FFFFFF" w:themeFill="background1"/>
                </w:tcPr>
                <w:p w14:paraId="745E8E68" w14:textId="6C4BFF4B" w:rsidR="000A10DE" w:rsidRPr="00180F97" w:rsidRDefault="0049347F" w:rsidP="008D6BF9">
                  <w:pPr>
                    <w:jc w:val="center"/>
                    <w:rPr>
                      <w:rFonts w:ascii="Arial" w:hAnsi="Arial" w:cs="Arial"/>
                      <w:bCs/>
                      <w:sz w:val="18"/>
                      <w:szCs w:val="18"/>
                    </w:rPr>
                  </w:pPr>
                  <w:r w:rsidRPr="00180F97">
                    <w:rPr>
                      <w:rFonts w:ascii="Arial" w:hAnsi="Arial" w:cs="Arial"/>
                      <w:bCs/>
                      <w:sz w:val="18"/>
                      <w:szCs w:val="18"/>
                    </w:rPr>
                    <w:t>Annual</w:t>
                  </w:r>
                </w:p>
              </w:tc>
            </w:tr>
            <w:tr w:rsidR="000A10DE" w14:paraId="78823C15" w14:textId="77777777" w:rsidTr="001E6587">
              <w:trPr>
                <w:trHeight w:val="305"/>
              </w:trPr>
              <w:tc>
                <w:tcPr>
                  <w:tcW w:w="5447" w:type="dxa"/>
                  <w:tcBorders>
                    <w:top w:val="single" w:sz="4" w:space="0" w:color="auto"/>
                    <w:bottom w:val="single" w:sz="4" w:space="0" w:color="auto"/>
                  </w:tcBorders>
                  <w:shd w:val="clear" w:color="auto" w:fill="FFFFFF" w:themeFill="background1"/>
                </w:tcPr>
                <w:p w14:paraId="527B4C38" w14:textId="09AA1795" w:rsidR="000A10DE" w:rsidRPr="00180F97" w:rsidRDefault="009950ED" w:rsidP="000A10DE">
                  <w:pPr>
                    <w:rPr>
                      <w:rFonts w:ascii="Arial" w:hAnsi="Arial" w:cs="Arial"/>
                      <w:bCs/>
                      <w:sz w:val="18"/>
                      <w:szCs w:val="18"/>
                    </w:rPr>
                  </w:pPr>
                  <w:r w:rsidRPr="00180F97">
                    <w:rPr>
                      <w:rFonts w:ascii="Arial" w:hAnsi="Arial" w:cs="Arial"/>
                      <w:bCs/>
                      <w:sz w:val="18"/>
                      <w:szCs w:val="18"/>
                    </w:rPr>
                    <w:t>Renter Costs Decrease</w:t>
                  </w:r>
                </w:p>
              </w:tc>
              <w:tc>
                <w:tcPr>
                  <w:tcW w:w="3060" w:type="dxa"/>
                  <w:tcBorders>
                    <w:top w:val="single" w:sz="4" w:space="0" w:color="auto"/>
                    <w:bottom w:val="single" w:sz="4" w:space="0" w:color="auto"/>
                  </w:tcBorders>
                  <w:shd w:val="clear" w:color="auto" w:fill="FFFFFF" w:themeFill="background1"/>
                </w:tcPr>
                <w:p w14:paraId="5F27F096" w14:textId="27CFF358" w:rsidR="000A10DE" w:rsidRPr="00180F97" w:rsidRDefault="008D6BF9" w:rsidP="008D6BF9">
                  <w:pPr>
                    <w:jc w:val="center"/>
                    <w:rPr>
                      <w:rFonts w:ascii="Arial" w:hAnsi="Arial" w:cs="Arial"/>
                      <w:bCs/>
                      <w:sz w:val="18"/>
                      <w:szCs w:val="18"/>
                    </w:rPr>
                  </w:pPr>
                  <w:r>
                    <w:rPr>
                      <w:rFonts w:ascii="Arial" w:hAnsi="Arial" w:cs="Arial"/>
                      <w:bCs/>
                      <w:sz w:val="18"/>
                      <w:szCs w:val="18"/>
                    </w:rPr>
                    <w:t>SparkMap</w:t>
                  </w:r>
                </w:p>
              </w:tc>
              <w:tc>
                <w:tcPr>
                  <w:tcW w:w="1783" w:type="dxa"/>
                  <w:tcBorders>
                    <w:top w:val="single" w:sz="4" w:space="0" w:color="auto"/>
                    <w:bottom w:val="single" w:sz="4" w:space="0" w:color="auto"/>
                  </w:tcBorders>
                  <w:shd w:val="clear" w:color="auto" w:fill="FFFFFF" w:themeFill="background1"/>
                </w:tcPr>
                <w:p w14:paraId="1A458815" w14:textId="6158D1B2" w:rsidR="000A10DE" w:rsidRPr="00180F97" w:rsidRDefault="008D6BF9" w:rsidP="008D6BF9">
                  <w:pPr>
                    <w:jc w:val="center"/>
                    <w:rPr>
                      <w:rFonts w:ascii="Arial" w:hAnsi="Arial" w:cs="Arial"/>
                      <w:bCs/>
                      <w:sz w:val="18"/>
                      <w:szCs w:val="18"/>
                    </w:rPr>
                  </w:pPr>
                  <w:r>
                    <w:rPr>
                      <w:rFonts w:ascii="Arial" w:hAnsi="Arial" w:cs="Arial"/>
                      <w:bCs/>
                      <w:sz w:val="18"/>
                      <w:szCs w:val="18"/>
                    </w:rPr>
                    <w:t>Every other year</w:t>
                  </w:r>
                </w:p>
              </w:tc>
            </w:tr>
          </w:tbl>
          <w:p w14:paraId="6345700B" w14:textId="77777777" w:rsidR="00E6370A" w:rsidRPr="00401032" w:rsidRDefault="00E6370A" w:rsidP="00401032">
            <w:pPr>
              <w:rPr>
                <w:rFonts w:asciiTheme="majorHAnsi" w:hAnsiTheme="majorHAnsi" w:cstheme="majorHAnsi"/>
                <w:sz w:val="20"/>
                <w:szCs w:val="20"/>
              </w:rPr>
            </w:pPr>
          </w:p>
          <w:tbl>
            <w:tblPr>
              <w:tblStyle w:val="TableGrid"/>
              <w:tblW w:w="10188" w:type="dxa"/>
              <w:tblLook w:val="04A0" w:firstRow="1" w:lastRow="0" w:firstColumn="1" w:lastColumn="0" w:noHBand="0" w:noVBand="1"/>
            </w:tblPr>
            <w:tblGrid>
              <w:gridCol w:w="738"/>
              <w:gridCol w:w="4349"/>
              <w:gridCol w:w="5101"/>
            </w:tblGrid>
            <w:tr w:rsidR="0042621E" w:rsidRPr="00415331" w14:paraId="3840F063" w14:textId="77777777" w:rsidTr="00712D37">
              <w:trPr>
                <w:trHeight w:val="377"/>
              </w:trPr>
              <w:tc>
                <w:tcPr>
                  <w:tcW w:w="10188" w:type="dxa"/>
                  <w:gridSpan w:val="3"/>
                  <w:shd w:val="clear" w:color="auto" w:fill="A4DDF4" w:themeFill="accent1" w:themeFillTint="66"/>
                </w:tcPr>
                <w:p w14:paraId="796524C7" w14:textId="37DF9B19" w:rsidR="0042621E" w:rsidRPr="00415331" w:rsidRDefault="0042621E" w:rsidP="0042621E">
                  <w:pPr>
                    <w:rPr>
                      <w:rFonts w:ascii="Arial" w:hAnsi="Arial" w:cs="Arial"/>
                      <w:b/>
                      <w:sz w:val="20"/>
                      <w:szCs w:val="20"/>
                    </w:rPr>
                  </w:pPr>
                  <w:r w:rsidRPr="00415331">
                    <w:rPr>
                      <w:rFonts w:ascii="Arial" w:hAnsi="Arial" w:cs="Arial"/>
                      <w:b/>
                      <w:sz w:val="20"/>
                      <w:szCs w:val="20"/>
                    </w:rPr>
                    <w:t>ALIGNMENT WITH NATIONAL PRIORITIES</w:t>
                  </w:r>
                </w:p>
              </w:tc>
            </w:tr>
            <w:tr w:rsidR="00D16999" w:rsidRPr="00415331" w14:paraId="5F63F399" w14:textId="77777777" w:rsidTr="00D16999">
              <w:tc>
                <w:tcPr>
                  <w:tcW w:w="738" w:type="dxa"/>
                </w:tcPr>
                <w:p w14:paraId="2E52D6D0" w14:textId="77777777" w:rsidR="00D16999" w:rsidRPr="00415331" w:rsidRDefault="00D16999" w:rsidP="0042621E">
                  <w:pPr>
                    <w:rPr>
                      <w:rFonts w:ascii="Arial" w:hAnsi="Arial" w:cs="Arial"/>
                      <w:b/>
                      <w:sz w:val="20"/>
                      <w:szCs w:val="20"/>
                    </w:rPr>
                  </w:pPr>
                  <w:r w:rsidRPr="00415331">
                    <w:rPr>
                      <w:rFonts w:ascii="Arial" w:hAnsi="Arial" w:cs="Arial"/>
                      <w:b/>
                      <w:sz w:val="20"/>
                      <w:szCs w:val="20"/>
                    </w:rPr>
                    <w:t>Obj #</w:t>
                  </w:r>
                </w:p>
              </w:tc>
              <w:tc>
                <w:tcPr>
                  <w:tcW w:w="4349" w:type="dxa"/>
                </w:tcPr>
                <w:p w14:paraId="33D1B8BD" w14:textId="77777777" w:rsidR="00D16999" w:rsidRPr="00415331" w:rsidRDefault="00D16999" w:rsidP="0042621E">
                  <w:pPr>
                    <w:rPr>
                      <w:rFonts w:ascii="Arial" w:hAnsi="Arial" w:cs="Arial"/>
                      <w:b/>
                      <w:sz w:val="20"/>
                      <w:szCs w:val="20"/>
                    </w:rPr>
                  </w:pPr>
                  <w:r w:rsidRPr="00415331">
                    <w:rPr>
                      <w:rFonts w:ascii="Arial" w:hAnsi="Arial" w:cs="Arial"/>
                      <w:b/>
                      <w:sz w:val="20"/>
                      <w:szCs w:val="20"/>
                    </w:rPr>
                    <w:t>Healthy People 2020</w:t>
                  </w:r>
                </w:p>
              </w:tc>
              <w:tc>
                <w:tcPr>
                  <w:tcW w:w="5101" w:type="dxa"/>
                </w:tcPr>
                <w:p w14:paraId="0FA8F24B" w14:textId="77777777" w:rsidR="00D16999" w:rsidRPr="00415331" w:rsidRDefault="00D16999" w:rsidP="0042621E">
                  <w:pPr>
                    <w:rPr>
                      <w:rFonts w:ascii="Arial" w:hAnsi="Arial" w:cs="Arial"/>
                      <w:b/>
                      <w:sz w:val="20"/>
                      <w:szCs w:val="20"/>
                    </w:rPr>
                  </w:pPr>
                  <w:r w:rsidRPr="00415331">
                    <w:rPr>
                      <w:rFonts w:ascii="Arial" w:hAnsi="Arial" w:cs="Arial"/>
                      <w:b/>
                      <w:sz w:val="20"/>
                      <w:szCs w:val="20"/>
                    </w:rPr>
                    <w:t>National Prevention Strategy</w:t>
                  </w:r>
                </w:p>
              </w:tc>
            </w:tr>
            <w:tr w:rsidR="00D16999" w:rsidRPr="00415331" w14:paraId="08CA134B" w14:textId="77777777" w:rsidTr="00D16999">
              <w:tc>
                <w:tcPr>
                  <w:tcW w:w="738" w:type="dxa"/>
                </w:tcPr>
                <w:p w14:paraId="188511F2" w14:textId="77777777" w:rsidR="00D16999" w:rsidRPr="00180F97" w:rsidRDefault="00D16999" w:rsidP="00DC2859">
                  <w:pPr>
                    <w:jc w:val="center"/>
                    <w:rPr>
                      <w:rFonts w:ascii="Arial" w:hAnsi="Arial" w:cs="Arial"/>
                      <w:b/>
                      <w:bCs/>
                      <w:i/>
                      <w:sz w:val="18"/>
                      <w:szCs w:val="18"/>
                    </w:rPr>
                  </w:pPr>
                  <w:r w:rsidRPr="00180F97">
                    <w:rPr>
                      <w:rFonts w:ascii="Arial" w:hAnsi="Arial" w:cs="Arial"/>
                      <w:b/>
                      <w:bCs/>
                      <w:i/>
                      <w:sz w:val="18"/>
                      <w:szCs w:val="18"/>
                    </w:rPr>
                    <w:lastRenderedPageBreak/>
                    <w:t>1</w:t>
                  </w:r>
                </w:p>
              </w:tc>
              <w:tc>
                <w:tcPr>
                  <w:tcW w:w="4349" w:type="dxa"/>
                </w:tcPr>
                <w:p w14:paraId="6F740C88" w14:textId="3F0E5BCE" w:rsidR="00D16999" w:rsidRPr="00180F97" w:rsidRDefault="00D16999" w:rsidP="0042621E">
                  <w:pPr>
                    <w:rPr>
                      <w:rFonts w:ascii="Arial" w:hAnsi="Arial" w:cs="Arial"/>
                      <w:i/>
                      <w:sz w:val="18"/>
                      <w:szCs w:val="18"/>
                    </w:rPr>
                  </w:pPr>
                  <w:r w:rsidRPr="00180F97">
                    <w:rPr>
                      <w:rFonts w:ascii="Arial" w:hAnsi="Arial" w:cs="Arial"/>
                      <w:i/>
                      <w:sz w:val="18"/>
                      <w:szCs w:val="18"/>
                    </w:rPr>
                    <w:t>Increase the proportion of home</w:t>
                  </w:r>
                  <w:r>
                    <w:rPr>
                      <w:rFonts w:ascii="Arial" w:hAnsi="Arial" w:cs="Arial"/>
                      <w:i/>
                      <w:sz w:val="18"/>
                      <w:szCs w:val="18"/>
                    </w:rPr>
                    <w:t>s</w:t>
                  </w:r>
                  <w:r w:rsidRPr="00180F97">
                    <w:rPr>
                      <w:rFonts w:ascii="Arial" w:hAnsi="Arial" w:cs="Arial"/>
                      <w:i/>
                      <w:sz w:val="18"/>
                      <w:szCs w:val="18"/>
                    </w:rPr>
                    <w:t xml:space="preserve"> that have an entrance without steps</w:t>
                  </w:r>
                </w:p>
              </w:tc>
              <w:tc>
                <w:tcPr>
                  <w:tcW w:w="5101" w:type="dxa"/>
                </w:tcPr>
                <w:p w14:paraId="52119D3D" w14:textId="77777777" w:rsidR="00D16999" w:rsidRPr="00180F97" w:rsidRDefault="00D16999" w:rsidP="0042621E">
                  <w:pPr>
                    <w:rPr>
                      <w:rFonts w:ascii="Arial" w:hAnsi="Arial" w:cs="Arial"/>
                      <w:i/>
                      <w:sz w:val="18"/>
                      <w:szCs w:val="18"/>
                    </w:rPr>
                  </w:pPr>
                </w:p>
              </w:tc>
            </w:tr>
            <w:tr w:rsidR="00D16999" w:rsidRPr="00415331" w14:paraId="010B4CAA" w14:textId="77777777" w:rsidTr="00D16999">
              <w:trPr>
                <w:trHeight w:val="809"/>
              </w:trPr>
              <w:tc>
                <w:tcPr>
                  <w:tcW w:w="738" w:type="dxa"/>
                </w:tcPr>
                <w:p w14:paraId="4B52C776" w14:textId="77777777" w:rsidR="00D16999" w:rsidRPr="00180F97" w:rsidRDefault="00D16999" w:rsidP="00DC2859">
                  <w:pPr>
                    <w:jc w:val="center"/>
                    <w:rPr>
                      <w:rFonts w:ascii="Arial" w:hAnsi="Arial" w:cs="Arial"/>
                      <w:b/>
                      <w:bCs/>
                      <w:i/>
                      <w:sz w:val="18"/>
                      <w:szCs w:val="18"/>
                    </w:rPr>
                  </w:pPr>
                  <w:r w:rsidRPr="00180F97">
                    <w:rPr>
                      <w:rFonts w:ascii="Arial" w:hAnsi="Arial" w:cs="Arial"/>
                      <w:b/>
                      <w:bCs/>
                      <w:i/>
                      <w:sz w:val="18"/>
                      <w:szCs w:val="18"/>
                    </w:rPr>
                    <w:t>2</w:t>
                  </w:r>
                </w:p>
              </w:tc>
              <w:tc>
                <w:tcPr>
                  <w:tcW w:w="4349" w:type="dxa"/>
                </w:tcPr>
                <w:p w14:paraId="397ABFDB" w14:textId="77777777" w:rsidR="00D16999" w:rsidRPr="00180F97" w:rsidRDefault="00D16999" w:rsidP="0042621E">
                  <w:pPr>
                    <w:rPr>
                      <w:rFonts w:ascii="Arial" w:hAnsi="Arial" w:cs="Arial"/>
                      <w:i/>
                      <w:sz w:val="18"/>
                      <w:szCs w:val="18"/>
                    </w:rPr>
                  </w:pPr>
                </w:p>
              </w:tc>
              <w:tc>
                <w:tcPr>
                  <w:tcW w:w="5101" w:type="dxa"/>
                </w:tcPr>
                <w:p w14:paraId="351EFE37" w14:textId="20E2BC10" w:rsidR="00D16999" w:rsidRPr="00180F97" w:rsidRDefault="00D16999" w:rsidP="0042621E">
                  <w:pPr>
                    <w:rPr>
                      <w:rFonts w:ascii="Arial" w:hAnsi="Arial" w:cs="Arial"/>
                      <w:i/>
                      <w:sz w:val="18"/>
                      <w:szCs w:val="18"/>
                    </w:rPr>
                  </w:pPr>
                  <w:r w:rsidRPr="00180F97">
                    <w:rPr>
                      <w:rFonts w:ascii="Arial" w:hAnsi="Arial" w:cs="Arial"/>
                      <w:i/>
                      <w:sz w:val="18"/>
                      <w:szCs w:val="18"/>
                    </w:rPr>
                    <w:t>Healthy and Safe Community Environments – Enhance cross-sector collaboration in community planning and design to promote health and safety</w:t>
                  </w:r>
                </w:p>
              </w:tc>
            </w:tr>
            <w:tr w:rsidR="00D16999" w:rsidRPr="00415331" w14:paraId="2042B8A4" w14:textId="77777777" w:rsidTr="00D16999">
              <w:tc>
                <w:tcPr>
                  <w:tcW w:w="738" w:type="dxa"/>
                </w:tcPr>
                <w:p w14:paraId="2988D094" w14:textId="77777777" w:rsidR="00D16999" w:rsidRPr="00180F97" w:rsidRDefault="00D16999" w:rsidP="00DC2859">
                  <w:pPr>
                    <w:jc w:val="center"/>
                    <w:rPr>
                      <w:rFonts w:ascii="Arial" w:hAnsi="Arial" w:cs="Arial"/>
                      <w:b/>
                      <w:bCs/>
                      <w:i/>
                      <w:sz w:val="18"/>
                      <w:szCs w:val="18"/>
                    </w:rPr>
                  </w:pPr>
                  <w:r w:rsidRPr="00180F97">
                    <w:rPr>
                      <w:rFonts w:ascii="Arial" w:hAnsi="Arial" w:cs="Arial"/>
                      <w:b/>
                      <w:bCs/>
                      <w:i/>
                      <w:sz w:val="18"/>
                      <w:szCs w:val="18"/>
                    </w:rPr>
                    <w:t>3</w:t>
                  </w:r>
                </w:p>
              </w:tc>
              <w:tc>
                <w:tcPr>
                  <w:tcW w:w="4349" w:type="dxa"/>
                </w:tcPr>
                <w:p w14:paraId="75846DC4" w14:textId="77777777" w:rsidR="00D16999" w:rsidRPr="00180F97" w:rsidRDefault="00D16999" w:rsidP="0042621E">
                  <w:pPr>
                    <w:rPr>
                      <w:rFonts w:ascii="Arial" w:hAnsi="Arial" w:cs="Arial"/>
                      <w:i/>
                      <w:sz w:val="18"/>
                      <w:szCs w:val="18"/>
                    </w:rPr>
                  </w:pPr>
                </w:p>
              </w:tc>
              <w:tc>
                <w:tcPr>
                  <w:tcW w:w="5101" w:type="dxa"/>
                </w:tcPr>
                <w:p w14:paraId="7473F9CA" w14:textId="5109D425" w:rsidR="00D16999" w:rsidRPr="00180F97" w:rsidRDefault="00D16999" w:rsidP="0042621E">
                  <w:pPr>
                    <w:rPr>
                      <w:rFonts w:ascii="Arial" w:hAnsi="Arial" w:cs="Arial"/>
                      <w:i/>
                      <w:sz w:val="18"/>
                      <w:szCs w:val="18"/>
                    </w:rPr>
                  </w:pPr>
                  <w:r w:rsidRPr="00180F97">
                    <w:rPr>
                      <w:rFonts w:ascii="Arial" w:hAnsi="Arial" w:cs="Arial"/>
                      <w:i/>
                      <w:sz w:val="18"/>
                      <w:szCs w:val="18"/>
                    </w:rPr>
                    <w:t>Healthy and Safe Community Environments – Design and promote affordable, accessible, safe, and healthy housing.</w:t>
                  </w:r>
                </w:p>
              </w:tc>
            </w:tr>
            <w:tr w:rsidR="00D16999" w:rsidRPr="00415331" w14:paraId="505AE5AC" w14:textId="77777777" w:rsidTr="00D16999">
              <w:tc>
                <w:tcPr>
                  <w:tcW w:w="738" w:type="dxa"/>
                </w:tcPr>
                <w:p w14:paraId="3AB2219A" w14:textId="77777777" w:rsidR="00D16999" w:rsidRPr="00180F97" w:rsidRDefault="00D16999" w:rsidP="00DC2859">
                  <w:pPr>
                    <w:jc w:val="center"/>
                    <w:rPr>
                      <w:rFonts w:ascii="Arial" w:hAnsi="Arial" w:cs="Arial"/>
                      <w:b/>
                      <w:bCs/>
                      <w:i/>
                      <w:sz w:val="18"/>
                      <w:szCs w:val="18"/>
                    </w:rPr>
                  </w:pPr>
                  <w:r w:rsidRPr="00180F97">
                    <w:rPr>
                      <w:rFonts w:ascii="Arial" w:hAnsi="Arial" w:cs="Arial"/>
                      <w:b/>
                      <w:bCs/>
                      <w:i/>
                      <w:sz w:val="18"/>
                      <w:szCs w:val="18"/>
                    </w:rPr>
                    <w:t>4</w:t>
                  </w:r>
                </w:p>
              </w:tc>
              <w:tc>
                <w:tcPr>
                  <w:tcW w:w="4349" w:type="dxa"/>
                </w:tcPr>
                <w:p w14:paraId="03685527" w14:textId="0EE6B169" w:rsidR="00D16999" w:rsidRPr="00180F97" w:rsidRDefault="00D16999" w:rsidP="0042621E">
                  <w:pPr>
                    <w:rPr>
                      <w:rFonts w:ascii="Arial" w:hAnsi="Arial" w:cs="Arial"/>
                      <w:i/>
                      <w:sz w:val="18"/>
                      <w:szCs w:val="18"/>
                    </w:rPr>
                  </w:pPr>
                  <w:r w:rsidRPr="00180F97">
                    <w:rPr>
                      <w:rFonts w:ascii="Arial" w:hAnsi="Arial" w:cs="Arial"/>
                      <w:i/>
                      <w:sz w:val="18"/>
                      <w:szCs w:val="18"/>
                    </w:rPr>
                    <w:t>Reduce the proportion of families that spend more than 30 percent of income on housing</w:t>
                  </w:r>
                </w:p>
              </w:tc>
              <w:tc>
                <w:tcPr>
                  <w:tcW w:w="5101" w:type="dxa"/>
                </w:tcPr>
                <w:p w14:paraId="54976DC4" w14:textId="77777777" w:rsidR="00D16999" w:rsidRPr="00180F97" w:rsidRDefault="00D16999" w:rsidP="0042621E">
                  <w:pPr>
                    <w:rPr>
                      <w:rFonts w:ascii="Arial" w:hAnsi="Arial" w:cs="Arial"/>
                      <w:i/>
                      <w:sz w:val="18"/>
                      <w:szCs w:val="18"/>
                    </w:rPr>
                  </w:pPr>
                </w:p>
              </w:tc>
            </w:tr>
          </w:tbl>
          <w:p w14:paraId="7EA31B24" w14:textId="77777777" w:rsidR="0042621E" w:rsidRPr="0042621E" w:rsidRDefault="0042621E" w:rsidP="0042621E"/>
          <w:tbl>
            <w:tblPr>
              <w:tblStyle w:val="TableGrid"/>
              <w:tblW w:w="10188" w:type="dxa"/>
              <w:tblLook w:val="04A0" w:firstRow="1" w:lastRow="0" w:firstColumn="1" w:lastColumn="0" w:noHBand="0" w:noVBand="1"/>
            </w:tblPr>
            <w:tblGrid>
              <w:gridCol w:w="10188"/>
            </w:tblGrid>
            <w:tr w:rsidR="00226912" w:rsidRPr="00415331" w14:paraId="16F71D91" w14:textId="77777777" w:rsidTr="00E315FE">
              <w:tc>
                <w:tcPr>
                  <w:tcW w:w="10188" w:type="dxa"/>
                  <w:shd w:val="clear" w:color="auto" w:fill="A4DDF4" w:themeFill="accent1" w:themeFillTint="66"/>
                </w:tcPr>
                <w:p w14:paraId="22B86493" w14:textId="77777777" w:rsidR="00226912" w:rsidRPr="00415331" w:rsidRDefault="00226912" w:rsidP="00226912">
                  <w:pPr>
                    <w:rPr>
                      <w:rFonts w:ascii="Arial" w:hAnsi="Arial" w:cs="Arial"/>
                      <w:b/>
                      <w:sz w:val="20"/>
                      <w:szCs w:val="20"/>
                    </w:rPr>
                  </w:pPr>
                  <w:r w:rsidRPr="00415331">
                    <w:rPr>
                      <w:rFonts w:ascii="Arial" w:hAnsi="Arial" w:cs="Arial"/>
                      <w:b/>
                      <w:sz w:val="20"/>
                      <w:szCs w:val="20"/>
                    </w:rPr>
                    <w:t>DESCRIBE PLANS FOR SUSTAINING ACTION</w:t>
                  </w:r>
                </w:p>
              </w:tc>
            </w:tr>
            <w:tr w:rsidR="00226912" w:rsidRPr="00415331" w14:paraId="30936B1B" w14:textId="77777777" w:rsidTr="00CC797E">
              <w:trPr>
                <w:trHeight w:val="701"/>
              </w:trPr>
              <w:tc>
                <w:tcPr>
                  <w:tcW w:w="10188" w:type="dxa"/>
                </w:tcPr>
                <w:p w14:paraId="1B3B05CE" w14:textId="77777777" w:rsidR="00226912" w:rsidRPr="008D6BF9" w:rsidRDefault="0049347F" w:rsidP="00CC797E">
                  <w:pPr>
                    <w:pStyle w:val="ListParagraph"/>
                    <w:numPr>
                      <w:ilvl w:val="0"/>
                      <w:numId w:val="26"/>
                    </w:numPr>
                    <w:rPr>
                      <w:rFonts w:ascii="Arial" w:hAnsi="Arial" w:cs="Arial"/>
                      <w:bCs/>
                      <w:sz w:val="20"/>
                      <w:szCs w:val="20"/>
                    </w:rPr>
                  </w:pPr>
                  <w:r w:rsidRPr="008D6BF9">
                    <w:rPr>
                      <w:rFonts w:ascii="Arial" w:hAnsi="Arial" w:cs="Arial"/>
                      <w:bCs/>
                      <w:sz w:val="20"/>
                      <w:szCs w:val="20"/>
                    </w:rPr>
                    <w:t xml:space="preserve">Apply for grants such as the Healthy Housing Initiative </w:t>
                  </w:r>
                </w:p>
                <w:p w14:paraId="36C827B9" w14:textId="77777777" w:rsidR="00D16C02" w:rsidRPr="008D6BF9" w:rsidRDefault="00CC797E" w:rsidP="00CC797E">
                  <w:pPr>
                    <w:pStyle w:val="ListParagraph"/>
                    <w:numPr>
                      <w:ilvl w:val="0"/>
                      <w:numId w:val="26"/>
                    </w:numPr>
                    <w:rPr>
                      <w:rFonts w:ascii="Arial" w:hAnsi="Arial" w:cs="Arial"/>
                      <w:bCs/>
                      <w:sz w:val="20"/>
                      <w:szCs w:val="20"/>
                    </w:rPr>
                  </w:pPr>
                  <w:r w:rsidRPr="008D6BF9">
                    <w:rPr>
                      <w:rFonts w:ascii="Arial" w:hAnsi="Arial" w:cs="Arial"/>
                      <w:bCs/>
                      <w:sz w:val="20"/>
                      <w:szCs w:val="20"/>
                    </w:rPr>
                    <w:t>Continue to foster relationships with landlords, City Clerks, etc.</w:t>
                  </w:r>
                </w:p>
                <w:p w14:paraId="21360611" w14:textId="61CB4678" w:rsidR="00CC797E" w:rsidRPr="0049347F" w:rsidRDefault="00CC797E" w:rsidP="00CC797E">
                  <w:pPr>
                    <w:pStyle w:val="ListParagraph"/>
                    <w:numPr>
                      <w:ilvl w:val="0"/>
                      <w:numId w:val="26"/>
                    </w:numPr>
                    <w:rPr>
                      <w:rFonts w:ascii="Arial" w:hAnsi="Arial" w:cs="Arial"/>
                      <w:b/>
                    </w:rPr>
                  </w:pPr>
                  <w:r w:rsidRPr="008D6BF9">
                    <w:rPr>
                      <w:rFonts w:ascii="Arial" w:hAnsi="Arial" w:cs="Arial"/>
                      <w:bCs/>
                      <w:sz w:val="20"/>
                      <w:szCs w:val="20"/>
                    </w:rPr>
                    <w:t>Policy change regarding rental code enforcement</w:t>
                  </w:r>
                </w:p>
              </w:tc>
            </w:tr>
          </w:tbl>
          <w:p w14:paraId="7A559EF2" w14:textId="77777777" w:rsidR="00316578" w:rsidRDefault="00316578" w:rsidP="003C672D">
            <w:pPr>
              <w:pStyle w:val="Heading2"/>
            </w:pPr>
          </w:p>
          <w:p w14:paraId="0D407BCC" w14:textId="0B028283" w:rsidR="00634754" w:rsidRDefault="00491F4E" w:rsidP="003C672D">
            <w:pPr>
              <w:pStyle w:val="Heading2"/>
            </w:pPr>
            <w:bookmarkStart w:id="25" w:name="_Toc80362239"/>
            <w:r w:rsidRPr="00A54269">
              <w:t>Acknowledgements</w:t>
            </w:r>
            <w:bookmarkEnd w:id="25"/>
          </w:p>
          <w:p w14:paraId="43168EA9" w14:textId="7B537F59" w:rsidR="00D65C51" w:rsidRPr="00E32147" w:rsidRDefault="00D65C51" w:rsidP="00634754">
            <w:pPr>
              <w:pStyle w:val="Default"/>
              <w:rPr>
                <w:rFonts w:ascii="Arial" w:hAnsi="Arial" w:cs="Arial"/>
                <w:sz w:val="22"/>
                <w:szCs w:val="22"/>
              </w:rPr>
            </w:pPr>
            <w:r w:rsidRPr="00E32147">
              <w:rPr>
                <w:rFonts w:ascii="Arial" w:hAnsi="Arial" w:cs="Arial"/>
                <w:sz w:val="22"/>
                <w:szCs w:val="22"/>
              </w:rPr>
              <w:t xml:space="preserve">The north central Iowa core group would like to thank all the agencies and individuals who participated in this process. We appreciate their knowledge, collaboration, dedication, and commitment to making north Iowa a great place to live, work, and visit. </w:t>
            </w:r>
          </w:p>
          <w:p w14:paraId="4D498406" w14:textId="185ABC6A" w:rsidR="001E7248" w:rsidRPr="00E32147" w:rsidRDefault="001E7248" w:rsidP="00634754">
            <w:pPr>
              <w:pStyle w:val="Default"/>
              <w:rPr>
                <w:rFonts w:ascii="Arial" w:hAnsi="Arial" w:cs="Arial"/>
                <w:sz w:val="22"/>
                <w:szCs w:val="22"/>
              </w:rPr>
            </w:pPr>
          </w:p>
          <w:p w14:paraId="633B2ECB" w14:textId="707F01CD" w:rsidR="001E7248" w:rsidRPr="00E32147" w:rsidRDefault="001E7248" w:rsidP="00634754">
            <w:pPr>
              <w:pStyle w:val="Default"/>
              <w:rPr>
                <w:rFonts w:ascii="Arial" w:hAnsi="Arial" w:cs="Arial"/>
                <w:b/>
                <w:bCs/>
                <w:sz w:val="20"/>
                <w:szCs w:val="20"/>
              </w:rPr>
            </w:pPr>
          </w:p>
          <w:p w14:paraId="5375106E" w14:textId="33AD1F99" w:rsidR="001E7248" w:rsidRPr="00CC797E" w:rsidRDefault="001E7248" w:rsidP="00634754">
            <w:pPr>
              <w:pStyle w:val="Default"/>
              <w:rPr>
                <w:rFonts w:ascii="Arial" w:hAnsi="Arial" w:cs="Arial"/>
                <w:b/>
                <w:bCs/>
                <w:sz w:val="22"/>
                <w:szCs w:val="22"/>
              </w:rPr>
            </w:pPr>
            <w:r w:rsidRPr="00CC797E">
              <w:rPr>
                <w:rFonts w:ascii="Arial" w:hAnsi="Arial" w:cs="Arial"/>
                <w:b/>
                <w:bCs/>
                <w:sz w:val="22"/>
                <w:szCs w:val="22"/>
              </w:rPr>
              <w:t>MAPP Core Group</w:t>
            </w:r>
          </w:p>
          <w:p w14:paraId="500C3A9F" w14:textId="0031D2C9" w:rsidR="001E7248" w:rsidRPr="00E32147" w:rsidRDefault="001E7248" w:rsidP="00634754">
            <w:pPr>
              <w:pStyle w:val="Default"/>
              <w:rPr>
                <w:rFonts w:ascii="Arial" w:hAnsi="Arial" w:cs="Arial"/>
                <w:sz w:val="20"/>
                <w:szCs w:val="20"/>
              </w:rPr>
            </w:pPr>
            <w:r w:rsidRPr="00E32147">
              <w:rPr>
                <w:rFonts w:ascii="Arial" w:hAnsi="Arial" w:cs="Arial"/>
                <w:sz w:val="20"/>
                <w:szCs w:val="20"/>
              </w:rPr>
              <w:t xml:space="preserve">The MAPP Core Group designs and plans the CHA-CHIP process according to the MAPP framework. </w:t>
            </w:r>
          </w:p>
          <w:p w14:paraId="2DF0352E" w14:textId="3AB7140D" w:rsidR="001E7248" w:rsidRPr="00E32147" w:rsidRDefault="001E7248" w:rsidP="00E32147">
            <w:pPr>
              <w:pStyle w:val="Default"/>
              <w:ind w:left="720"/>
              <w:rPr>
                <w:rFonts w:ascii="Arial" w:hAnsi="Arial" w:cs="Arial"/>
                <w:sz w:val="20"/>
                <w:szCs w:val="20"/>
              </w:rPr>
            </w:pPr>
            <w:r w:rsidRPr="00E32147">
              <w:rPr>
                <w:rFonts w:ascii="Arial" w:hAnsi="Arial" w:cs="Arial"/>
                <w:sz w:val="20"/>
                <w:szCs w:val="20"/>
              </w:rPr>
              <w:t xml:space="preserve">Debbie Abben           </w:t>
            </w:r>
            <w:r w:rsidR="00290C31" w:rsidRPr="00E32147">
              <w:rPr>
                <w:rFonts w:ascii="Arial" w:hAnsi="Arial" w:cs="Arial"/>
                <w:sz w:val="20"/>
                <w:szCs w:val="20"/>
              </w:rPr>
              <w:t xml:space="preserve"> </w:t>
            </w:r>
            <w:r w:rsidRPr="00E32147">
              <w:rPr>
                <w:rFonts w:ascii="Arial" w:hAnsi="Arial" w:cs="Arial"/>
                <w:sz w:val="20"/>
                <w:szCs w:val="20"/>
              </w:rPr>
              <w:t>MercyOne-North Iowa</w:t>
            </w:r>
          </w:p>
          <w:p w14:paraId="50773D2D" w14:textId="0FE7E112" w:rsidR="001E7248" w:rsidRPr="00E32147" w:rsidRDefault="001E7248" w:rsidP="00E32147">
            <w:pPr>
              <w:pStyle w:val="Default"/>
              <w:ind w:left="720"/>
              <w:jc w:val="both"/>
              <w:rPr>
                <w:rFonts w:ascii="Arial" w:hAnsi="Arial" w:cs="Arial"/>
                <w:sz w:val="20"/>
                <w:szCs w:val="20"/>
              </w:rPr>
            </w:pPr>
            <w:r w:rsidRPr="00E32147">
              <w:rPr>
                <w:rFonts w:ascii="Arial" w:hAnsi="Arial" w:cs="Arial"/>
                <w:sz w:val="20"/>
                <w:szCs w:val="20"/>
              </w:rPr>
              <w:t xml:space="preserve">Emily Dunbar*          </w:t>
            </w:r>
            <w:r w:rsidR="00290C31" w:rsidRPr="00E32147">
              <w:rPr>
                <w:rFonts w:ascii="Arial" w:hAnsi="Arial" w:cs="Arial"/>
                <w:sz w:val="20"/>
                <w:szCs w:val="20"/>
              </w:rPr>
              <w:t xml:space="preserve"> </w:t>
            </w:r>
            <w:r w:rsidR="00E32147">
              <w:rPr>
                <w:rFonts w:ascii="Arial" w:hAnsi="Arial" w:cs="Arial"/>
                <w:sz w:val="20"/>
                <w:szCs w:val="20"/>
              </w:rPr>
              <w:t xml:space="preserve"> </w:t>
            </w:r>
            <w:r w:rsidRPr="00E32147">
              <w:rPr>
                <w:rFonts w:ascii="Arial" w:hAnsi="Arial" w:cs="Arial"/>
                <w:sz w:val="20"/>
                <w:szCs w:val="20"/>
              </w:rPr>
              <w:t>CG Public Health</w:t>
            </w:r>
          </w:p>
          <w:p w14:paraId="6133C052" w14:textId="5255AA16" w:rsidR="001E7248" w:rsidRPr="00E32147" w:rsidRDefault="001E7248" w:rsidP="00E32147">
            <w:pPr>
              <w:pStyle w:val="Default"/>
              <w:ind w:left="720"/>
              <w:jc w:val="both"/>
              <w:rPr>
                <w:rFonts w:ascii="Arial" w:hAnsi="Arial" w:cs="Arial"/>
                <w:sz w:val="20"/>
                <w:szCs w:val="20"/>
              </w:rPr>
            </w:pPr>
            <w:r w:rsidRPr="00E32147">
              <w:rPr>
                <w:rFonts w:ascii="Arial" w:hAnsi="Arial" w:cs="Arial"/>
                <w:sz w:val="20"/>
                <w:szCs w:val="20"/>
              </w:rPr>
              <w:t xml:space="preserve">Kara Vogelson*         </w:t>
            </w:r>
            <w:r w:rsidR="00290C31" w:rsidRPr="00E32147">
              <w:rPr>
                <w:rFonts w:ascii="Arial" w:hAnsi="Arial" w:cs="Arial"/>
                <w:sz w:val="20"/>
                <w:szCs w:val="20"/>
              </w:rPr>
              <w:t xml:space="preserve"> </w:t>
            </w:r>
            <w:r w:rsidRPr="00E32147">
              <w:rPr>
                <w:rFonts w:ascii="Arial" w:hAnsi="Arial" w:cs="Arial"/>
                <w:sz w:val="20"/>
                <w:szCs w:val="20"/>
              </w:rPr>
              <w:t xml:space="preserve">CG Public Health </w:t>
            </w:r>
          </w:p>
          <w:p w14:paraId="5DB71CB0" w14:textId="4DB22A35" w:rsidR="001E7248" w:rsidRPr="00E32147" w:rsidRDefault="001E7248" w:rsidP="00E32147">
            <w:pPr>
              <w:pStyle w:val="Default"/>
              <w:ind w:left="720"/>
              <w:jc w:val="both"/>
              <w:rPr>
                <w:rFonts w:ascii="Arial" w:hAnsi="Arial" w:cs="Arial"/>
                <w:sz w:val="20"/>
                <w:szCs w:val="20"/>
              </w:rPr>
            </w:pPr>
            <w:r w:rsidRPr="00E32147">
              <w:rPr>
                <w:rFonts w:ascii="Arial" w:hAnsi="Arial" w:cs="Arial"/>
                <w:sz w:val="20"/>
                <w:szCs w:val="20"/>
              </w:rPr>
              <w:t xml:space="preserve">Alyse DeVries        </w:t>
            </w:r>
            <w:r w:rsidR="00290C31" w:rsidRPr="00E32147">
              <w:rPr>
                <w:rFonts w:ascii="Arial" w:hAnsi="Arial" w:cs="Arial"/>
                <w:sz w:val="20"/>
                <w:szCs w:val="20"/>
              </w:rPr>
              <w:t xml:space="preserve">    </w:t>
            </w:r>
            <w:r w:rsidRPr="00E32147">
              <w:rPr>
                <w:rFonts w:ascii="Arial" w:hAnsi="Arial" w:cs="Arial"/>
                <w:sz w:val="20"/>
                <w:szCs w:val="20"/>
              </w:rPr>
              <w:t>CG Public Health</w:t>
            </w:r>
          </w:p>
          <w:p w14:paraId="493D4C5A" w14:textId="77777777" w:rsidR="001E7248" w:rsidRPr="00E32147" w:rsidRDefault="001E7248" w:rsidP="001E7248">
            <w:pPr>
              <w:pStyle w:val="Default"/>
              <w:jc w:val="center"/>
              <w:rPr>
                <w:rFonts w:ascii="Arial" w:hAnsi="Arial" w:cs="Arial"/>
                <w:b/>
                <w:bCs/>
                <w:sz w:val="20"/>
                <w:szCs w:val="20"/>
              </w:rPr>
            </w:pPr>
          </w:p>
          <w:p w14:paraId="4EED1E25" w14:textId="77777777" w:rsidR="00E32147" w:rsidRDefault="001E7248" w:rsidP="00634754">
            <w:pPr>
              <w:pStyle w:val="Default"/>
              <w:rPr>
                <w:rFonts w:ascii="Arial" w:hAnsi="Arial" w:cs="Arial"/>
                <w:sz w:val="20"/>
                <w:szCs w:val="20"/>
              </w:rPr>
            </w:pPr>
            <w:r w:rsidRPr="00E32147">
              <w:rPr>
                <w:rFonts w:ascii="Arial" w:hAnsi="Arial" w:cs="Arial"/>
                <w:sz w:val="20"/>
                <w:szCs w:val="20"/>
              </w:rPr>
              <w:t xml:space="preserve">*Lead authors of the 2020-2023 CHA CHIP. </w:t>
            </w:r>
          </w:p>
          <w:p w14:paraId="140E66BB" w14:textId="77777777" w:rsidR="00E32147" w:rsidRDefault="00E32147" w:rsidP="00634754">
            <w:pPr>
              <w:pStyle w:val="Default"/>
              <w:rPr>
                <w:rFonts w:ascii="Arial" w:hAnsi="Arial" w:cs="Arial"/>
                <w:sz w:val="20"/>
                <w:szCs w:val="20"/>
              </w:rPr>
            </w:pPr>
          </w:p>
          <w:p w14:paraId="4D8E0D99" w14:textId="77777777" w:rsidR="009950ED" w:rsidRDefault="009950ED" w:rsidP="00634754">
            <w:pPr>
              <w:pStyle w:val="Default"/>
              <w:rPr>
                <w:rFonts w:ascii="Arial" w:hAnsi="Arial" w:cs="Arial"/>
                <w:b/>
                <w:bCs/>
                <w:sz w:val="20"/>
                <w:szCs w:val="20"/>
              </w:rPr>
            </w:pPr>
          </w:p>
          <w:p w14:paraId="6BC97323" w14:textId="23BE108F" w:rsidR="001E7248" w:rsidRPr="00CC797E" w:rsidRDefault="00F6482F" w:rsidP="00634754">
            <w:pPr>
              <w:pStyle w:val="Default"/>
              <w:rPr>
                <w:rFonts w:ascii="Arial" w:hAnsi="Arial" w:cs="Arial"/>
                <w:sz w:val="22"/>
                <w:szCs w:val="22"/>
              </w:rPr>
            </w:pPr>
            <w:r w:rsidRPr="00CC797E">
              <w:rPr>
                <w:rFonts w:ascii="Arial" w:hAnsi="Arial" w:cs="Arial"/>
                <w:b/>
                <w:bCs/>
                <w:sz w:val="22"/>
                <w:szCs w:val="22"/>
              </w:rPr>
              <w:t>Health Improvement Collaborative</w:t>
            </w:r>
          </w:p>
          <w:p w14:paraId="5C5786CC" w14:textId="2068E0E5" w:rsidR="00D65C51" w:rsidRPr="00E32147" w:rsidRDefault="00F6482F" w:rsidP="00634754">
            <w:pPr>
              <w:pStyle w:val="Default"/>
              <w:rPr>
                <w:rFonts w:ascii="Arial" w:hAnsi="Arial" w:cs="Arial"/>
                <w:b/>
                <w:bCs/>
                <w:sz w:val="20"/>
                <w:szCs w:val="20"/>
              </w:rPr>
            </w:pPr>
            <w:r>
              <w:rPr>
                <w:rFonts w:ascii="Arial" w:hAnsi="Arial" w:cs="Arial"/>
                <w:sz w:val="20"/>
                <w:szCs w:val="20"/>
              </w:rPr>
              <w:t>This group participated in the planning process and provided feedback as we moved through each MAPP step.</w:t>
            </w:r>
          </w:p>
          <w:p w14:paraId="56AC9206" w14:textId="4603AA03" w:rsidR="00F6042C" w:rsidRPr="00CC797E" w:rsidRDefault="00F6042C" w:rsidP="00634754">
            <w:pPr>
              <w:pStyle w:val="Default"/>
            </w:pPr>
          </w:p>
          <w:tbl>
            <w:tblPr>
              <w:tblStyle w:val="TableGridLight"/>
              <w:tblW w:w="0" w:type="auto"/>
              <w:tblLook w:val="04A0" w:firstRow="1" w:lastRow="0" w:firstColumn="1" w:lastColumn="0" w:noHBand="0" w:noVBand="1"/>
            </w:tblPr>
            <w:tblGrid>
              <w:gridCol w:w="2922"/>
              <w:gridCol w:w="4590"/>
            </w:tblGrid>
            <w:tr w:rsidR="001E7248" w:rsidRPr="00CC797E" w14:paraId="6CD02FB4" w14:textId="77777777" w:rsidTr="004513F1">
              <w:tc>
                <w:tcPr>
                  <w:tcW w:w="2922" w:type="dxa"/>
                </w:tcPr>
                <w:p w14:paraId="29AEA4CC" w14:textId="5C0A9ED8" w:rsidR="001E7248" w:rsidRPr="00CC797E" w:rsidRDefault="001E7248" w:rsidP="001E7248">
                  <w:pPr>
                    <w:pStyle w:val="Default"/>
                    <w:rPr>
                      <w:rFonts w:ascii="Arial" w:hAnsi="Arial" w:cs="Arial"/>
                      <w:b/>
                      <w:bCs/>
                      <w:sz w:val="20"/>
                      <w:szCs w:val="20"/>
                    </w:rPr>
                  </w:pPr>
                  <w:r w:rsidRPr="00CC797E">
                    <w:rPr>
                      <w:rFonts w:ascii="Arial" w:hAnsi="Arial" w:cs="Arial"/>
                      <w:b/>
                      <w:bCs/>
                      <w:sz w:val="20"/>
                      <w:szCs w:val="20"/>
                    </w:rPr>
                    <w:t>Name</w:t>
                  </w:r>
                </w:p>
              </w:tc>
              <w:tc>
                <w:tcPr>
                  <w:tcW w:w="4590" w:type="dxa"/>
                </w:tcPr>
                <w:p w14:paraId="2BF4E3B4" w14:textId="765EE104" w:rsidR="001E7248" w:rsidRPr="00CC797E" w:rsidRDefault="001E7248" w:rsidP="001E7248">
                  <w:pPr>
                    <w:pStyle w:val="Default"/>
                    <w:rPr>
                      <w:rFonts w:ascii="Arial" w:hAnsi="Arial" w:cs="Arial"/>
                      <w:b/>
                      <w:bCs/>
                      <w:sz w:val="20"/>
                      <w:szCs w:val="20"/>
                    </w:rPr>
                  </w:pPr>
                  <w:r w:rsidRPr="00CC797E">
                    <w:rPr>
                      <w:rFonts w:ascii="Arial" w:hAnsi="Arial" w:cs="Arial"/>
                      <w:b/>
                      <w:bCs/>
                      <w:sz w:val="20"/>
                      <w:szCs w:val="20"/>
                    </w:rPr>
                    <w:t>Organizations</w:t>
                  </w:r>
                </w:p>
              </w:tc>
            </w:tr>
            <w:tr w:rsidR="00F6042C" w:rsidRPr="00D16C02" w14:paraId="01D3D571" w14:textId="77777777" w:rsidTr="004513F1">
              <w:tc>
                <w:tcPr>
                  <w:tcW w:w="2922" w:type="dxa"/>
                </w:tcPr>
                <w:p w14:paraId="198C8767" w14:textId="574B13B5" w:rsidR="00F6042C" w:rsidRPr="00D16C02" w:rsidRDefault="00F6042C" w:rsidP="001E7248">
                  <w:pPr>
                    <w:pStyle w:val="Default"/>
                    <w:rPr>
                      <w:rFonts w:ascii="Arial" w:hAnsi="Arial" w:cs="Arial"/>
                      <w:sz w:val="20"/>
                      <w:szCs w:val="20"/>
                    </w:rPr>
                  </w:pPr>
                  <w:r w:rsidRPr="00D16C02">
                    <w:rPr>
                      <w:rFonts w:ascii="Arial" w:hAnsi="Arial" w:cs="Arial"/>
                      <w:sz w:val="20"/>
                      <w:szCs w:val="20"/>
                    </w:rPr>
                    <w:t>Cindy Davis</w:t>
                  </w:r>
                </w:p>
              </w:tc>
              <w:tc>
                <w:tcPr>
                  <w:tcW w:w="4590" w:type="dxa"/>
                </w:tcPr>
                <w:p w14:paraId="2ED6CF1A" w14:textId="6D2A93A8" w:rsidR="00F6042C" w:rsidRPr="00D16C02" w:rsidRDefault="00F6042C" w:rsidP="001E7248">
                  <w:pPr>
                    <w:pStyle w:val="Default"/>
                    <w:rPr>
                      <w:rFonts w:ascii="Arial" w:hAnsi="Arial" w:cs="Arial"/>
                      <w:sz w:val="20"/>
                      <w:szCs w:val="20"/>
                    </w:rPr>
                  </w:pPr>
                  <w:r w:rsidRPr="00D16C02">
                    <w:rPr>
                      <w:rFonts w:ascii="Arial" w:hAnsi="Arial" w:cs="Arial"/>
                      <w:sz w:val="20"/>
                      <w:szCs w:val="20"/>
                    </w:rPr>
                    <w:t>North Iowa Community Action Organization</w:t>
                  </w:r>
                </w:p>
              </w:tc>
            </w:tr>
            <w:tr w:rsidR="00F6042C" w:rsidRPr="00D16C02" w14:paraId="18AF6D4A" w14:textId="77777777" w:rsidTr="004513F1">
              <w:tc>
                <w:tcPr>
                  <w:tcW w:w="2922" w:type="dxa"/>
                </w:tcPr>
                <w:p w14:paraId="2C1DBD37" w14:textId="04A942D2" w:rsidR="00F6042C" w:rsidRPr="00D16C02" w:rsidRDefault="00F6042C" w:rsidP="001E7248">
                  <w:pPr>
                    <w:pStyle w:val="Default"/>
                    <w:rPr>
                      <w:rFonts w:ascii="Arial" w:hAnsi="Arial" w:cs="Arial"/>
                      <w:sz w:val="20"/>
                      <w:szCs w:val="20"/>
                    </w:rPr>
                  </w:pPr>
                  <w:r w:rsidRPr="00D16C02">
                    <w:rPr>
                      <w:rFonts w:ascii="Arial" w:hAnsi="Arial" w:cs="Arial"/>
                      <w:sz w:val="20"/>
                      <w:szCs w:val="20"/>
                    </w:rPr>
                    <w:t>Debbie Abben</w:t>
                  </w:r>
                </w:p>
              </w:tc>
              <w:tc>
                <w:tcPr>
                  <w:tcW w:w="4590" w:type="dxa"/>
                </w:tcPr>
                <w:p w14:paraId="36AFFDFC" w14:textId="156F8CD2" w:rsidR="00F6042C" w:rsidRPr="00D16C02" w:rsidRDefault="00F6042C" w:rsidP="001E7248">
                  <w:pPr>
                    <w:pStyle w:val="Default"/>
                    <w:rPr>
                      <w:rFonts w:ascii="Arial" w:hAnsi="Arial" w:cs="Arial"/>
                      <w:sz w:val="20"/>
                      <w:szCs w:val="20"/>
                    </w:rPr>
                  </w:pPr>
                  <w:r w:rsidRPr="00D16C02">
                    <w:rPr>
                      <w:rFonts w:ascii="Arial" w:hAnsi="Arial" w:cs="Arial"/>
                      <w:sz w:val="20"/>
                      <w:szCs w:val="20"/>
                    </w:rPr>
                    <w:t>MercyOne North Iowa Medical Center</w:t>
                  </w:r>
                </w:p>
              </w:tc>
            </w:tr>
            <w:tr w:rsidR="00F6042C" w:rsidRPr="00D16C02" w14:paraId="36070E88" w14:textId="77777777" w:rsidTr="004513F1">
              <w:tc>
                <w:tcPr>
                  <w:tcW w:w="2922" w:type="dxa"/>
                </w:tcPr>
                <w:p w14:paraId="2B6D4921" w14:textId="3A0F2EFE" w:rsidR="00F6042C" w:rsidRPr="00D16C02" w:rsidRDefault="00F6042C" w:rsidP="001E7248">
                  <w:pPr>
                    <w:pStyle w:val="Default"/>
                    <w:rPr>
                      <w:rFonts w:ascii="Arial" w:hAnsi="Arial" w:cs="Arial"/>
                      <w:sz w:val="20"/>
                      <w:szCs w:val="20"/>
                    </w:rPr>
                  </w:pPr>
                  <w:r w:rsidRPr="00D16C02">
                    <w:rPr>
                      <w:rFonts w:ascii="Arial" w:hAnsi="Arial" w:cs="Arial"/>
                      <w:sz w:val="20"/>
                      <w:szCs w:val="20"/>
                    </w:rPr>
                    <w:t>Kelly Grunsvold</w:t>
                  </w:r>
                </w:p>
              </w:tc>
              <w:tc>
                <w:tcPr>
                  <w:tcW w:w="4590" w:type="dxa"/>
                </w:tcPr>
                <w:p w14:paraId="1D0077F7" w14:textId="737A0045" w:rsidR="00F6042C" w:rsidRPr="00D16C02" w:rsidRDefault="00F6042C" w:rsidP="001E7248">
                  <w:pPr>
                    <w:pStyle w:val="Default"/>
                    <w:rPr>
                      <w:rFonts w:ascii="Arial" w:hAnsi="Arial" w:cs="Arial"/>
                      <w:sz w:val="20"/>
                      <w:szCs w:val="20"/>
                    </w:rPr>
                  </w:pPr>
                  <w:r w:rsidRPr="00D16C02">
                    <w:rPr>
                      <w:rFonts w:ascii="Arial" w:hAnsi="Arial" w:cs="Arial"/>
                      <w:sz w:val="20"/>
                      <w:szCs w:val="20"/>
                    </w:rPr>
                    <w:t>Prairie Ridge Integrated Behavioral Healthcare</w:t>
                  </w:r>
                </w:p>
              </w:tc>
            </w:tr>
            <w:tr w:rsidR="00F6042C" w:rsidRPr="00D16C02" w14:paraId="749D3428" w14:textId="77777777" w:rsidTr="004513F1">
              <w:tc>
                <w:tcPr>
                  <w:tcW w:w="2922" w:type="dxa"/>
                </w:tcPr>
                <w:p w14:paraId="52C38ED6" w14:textId="78DC8364" w:rsidR="00F6042C" w:rsidRPr="00D16C02" w:rsidRDefault="00F6042C" w:rsidP="001E7248">
                  <w:pPr>
                    <w:pStyle w:val="Default"/>
                    <w:rPr>
                      <w:rFonts w:ascii="Arial" w:hAnsi="Arial" w:cs="Arial"/>
                      <w:sz w:val="20"/>
                      <w:szCs w:val="20"/>
                    </w:rPr>
                  </w:pPr>
                  <w:r w:rsidRPr="00D16C02">
                    <w:rPr>
                      <w:rFonts w:ascii="Arial" w:hAnsi="Arial" w:cs="Arial"/>
                      <w:sz w:val="20"/>
                      <w:szCs w:val="20"/>
                    </w:rPr>
                    <w:t>Alice Ciavarelli</w:t>
                  </w:r>
                </w:p>
              </w:tc>
              <w:tc>
                <w:tcPr>
                  <w:tcW w:w="4590" w:type="dxa"/>
                </w:tcPr>
                <w:p w14:paraId="47C53C0A" w14:textId="2A6948CF" w:rsidR="00F6042C" w:rsidRPr="00D16C02" w:rsidRDefault="00F6042C" w:rsidP="001E7248">
                  <w:pPr>
                    <w:pStyle w:val="Default"/>
                    <w:rPr>
                      <w:rFonts w:ascii="Arial" w:hAnsi="Arial" w:cs="Arial"/>
                      <w:sz w:val="20"/>
                      <w:szCs w:val="20"/>
                    </w:rPr>
                  </w:pPr>
                  <w:r w:rsidRPr="00D16C02">
                    <w:rPr>
                      <w:rFonts w:ascii="Arial" w:hAnsi="Arial" w:cs="Arial"/>
                      <w:sz w:val="20"/>
                      <w:szCs w:val="20"/>
                    </w:rPr>
                    <w:t>Mason City Youth Task Force</w:t>
                  </w:r>
                </w:p>
              </w:tc>
            </w:tr>
            <w:tr w:rsidR="00F6042C" w:rsidRPr="00D16C02" w14:paraId="2A116099" w14:textId="77777777" w:rsidTr="004513F1">
              <w:tc>
                <w:tcPr>
                  <w:tcW w:w="2922" w:type="dxa"/>
                </w:tcPr>
                <w:p w14:paraId="714FB2F7" w14:textId="0D4E818A" w:rsidR="00F6042C" w:rsidRPr="00D16C02" w:rsidRDefault="00F6042C" w:rsidP="001E7248">
                  <w:pPr>
                    <w:pStyle w:val="Default"/>
                    <w:rPr>
                      <w:rFonts w:ascii="Arial" w:hAnsi="Arial" w:cs="Arial"/>
                      <w:sz w:val="20"/>
                      <w:szCs w:val="20"/>
                    </w:rPr>
                  </w:pPr>
                  <w:r w:rsidRPr="00D16C02">
                    <w:rPr>
                      <w:rFonts w:ascii="Arial" w:hAnsi="Arial" w:cs="Arial"/>
                      <w:sz w:val="20"/>
                      <w:szCs w:val="20"/>
                    </w:rPr>
                    <w:t>Alyse DeVries</w:t>
                  </w:r>
                </w:p>
              </w:tc>
              <w:tc>
                <w:tcPr>
                  <w:tcW w:w="4590" w:type="dxa"/>
                </w:tcPr>
                <w:p w14:paraId="4DE6CB48" w14:textId="241AFCDA" w:rsidR="00F6042C" w:rsidRPr="00D16C02" w:rsidRDefault="00F6042C" w:rsidP="001E7248">
                  <w:pPr>
                    <w:pStyle w:val="Default"/>
                    <w:rPr>
                      <w:rFonts w:ascii="Arial" w:hAnsi="Arial" w:cs="Arial"/>
                      <w:sz w:val="20"/>
                      <w:szCs w:val="20"/>
                    </w:rPr>
                  </w:pPr>
                  <w:r w:rsidRPr="00D16C02">
                    <w:rPr>
                      <w:rFonts w:ascii="Arial" w:hAnsi="Arial" w:cs="Arial"/>
                      <w:sz w:val="20"/>
                      <w:szCs w:val="20"/>
                    </w:rPr>
                    <w:t>North Iowa Children’s Alliance</w:t>
                  </w:r>
                </w:p>
              </w:tc>
            </w:tr>
            <w:tr w:rsidR="00F6042C" w:rsidRPr="00D16C02" w14:paraId="42054D96" w14:textId="77777777" w:rsidTr="004513F1">
              <w:tc>
                <w:tcPr>
                  <w:tcW w:w="2922" w:type="dxa"/>
                </w:tcPr>
                <w:p w14:paraId="016F022B" w14:textId="765D954D" w:rsidR="00F6042C" w:rsidRPr="00D16C02" w:rsidRDefault="00F6042C" w:rsidP="001E7248">
                  <w:pPr>
                    <w:pStyle w:val="Default"/>
                    <w:rPr>
                      <w:rFonts w:ascii="Arial" w:hAnsi="Arial" w:cs="Arial"/>
                      <w:sz w:val="20"/>
                      <w:szCs w:val="20"/>
                    </w:rPr>
                  </w:pPr>
                  <w:r w:rsidRPr="00D16C02">
                    <w:rPr>
                      <w:rFonts w:ascii="Arial" w:hAnsi="Arial" w:cs="Arial"/>
                      <w:sz w:val="20"/>
                      <w:szCs w:val="20"/>
                    </w:rPr>
                    <w:t>Cody</w:t>
                  </w:r>
                  <w:r w:rsidR="00E32147" w:rsidRPr="00D16C02">
                    <w:rPr>
                      <w:rFonts w:ascii="Arial" w:hAnsi="Arial" w:cs="Arial"/>
                      <w:sz w:val="20"/>
                      <w:szCs w:val="20"/>
                    </w:rPr>
                    <w:t xml:space="preserve"> Williams</w:t>
                  </w:r>
                </w:p>
              </w:tc>
              <w:tc>
                <w:tcPr>
                  <w:tcW w:w="4590" w:type="dxa"/>
                </w:tcPr>
                <w:p w14:paraId="77B3A672" w14:textId="004D3499" w:rsidR="00F6042C" w:rsidRPr="00D16C02" w:rsidRDefault="00F6042C" w:rsidP="001E7248">
                  <w:pPr>
                    <w:pStyle w:val="Default"/>
                    <w:rPr>
                      <w:rFonts w:ascii="Arial" w:hAnsi="Arial" w:cs="Arial"/>
                      <w:sz w:val="20"/>
                      <w:szCs w:val="20"/>
                    </w:rPr>
                  </w:pPr>
                  <w:r w:rsidRPr="00D16C02">
                    <w:rPr>
                      <w:rFonts w:ascii="Arial" w:hAnsi="Arial" w:cs="Arial"/>
                      <w:sz w:val="20"/>
                      <w:szCs w:val="20"/>
                    </w:rPr>
                    <w:t>Turning Leaf Counseling</w:t>
                  </w:r>
                </w:p>
              </w:tc>
            </w:tr>
            <w:tr w:rsidR="00F6042C" w:rsidRPr="00D16C02" w14:paraId="6AA2ADF1" w14:textId="77777777" w:rsidTr="004513F1">
              <w:tc>
                <w:tcPr>
                  <w:tcW w:w="2922" w:type="dxa"/>
                </w:tcPr>
                <w:p w14:paraId="5BC3ACA4" w14:textId="0CD6B669" w:rsidR="00F6042C" w:rsidRPr="00D16C02" w:rsidRDefault="00F6042C" w:rsidP="001E7248">
                  <w:pPr>
                    <w:pStyle w:val="Default"/>
                    <w:rPr>
                      <w:rFonts w:ascii="Arial" w:hAnsi="Arial" w:cs="Arial"/>
                      <w:sz w:val="20"/>
                      <w:szCs w:val="20"/>
                    </w:rPr>
                  </w:pPr>
                  <w:r w:rsidRPr="00D16C02">
                    <w:rPr>
                      <w:rFonts w:ascii="Arial" w:hAnsi="Arial" w:cs="Arial"/>
                      <w:sz w:val="20"/>
                      <w:szCs w:val="20"/>
                    </w:rPr>
                    <w:t>Kara Vogelson</w:t>
                  </w:r>
                </w:p>
              </w:tc>
              <w:tc>
                <w:tcPr>
                  <w:tcW w:w="4590" w:type="dxa"/>
                </w:tcPr>
                <w:p w14:paraId="607E5C2A" w14:textId="2CE79339" w:rsidR="00F6042C" w:rsidRPr="00D16C02" w:rsidRDefault="00F6042C" w:rsidP="001E7248">
                  <w:pPr>
                    <w:pStyle w:val="Default"/>
                    <w:rPr>
                      <w:rFonts w:ascii="Arial" w:hAnsi="Arial" w:cs="Arial"/>
                      <w:sz w:val="20"/>
                      <w:szCs w:val="20"/>
                    </w:rPr>
                  </w:pPr>
                  <w:r w:rsidRPr="00D16C02">
                    <w:rPr>
                      <w:rFonts w:ascii="Arial" w:hAnsi="Arial" w:cs="Arial"/>
                      <w:sz w:val="20"/>
                      <w:szCs w:val="20"/>
                    </w:rPr>
                    <w:t>CG Public Health</w:t>
                  </w:r>
                </w:p>
              </w:tc>
            </w:tr>
            <w:tr w:rsidR="00F6042C" w:rsidRPr="00D16C02" w14:paraId="32B88E41" w14:textId="77777777" w:rsidTr="004513F1">
              <w:tc>
                <w:tcPr>
                  <w:tcW w:w="2922" w:type="dxa"/>
                </w:tcPr>
                <w:p w14:paraId="48E3E9C9" w14:textId="6D8C9B3A" w:rsidR="00F6042C" w:rsidRPr="00D16C02" w:rsidRDefault="00F6042C" w:rsidP="001E7248">
                  <w:pPr>
                    <w:pStyle w:val="Default"/>
                    <w:rPr>
                      <w:rFonts w:ascii="Arial" w:hAnsi="Arial" w:cs="Arial"/>
                      <w:sz w:val="20"/>
                      <w:szCs w:val="20"/>
                    </w:rPr>
                  </w:pPr>
                  <w:r w:rsidRPr="00D16C02">
                    <w:rPr>
                      <w:rFonts w:ascii="Arial" w:hAnsi="Arial" w:cs="Arial"/>
                      <w:sz w:val="20"/>
                      <w:szCs w:val="20"/>
                    </w:rPr>
                    <w:t>Brian Hanft</w:t>
                  </w:r>
                </w:p>
              </w:tc>
              <w:tc>
                <w:tcPr>
                  <w:tcW w:w="4590" w:type="dxa"/>
                </w:tcPr>
                <w:p w14:paraId="6A8CB2E9" w14:textId="0ECAD2A7" w:rsidR="00F6042C" w:rsidRPr="00D16C02" w:rsidRDefault="00F6042C" w:rsidP="001E7248">
                  <w:pPr>
                    <w:pStyle w:val="Default"/>
                    <w:rPr>
                      <w:rFonts w:ascii="Arial" w:hAnsi="Arial" w:cs="Arial"/>
                      <w:sz w:val="20"/>
                      <w:szCs w:val="20"/>
                    </w:rPr>
                  </w:pPr>
                  <w:r w:rsidRPr="00D16C02">
                    <w:rPr>
                      <w:rFonts w:ascii="Arial" w:hAnsi="Arial" w:cs="Arial"/>
                      <w:sz w:val="20"/>
                      <w:szCs w:val="20"/>
                    </w:rPr>
                    <w:t>CG Public Health</w:t>
                  </w:r>
                </w:p>
              </w:tc>
            </w:tr>
            <w:tr w:rsidR="00F6042C" w:rsidRPr="00D16C02" w14:paraId="175B45CB" w14:textId="77777777" w:rsidTr="004513F1">
              <w:tc>
                <w:tcPr>
                  <w:tcW w:w="2922" w:type="dxa"/>
                </w:tcPr>
                <w:p w14:paraId="43D9A71F" w14:textId="514E7274" w:rsidR="00F6042C" w:rsidRPr="00D16C02" w:rsidRDefault="00F6042C" w:rsidP="001E7248">
                  <w:pPr>
                    <w:pStyle w:val="Default"/>
                    <w:rPr>
                      <w:rFonts w:ascii="Arial" w:hAnsi="Arial" w:cs="Arial"/>
                      <w:sz w:val="20"/>
                      <w:szCs w:val="20"/>
                    </w:rPr>
                  </w:pPr>
                  <w:r w:rsidRPr="00D16C02">
                    <w:rPr>
                      <w:rFonts w:ascii="Arial" w:hAnsi="Arial" w:cs="Arial"/>
                      <w:sz w:val="20"/>
                      <w:szCs w:val="20"/>
                    </w:rPr>
                    <w:t>Emily Dunbar</w:t>
                  </w:r>
                </w:p>
              </w:tc>
              <w:tc>
                <w:tcPr>
                  <w:tcW w:w="4590" w:type="dxa"/>
                </w:tcPr>
                <w:p w14:paraId="0FED22C3" w14:textId="17A82AE7" w:rsidR="00F6042C" w:rsidRPr="00D16C02" w:rsidRDefault="00F6042C" w:rsidP="001E7248">
                  <w:pPr>
                    <w:pStyle w:val="Default"/>
                    <w:rPr>
                      <w:rFonts w:ascii="Arial" w:hAnsi="Arial" w:cs="Arial"/>
                      <w:sz w:val="20"/>
                      <w:szCs w:val="20"/>
                    </w:rPr>
                  </w:pPr>
                  <w:r w:rsidRPr="00D16C02">
                    <w:rPr>
                      <w:rFonts w:ascii="Arial" w:hAnsi="Arial" w:cs="Arial"/>
                      <w:sz w:val="20"/>
                      <w:szCs w:val="20"/>
                    </w:rPr>
                    <w:t>CG Public Health</w:t>
                  </w:r>
                </w:p>
              </w:tc>
            </w:tr>
            <w:tr w:rsidR="00F6042C" w:rsidRPr="00D16C02" w14:paraId="2B242E69" w14:textId="77777777" w:rsidTr="004513F1">
              <w:tc>
                <w:tcPr>
                  <w:tcW w:w="2922" w:type="dxa"/>
                </w:tcPr>
                <w:p w14:paraId="5EB0965A" w14:textId="1854C3DA" w:rsidR="00F6042C" w:rsidRPr="00D16C02" w:rsidRDefault="00F6042C" w:rsidP="001E7248">
                  <w:pPr>
                    <w:pStyle w:val="Default"/>
                    <w:rPr>
                      <w:rFonts w:ascii="Arial" w:hAnsi="Arial" w:cs="Arial"/>
                      <w:sz w:val="20"/>
                      <w:szCs w:val="20"/>
                    </w:rPr>
                  </w:pPr>
                  <w:r w:rsidRPr="00D16C02">
                    <w:rPr>
                      <w:rFonts w:ascii="Arial" w:hAnsi="Arial" w:cs="Arial"/>
                      <w:sz w:val="20"/>
                      <w:szCs w:val="20"/>
                    </w:rPr>
                    <w:t>Jen Arends</w:t>
                  </w:r>
                </w:p>
              </w:tc>
              <w:tc>
                <w:tcPr>
                  <w:tcW w:w="4590" w:type="dxa"/>
                </w:tcPr>
                <w:p w14:paraId="7DF7EBF6" w14:textId="4B07A9AE" w:rsidR="00F6042C" w:rsidRPr="00D16C02" w:rsidRDefault="00F6042C" w:rsidP="001E7248">
                  <w:pPr>
                    <w:pStyle w:val="Default"/>
                    <w:rPr>
                      <w:rFonts w:ascii="Arial" w:hAnsi="Arial" w:cs="Arial"/>
                      <w:sz w:val="20"/>
                      <w:szCs w:val="20"/>
                    </w:rPr>
                  </w:pPr>
                  <w:r w:rsidRPr="00D16C02">
                    <w:rPr>
                      <w:rFonts w:ascii="Arial" w:hAnsi="Arial" w:cs="Arial"/>
                      <w:sz w:val="20"/>
                      <w:szCs w:val="20"/>
                    </w:rPr>
                    <w:t>United Way of North Central Iowa</w:t>
                  </w:r>
                </w:p>
              </w:tc>
            </w:tr>
            <w:tr w:rsidR="00F6042C" w:rsidRPr="00D16C02" w14:paraId="16F777EA" w14:textId="77777777" w:rsidTr="004513F1">
              <w:tc>
                <w:tcPr>
                  <w:tcW w:w="2922" w:type="dxa"/>
                </w:tcPr>
                <w:p w14:paraId="7DE5DCEC" w14:textId="44D37C66" w:rsidR="00F6042C" w:rsidRPr="00D16C02" w:rsidRDefault="00F6042C" w:rsidP="001E7248">
                  <w:pPr>
                    <w:pStyle w:val="Default"/>
                    <w:rPr>
                      <w:rFonts w:ascii="Arial" w:hAnsi="Arial" w:cs="Arial"/>
                      <w:sz w:val="20"/>
                      <w:szCs w:val="20"/>
                    </w:rPr>
                  </w:pPr>
                  <w:r w:rsidRPr="00D16C02">
                    <w:rPr>
                      <w:rFonts w:ascii="Arial" w:hAnsi="Arial" w:cs="Arial"/>
                      <w:sz w:val="20"/>
                      <w:szCs w:val="20"/>
                    </w:rPr>
                    <w:t>Robin Kruckenberg</w:t>
                  </w:r>
                </w:p>
              </w:tc>
              <w:tc>
                <w:tcPr>
                  <w:tcW w:w="4590" w:type="dxa"/>
                </w:tcPr>
                <w:p w14:paraId="2615374E" w14:textId="00055461" w:rsidR="00F6042C" w:rsidRPr="00D16C02" w:rsidRDefault="00F6042C" w:rsidP="001E7248">
                  <w:pPr>
                    <w:pStyle w:val="Default"/>
                    <w:rPr>
                      <w:rFonts w:ascii="Arial" w:hAnsi="Arial" w:cs="Arial"/>
                      <w:sz w:val="20"/>
                      <w:szCs w:val="20"/>
                    </w:rPr>
                  </w:pPr>
                  <w:r w:rsidRPr="00D16C02">
                    <w:rPr>
                      <w:rFonts w:ascii="Arial" w:hAnsi="Arial" w:cs="Arial"/>
                      <w:sz w:val="20"/>
                      <w:szCs w:val="20"/>
                    </w:rPr>
                    <w:t>Community Health Center</w:t>
                  </w:r>
                </w:p>
              </w:tc>
            </w:tr>
            <w:tr w:rsidR="00F6042C" w:rsidRPr="00D16C02" w14:paraId="1A621F90" w14:textId="77777777" w:rsidTr="004513F1">
              <w:tc>
                <w:tcPr>
                  <w:tcW w:w="2922" w:type="dxa"/>
                </w:tcPr>
                <w:p w14:paraId="57ECAB29" w14:textId="24308299" w:rsidR="00F6042C" w:rsidRPr="00D16C02" w:rsidRDefault="00F6042C" w:rsidP="001E7248">
                  <w:pPr>
                    <w:pStyle w:val="Default"/>
                    <w:rPr>
                      <w:rFonts w:ascii="Arial" w:hAnsi="Arial" w:cs="Arial"/>
                      <w:sz w:val="20"/>
                      <w:szCs w:val="20"/>
                    </w:rPr>
                  </w:pPr>
                  <w:r w:rsidRPr="00D16C02">
                    <w:rPr>
                      <w:rFonts w:ascii="Arial" w:hAnsi="Arial" w:cs="Arial"/>
                      <w:sz w:val="20"/>
                      <w:szCs w:val="20"/>
                    </w:rPr>
                    <w:t>Sandy McGrath</w:t>
                  </w:r>
                </w:p>
              </w:tc>
              <w:tc>
                <w:tcPr>
                  <w:tcW w:w="4590" w:type="dxa"/>
                </w:tcPr>
                <w:p w14:paraId="2EC017E9" w14:textId="6782AA62" w:rsidR="00F6042C" w:rsidRPr="00D16C02" w:rsidRDefault="00F6042C" w:rsidP="001E7248">
                  <w:pPr>
                    <w:pStyle w:val="Default"/>
                    <w:rPr>
                      <w:rFonts w:ascii="Arial" w:hAnsi="Arial" w:cs="Arial"/>
                      <w:sz w:val="20"/>
                      <w:szCs w:val="20"/>
                    </w:rPr>
                  </w:pPr>
                  <w:r w:rsidRPr="00D16C02">
                    <w:rPr>
                      <w:rFonts w:ascii="Arial" w:hAnsi="Arial" w:cs="Arial"/>
                      <w:sz w:val="20"/>
                      <w:szCs w:val="20"/>
                    </w:rPr>
                    <w:t>Wright County Public Health</w:t>
                  </w:r>
                </w:p>
              </w:tc>
            </w:tr>
            <w:tr w:rsidR="00F6042C" w:rsidRPr="00D16C02" w14:paraId="55E83B1F" w14:textId="77777777" w:rsidTr="004513F1">
              <w:tc>
                <w:tcPr>
                  <w:tcW w:w="2922" w:type="dxa"/>
                </w:tcPr>
                <w:p w14:paraId="1D69A93A" w14:textId="630E9169" w:rsidR="00F6042C" w:rsidRPr="00D16C02" w:rsidRDefault="00F6042C" w:rsidP="001E7248">
                  <w:pPr>
                    <w:pStyle w:val="Default"/>
                    <w:rPr>
                      <w:rFonts w:ascii="Arial" w:hAnsi="Arial" w:cs="Arial"/>
                      <w:sz w:val="20"/>
                      <w:szCs w:val="20"/>
                    </w:rPr>
                  </w:pPr>
                  <w:r w:rsidRPr="00D16C02">
                    <w:rPr>
                      <w:rFonts w:ascii="Arial" w:hAnsi="Arial" w:cs="Arial"/>
                      <w:sz w:val="20"/>
                      <w:szCs w:val="20"/>
                    </w:rPr>
                    <w:t>Sarah Strohman</w:t>
                  </w:r>
                </w:p>
              </w:tc>
              <w:tc>
                <w:tcPr>
                  <w:tcW w:w="4590" w:type="dxa"/>
                </w:tcPr>
                <w:p w14:paraId="41618997" w14:textId="1ACF64B2" w:rsidR="00F6042C" w:rsidRPr="00D16C02" w:rsidRDefault="00F6042C" w:rsidP="001E7248">
                  <w:pPr>
                    <w:pStyle w:val="Default"/>
                    <w:rPr>
                      <w:rFonts w:ascii="Arial" w:hAnsi="Arial" w:cs="Arial"/>
                      <w:sz w:val="20"/>
                      <w:szCs w:val="20"/>
                    </w:rPr>
                  </w:pPr>
                  <w:r w:rsidRPr="00D16C02">
                    <w:rPr>
                      <w:rFonts w:ascii="Arial" w:hAnsi="Arial" w:cs="Arial"/>
                      <w:sz w:val="20"/>
                      <w:szCs w:val="20"/>
                    </w:rPr>
                    <w:t>Palo Alto County Public Health</w:t>
                  </w:r>
                </w:p>
              </w:tc>
            </w:tr>
            <w:tr w:rsidR="00F6042C" w:rsidRPr="00D16C02" w14:paraId="793BBE4C" w14:textId="77777777" w:rsidTr="004513F1">
              <w:tc>
                <w:tcPr>
                  <w:tcW w:w="2922" w:type="dxa"/>
                </w:tcPr>
                <w:p w14:paraId="5117BEE8" w14:textId="335F2A7A" w:rsidR="00F6042C" w:rsidRPr="00D16C02" w:rsidRDefault="00F6042C" w:rsidP="001E7248">
                  <w:pPr>
                    <w:pStyle w:val="Default"/>
                    <w:rPr>
                      <w:rFonts w:ascii="Arial" w:hAnsi="Arial" w:cs="Arial"/>
                      <w:sz w:val="20"/>
                      <w:szCs w:val="20"/>
                    </w:rPr>
                  </w:pPr>
                  <w:r w:rsidRPr="00D16C02">
                    <w:rPr>
                      <w:rFonts w:ascii="Arial" w:hAnsi="Arial" w:cs="Arial"/>
                      <w:sz w:val="20"/>
                      <w:szCs w:val="20"/>
                    </w:rPr>
                    <w:t>Gail Arjes</w:t>
                  </w:r>
                </w:p>
              </w:tc>
              <w:tc>
                <w:tcPr>
                  <w:tcW w:w="4590" w:type="dxa"/>
                </w:tcPr>
                <w:p w14:paraId="49310939" w14:textId="2156C201" w:rsidR="00F6042C" w:rsidRPr="00D16C02" w:rsidRDefault="00F6042C" w:rsidP="001E7248">
                  <w:pPr>
                    <w:pStyle w:val="Default"/>
                    <w:rPr>
                      <w:rFonts w:ascii="Arial" w:hAnsi="Arial" w:cs="Arial"/>
                      <w:sz w:val="20"/>
                      <w:szCs w:val="20"/>
                    </w:rPr>
                  </w:pPr>
                  <w:r w:rsidRPr="00D16C02">
                    <w:rPr>
                      <w:rFonts w:ascii="Arial" w:hAnsi="Arial" w:cs="Arial"/>
                      <w:sz w:val="20"/>
                      <w:szCs w:val="20"/>
                    </w:rPr>
                    <w:t>Floyd County Public Health</w:t>
                  </w:r>
                </w:p>
              </w:tc>
            </w:tr>
            <w:tr w:rsidR="00F6042C" w:rsidRPr="00D16C02" w14:paraId="1F7D9B96" w14:textId="77777777" w:rsidTr="004513F1">
              <w:tc>
                <w:tcPr>
                  <w:tcW w:w="2922" w:type="dxa"/>
                </w:tcPr>
                <w:p w14:paraId="04BE6847" w14:textId="3DC9BF34" w:rsidR="00F6042C" w:rsidRPr="00D16C02" w:rsidRDefault="00F6042C" w:rsidP="001E7248">
                  <w:pPr>
                    <w:pStyle w:val="Default"/>
                    <w:rPr>
                      <w:rFonts w:ascii="Arial" w:hAnsi="Arial" w:cs="Arial"/>
                      <w:sz w:val="20"/>
                      <w:szCs w:val="20"/>
                    </w:rPr>
                  </w:pPr>
                  <w:r w:rsidRPr="00D16C02">
                    <w:rPr>
                      <w:rFonts w:ascii="Arial" w:hAnsi="Arial" w:cs="Arial"/>
                      <w:sz w:val="20"/>
                      <w:szCs w:val="20"/>
                    </w:rPr>
                    <w:t>Lynzie Nilles</w:t>
                  </w:r>
                </w:p>
              </w:tc>
              <w:tc>
                <w:tcPr>
                  <w:tcW w:w="4590" w:type="dxa"/>
                </w:tcPr>
                <w:p w14:paraId="04006DB6" w14:textId="185D62D4" w:rsidR="00F6042C" w:rsidRPr="00D16C02" w:rsidRDefault="00F6042C" w:rsidP="001E7248">
                  <w:pPr>
                    <w:pStyle w:val="Default"/>
                    <w:rPr>
                      <w:rFonts w:ascii="Arial" w:hAnsi="Arial" w:cs="Arial"/>
                      <w:sz w:val="20"/>
                      <w:szCs w:val="20"/>
                    </w:rPr>
                  </w:pPr>
                  <w:r w:rsidRPr="00D16C02">
                    <w:rPr>
                      <w:rFonts w:ascii="Arial" w:hAnsi="Arial" w:cs="Arial"/>
                      <w:sz w:val="20"/>
                      <w:szCs w:val="20"/>
                    </w:rPr>
                    <w:t>Kossuth County Public Health</w:t>
                  </w:r>
                </w:p>
              </w:tc>
            </w:tr>
            <w:tr w:rsidR="00F6042C" w:rsidRPr="00D16C02" w14:paraId="4D108119" w14:textId="77777777" w:rsidTr="004513F1">
              <w:tc>
                <w:tcPr>
                  <w:tcW w:w="2922" w:type="dxa"/>
                </w:tcPr>
                <w:p w14:paraId="4EE89E8C" w14:textId="4DF99994" w:rsidR="00F6042C" w:rsidRPr="00D16C02" w:rsidRDefault="00F6042C" w:rsidP="001E7248">
                  <w:pPr>
                    <w:rPr>
                      <w:rFonts w:ascii="Arial" w:hAnsi="Arial" w:cs="Arial"/>
                      <w:sz w:val="20"/>
                      <w:szCs w:val="20"/>
                    </w:rPr>
                  </w:pPr>
                  <w:r w:rsidRPr="00D16C02">
                    <w:rPr>
                      <w:rFonts w:ascii="Arial" w:hAnsi="Arial" w:cs="Arial"/>
                      <w:sz w:val="20"/>
                      <w:szCs w:val="20"/>
                    </w:rPr>
                    <w:t>Julie Sorensen</w:t>
                  </w:r>
                </w:p>
              </w:tc>
              <w:tc>
                <w:tcPr>
                  <w:tcW w:w="4590" w:type="dxa"/>
                </w:tcPr>
                <w:p w14:paraId="30C6935F" w14:textId="17B326EA" w:rsidR="00F6042C" w:rsidRPr="00D16C02" w:rsidRDefault="00F6042C" w:rsidP="001E7248">
                  <w:pPr>
                    <w:rPr>
                      <w:rFonts w:ascii="Arial" w:hAnsi="Arial" w:cs="Arial"/>
                      <w:sz w:val="20"/>
                      <w:szCs w:val="20"/>
                    </w:rPr>
                  </w:pPr>
                  <w:r w:rsidRPr="00D16C02">
                    <w:rPr>
                      <w:rFonts w:ascii="Arial" w:hAnsi="Arial" w:cs="Arial"/>
                      <w:sz w:val="20"/>
                      <w:szCs w:val="20"/>
                    </w:rPr>
                    <w:t>Winnebago County Public Health</w:t>
                  </w:r>
                </w:p>
              </w:tc>
            </w:tr>
          </w:tbl>
          <w:p w14:paraId="1272C528" w14:textId="77777777" w:rsidR="008B5887" w:rsidRPr="00634754" w:rsidRDefault="008B5887" w:rsidP="00634754"/>
          <w:p w14:paraId="481DF929" w14:textId="77777777" w:rsidR="00AD557C" w:rsidRPr="00A54269" w:rsidRDefault="00AD557C" w:rsidP="003C672D">
            <w:pPr>
              <w:pStyle w:val="Heading2"/>
            </w:pPr>
            <w:bookmarkStart w:id="26" w:name="_Toc80362240"/>
            <w:r w:rsidRPr="00A54269">
              <w:lastRenderedPageBreak/>
              <w:t>Appendix</w:t>
            </w:r>
            <w:bookmarkEnd w:id="26"/>
          </w:p>
          <w:p w14:paraId="40EC6CB1" w14:textId="717CDB12" w:rsidR="00AD557C" w:rsidRPr="00CC797E" w:rsidRDefault="00AD557C" w:rsidP="00F872C8">
            <w:pPr>
              <w:spacing w:after="0" w:line="360" w:lineRule="auto"/>
              <w:rPr>
                <w:rFonts w:ascii="Arial" w:hAnsi="Arial" w:cs="Arial"/>
                <w:b/>
                <w:bCs/>
                <w:sz w:val="22"/>
                <w:szCs w:val="22"/>
              </w:rPr>
            </w:pPr>
            <w:r w:rsidRPr="00CC797E">
              <w:rPr>
                <w:rFonts w:ascii="Arial" w:hAnsi="Arial" w:cs="Arial"/>
                <w:b/>
                <w:bCs/>
                <w:sz w:val="22"/>
                <w:szCs w:val="22"/>
              </w:rPr>
              <w:t>Glossary</w:t>
            </w:r>
          </w:p>
          <w:p w14:paraId="451B4F66" w14:textId="77777777" w:rsidR="00EF665F" w:rsidRDefault="00EF665F" w:rsidP="00F872C8">
            <w:pPr>
              <w:spacing w:after="0" w:line="360" w:lineRule="auto"/>
              <w:rPr>
                <w:rFonts w:ascii="Arial" w:hAnsi="Arial" w:cs="Arial"/>
                <w:b/>
                <w:bCs/>
                <w:sz w:val="20"/>
                <w:szCs w:val="20"/>
              </w:rPr>
            </w:pPr>
          </w:p>
          <w:p w14:paraId="5DED27E4" w14:textId="219AA792" w:rsidR="00D65C51" w:rsidRPr="00CC797E" w:rsidRDefault="00CC797E" w:rsidP="00F872C8">
            <w:pPr>
              <w:spacing w:after="0" w:line="360" w:lineRule="auto"/>
              <w:rPr>
                <w:rFonts w:ascii="Arial" w:hAnsi="Arial" w:cs="Arial"/>
                <w:b/>
                <w:bCs/>
                <w:sz w:val="20"/>
                <w:szCs w:val="20"/>
              </w:rPr>
            </w:pPr>
            <w:r w:rsidRPr="00CC797E">
              <w:rPr>
                <w:rFonts w:ascii="Arial" w:hAnsi="Arial" w:cs="Arial"/>
                <w:b/>
                <w:bCs/>
                <w:sz w:val="20"/>
                <w:szCs w:val="20"/>
              </w:rPr>
              <w:t>Health Equity</w:t>
            </w:r>
          </w:p>
          <w:p w14:paraId="0953DE1E" w14:textId="640346AC" w:rsidR="00D65C51" w:rsidRPr="00CC797E" w:rsidRDefault="00CC797E" w:rsidP="00F872C8">
            <w:pPr>
              <w:spacing w:after="0" w:line="360" w:lineRule="auto"/>
              <w:rPr>
                <w:rFonts w:ascii="Arial" w:hAnsi="Arial" w:cs="Arial"/>
              </w:rPr>
            </w:pPr>
            <w:r w:rsidRPr="00CC797E">
              <w:rPr>
                <w:rFonts w:ascii="Arial" w:hAnsi="Arial" w:cs="Arial"/>
              </w:rPr>
              <w:t>Health equity is when every person has the opportunity to “attain his or her full health potential” and no one is “disadvantaged from achieving this potential because of social position or other socially determined circumstances.”</w:t>
            </w:r>
          </w:p>
          <w:p w14:paraId="5F71D7AD" w14:textId="77777777" w:rsidR="00CC797E" w:rsidRDefault="00CC797E" w:rsidP="00F872C8">
            <w:pPr>
              <w:spacing w:after="0" w:line="360" w:lineRule="auto"/>
            </w:pPr>
          </w:p>
          <w:p w14:paraId="5880BE15" w14:textId="5B25FA49" w:rsidR="00DA122A" w:rsidRPr="00CC797E" w:rsidRDefault="00AD557C" w:rsidP="00F872C8">
            <w:pPr>
              <w:spacing w:after="0" w:line="360" w:lineRule="auto"/>
              <w:rPr>
                <w:rFonts w:ascii="Arial" w:hAnsi="Arial" w:cs="Arial"/>
                <w:b/>
                <w:bCs/>
                <w:sz w:val="22"/>
                <w:szCs w:val="22"/>
              </w:rPr>
            </w:pPr>
            <w:r w:rsidRPr="00CC797E">
              <w:rPr>
                <w:rFonts w:ascii="Arial" w:hAnsi="Arial" w:cs="Arial"/>
                <w:b/>
                <w:bCs/>
                <w:sz w:val="22"/>
                <w:szCs w:val="22"/>
              </w:rPr>
              <w:t>Additional Resources</w:t>
            </w:r>
          </w:p>
          <w:p w14:paraId="121C9995" w14:textId="07FA4CDE" w:rsidR="00826EBA" w:rsidRPr="00180F97" w:rsidRDefault="00DA122A" w:rsidP="00F872C8">
            <w:pPr>
              <w:spacing w:after="0" w:line="360" w:lineRule="auto"/>
              <w:rPr>
                <w:rFonts w:ascii="Arial" w:hAnsi="Arial" w:cs="Arial"/>
              </w:rPr>
            </w:pPr>
            <w:r w:rsidRPr="00CC797E">
              <w:rPr>
                <w:rFonts w:ascii="Arial" w:hAnsi="Arial" w:cs="Arial"/>
              </w:rPr>
              <w:t>Healthy People 2030, U.S. Department of Health and Human Services, Office of Disease Prevention and Health Promotion.</w:t>
            </w:r>
            <w:r w:rsidR="00C276D1" w:rsidRPr="00CC797E">
              <w:rPr>
                <w:rFonts w:ascii="Arial" w:hAnsi="Arial" w:cs="Arial"/>
              </w:rPr>
              <w:t xml:space="preserve"> </w:t>
            </w:r>
            <w:hyperlink r:id="rId68" w:history="1">
              <w:r w:rsidR="00C276D1" w:rsidRPr="00CC797E">
                <w:rPr>
                  <w:rStyle w:val="Hyperlink"/>
                  <w:rFonts w:ascii="Arial" w:hAnsi="Arial" w:cs="Arial"/>
                </w:rPr>
                <w:t>https://health.gov/healthypeople/objectives-and-data/social-determinants-health</w:t>
              </w:r>
            </w:hyperlink>
          </w:p>
        </w:tc>
      </w:tr>
    </w:tbl>
    <w:p w14:paraId="04E61F66" w14:textId="77777777" w:rsidR="00EA7A3E" w:rsidRDefault="00EA7A3E" w:rsidP="00EA7A3E">
      <w:pPr>
        <w:spacing w:after="0" w:line="360" w:lineRule="auto"/>
      </w:pPr>
    </w:p>
    <w:p w14:paraId="2B4D02E5" w14:textId="5189C2B6" w:rsidR="00EA7A3E" w:rsidRPr="00EA7A3E" w:rsidRDefault="00EA7A3E" w:rsidP="00EA7A3E">
      <w:pPr>
        <w:spacing w:after="0" w:line="360" w:lineRule="auto"/>
        <w:rPr>
          <w:rFonts w:ascii="Arial" w:hAnsi="Arial" w:cs="Arial"/>
          <w:b/>
          <w:bCs/>
          <w:sz w:val="22"/>
          <w:szCs w:val="22"/>
        </w:rPr>
      </w:pPr>
    </w:p>
    <w:sectPr w:rsidR="00EA7A3E" w:rsidRPr="00EA7A3E" w:rsidSect="00DF027C">
      <w:footerReference w:type="default" r:id="rId69"/>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4778D" w14:textId="77777777" w:rsidR="006559ED" w:rsidRDefault="006559ED">
      <w:r>
        <w:separator/>
      </w:r>
    </w:p>
    <w:p w14:paraId="783B2174" w14:textId="77777777" w:rsidR="006559ED" w:rsidRDefault="006559ED"/>
  </w:endnote>
  <w:endnote w:type="continuationSeparator" w:id="0">
    <w:p w14:paraId="253FDBB8" w14:textId="77777777" w:rsidR="006559ED" w:rsidRDefault="006559ED">
      <w:r>
        <w:continuationSeparator/>
      </w:r>
    </w:p>
    <w:p w14:paraId="1DDCEB6D" w14:textId="77777777" w:rsidR="006559ED" w:rsidRDefault="006559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otham Black">
    <w:altName w:val="Calibri"/>
    <w:panose1 w:val="00000000000000000000"/>
    <w:charset w:val="00"/>
    <w:family w:val="modern"/>
    <w:notTrueType/>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altName w:val="Calibri"/>
    <w:panose1 w:val="00000000000000000000"/>
    <w:charset w:val="00"/>
    <w:family w:val="modern"/>
    <w:notTrueType/>
    <w:pitch w:val="variable"/>
    <w:sig w:usb0="00000087" w:usb1="00000000" w:usb2="00000000" w:usb3="00000000" w:csb0="0000000B" w:csb1="00000000"/>
  </w:font>
  <w:font w:name="Tahoma">
    <w:panose1 w:val="020B0604030504040204"/>
    <w:charset w:val="00"/>
    <w:family w:val="swiss"/>
    <w:pitch w:val="variable"/>
    <w:sig w:usb0="E1002EFF" w:usb1="C000605B" w:usb2="00000029" w:usb3="00000000" w:csb0="000101FF" w:csb1="00000000"/>
  </w:font>
  <w:font w:name="Gotham Light">
    <w:altName w:val="Calibri"/>
    <w:panose1 w:val="00000000000000000000"/>
    <w:charset w:val="00"/>
    <w:family w:val="modern"/>
    <w:notTrueType/>
    <w:pitch w:val="variable"/>
    <w:sig w:usb0="A00002FF" w:usb1="4000004A" w:usb2="00000000" w:usb3="00000000" w:csb0="0000009F" w:csb1="00000000"/>
  </w:font>
  <w:font w:name="Gotham Bold">
    <w:altName w:val="Calibri"/>
    <w:panose1 w:val="00000000000000000000"/>
    <w:charset w:val="00"/>
    <w:family w:val="modern"/>
    <w:notTrueType/>
    <w:pitch w:val="variable"/>
    <w:sig w:usb0="A00002FF" w:usb1="40000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0E5C" w14:textId="67B7083D" w:rsidR="008779DE" w:rsidRPr="00111B51" w:rsidRDefault="008779DE">
    <w:pPr>
      <w:pStyle w:val="Footer"/>
      <w:jc w:val="right"/>
      <w:rPr>
        <w:rFonts w:ascii="Gotham Light" w:hAnsi="Gotham Light" w:cs="Arial"/>
        <w:sz w:val="14"/>
        <w:szCs w:val="14"/>
      </w:rPr>
    </w:pPr>
    <w:r w:rsidRPr="00111B51">
      <w:rPr>
        <w:rFonts w:ascii="Gotham Light" w:hAnsi="Gotham Light" w:cs="Arial"/>
        <w:sz w:val="14"/>
        <w:szCs w:val="14"/>
      </w:rPr>
      <w:t>202</w:t>
    </w:r>
    <w:r w:rsidR="00AF651F" w:rsidRPr="00111B51">
      <w:rPr>
        <w:rFonts w:ascii="Gotham Light" w:hAnsi="Gotham Light" w:cs="Arial"/>
        <w:sz w:val="14"/>
        <w:szCs w:val="14"/>
      </w:rPr>
      <w:t>0</w:t>
    </w:r>
    <w:r w:rsidRPr="00111B51">
      <w:rPr>
        <w:rFonts w:ascii="Gotham Light" w:hAnsi="Gotham Light" w:cs="Arial"/>
        <w:sz w:val="14"/>
        <w:szCs w:val="14"/>
      </w:rPr>
      <w:t>-202</w:t>
    </w:r>
    <w:r w:rsidR="00AF651F" w:rsidRPr="00111B51">
      <w:rPr>
        <w:rFonts w:ascii="Gotham Light" w:hAnsi="Gotham Light" w:cs="Arial"/>
        <w:sz w:val="14"/>
        <w:szCs w:val="14"/>
      </w:rPr>
      <w:t>3</w:t>
    </w:r>
    <w:r w:rsidRPr="00111B51">
      <w:rPr>
        <w:rFonts w:ascii="Gotham Light" w:hAnsi="Gotham Light" w:cs="Arial"/>
        <w:sz w:val="14"/>
        <w:szCs w:val="14"/>
      </w:rPr>
      <w:t xml:space="preserve"> Community Health Improvement Plan </w:t>
    </w:r>
    <w:sdt>
      <w:sdtPr>
        <w:rPr>
          <w:rFonts w:ascii="Gotham Light" w:hAnsi="Gotham Light" w:cs="Arial"/>
          <w:sz w:val="14"/>
          <w:szCs w:val="14"/>
        </w:rPr>
        <w:id w:val="1492064632"/>
        <w:docPartObj>
          <w:docPartGallery w:val="Page Numbers (Bottom of Page)"/>
          <w:docPartUnique/>
        </w:docPartObj>
      </w:sdtPr>
      <w:sdtEndPr/>
      <w:sdtContent>
        <w:sdt>
          <w:sdtPr>
            <w:rPr>
              <w:rFonts w:ascii="Gotham Light" w:hAnsi="Gotham Light" w:cs="Arial"/>
              <w:sz w:val="14"/>
              <w:szCs w:val="14"/>
            </w:rPr>
            <w:id w:val="-1769616900"/>
            <w:docPartObj>
              <w:docPartGallery w:val="Page Numbers (Top of Page)"/>
              <w:docPartUnique/>
            </w:docPartObj>
          </w:sdtPr>
          <w:sdtEndPr/>
          <w:sdtContent>
            <w:r w:rsidRPr="00111B51">
              <w:rPr>
                <w:rFonts w:ascii="Gotham Light" w:hAnsi="Gotham Light" w:cs="Arial"/>
                <w:sz w:val="14"/>
                <w:szCs w:val="14"/>
              </w:rPr>
              <w:t xml:space="preserve"> </w:t>
            </w:r>
            <w:r w:rsidR="007203DE" w:rsidRPr="00111B51">
              <w:rPr>
                <w:rFonts w:ascii="Gotham Light" w:hAnsi="Gotham Light" w:cs="Arial"/>
                <w:sz w:val="14"/>
                <w:szCs w:val="14"/>
              </w:rPr>
              <w:t xml:space="preserve"> </w:t>
            </w:r>
            <w:r w:rsidRPr="00111B51">
              <w:rPr>
                <w:rFonts w:ascii="Gotham Light" w:hAnsi="Gotham Light" w:cs="Arial"/>
                <w:sz w:val="14"/>
                <w:szCs w:val="14"/>
              </w:rPr>
              <w:t xml:space="preserve">|   Page </w:t>
            </w:r>
            <w:r w:rsidRPr="00111B51">
              <w:rPr>
                <w:rFonts w:ascii="Gotham Light" w:hAnsi="Gotham Light" w:cs="Arial"/>
                <w:b/>
                <w:bCs/>
                <w:sz w:val="14"/>
                <w:szCs w:val="14"/>
              </w:rPr>
              <w:fldChar w:fldCharType="begin"/>
            </w:r>
            <w:r w:rsidRPr="00111B51">
              <w:rPr>
                <w:rFonts w:ascii="Gotham Light" w:hAnsi="Gotham Light" w:cs="Arial"/>
                <w:b/>
                <w:bCs/>
                <w:sz w:val="14"/>
                <w:szCs w:val="14"/>
              </w:rPr>
              <w:instrText xml:space="preserve"> PAGE </w:instrText>
            </w:r>
            <w:r w:rsidRPr="00111B51">
              <w:rPr>
                <w:rFonts w:ascii="Gotham Light" w:hAnsi="Gotham Light" w:cs="Arial"/>
                <w:b/>
                <w:bCs/>
                <w:sz w:val="14"/>
                <w:szCs w:val="14"/>
              </w:rPr>
              <w:fldChar w:fldCharType="separate"/>
            </w:r>
            <w:r w:rsidRPr="00111B51">
              <w:rPr>
                <w:rFonts w:ascii="Gotham Light" w:hAnsi="Gotham Light" w:cs="Arial"/>
                <w:b/>
                <w:bCs/>
                <w:noProof/>
                <w:sz w:val="14"/>
                <w:szCs w:val="14"/>
              </w:rPr>
              <w:t>2</w:t>
            </w:r>
            <w:r w:rsidRPr="00111B51">
              <w:rPr>
                <w:rFonts w:ascii="Gotham Light" w:hAnsi="Gotham Light" w:cs="Arial"/>
                <w:b/>
                <w:bCs/>
                <w:sz w:val="14"/>
                <w:szCs w:val="14"/>
              </w:rPr>
              <w:fldChar w:fldCharType="end"/>
            </w:r>
            <w:r w:rsidRPr="00111B51">
              <w:rPr>
                <w:rFonts w:ascii="Gotham Light" w:hAnsi="Gotham Light" w:cs="Arial"/>
                <w:sz w:val="14"/>
                <w:szCs w:val="14"/>
              </w:rPr>
              <w:t xml:space="preserve"> of </w:t>
            </w:r>
            <w:r w:rsidRPr="00111B51">
              <w:rPr>
                <w:rFonts w:ascii="Gotham Light" w:hAnsi="Gotham Light" w:cs="Arial"/>
                <w:b/>
                <w:bCs/>
                <w:sz w:val="14"/>
                <w:szCs w:val="14"/>
              </w:rPr>
              <w:fldChar w:fldCharType="begin"/>
            </w:r>
            <w:r w:rsidRPr="00111B51">
              <w:rPr>
                <w:rFonts w:ascii="Gotham Light" w:hAnsi="Gotham Light" w:cs="Arial"/>
                <w:b/>
                <w:bCs/>
                <w:sz w:val="14"/>
                <w:szCs w:val="14"/>
              </w:rPr>
              <w:instrText xml:space="preserve"> NUMPAGES  </w:instrText>
            </w:r>
            <w:r w:rsidRPr="00111B51">
              <w:rPr>
                <w:rFonts w:ascii="Gotham Light" w:hAnsi="Gotham Light" w:cs="Arial"/>
                <w:b/>
                <w:bCs/>
                <w:sz w:val="14"/>
                <w:szCs w:val="14"/>
              </w:rPr>
              <w:fldChar w:fldCharType="separate"/>
            </w:r>
            <w:r w:rsidRPr="00111B51">
              <w:rPr>
                <w:rFonts w:ascii="Gotham Light" w:hAnsi="Gotham Light" w:cs="Arial"/>
                <w:b/>
                <w:bCs/>
                <w:noProof/>
                <w:sz w:val="14"/>
                <w:szCs w:val="14"/>
              </w:rPr>
              <w:t>2</w:t>
            </w:r>
            <w:r w:rsidRPr="00111B51">
              <w:rPr>
                <w:rFonts w:ascii="Gotham Light" w:hAnsi="Gotham Light" w:cs="Arial"/>
                <w:b/>
                <w:bCs/>
                <w:sz w:val="14"/>
                <w:szCs w:val="14"/>
              </w:rPr>
              <w:fldChar w:fldCharType="end"/>
            </w:r>
          </w:sdtContent>
        </w:sdt>
      </w:sdtContent>
    </w:sdt>
  </w:p>
  <w:p w14:paraId="3CF25687"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E2639" w14:textId="77777777" w:rsidR="006559ED" w:rsidRDefault="006559ED">
      <w:r>
        <w:separator/>
      </w:r>
    </w:p>
    <w:p w14:paraId="718D2090" w14:textId="77777777" w:rsidR="006559ED" w:rsidRDefault="006559ED"/>
  </w:footnote>
  <w:footnote w:type="continuationSeparator" w:id="0">
    <w:p w14:paraId="4C735330" w14:textId="77777777" w:rsidR="006559ED" w:rsidRDefault="006559ED">
      <w:r>
        <w:continuationSeparator/>
      </w:r>
    </w:p>
    <w:p w14:paraId="7F4B2769" w14:textId="77777777" w:rsidR="006559ED" w:rsidRDefault="006559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04E7"/>
    <w:multiLevelType w:val="hybridMultilevel"/>
    <w:tmpl w:val="8B00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C76A9"/>
    <w:multiLevelType w:val="hybridMultilevel"/>
    <w:tmpl w:val="026EA0A8"/>
    <w:lvl w:ilvl="0" w:tplc="D2DE44C2">
      <w:start w:val="1"/>
      <w:numFmt w:val="decimal"/>
      <w:lvlText w:val="%1)"/>
      <w:lvlJc w:val="left"/>
      <w:pPr>
        <w:ind w:left="720" w:hanging="360"/>
      </w:pPr>
      <w:rPr>
        <w:rFonts w:hint="default"/>
        <w:b w:val="0"/>
        <w:bCs w:val="0"/>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B5128"/>
    <w:multiLevelType w:val="hybridMultilevel"/>
    <w:tmpl w:val="4B707C7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15:restartNumberingAfterBreak="0">
    <w:nsid w:val="0AC6082D"/>
    <w:multiLevelType w:val="hybridMultilevel"/>
    <w:tmpl w:val="BEF4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265"/>
    <w:multiLevelType w:val="hybridMultilevel"/>
    <w:tmpl w:val="74C8AA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24ACE"/>
    <w:multiLevelType w:val="hybridMultilevel"/>
    <w:tmpl w:val="2E14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F2936"/>
    <w:multiLevelType w:val="hybridMultilevel"/>
    <w:tmpl w:val="68C48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8511E"/>
    <w:multiLevelType w:val="hybridMultilevel"/>
    <w:tmpl w:val="09A45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B3082"/>
    <w:multiLevelType w:val="hybridMultilevel"/>
    <w:tmpl w:val="61D48DB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0B0F6A"/>
    <w:multiLevelType w:val="hybridMultilevel"/>
    <w:tmpl w:val="0CC2A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591EB8"/>
    <w:multiLevelType w:val="hybridMultilevel"/>
    <w:tmpl w:val="F2E4C99C"/>
    <w:lvl w:ilvl="0" w:tplc="B6485F4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5D3EB9"/>
    <w:multiLevelType w:val="hybridMultilevel"/>
    <w:tmpl w:val="73F01BBE"/>
    <w:lvl w:ilvl="0" w:tplc="F8A69DA6">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001F27"/>
    <w:multiLevelType w:val="hybridMultilevel"/>
    <w:tmpl w:val="8244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67463"/>
    <w:multiLevelType w:val="hybridMultilevel"/>
    <w:tmpl w:val="7D5C9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BC4F34"/>
    <w:multiLevelType w:val="hybridMultilevel"/>
    <w:tmpl w:val="A1F02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110BEC"/>
    <w:multiLevelType w:val="hybridMultilevel"/>
    <w:tmpl w:val="0CF0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C007A"/>
    <w:multiLevelType w:val="hybridMultilevel"/>
    <w:tmpl w:val="2EE46688"/>
    <w:lvl w:ilvl="0" w:tplc="CE46ED6C">
      <w:start w:val="210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941CF"/>
    <w:multiLevelType w:val="hybridMultilevel"/>
    <w:tmpl w:val="D9EA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E77B6E"/>
    <w:multiLevelType w:val="hybridMultilevel"/>
    <w:tmpl w:val="DE9A7CB6"/>
    <w:lvl w:ilvl="0" w:tplc="0409000F">
      <w:start w:val="1"/>
      <w:numFmt w:val="decimal"/>
      <w:lvlText w:val="%1."/>
      <w:lvlJc w:val="left"/>
      <w:pPr>
        <w:ind w:left="783" w:hanging="360"/>
      </w:pPr>
      <w:rPr>
        <w:rFont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15:restartNumberingAfterBreak="0">
    <w:nsid w:val="405A7E04"/>
    <w:multiLevelType w:val="hybridMultilevel"/>
    <w:tmpl w:val="7AEA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EF3E51"/>
    <w:multiLevelType w:val="hybridMultilevel"/>
    <w:tmpl w:val="0F2ED996"/>
    <w:lvl w:ilvl="0" w:tplc="D1C4DA9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095976"/>
    <w:multiLevelType w:val="hybridMultilevel"/>
    <w:tmpl w:val="855A4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E140CB5"/>
    <w:multiLevelType w:val="hybridMultilevel"/>
    <w:tmpl w:val="B406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A13C68"/>
    <w:multiLevelType w:val="hybridMultilevel"/>
    <w:tmpl w:val="7CB0FEEC"/>
    <w:lvl w:ilvl="0" w:tplc="0409000F">
      <w:start w:val="1"/>
      <w:numFmt w:val="decimal"/>
      <w:lvlText w:val="%1."/>
      <w:lvlJc w:val="left"/>
      <w:pPr>
        <w:ind w:left="72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B6722D"/>
    <w:multiLevelType w:val="hybridMultilevel"/>
    <w:tmpl w:val="DACA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6A6C76"/>
    <w:multiLevelType w:val="hybridMultilevel"/>
    <w:tmpl w:val="81C4D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AD40C40"/>
    <w:multiLevelType w:val="hybridMultilevel"/>
    <w:tmpl w:val="40E61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B713E4"/>
    <w:multiLevelType w:val="hybridMultilevel"/>
    <w:tmpl w:val="2F5C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CC2DDD"/>
    <w:multiLevelType w:val="hybridMultilevel"/>
    <w:tmpl w:val="4838E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6"/>
  </w:num>
  <w:num w:numId="4">
    <w:abstractNumId w:val="27"/>
  </w:num>
  <w:num w:numId="5">
    <w:abstractNumId w:val="3"/>
  </w:num>
  <w:num w:numId="6">
    <w:abstractNumId w:val="22"/>
  </w:num>
  <w:num w:numId="7">
    <w:abstractNumId w:val="16"/>
  </w:num>
  <w:num w:numId="8">
    <w:abstractNumId w:val="28"/>
  </w:num>
  <w:num w:numId="9">
    <w:abstractNumId w:val="4"/>
  </w:num>
  <w:num w:numId="10">
    <w:abstractNumId w:val="1"/>
  </w:num>
  <w:num w:numId="11">
    <w:abstractNumId w:val="15"/>
  </w:num>
  <w:num w:numId="12">
    <w:abstractNumId w:val="23"/>
  </w:num>
  <w:num w:numId="13">
    <w:abstractNumId w:val="9"/>
  </w:num>
  <w:num w:numId="14">
    <w:abstractNumId w:val="18"/>
  </w:num>
  <w:num w:numId="15">
    <w:abstractNumId w:val="24"/>
  </w:num>
  <w:num w:numId="16">
    <w:abstractNumId w:val="14"/>
  </w:num>
  <w:num w:numId="17">
    <w:abstractNumId w:val="2"/>
  </w:num>
  <w:num w:numId="18">
    <w:abstractNumId w:val="8"/>
  </w:num>
  <w:num w:numId="19">
    <w:abstractNumId w:val="19"/>
  </w:num>
  <w:num w:numId="20">
    <w:abstractNumId w:val="26"/>
  </w:num>
  <w:num w:numId="21">
    <w:abstractNumId w:val="0"/>
  </w:num>
  <w:num w:numId="22">
    <w:abstractNumId w:val="25"/>
  </w:num>
  <w:num w:numId="23">
    <w:abstractNumId w:val="5"/>
  </w:num>
  <w:num w:numId="24">
    <w:abstractNumId w:val="11"/>
  </w:num>
  <w:num w:numId="25">
    <w:abstractNumId w:val="12"/>
  </w:num>
  <w:num w:numId="26">
    <w:abstractNumId w:val="17"/>
  </w:num>
  <w:num w:numId="27">
    <w:abstractNumId w:val="21"/>
  </w:num>
  <w:num w:numId="28">
    <w:abstractNumId w:val="2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characterSpacingControl w:val="doNotCompress"/>
  <w:hdrShapeDefaults>
    <o:shapedefaults v:ext="edit" spidmax="1044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9ED"/>
    <w:rsid w:val="00002A32"/>
    <w:rsid w:val="0000497B"/>
    <w:rsid w:val="0000613D"/>
    <w:rsid w:val="000079A4"/>
    <w:rsid w:val="00012639"/>
    <w:rsid w:val="00017F62"/>
    <w:rsid w:val="000204E0"/>
    <w:rsid w:val="00021332"/>
    <w:rsid w:val="0002482E"/>
    <w:rsid w:val="000330AB"/>
    <w:rsid w:val="00042866"/>
    <w:rsid w:val="00050324"/>
    <w:rsid w:val="00066E50"/>
    <w:rsid w:val="000741B8"/>
    <w:rsid w:val="00083C44"/>
    <w:rsid w:val="0008490F"/>
    <w:rsid w:val="0009258B"/>
    <w:rsid w:val="000926C2"/>
    <w:rsid w:val="00096889"/>
    <w:rsid w:val="000A0150"/>
    <w:rsid w:val="000A10DE"/>
    <w:rsid w:val="000A2975"/>
    <w:rsid w:val="000C0043"/>
    <w:rsid w:val="000D1A7C"/>
    <w:rsid w:val="000D385A"/>
    <w:rsid w:val="000D531F"/>
    <w:rsid w:val="000E63C9"/>
    <w:rsid w:val="000F3BA0"/>
    <w:rsid w:val="00106AA1"/>
    <w:rsid w:val="00111B51"/>
    <w:rsid w:val="0011596A"/>
    <w:rsid w:val="00120418"/>
    <w:rsid w:val="00121974"/>
    <w:rsid w:val="00121C22"/>
    <w:rsid w:val="001261A4"/>
    <w:rsid w:val="00127BEB"/>
    <w:rsid w:val="0013001D"/>
    <w:rsid w:val="00130E9D"/>
    <w:rsid w:val="0014331D"/>
    <w:rsid w:val="00146FEC"/>
    <w:rsid w:val="00150A6D"/>
    <w:rsid w:val="0017795D"/>
    <w:rsid w:val="00180F97"/>
    <w:rsid w:val="00185B35"/>
    <w:rsid w:val="00185FF6"/>
    <w:rsid w:val="00190B40"/>
    <w:rsid w:val="00191315"/>
    <w:rsid w:val="0019793D"/>
    <w:rsid w:val="00197A09"/>
    <w:rsid w:val="00197D94"/>
    <w:rsid w:val="001A3C0E"/>
    <w:rsid w:val="001C02F7"/>
    <w:rsid w:val="001C08E0"/>
    <w:rsid w:val="001C4E2E"/>
    <w:rsid w:val="001E6587"/>
    <w:rsid w:val="001E7248"/>
    <w:rsid w:val="001F090C"/>
    <w:rsid w:val="001F2BC8"/>
    <w:rsid w:val="001F5F6B"/>
    <w:rsid w:val="001F6A91"/>
    <w:rsid w:val="00205C4E"/>
    <w:rsid w:val="00206A2C"/>
    <w:rsid w:val="002117EF"/>
    <w:rsid w:val="00213E58"/>
    <w:rsid w:val="00226436"/>
    <w:rsid w:val="00226912"/>
    <w:rsid w:val="00230028"/>
    <w:rsid w:val="002427C5"/>
    <w:rsid w:val="00243EBC"/>
    <w:rsid w:val="00245965"/>
    <w:rsid w:val="00246A35"/>
    <w:rsid w:val="00254437"/>
    <w:rsid w:val="00261D98"/>
    <w:rsid w:val="002653C4"/>
    <w:rsid w:val="00270EC6"/>
    <w:rsid w:val="00272E13"/>
    <w:rsid w:val="0027465D"/>
    <w:rsid w:val="002825D5"/>
    <w:rsid w:val="00283DFB"/>
    <w:rsid w:val="00284348"/>
    <w:rsid w:val="00290C31"/>
    <w:rsid w:val="00296249"/>
    <w:rsid w:val="002A2260"/>
    <w:rsid w:val="002B6A84"/>
    <w:rsid w:val="002C3AE1"/>
    <w:rsid w:val="002C5C73"/>
    <w:rsid w:val="002D554D"/>
    <w:rsid w:val="002D7498"/>
    <w:rsid w:val="002E0687"/>
    <w:rsid w:val="002E0ED5"/>
    <w:rsid w:val="002E5925"/>
    <w:rsid w:val="002E6666"/>
    <w:rsid w:val="002F51F5"/>
    <w:rsid w:val="00300152"/>
    <w:rsid w:val="00302672"/>
    <w:rsid w:val="00302C54"/>
    <w:rsid w:val="003043C5"/>
    <w:rsid w:val="00305436"/>
    <w:rsid w:val="00312137"/>
    <w:rsid w:val="003138FC"/>
    <w:rsid w:val="00314CAB"/>
    <w:rsid w:val="00316578"/>
    <w:rsid w:val="0032040F"/>
    <w:rsid w:val="00326C45"/>
    <w:rsid w:val="00330359"/>
    <w:rsid w:val="003368A0"/>
    <w:rsid w:val="0033762F"/>
    <w:rsid w:val="00340997"/>
    <w:rsid w:val="0034301E"/>
    <w:rsid w:val="00362BF7"/>
    <w:rsid w:val="00366C7E"/>
    <w:rsid w:val="003749CB"/>
    <w:rsid w:val="00384EA3"/>
    <w:rsid w:val="00387A0A"/>
    <w:rsid w:val="003901B6"/>
    <w:rsid w:val="00392184"/>
    <w:rsid w:val="003A029E"/>
    <w:rsid w:val="003A39A1"/>
    <w:rsid w:val="003C2191"/>
    <w:rsid w:val="003C3A5F"/>
    <w:rsid w:val="003C672D"/>
    <w:rsid w:val="003D3863"/>
    <w:rsid w:val="003E2AA8"/>
    <w:rsid w:val="003E2F91"/>
    <w:rsid w:val="003E4E0C"/>
    <w:rsid w:val="003E5146"/>
    <w:rsid w:val="003E58CE"/>
    <w:rsid w:val="003F3D0F"/>
    <w:rsid w:val="003F6BBA"/>
    <w:rsid w:val="00401032"/>
    <w:rsid w:val="004110DE"/>
    <w:rsid w:val="0041172A"/>
    <w:rsid w:val="004147AD"/>
    <w:rsid w:val="00415331"/>
    <w:rsid w:val="00416EAE"/>
    <w:rsid w:val="0042254B"/>
    <w:rsid w:val="00423B4D"/>
    <w:rsid w:val="00424AFC"/>
    <w:rsid w:val="0042621E"/>
    <w:rsid w:val="00431A3F"/>
    <w:rsid w:val="0044085A"/>
    <w:rsid w:val="004453C1"/>
    <w:rsid w:val="0044799D"/>
    <w:rsid w:val="004506D0"/>
    <w:rsid w:val="004513F1"/>
    <w:rsid w:val="00452050"/>
    <w:rsid w:val="00463727"/>
    <w:rsid w:val="00466CC6"/>
    <w:rsid w:val="00475E94"/>
    <w:rsid w:val="0048223B"/>
    <w:rsid w:val="00484684"/>
    <w:rsid w:val="00491F4E"/>
    <w:rsid w:val="0049347F"/>
    <w:rsid w:val="004936BA"/>
    <w:rsid w:val="00496E93"/>
    <w:rsid w:val="004A196E"/>
    <w:rsid w:val="004B21A5"/>
    <w:rsid w:val="004B6A9C"/>
    <w:rsid w:val="004C4155"/>
    <w:rsid w:val="004D499E"/>
    <w:rsid w:val="004D527A"/>
    <w:rsid w:val="004F2433"/>
    <w:rsid w:val="004F5F4B"/>
    <w:rsid w:val="00500636"/>
    <w:rsid w:val="005037F0"/>
    <w:rsid w:val="005073D0"/>
    <w:rsid w:val="00507AA9"/>
    <w:rsid w:val="0051143F"/>
    <w:rsid w:val="00512E07"/>
    <w:rsid w:val="00512F72"/>
    <w:rsid w:val="00513182"/>
    <w:rsid w:val="00516A86"/>
    <w:rsid w:val="00524EB2"/>
    <w:rsid w:val="00526618"/>
    <w:rsid w:val="005275F6"/>
    <w:rsid w:val="00532028"/>
    <w:rsid w:val="00535E37"/>
    <w:rsid w:val="00541079"/>
    <w:rsid w:val="00543C50"/>
    <w:rsid w:val="00543EC4"/>
    <w:rsid w:val="0054507B"/>
    <w:rsid w:val="00547CBE"/>
    <w:rsid w:val="005545A6"/>
    <w:rsid w:val="005563F2"/>
    <w:rsid w:val="005563FC"/>
    <w:rsid w:val="00560F1F"/>
    <w:rsid w:val="00571AAA"/>
    <w:rsid w:val="00572102"/>
    <w:rsid w:val="00572B4E"/>
    <w:rsid w:val="00573E21"/>
    <w:rsid w:val="00577870"/>
    <w:rsid w:val="00595A1F"/>
    <w:rsid w:val="005A108C"/>
    <w:rsid w:val="005B0CB4"/>
    <w:rsid w:val="005B306E"/>
    <w:rsid w:val="005B4BA8"/>
    <w:rsid w:val="005C1BA6"/>
    <w:rsid w:val="005C3C79"/>
    <w:rsid w:val="005C5FBC"/>
    <w:rsid w:val="005E0849"/>
    <w:rsid w:val="005E4307"/>
    <w:rsid w:val="005F1BB0"/>
    <w:rsid w:val="005F1DA4"/>
    <w:rsid w:val="005F2306"/>
    <w:rsid w:val="005F4F4D"/>
    <w:rsid w:val="00601C61"/>
    <w:rsid w:val="00605909"/>
    <w:rsid w:val="0062229C"/>
    <w:rsid w:val="00632F85"/>
    <w:rsid w:val="00634754"/>
    <w:rsid w:val="006356DF"/>
    <w:rsid w:val="00636BEF"/>
    <w:rsid w:val="00654D2B"/>
    <w:rsid w:val="006559ED"/>
    <w:rsid w:val="00656C4D"/>
    <w:rsid w:val="0065790D"/>
    <w:rsid w:val="00662568"/>
    <w:rsid w:val="006702DB"/>
    <w:rsid w:val="00677D86"/>
    <w:rsid w:val="0068410D"/>
    <w:rsid w:val="00686803"/>
    <w:rsid w:val="00691D74"/>
    <w:rsid w:val="00694BE5"/>
    <w:rsid w:val="006A0D43"/>
    <w:rsid w:val="006A41C0"/>
    <w:rsid w:val="006B6DB7"/>
    <w:rsid w:val="006B768C"/>
    <w:rsid w:val="006D02C1"/>
    <w:rsid w:val="006D1D76"/>
    <w:rsid w:val="006E55C9"/>
    <w:rsid w:val="006E5716"/>
    <w:rsid w:val="00713A5F"/>
    <w:rsid w:val="007179BB"/>
    <w:rsid w:val="007203DE"/>
    <w:rsid w:val="007243BD"/>
    <w:rsid w:val="007302B3"/>
    <w:rsid w:val="00730733"/>
    <w:rsid w:val="00730E3A"/>
    <w:rsid w:val="00736AAF"/>
    <w:rsid w:val="00740524"/>
    <w:rsid w:val="0076245A"/>
    <w:rsid w:val="00763093"/>
    <w:rsid w:val="00765B2A"/>
    <w:rsid w:val="00772842"/>
    <w:rsid w:val="007731C4"/>
    <w:rsid w:val="007763EC"/>
    <w:rsid w:val="0078072B"/>
    <w:rsid w:val="00781571"/>
    <w:rsid w:val="007828FD"/>
    <w:rsid w:val="00783A34"/>
    <w:rsid w:val="00783D10"/>
    <w:rsid w:val="00783D16"/>
    <w:rsid w:val="0078742C"/>
    <w:rsid w:val="00787D4B"/>
    <w:rsid w:val="00793196"/>
    <w:rsid w:val="0079503F"/>
    <w:rsid w:val="00796704"/>
    <w:rsid w:val="007A40B5"/>
    <w:rsid w:val="007A6051"/>
    <w:rsid w:val="007A7588"/>
    <w:rsid w:val="007B2A52"/>
    <w:rsid w:val="007C0C0C"/>
    <w:rsid w:val="007C6B52"/>
    <w:rsid w:val="007D10C6"/>
    <w:rsid w:val="007D12E6"/>
    <w:rsid w:val="007D16C5"/>
    <w:rsid w:val="007F60A4"/>
    <w:rsid w:val="008016DD"/>
    <w:rsid w:val="008022E7"/>
    <w:rsid w:val="00812282"/>
    <w:rsid w:val="00813D3E"/>
    <w:rsid w:val="008140AB"/>
    <w:rsid w:val="00815E1B"/>
    <w:rsid w:val="00821718"/>
    <w:rsid w:val="00823325"/>
    <w:rsid w:val="00826EBA"/>
    <w:rsid w:val="008278F2"/>
    <w:rsid w:val="00832AAD"/>
    <w:rsid w:val="008351B3"/>
    <w:rsid w:val="008562E5"/>
    <w:rsid w:val="008611BB"/>
    <w:rsid w:val="00862FE4"/>
    <w:rsid w:val="0086389A"/>
    <w:rsid w:val="00870842"/>
    <w:rsid w:val="0087605E"/>
    <w:rsid w:val="008770AC"/>
    <w:rsid w:val="008779DE"/>
    <w:rsid w:val="00885B17"/>
    <w:rsid w:val="008921D4"/>
    <w:rsid w:val="0089588E"/>
    <w:rsid w:val="008A356B"/>
    <w:rsid w:val="008B1FEE"/>
    <w:rsid w:val="008B33F1"/>
    <w:rsid w:val="008B4C42"/>
    <w:rsid w:val="008B5887"/>
    <w:rsid w:val="008B5969"/>
    <w:rsid w:val="008B5BAC"/>
    <w:rsid w:val="008C02CF"/>
    <w:rsid w:val="008C6884"/>
    <w:rsid w:val="008D622E"/>
    <w:rsid w:val="008D6BF9"/>
    <w:rsid w:val="008D7052"/>
    <w:rsid w:val="008E014A"/>
    <w:rsid w:val="008F3A96"/>
    <w:rsid w:val="008F7716"/>
    <w:rsid w:val="00903C32"/>
    <w:rsid w:val="009156E6"/>
    <w:rsid w:val="00916B16"/>
    <w:rsid w:val="009173B9"/>
    <w:rsid w:val="0092007B"/>
    <w:rsid w:val="00927812"/>
    <w:rsid w:val="00932C3F"/>
    <w:rsid w:val="0093335D"/>
    <w:rsid w:val="009350AF"/>
    <w:rsid w:val="0093613E"/>
    <w:rsid w:val="009415D7"/>
    <w:rsid w:val="00943026"/>
    <w:rsid w:val="00943C19"/>
    <w:rsid w:val="009510D0"/>
    <w:rsid w:val="0095368D"/>
    <w:rsid w:val="00966B81"/>
    <w:rsid w:val="009728C5"/>
    <w:rsid w:val="00983490"/>
    <w:rsid w:val="009950ED"/>
    <w:rsid w:val="00997EF9"/>
    <w:rsid w:val="009A21E6"/>
    <w:rsid w:val="009A3BCF"/>
    <w:rsid w:val="009A6790"/>
    <w:rsid w:val="009A7C0A"/>
    <w:rsid w:val="009C7720"/>
    <w:rsid w:val="009C775F"/>
    <w:rsid w:val="009C781E"/>
    <w:rsid w:val="009E5B57"/>
    <w:rsid w:val="009F587F"/>
    <w:rsid w:val="009F6BBD"/>
    <w:rsid w:val="009F7C80"/>
    <w:rsid w:val="00A01313"/>
    <w:rsid w:val="00A04D0D"/>
    <w:rsid w:val="00A228FC"/>
    <w:rsid w:val="00A23AFA"/>
    <w:rsid w:val="00A266C6"/>
    <w:rsid w:val="00A31B3E"/>
    <w:rsid w:val="00A32B7C"/>
    <w:rsid w:val="00A333A0"/>
    <w:rsid w:val="00A36D27"/>
    <w:rsid w:val="00A446D2"/>
    <w:rsid w:val="00A52BF9"/>
    <w:rsid w:val="00A532F3"/>
    <w:rsid w:val="00A53DAB"/>
    <w:rsid w:val="00A54269"/>
    <w:rsid w:val="00A54837"/>
    <w:rsid w:val="00A559C8"/>
    <w:rsid w:val="00A563A1"/>
    <w:rsid w:val="00A61D1D"/>
    <w:rsid w:val="00A80FCC"/>
    <w:rsid w:val="00A83DA7"/>
    <w:rsid w:val="00A8489E"/>
    <w:rsid w:val="00A8541D"/>
    <w:rsid w:val="00A87CCA"/>
    <w:rsid w:val="00A94159"/>
    <w:rsid w:val="00A95E81"/>
    <w:rsid w:val="00AB0B53"/>
    <w:rsid w:val="00AB2633"/>
    <w:rsid w:val="00AB28AC"/>
    <w:rsid w:val="00AB5480"/>
    <w:rsid w:val="00AB7332"/>
    <w:rsid w:val="00AC0D4A"/>
    <w:rsid w:val="00AC13C2"/>
    <w:rsid w:val="00AC29F3"/>
    <w:rsid w:val="00AD557C"/>
    <w:rsid w:val="00AD7F9D"/>
    <w:rsid w:val="00AE2C8F"/>
    <w:rsid w:val="00AE3171"/>
    <w:rsid w:val="00AF067C"/>
    <w:rsid w:val="00AF285D"/>
    <w:rsid w:val="00AF47CA"/>
    <w:rsid w:val="00AF651F"/>
    <w:rsid w:val="00B00FE1"/>
    <w:rsid w:val="00B019E3"/>
    <w:rsid w:val="00B10844"/>
    <w:rsid w:val="00B14A25"/>
    <w:rsid w:val="00B15E77"/>
    <w:rsid w:val="00B17A8D"/>
    <w:rsid w:val="00B20A56"/>
    <w:rsid w:val="00B216C0"/>
    <w:rsid w:val="00B231E5"/>
    <w:rsid w:val="00B276BD"/>
    <w:rsid w:val="00B4188F"/>
    <w:rsid w:val="00B46E39"/>
    <w:rsid w:val="00B506F8"/>
    <w:rsid w:val="00B60B8B"/>
    <w:rsid w:val="00B73391"/>
    <w:rsid w:val="00B766E0"/>
    <w:rsid w:val="00B85F67"/>
    <w:rsid w:val="00BB3051"/>
    <w:rsid w:val="00BB4503"/>
    <w:rsid w:val="00BC48B6"/>
    <w:rsid w:val="00BC69FC"/>
    <w:rsid w:val="00BD394D"/>
    <w:rsid w:val="00BE02DE"/>
    <w:rsid w:val="00BE5342"/>
    <w:rsid w:val="00BF3D22"/>
    <w:rsid w:val="00BF6757"/>
    <w:rsid w:val="00C02B87"/>
    <w:rsid w:val="00C04AB3"/>
    <w:rsid w:val="00C146F1"/>
    <w:rsid w:val="00C172BF"/>
    <w:rsid w:val="00C2180A"/>
    <w:rsid w:val="00C22F37"/>
    <w:rsid w:val="00C2651D"/>
    <w:rsid w:val="00C2728D"/>
    <w:rsid w:val="00C276D1"/>
    <w:rsid w:val="00C31370"/>
    <w:rsid w:val="00C329D7"/>
    <w:rsid w:val="00C332EA"/>
    <w:rsid w:val="00C3340F"/>
    <w:rsid w:val="00C35331"/>
    <w:rsid w:val="00C403EA"/>
    <w:rsid w:val="00C4086D"/>
    <w:rsid w:val="00C413FD"/>
    <w:rsid w:val="00C47C8B"/>
    <w:rsid w:val="00C525A3"/>
    <w:rsid w:val="00C54E97"/>
    <w:rsid w:val="00C61167"/>
    <w:rsid w:val="00C64359"/>
    <w:rsid w:val="00C643E7"/>
    <w:rsid w:val="00C64B21"/>
    <w:rsid w:val="00C674AF"/>
    <w:rsid w:val="00C70662"/>
    <w:rsid w:val="00C71E95"/>
    <w:rsid w:val="00C74AB7"/>
    <w:rsid w:val="00C74DB5"/>
    <w:rsid w:val="00C76A44"/>
    <w:rsid w:val="00C800C7"/>
    <w:rsid w:val="00C82A9F"/>
    <w:rsid w:val="00C959CF"/>
    <w:rsid w:val="00CA1896"/>
    <w:rsid w:val="00CA6AE6"/>
    <w:rsid w:val="00CB1FC0"/>
    <w:rsid w:val="00CB5B28"/>
    <w:rsid w:val="00CB756C"/>
    <w:rsid w:val="00CC7810"/>
    <w:rsid w:val="00CC797E"/>
    <w:rsid w:val="00CF5371"/>
    <w:rsid w:val="00D0323A"/>
    <w:rsid w:val="00D05057"/>
    <w:rsid w:val="00D0559F"/>
    <w:rsid w:val="00D05B9E"/>
    <w:rsid w:val="00D05F6F"/>
    <w:rsid w:val="00D077E9"/>
    <w:rsid w:val="00D07B3A"/>
    <w:rsid w:val="00D113D6"/>
    <w:rsid w:val="00D12F2D"/>
    <w:rsid w:val="00D13C7B"/>
    <w:rsid w:val="00D15782"/>
    <w:rsid w:val="00D16999"/>
    <w:rsid w:val="00D16C02"/>
    <w:rsid w:val="00D42CB7"/>
    <w:rsid w:val="00D500FE"/>
    <w:rsid w:val="00D5413D"/>
    <w:rsid w:val="00D56D10"/>
    <w:rsid w:val="00D570A9"/>
    <w:rsid w:val="00D64859"/>
    <w:rsid w:val="00D65C51"/>
    <w:rsid w:val="00D6709F"/>
    <w:rsid w:val="00D70D02"/>
    <w:rsid w:val="00D770C7"/>
    <w:rsid w:val="00D833E9"/>
    <w:rsid w:val="00D861DD"/>
    <w:rsid w:val="00D86945"/>
    <w:rsid w:val="00D90290"/>
    <w:rsid w:val="00D95916"/>
    <w:rsid w:val="00DA122A"/>
    <w:rsid w:val="00DA4DA5"/>
    <w:rsid w:val="00DA5570"/>
    <w:rsid w:val="00DA64B3"/>
    <w:rsid w:val="00DA7CA5"/>
    <w:rsid w:val="00DB55E7"/>
    <w:rsid w:val="00DC2859"/>
    <w:rsid w:val="00DD152F"/>
    <w:rsid w:val="00DE04D6"/>
    <w:rsid w:val="00DE1E4C"/>
    <w:rsid w:val="00DE213F"/>
    <w:rsid w:val="00DE2D16"/>
    <w:rsid w:val="00DF027C"/>
    <w:rsid w:val="00E00A32"/>
    <w:rsid w:val="00E02EF3"/>
    <w:rsid w:val="00E066EA"/>
    <w:rsid w:val="00E11251"/>
    <w:rsid w:val="00E174F5"/>
    <w:rsid w:val="00E20211"/>
    <w:rsid w:val="00E22995"/>
    <w:rsid w:val="00E22ACD"/>
    <w:rsid w:val="00E32147"/>
    <w:rsid w:val="00E35CAF"/>
    <w:rsid w:val="00E378D6"/>
    <w:rsid w:val="00E43323"/>
    <w:rsid w:val="00E43BEB"/>
    <w:rsid w:val="00E43E70"/>
    <w:rsid w:val="00E44EE9"/>
    <w:rsid w:val="00E5196C"/>
    <w:rsid w:val="00E53876"/>
    <w:rsid w:val="00E620B0"/>
    <w:rsid w:val="00E6370A"/>
    <w:rsid w:val="00E64875"/>
    <w:rsid w:val="00E70DA7"/>
    <w:rsid w:val="00E7227D"/>
    <w:rsid w:val="00E72515"/>
    <w:rsid w:val="00E74E7E"/>
    <w:rsid w:val="00E74EBD"/>
    <w:rsid w:val="00E81B40"/>
    <w:rsid w:val="00E96662"/>
    <w:rsid w:val="00EA170A"/>
    <w:rsid w:val="00EA3BB7"/>
    <w:rsid w:val="00EA51F3"/>
    <w:rsid w:val="00EA6E48"/>
    <w:rsid w:val="00EA7A3E"/>
    <w:rsid w:val="00EB519D"/>
    <w:rsid w:val="00EB7AF9"/>
    <w:rsid w:val="00EC1150"/>
    <w:rsid w:val="00EC3886"/>
    <w:rsid w:val="00ED7FC9"/>
    <w:rsid w:val="00EE52C5"/>
    <w:rsid w:val="00EE6CCB"/>
    <w:rsid w:val="00EF29FE"/>
    <w:rsid w:val="00EF555B"/>
    <w:rsid w:val="00EF595E"/>
    <w:rsid w:val="00EF665F"/>
    <w:rsid w:val="00F027BB"/>
    <w:rsid w:val="00F03506"/>
    <w:rsid w:val="00F11DCF"/>
    <w:rsid w:val="00F1445B"/>
    <w:rsid w:val="00F162EA"/>
    <w:rsid w:val="00F16D7C"/>
    <w:rsid w:val="00F1782D"/>
    <w:rsid w:val="00F329A4"/>
    <w:rsid w:val="00F415A0"/>
    <w:rsid w:val="00F45B83"/>
    <w:rsid w:val="00F52D27"/>
    <w:rsid w:val="00F5645D"/>
    <w:rsid w:val="00F6042C"/>
    <w:rsid w:val="00F604A1"/>
    <w:rsid w:val="00F6482F"/>
    <w:rsid w:val="00F73362"/>
    <w:rsid w:val="00F81170"/>
    <w:rsid w:val="00F83527"/>
    <w:rsid w:val="00F872C8"/>
    <w:rsid w:val="00F93B2D"/>
    <w:rsid w:val="00FA544D"/>
    <w:rsid w:val="00FA5FFE"/>
    <w:rsid w:val="00FB2138"/>
    <w:rsid w:val="00FB3F06"/>
    <w:rsid w:val="00FB63A2"/>
    <w:rsid w:val="00FC0B40"/>
    <w:rsid w:val="00FC50D1"/>
    <w:rsid w:val="00FC7423"/>
    <w:rsid w:val="00FD583F"/>
    <w:rsid w:val="00FD7488"/>
    <w:rsid w:val="00FD78DF"/>
    <w:rsid w:val="00FE64DF"/>
    <w:rsid w:val="00FF16B4"/>
    <w:rsid w:val="00FF70AD"/>
    <w:rsid w:val="00FF70F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52E63F91"/>
  <w15:docId w15:val="{D4E62C96-D7D5-464E-A230-7ED14C61C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4E0"/>
  </w:style>
  <w:style w:type="paragraph" w:styleId="Heading1">
    <w:name w:val="heading 1"/>
    <w:basedOn w:val="Normal"/>
    <w:next w:val="Normal"/>
    <w:link w:val="Heading1Char"/>
    <w:autoRedefine/>
    <w:uiPriority w:val="9"/>
    <w:qFormat/>
    <w:rsid w:val="003F6BBA"/>
    <w:pPr>
      <w:keepNext/>
      <w:keepLines/>
      <w:pBdr>
        <w:bottom w:val="single" w:sz="4" w:space="1" w:color="1CADE4" w:themeColor="accent1"/>
      </w:pBdr>
      <w:spacing w:before="400" w:after="40" w:line="240" w:lineRule="auto"/>
      <w:outlineLvl w:val="0"/>
    </w:pPr>
    <w:rPr>
      <w:rFonts w:ascii="Gotham Black" w:eastAsiaTheme="majorEastAsia" w:hAnsi="Gotham Black" w:cstheme="majorBidi"/>
      <w:color w:val="000000" w:themeColor="text1"/>
      <w:sz w:val="32"/>
      <w:szCs w:val="36"/>
    </w:rPr>
  </w:style>
  <w:style w:type="paragraph" w:styleId="Heading2">
    <w:name w:val="heading 2"/>
    <w:basedOn w:val="Normal"/>
    <w:next w:val="Normal"/>
    <w:link w:val="Heading2Char"/>
    <w:autoRedefine/>
    <w:uiPriority w:val="9"/>
    <w:unhideWhenUsed/>
    <w:qFormat/>
    <w:rsid w:val="003C672D"/>
    <w:pPr>
      <w:keepNext/>
      <w:keepLines/>
      <w:spacing w:after="0" w:line="360" w:lineRule="auto"/>
      <w:outlineLvl w:val="1"/>
    </w:pPr>
    <w:rPr>
      <w:rFonts w:ascii="Gotham Medium" w:eastAsiaTheme="majorEastAsia" w:hAnsi="Gotham Medium" w:cstheme="majorBidi"/>
      <w:noProof/>
      <w:color w:val="00AEEF"/>
      <w:sz w:val="28"/>
      <w:szCs w:val="28"/>
    </w:rPr>
  </w:style>
  <w:style w:type="paragraph" w:styleId="Heading3">
    <w:name w:val="heading 3"/>
    <w:basedOn w:val="Normal"/>
    <w:next w:val="Normal"/>
    <w:link w:val="Heading3Char"/>
    <w:autoRedefine/>
    <w:uiPriority w:val="9"/>
    <w:unhideWhenUsed/>
    <w:qFormat/>
    <w:rsid w:val="006B6DB7"/>
    <w:pPr>
      <w:keepNext/>
      <w:keepLines/>
      <w:spacing w:after="0" w:line="240" w:lineRule="auto"/>
      <w:outlineLvl w:val="2"/>
    </w:pPr>
    <w:rPr>
      <w:rFonts w:asciiTheme="majorHAnsi" w:hAnsiTheme="majorHAnsi" w:cstheme="majorHAnsi"/>
      <w:sz w:val="20"/>
      <w:szCs w:val="20"/>
    </w:rPr>
  </w:style>
  <w:style w:type="paragraph" w:styleId="Heading4">
    <w:name w:val="heading 4"/>
    <w:basedOn w:val="Normal"/>
    <w:next w:val="Normal"/>
    <w:link w:val="Heading4Char"/>
    <w:uiPriority w:val="9"/>
    <w:semiHidden/>
    <w:unhideWhenUsed/>
    <w:qFormat/>
    <w:rsid w:val="00424AFC"/>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424AF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424AF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424AFC"/>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424AF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424AF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next w:val="Normal"/>
    <w:link w:val="TitleChar"/>
    <w:uiPriority w:val="10"/>
    <w:qFormat/>
    <w:rsid w:val="00424AFC"/>
    <w:pPr>
      <w:spacing w:after="0" w:line="240" w:lineRule="auto"/>
      <w:contextualSpacing/>
    </w:pPr>
    <w:rPr>
      <w:rFonts w:asciiTheme="majorHAnsi" w:eastAsiaTheme="majorEastAsia" w:hAnsiTheme="majorHAnsi" w:cstheme="majorBidi"/>
      <w:color w:val="1481AB" w:themeColor="accent1" w:themeShade="BF"/>
      <w:spacing w:val="-7"/>
      <w:sz w:val="80"/>
      <w:szCs w:val="80"/>
    </w:rPr>
  </w:style>
  <w:style w:type="character" w:customStyle="1" w:styleId="TitleChar">
    <w:name w:val="Title Char"/>
    <w:basedOn w:val="DefaultParagraphFont"/>
    <w:link w:val="Title"/>
    <w:uiPriority w:val="10"/>
    <w:rsid w:val="00424AFC"/>
    <w:rPr>
      <w:rFonts w:asciiTheme="majorHAnsi" w:eastAsiaTheme="majorEastAsia" w:hAnsiTheme="majorHAnsi" w:cstheme="majorBidi"/>
      <w:color w:val="1481AB" w:themeColor="accent1" w:themeShade="BF"/>
      <w:spacing w:val="-7"/>
      <w:sz w:val="80"/>
      <w:szCs w:val="80"/>
    </w:rPr>
  </w:style>
  <w:style w:type="paragraph" w:styleId="Subtitle">
    <w:name w:val="Subtitle"/>
    <w:basedOn w:val="Normal"/>
    <w:next w:val="Normal"/>
    <w:link w:val="SubtitleChar"/>
    <w:uiPriority w:val="11"/>
    <w:qFormat/>
    <w:rsid w:val="00424AF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424AFC"/>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3F6BBA"/>
    <w:rPr>
      <w:rFonts w:ascii="Gotham Black" w:eastAsiaTheme="majorEastAsia" w:hAnsi="Gotham Black" w:cstheme="majorBidi"/>
      <w:color w:val="000000" w:themeColor="text1"/>
      <w:sz w:val="32"/>
      <w:szCs w:val="36"/>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rsid w:val="00B231E5"/>
    <w:pPr>
      <w:spacing w:line="240" w:lineRule="auto"/>
      <w:jc w:val="right"/>
    </w:pPr>
  </w:style>
  <w:style w:type="character" w:customStyle="1" w:styleId="Heading2Char">
    <w:name w:val="Heading 2 Char"/>
    <w:basedOn w:val="DefaultParagraphFont"/>
    <w:link w:val="Heading2"/>
    <w:uiPriority w:val="9"/>
    <w:rsid w:val="003C672D"/>
    <w:rPr>
      <w:rFonts w:ascii="Gotham Medium" w:eastAsiaTheme="majorEastAsia" w:hAnsi="Gotham Medium" w:cstheme="majorBidi"/>
      <w:noProof/>
      <w:color w:val="00AEEF"/>
      <w:sz w:val="28"/>
      <w:szCs w:val="28"/>
    </w:rPr>
  </w:style>
  <w:style w:type="table" w:styleId="TableGrid">
    <w:name w:val="Table Grid"/>
    <w:basedOn w:val="TableNormal"/>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rsid w:val="00DF027C"/>
    <w:rPr>
      <w:b/>
    </w:rPr>
  </w:style>
  <w:style w:type="paragraph" w:customStyle="1" w:styleId="EmphasisText">
    <w:name w:val="Emphasis Text"/>
    <w:basedOn w:val="Normal"/>
    <w:link w:val="EmphasisTextChar"/>
    <w:rsid w:val="00DF027C"/>
  </w:style>
  <w:style w:type="character" w:customStyle="1" w:styleId="ContentChar">
    <w:name w:val="Content Char"/>
    <w:basedOn w:val="DefaultParagraphFont"/>
    <w:link w:val="Content"/>
    <w:rsid w:val="00DF027C"/>
    <w:rPr>
      <w:rFonts w:eastAsiaTheme="minorEastAsia"/>
      <w:color w:val="335B74" w:themeColor="text2"/>
      <w:sz w:val="28"/>
      <w:szCs w:val="22"/>
    </w:rPr>
  </w:style>
  <w:style w:type="character" w:customStyle="1" w:styleId="EmphasisTextChar">
    <w:name w:val="Emphasis Text Char"/>
    <w:basedOn w:val="DefaultParagraphFont"/>
    <w:link w:val="EmphasisText"/>
    <w:rsid w:val="00DF027C"/>
    <w:rPr>
      <w:rFonts w:eastAsiaTheme="minorEastAsia"/>
      <w:b/>
      <w:color w:val="335B74" w:themeColor="text2"/>
      <w:sz w:val="28"/>
      <w:szCs w:val="22"/>
    </w:rPr>
  </w:style>
  <w:style w:type="character" w:customStyle="1" w:styleId="Heading3Char">
    <w:name w:val="Heading 3 Char"/>
    <w:basedOn w:val="DefaultParagraphFont"/>
    <w:link w:val="Heading3"/>
    <w:uiPriority w:val="9"/>
    <w:rsid w:val="006B6DB7"/>
    <w:rPr>
      <w:rFonts w:asciiTheme="majorHAnsi" w:hAnsiTheme="majorHAnsi" w:cstheme="majorHAnsi"/>
      <w:sz w:val="20"/>
      <w:szCs w:val="20"/>
    </w:rPr>
  </w:style>
  <w:style w:type="character" w:customStyle="1" w:styleId="Heading4Char">
    <w:name w:val="Heading 4 Char"/>
    <w:basedOn w:val="DefaultParagraphFont"/>
    <w:link w:val="Heading4"/>
    <w:uiPriority w:val="9"/>
    <w:semiHidden/>
    <w:rsid w:val="00424AF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424AF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424AF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424AF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424AF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424AFC"/>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424AFC"/>
    <w:pPr>
      <w:spacing w:line="240" w:lineRule="auto"/>
    </w:pPr>
    <w:rPr>
      <w:b/>
      <w:bCs/>
      <w:color w:val="404040" w:themeColor="text1" w:themeTint="BF"/>
      <w:sz w:val="20"/>
      <w:szCs w:val="20"/>
    </w:rPr>
  </w:style>
  <w:style w:type="character" w:styleId="Strong">
    <w:name w:val="Strong"/>
    <w:basedOn w:val="DefaultParagraphFont"/>
    <w:uiPriority w:val="22"/>
    <w:qFormat/>
    <w:rsid w:val="00424AFC"/>
    <w:rPr>
      <w:b/>
      <w:bCs/>
    </w:rPr>
  </w:style>
  <w:style w:type="character" w:styleId="Emphasis">
    <w:name w:val="Emphasis"/>
    <w:basedOn w:val="DefaultParagraphFont"/>
    <w:uiPriority w:val="20"/>
    <w:qFormat/>
    <w:rsid w:val="00424AFC"/>
    <w:rPr>
      <w:i/>
      <w:iCs/>
    </w:rPr>
  </w:style>
  <w:style w:type="paragraph" w:styleId="NoSpacing">
    <w:name w:val="No Spacing"/>
    <w:uiPriority w:val="1"/>
    <w:qFormat/>
    <w:rsid w:val="00424AFC"/>
    <w:pPr>
      <w:spacing w:after="0" w:line="240" w:lineRule="auto"/>
    </w:pPr>
  </w:style>
  <w:style w:type="paragraph" w:styleId="Quote">
    <w:name w:val="Quote"/>
    <w:basedOn w:val="Normal"/>
    <w:next w:val="Normal"/>
    <w:link w:val="QuoteChar"/>
    <w:uiPriority w:val="29"/>
    <w:qFormat/>
    <w:rsid w:val="00424AF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424AFC"/>
    <w:rPr>
      <w:i/>
      <w:iCs/>
    </w:rPr>
  </w:style>
  <w:style w:type="paragraph" w:styleId="IntenseQuote">
    <w:name w:val="Intense Quote"/>
    <w:basedOn w:val="Normal"/>
    <w:next w:val="Normal"/>
    <w:link w:val="IntenseQuoteChar"/>
    <w:uiPriority w:val="30"/>
    <w:qFormat/>
    <w:rsid w:val="00424AFC"/>
    <w:pPr>
      <w:spacing w:before="100" w:beforeAutospacing="1" w:after="240"/>
      <w:ind w:left="864" w:right="864"/>
      <w:jc w:val="center"/>
    </w:pPr>
    <w:rPr>
      <w:rFonts w:asciiTheme="majorHAnsi" w:eastAsiaTheme="majorEastAsia" w:hAnsiTheme="majorHAnsi" w:cstheme="majorBidi"/>
      <w:color w:val="1CADE4" w:themeColor="accent1"/>
      <w:sz w:val="28"/>
      <w:szCs w:val="28"/>
    </w:rPr>
  </w:style>
  <w:style w:type="character" w:customStyle="1" w:styleId="IntenseQuoteChar">
    <w:name w:val="Intense Quote Char"/>
    <w:basedOn w:val="DefaultParagraphFont"/>
    <w:link w:val="IntenseQuote"/>
    <w:uiPriority w:val="30"/>
    <w:rsid w:val="00424AFC"/>
    <w:rPr>
      <w:rFonts w:asciiTheme="majorHAnsi" w:eastAsiaTheme="majorEastAsia" w:hAnsiTheme="majorHAnsi" w:cstheme="majorBidi"/>
      <w:color w:val="1CADE4" w:themeColor="accent1"/>
      <w:sz w:val="28"/>
      <w:szCs w:val="28"/>
    </w:rPr>
  </w:style>
  <w:style w:type="character" w:styleId="SubtleEmphasis">
    <w:name w:val="Subtle Emphasis"/>
    <w:basedOn w:val="DefaultParagraphFont"/>
    <w:uiPriority w:val="19"/>
    <w:qFormat/>
    <w:rsid w:val="00424AFC"/>
    <w:rPr>
      <w:i/>
      <w:iCs/>
      <w:color w:val="595959" w:themeColor="text1" w:themeTint="A6"/>
    </w:rPr>
  </w:style>
  <w:style w:type="character" w:styleId="IntenseEmphasis">
    <w:name w:val="Intense Emphasis"/>
    <w:basedOn w:val="DefaultParagraphFont"/>
    <w:uiPriority w:val="21"/>
    <w:qFormat/>
    <w:rsid w:val="00424AFC"/>
    <w:rPr>
      <w:b/>
      <w:bCs/>
      <w:i/>
      <w:iCs/>
    </w:rPr>
  </w:style>
  <w:style w:type="character" w:styleId="SubtleReference">
    <w:name w:val="Subtle Reference"/>
    <w:basedOn w:val="DefaultParagraphFont"/>
    <w:uiPriority w:val="31"/>
    <w:qFormat/>
    <w:rsid w:val="00424AFC"/>
    <w:rPr>
      <w:smallCaps/>
      <w:color w:val="404040" w:themeColor="text1" w:themeTint="BF"/>
    </w:rPr>
  </w:style>
  <w:style w:type="character" w:styleId="IntenseReference">
    <w:name w:val="Intense Reference"/>
    <w:basedOn w:val="DefaultParagraphFont"/>
    <w:uiPriority w:val="32"/>
    <w:qFormat/>
    <w:rsid w:val="00424AFC"/>
    <w:rPr>
      <w:b/>
      <w:bCs/>
      <w:smallCaps/>
      <w:u w:val="single"/>
    </w:rPr>
  </w:style>
  <w:style w:type="character" w:styleId="BookTitle">
    <w:name w:val="Book Title"/>
    <w:basedOn w:val="DefaultParagraphFont"/>
    <w:uiPriority w:val="33"/>
    <w:qFormat/>
    <w:rsid w:val="00424AFC"/>
    <w:rPr>
      <w:b/>
      <w:bCs/>
      <w:smallCaps/>
    </w:rPr>
  </w:style>
  <w:style w:type="paragraph" w:styleId="TOCHeading">
    <w:name w:val="TOC Heading"/>
    <w:basedOn w:val="Heading1"/>
    <w:next w:val="Normal"/>
    <w:uiPriority w:val="39"/>
    <w:unhideWhenUsed/>
    <w:qFormat/>
    <w:rsid w:val="00424AFC"/>
    <w:pPr>
      <w:outlineLvl w:val="9"/>
    </w:pPr>
  </w:style>
  <w:style w:type="paragraph" w:styleId="TOC2">
    <w:name w:val="toc 2"/>
    <w:basedOn w:val="Normal"/>
    <w:next w:val="Normal"/>
    <w:autoRedefine/>
    <w:uiPriority w:val="39"/>
    <w:unhideWhenUsed/>
    <w:rsid w:val="00A32B7C"/>
    <w:pPr>
      <w:spacing w:after="100" w:line="259" w:lineRule="auto"/>
      <w:ind w:left="220"/>
    </w:pPr>
    <w:rPr>
      <w:rFonts w:cs="Times New Roman"/>
      <w:sz w:val="22"/>
      <w:szCs w:val="22"/>
    </w:rPr>
  </w:style>
  <w:style w:type="paragraph" w:styleId="TOC1">
    <w:name w:val="toc 1"/>
    <w:basedOn w:val="Normal"/>
    <w:next w:val="Normal"/>
    <w:autoRedefine/>
    <w:uiPriority w:val="39"/>
    <w:unhideWhenUsed/>
    <w:rsid w:val="00A32B7C"/>
    <w:pPr>
      <w:spacing w:after="100" w:line="259" w:lineRule="auto"/>
    </w:pPr>
    <w:rPr>
      <w:rFonts w:cs="Times New Roman"/>
      <w:sz w:val="22"/>
      <w:szCs w:val="22"/>
    </w:rPr>
  </w:style>
  <w:style w:type="paragraph" w:styleId="TOC3">
    <w:name w:val="toc 3"/>
    <w:basedOn w:val="Normal"/>
    <w:next w:val="Normal"/>
    <w:autoRedefine/>
    <w:uiPriority w:val="39"/>
    <w:unhideWhenUsed/>
    <w:rsid w:val="00A32B7C"/>
    <w:pPr>
      <w:spacing w:after="100" w:line="259" w:lineRule="auto"/>
      <w:ind w:left="440"/>
    </w:pPr>
    <w:rPr>
      <w:rFonts w:cs="Times New Roman"/>
      <w:sz w:val="22"/>
      <w:szCs w:val="22"/>
    </w:rPr>
  </w:style>
  <w:style w:type="character" w:styleId="Hyperlink">
    <w:name w:val="Hyperlink"/>
    <w:basedOn w:val="DefaultParagraphFont"/>
    <w:uiPriority w:val="99"/>
    <w:unhideWhenUsed/>
    <w:rsid w:val="00DA5570"/>
    <w:rPr>
      <w:color w:val="6EAC1C" w:themeColor="hyperlink"/>
      <w:u w:val="single"/>
    </w:rPr>
  </w:style>
  <w:style w:type="table" w:styleId="GridTable1Light-Accent1">
    <w:name w:val="Grid Table 1 Light Accent 1"/>
    <w:basedOn w:val="TableNormal"/>
    <w:uiPriority w:val="46"/>
    <w:rsid w:val="00401032"/>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40103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01032"/>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rsid w:val="0040103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40103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401032"/>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401032"/>
    <w:pPr>
      <w:ind w:left="720"/>
      <w:contextualSpacing/>
    </w:pPr>
  </w:style>
  <w:style w:type="character" w:styleId="UnresolvedMention">
    <w:name w:val="Unresolved Mention"/>
    <w:basedOn w:val="DefaultParagraphFont"/>
    <w:uiPriority w:val="99"/>
    <w:semiHidden/>
    <w:unhideWhenUsed/>
    <w:rsid w:val="00EF29FE"/>
    <w:rPr>
      <w:color w:val="605E5C"/>
      <w:shd w:val="clear" w:color="auto" w:fill="E1DFDD"/>
    </w:rPr>
  </w:style>
  <w:style w:type="paragraph" w:customStyle="1" w:styleId="Default">
    <w:name w:val="Default"/>
    <w:rsid w:val="00634754"/>
    <w:pPr>
      <w:autoSpaceDE w:val="0"/>
      <w:autoSpaceDN w:val="0"/>
      <w:adjustRightInd w:val="0"/>
      <w:spacing w:after="0" w:line="240" w:lineRule="auto"/>
    </w:pPr>
    <w:rPr>
      <w:rFonts w:ascii="Calibri" w:hAnsi="Calibri" w:cs="Calibri"/>
      <w:color w:val="000000"/>
      <w:sz w:val="24"/>
      <w:szCs w:val="24"/>
    </w:rPr>
  </w:style>
  <w:style w:type="table" w:styleId="TableGridLight">
    <w:name w:val="Grid Table Light"/>
    <w:basedOn w:val="TableNormal"/>
    <w:uiPriority w:val="40"/>
    <w:rsid w:val="00F604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5Dark-Accent1">
    <w:name w:val="List Table 5 Dark Accent 1"/>
    <w:basedOn w:val="TableNormal"/>
    <w:uiPriority w:val="50"/>
    <w:rsid w:val="0042254B"/>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4">
    <w:name w:val="Plain Table 4"/>
    <w:basedOn w:val="TableNormal"/>
    <w:uiPriority w:val="44"/>
    <w:rsid w:val="001A3C0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026673">
      <w:bodyDiv w:val="1"/>
      <w:marLeft w:val="0"/>
      <w:marRight w:val="0"/>
      <w:marTop w:val="0"/>
      <w:marBottom w:val="0"/>
      <w:divBdr>
        <w:top w:val="none" w:sz="0" w:space="0" w:color="auto"/>
        <w:left w:val="none" w:sz="0" w:space="0" w:color="auto"/>
        <w:bottom w:val="none" w:sz="0" w:space="0" w:color="auto"/>
        <w:right w:val="none" w:sz="0" w:space="0" w:color="auto"/>
      </w:divBdr>
    </w:div>
    <w:div w:id="795172991">
      <w:bodyDiv w:val="1"/>
      <w:marLeft w:val="0"/>
      <w:marRight w:val="0"/>
      <w:marTop w:val="0"/>
      <w:marBottom w:val="0"/>
      <w:divBdr>
        <w:top w:val="none" w:sz="0" w:space="0" w:color="auto"/>
        <w:left w:val="none" w:sz="0" w:space="0" w:color="auto"/>
        <w:bottom w:val="none" w:sz="0" w:space="0" w:color="auto"/>
        <w:right w:val="none" w:sz="0" w:space="0" w:color="auto"/>
      </w:divBdr>
    </w:div>
    <w:div w:id="1218542872">
      <w:bodyDiv w:val="1"/>
      <w:marLeft w:val="0"/>
      <w:marRight w:val="0"/>
      <w:marTop w:val="0"/>
      <w:marBottom w:val="0"/>
      <w:divBdr>
        <w:top w:val="none" w:sz="0" w:space="0" w:color="auto"/>
        <w:left w:val="none" w:sz="0" w:space="0" w:color="auto"/>
        <w:bottom w:val="none" w:sz="0" w:space="0" w:color="auto"/>
        <w:right w:val="none" w:sz="0" w:space="0" w:color="auto"/>
      </w:divBdr>
      <w:divsChild>
        <w:div w:id="1995646130">
          <w:marLeft w:val="547"/>
          <w:marRight w:val="0"/>
          <w:marTop w:val="0"/>
          <w:marBottom w:val="0"/>
          <w:divBdr>
            <w:top w:val="none" w:sz="0" w:space="0" w:color="auto"/>
            <w:left w:val="none" w:sz="0" w:space="0" w:color="auto"/>
            <w:bottom w:val="none" w:sz="0" w:space="0" w:color="auto"/>
            <w:right w:val="none" w:sz="0" w:space="0" w:color="auto"/>
          </w:divBdr>
        </w:div>
      </w:divsChild>
    </w:div>
    <w:div w:id="1238251414">
      <w:bodyDiv w:val="1"/>
      <w:marLeft w:val="0"/>
      <w:marRight w:val="0"/>
      <w:marTop w:val="0"/>
      <w:marBottom w:val="0"/>
      <w:divBdr>
        <w:top w:val="none" w:sz="0" w:space="0" w:color="auto"/>
        <w:left w:val="none" w:sz="0" w:space="0" w:color="auto"/>
        <w:bottom w:val="none" w:sz="0" w:space="0" w:color="auto"/>
        <w:right w:val="none" w:sz="0" w:space="0" w:color="auto"/>
      </w:divBdr>
    </w:div>
    <w:div w:id="1410157112">
      <w:bodyDiv w:val="1"/>
      <w:marLeft w:val="0"/>
      <w:marRight w:val="0"/>
      <w:marTop w:val="0"/>
      <w:marBottom w:val="0"/>
      <w:divBdr>
        <w:top w:val="none" w:sz="0" w:space="0" w:color="auto"/>
        <w:left w:val="none" w:sz="0" w:space="0" w:color="auto"/>
        <w:bottom w:val="none" w:sz="0" w:space="0" w:color="auto"/>
        <w:right w:val="none" w:sz="0" w:space="0" w:color="auto"/>
      </w:divBdr>
    </w:div>
    <w:div w:id="1625114300">
      <w:bodyDiv w:val="1"/>
      <w:marLeft w:val="0"/>
      <w:marRight w:val="0"/>
      <w:marTop w:val="0"/>
      <w:marBottom w:val="0"/>
      <w:divBdr>
        <w:top w:val="none" w:sz="0" w:space="0" w:color="auto"/>
        <w:left w:val="none" w:sz="0" w:space="0" w:color="auto"/>
        <w:bottom w:val="none" w:sz="0" w:space="0" w:color="auto"/>
        <w:right w:val="none" w:sz="0" w:space="0" w:color="auto"/>
      </w:divBdr>
      <w:divsChild>
        <w:div w:id="1577130742">
          <w:marLeft w:val="547"/>
          <w:marRight w:val="0"/>
          <w:marTop w:val="0"/>
          <w:marBottom w:val="0"/>
          <w:divBdr>
            <w:top w:val="none" w:sz="0" w:space="0" w:color="auto"/>
            <w:left w:val="none" w:sz="0" w:space="0" w:color="auto"/>
            <w:bottom w:val="none" w:sz="0" w:space="0" w:color="auto"/>
            <w:right w:val="none" w:sz="0" w:space="0" w:color="auto"/>
          </w:divBdr>
        </w:div>
      </w:divsChild>
    </w:div>
    <w:div w:id="1760057667">
      <w:bodyDiv w:val="1"/>
      <w:marLeft w:val="0"/>
      <w:marRight w:val="0"/>
      <w:marTop w:val="0"/>
      <w:marBottom w:val="0"/>
      <w:divBdr>
        <w:top w:val="none" w:sz="0" w:space="0" w:color="auto"/>
        <w:left w:val="none" w:sz="0" w:space="0" w:color="auto"/>
        <w:bottom w:val="none" w:sz="0" w:space="0" w:color="auto"/>
        <w:right w:val="none" w:sz="0" w:space="0" w:color="auto"/>
      </w:divBdr>
    </w:div>
    <w:div w:id="207546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diagramColors" Target="diagrams/colors1.xml"/><Relationship Id="rId42" Type="http://schemas.openxmlformats.org/officeDocument/2006/relationships/diagramColors" Target="diagrams/colors2.xml"/><Relationship Id="rId47" Type="http://schemas.openxmlformats.org/officeDocument/2006/relationships/diagramLayout" Target="diagrams/layout3.xml"/><Relationship Id="rId63" Type="http://schemas.openxmlformats.org/officeDocument/2006/relationships/hyperlink" Target="https://www.proquest.com/openview/34f6646f1176e3fbfbf370b1ddc331f3/1?pq-origsite=gscholar&amp;cbl=18750" TargetMode="External"/><Relationship Id="rId68" Type="http://schemas.openxmlformats.org/officeDocument/2006/relationships/hyperlink" Target="https://health.gov/healthypeople/objectives-and-data/social-determinants-health" TargetMode="Externa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9" Type="http://schemas.microsoft.com/office/2007/relationships/hdphoto" Target="media/hdphoto2.wdp"/><Relationship Id="rId11" Type="http://schemas.openxmlformats.org/officeDocument/2006/relationships/image" Target="media/image4.png"/><Relationship Id="rId24" Type="http://schemas.openxmlformats.org/officeDocument/2006/relationships/image" Target="media/image11.sv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diagramLayout" Target="diagrams/layout2.xml"/><Relationship Id="rId45" Type="http://schemas.openxmlformats.org/officeDocument/2006/relationships/image" Target="media/image24.svg"/><Relationship Id="rId53" Type="http://schemas.openxmlformats.org/officeDocument/2006/relationships/diagramQuickStyle" Target="diagrams/quickStyle4.xml"/><Relationship Id="rId58" Type="http://schemas.openxmlformats.org/officeDocument/2006/relationships/hyperlink" Target="http://www.mdcme.ca" TargetMode="External"/><Relationship Id="rId66" Type="http://schemas.openxmlformats.org/officeDocument/2006/relationships/hyperlink" Target="https://sparkmap.org/report/?REPORT=%7B%22name%22%3A%22Standard%20Report%22%2C%22contentId%22%3A%22%23cdt-report-content%22%2C%22output%22%3A%7B%22countylist%22%3Atrue%2C%22statelist%22%3Atrue%2C%22ziplist%22%3Afalse%2C%22map%22%3Atrue%2C%22breakout%22%3Atrue%7D%2C%22indicator%22%3A%5B76%2C82%2C88%5D%2C%22location%22%3A%7B%22type%22%3A%22county%22%2C%22show_county%22%3Atrue%2C%22show_state%22%3Atrue%2C%22show_zip%22%3Afalse%2C%22id%22%3A%5B%2219033%22%5D%2C%22name%22%3A%5B%22Cerro%20Gordo%20County%2C%20IA%22%5D%7D%7D" TargetMode="External"/><Relationship Id="rId5" Type="http://schemas.openxmlformats.org/officeDocument/2006/relationships/webSettings" Target="webSettings.xml"/><Relationship Id="rId61" Type="http://schemas.openxmlformats.org/officeDocument/2006/relationships/hyperlink" Target="https://www.sciencedirect.com/science/article/pii/B9780128160657000161" TargetMode="External"/><Relationship Id="rId19" Type="http://schemas.openxmlformats.org/officeDocument/2006/relationships/diagramLayout" Target="diagrams/layout1.xml"/><Relationship Id="rId14" Type="http://schemas.openxmlformats.org/officeDocument/2006/relationships/image" Target="media/image6.png"/><Relationship Id="rId22" Type="http://schemas.microsoft.com/office/2007/relationships/diagramDrawing" Target="diagrams/drawing1.xml"/><Relationship Id="rId27" Type="http://schemas.microsoft.com/office/2007/relationships/hdphoto" Target="media/hdphoto1.wdp"/><Relationship Id="rId30" Type="http://schemas.openxmlformats.org/officeDocument/2006/relationships/image" Target="media/image15.png"/><Relationship Id="rId35" Type="http://schemas.openxmlformats.org/officeDocument/2006/relationships/image" Target="media/image19.jpeg"/><Relationship Id="rId43" Type="http://schemas.microsoft.com/office/2007/relationships/diagramDrawing" Target="diagrams/drawing2.xml"/><Relationship Id="rId48" Type="http://schemas.openxmlformats.org/officeDocument/2006/relationships/diagramQuickStyle" Target="diagrams/quickStyle3.xml"/><Relationship Id="rId56" Type="http://schemas.openxmlformats.org/officeDocument/2006/relationships/hyperlink" Target="https://bmcmedicine.biomedcentral.com/articles/10.1186/s12916-019-1256-2" TargetMode="External"/><Relationship Id="rId64" Type="http://schemas.openxmlformats.org/officeDocument/2006/relationships/hyperlink" Target="https://journals.sagepub.com/doi/full/10.1177/2158244016672715"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diagramData" Target="diagrams/data4.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HA%20Document/Community%20Health%20Assessment%20Report%202020.pdf" TargetMode="External"/><Relationship Id="rId17" Type="http://schemas.openxmlformats.org/officeDocument/2006/relationships/image" Target="media/image9.svg"/><Relationship Id="rId25" Type="http://schemas.openxmlformats.org/officeDocument/2006/relationships/image" Target="media/image12.jpeg"/><Relationship Id="rId33" Type="http://schemas.openxmlformats.org/officeDocument/2006/relationships/image" Target="media/image17.svg"/><Relationship Id="rId38" Type="http://schemas.openxmlformats.org/officeDocument/2006/relationships/image" Target="media/image22.svg"/><Relationship Id="rId46" Type="http://schemas.openxmlformats.org/officeDocument/2006/relationships/diagramData" Target="diagrams/data3.xml"/><Relationship Id="rId59" Type="http://schemas.openxmlformats.org/officeDocument/2006/relationships/hyperlink" Target="https://www.ncbi.nlm.nih.gov/pmc/articles/PMC6359857/" TargetMode="External"/><Relationship Id="rId67" Type="http://schemas.openxmlformats.org/officeDocument/2006/relationships/hyperlink" Target="https://contractor.iowa.gov/IowaIWD/CREG/publicSearch/publicSearch.jsp?lid=&amp;" TargetMode="External"/><Relationship Id="rId20" Type="http://schemas.openxmlformats.org/officeDocument/2006/relationships/diagramQuickStyle" Target="diagrams/quickStyle1.xml"/><Relationship Id="rId41" Type="http://schemas.openxmlformats.org/officeDocument/2006/relationships/diagramQuickStyle" Target="diagrams/quickStyle2.xml"/><Relationship Id="rId54" Type="http://schemas.openxmlformats.org/officeDocument/2006/relationships/diagramColors" Target="diagrams/colors4.xml"/><Relationship Id="rId62" Type="http://schemas.openxmlformats.org/officeDocument/2006/relationships/hyperlink" Target="https://www.usich.gov/resources/uploads/asset_library/Housing-Affordability-and-Stablility-Brief.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jpeg"/><Relationship Id="rId49" Type="http://schemas.openxmlformats.org/officeDocument/2006/relationships/diagramColors" Target="diagrams/colors3.xml"/><Relationship Id="rId57" Type="http://schemas.openxmlformats.org/officeDocument/2006/relationships/hyperlink" Target="https://www.ncbi.nlm.nih.gov/pmc/articles/PMC4106584/" TargetMode="External"/><Relationship Id="rId10" Type="http://schemas.openxmlformats.org/officeDocument/2006/relationships/image" Target="media/image3.png"/><Relationship Id="rId31" Type="http://schemas.microsoft.com/office/2007/relationships/hdphoto" Target="media/hdphoto3.wdp"/><Relationship Id="rId44" Type="http://schemas.openxmlformats.org/officeDocument/2006/relationships/image" Target="media/image23.png"/><Relationship Id="rId52" Type="http://schemas.openxmlformats.org/officeDocument/2006/relationships/diagramLayout" Target="diagrams/layout4.xml"/><Relationship Id="rId60" Type="http://schemas.openxmlformats.org/officeDocument/2006/relationships/hyperlink" Target="https://bmchealthservres.biomedcentral.com/articles/10.1186/s12913-016-1370-1" TargetMode="External"/><Relationship Id="rId65" Type="http://schemas.openxmlformats.org/officeDocument/2006/relationships/hyperlink" Target="https://nchh.org/information-and-evidence/healthy-housing-policy/state-and-local/healthy-housing-codes/"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diagramData" Target="diagrams/data1.xml"/><Relationship Id="rId39" Type="http://schemas.openxmlformats.org/officeDocument/2006/relationships/diagramData" Target="diagrams/data2.xml"/><Relationship Id="rId34" Type="http://schemas.openxmlformats.org/officeDocument/2006/relationships/image" Target="media/image18.jpeg"/><Relationship Id="rId50" Type="http://schemas.microsoft.com/office/2007/relationships/diagramDrawing" Target="diagrams/drawing3.xml"/><Relationship Id="rId55" Type="http://schemas.microsoft.com/office/2007/relationships/diagramDrawing" Target="diagrams/drawing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nbar\AppData\Local\Microsoft\Office\16.0\DTS\en-US%7b98568DB9-DCAB-42D9-B002-3CE0D25BAB90%7d\%7b18E3C371-C143-4903-94AE-0B9C9D2CAEFC%7dtf16392850_win3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393A85-C914-4F69-99C4-74A479434651}" type="doc">
      <dgm:prSet loTypeId="urn:microsoft.com/office/officeart/2008/layout/PictureAccentList" loCatId="list" qsTypeId="urn:microsoft.com/office/officeart/2005/8/quickstyle/simple2" qsCatId="simple" csTypeId="urn:microsoft.com/office/officeart/2005/8/colors/accent1_2" csCatId="accent1" phldr="1"/>
      <dgm:spPr/>
      <dgm:t>
        <a:bodyPr/>
        <a:lstStyle/>
        <a:p>
          <a:endParaRPr lang="en-US"/>
        </a:p>
      </dgm:t>
    </dgm:pt>
    <dgm:pt modelId="{D6CDCD09-AF6C-42A9-A914-8F3968E1A2E2}">
      <dgm:prSet phldrT="[Text]" custT="1"/>
      <dgm:spPr/>
      <dgm:t>
        <a:bodyPr/>
        <a:lstStyle/>
        <a:p>
          <a:pPr algn="ctr"/>
          <a:r>
            <a:rPr lang="en-US" sz="1400" u="sng">
              <a:latin typeface="Gotham Bold" pitchFamily="50" charset="0"/>
            </a:rPr>
            <a:t>VISION</a:t>
          </a:r>
        </a:p>
        <a:p>
          <a:pPr algn="ctr"/>
          <a:r>
            <a:rPr lang="en-US" sz="1200" cap="small" baseline="0">
              <a:latin typeface="Gotham Bold" pitchFamily="50" charset="0"/>
            </a:rPr>
            <a:t>We are a united community building a healthy, safe, and accepting environment</a:t>
          </a:r>
          <a:r>
            <a:rPr lang="en-US" sz="1100" cap="small" baseline="0">
              <a:latin typeface="Gotham Bold" pitchFamily="50" charset="0"/>
            </a:rPr>
            <a:t>.</a:t>
          </a:r>
        </a:p>
      </dgm:t>
    </dgm:pt>
    <dgm:pt modelId="{C1833278-F5D0-4C46-83E7-0776A6DECA4A}" type="parTrans" cxnId="{496845B9-902E-4FD0-B396-79D8339E9C87}">
      <dgm:prSet/>
      <dgm:spPr/>
      <dgm:t>
        <a:bodyPr/>
        <a:lstStyle/>
        <a:p>
          <a:pPr algn="l"/>
          <a:endParaRPr lang="en-US"/>
        </a:p>
      </dgm:t>
    </dgm:pt>
    <dgm:pt modelId="{D1E7E0A8-46E8-4DF0-A7DC-1A3D37E746FE}" type="sibTrans" cxnId="{496845B9-902E-4FD0-B396-79D8339E9C87}">
      <dgm:prSet/>
      <dgm:spPr/>
      <dgm:t>
        <a:bodyPr/>
        <a:lstStyle/>
        <a:p>
          <a:pPr algn="l"/>
          <a:endParaRPr lang="en-US"/>
        </a:p>
      </dgm:t>
    </dgm:pt>
    <dgm:pt modelId="{21C76B46-99A5-41E2-834B-D09602EAB4C7}">
      <dgm:prSet phldrT="[Text]" custT="1"/>
      <dgm:spPr>
        <a:solidFill>
          <a:schemeClr val="tx1">
            <a:lumMod val="75000"/>
            <a:lumOff val="25000"/>
          </a:schemeClr>
        </a:solidFill>
      </dgm:spPr>
      <dgm:t>
        <a:bodyPr/>
        <a:lstStyle/>
        <a:p>
          <a:pPr algn="l">
            <a:lnSpc>
              <a:spcPct val="100000"/>
            </a:lnSpc>
            <a:spcAft>
              <a:spcPts val="600"/>
            </a:spcAft>
            <a:buFont typeface="Symbol" panose="05050102010706020507" pitchFamily="18" charset="2"/>
            <a:buNone/>
          </a:pPr>
          <a:r>
            <a:rPr lang="en-US" sz="1100" u="sng" cap="small" baseline="0">
              <a:solidFill>
                <a:schemeClr val="bg1"/>
              </a:solidFill>
              <a:latin typeface="Gotham Bold" pitchFamily="50" charset="0"/>
            </a:rPr>
            <a:t>VALUES</a:t>
          </a:r>
        </a:p>
        <a:p>
          <a:pPr algn="l">
            <a:lnSpc>
              <a:spcPct val="100000"/>
            </a:lnSpc>
            <a:spcAft>
              <a:spcPts val="600"/>
            </a:spcAft>
            <a:buFont typeface="Symbol" panose="05050102010706020507" pitchFamily="18" charset="2"/>
            <a:buChar char=""/>
          </a:pPr>
          <a:r>
            <a:rPr lang="en-US" sz="1000" cap="none" baseline="0">
              <a:solidFill>
                <a:schemeClr val="bg1"/>
              </a:solidFill>
              <a:latin typeface="Gotham Bold" pitchFamily="50" charset="0"/>
            </a:rPr>
            <a:t>- That recognizes the connection between body, mind, and spiritual health.</a:t>
          </a:r>
        </a:p>
        <a:p>
          <a:pPr algn="l">
            <a:lnSpc>
              <a:spcPct val="100000"/>
            </a:lnSpc>
            <a:spcAft>
              <a:spcPts val="600"/>
            </a:spcAft>
            <a:buFont typeface="Symbol" panose="05050102010706020507" pitchFamily="18" charset="2"/>
            <a:buChar char=""/>
          </a:pPr>
          <a:r>
            <a:rPr lang="en-US" sz="1000" cap="none" baseline="0">
              <a:solidFill>
                <a:schemeClr val="bg1"/>
              </a:solidFill>
              <a:latin typeface="Gotham Bold" pitchFamily="50" charset="0"/>
            </a:rPr>
            <a:t>- Where people have access to affordable resources.</a:t>
          </a:r>
        </a:p>
        <a:p>
          <a:pPr algn="l">
            <a:lnSpc>
              <a:spcPct val="100000"/>
            </a:lnSpc>
            <a:spcAft>
              <a:spcPts val="600"/>
            </a:spcAft>
            <a:buFont typeface="Symbol" panose="05050102010706020507" pitchFamily="18" charset="2"/>
            <a:buChar char=""/>
          </a:pPr>
          <a:r>
            <a:rPr lang="en-US" sz="1000" cap="none" baseline="0">
              <a:solidFill>
                <a:schemeClr val="bg1"/>
              </a:solidFill>
              <a:latin typeface="Gotham Bold" pitchFamily="50" charset="0"/>
            </a:rPr>
            <a:t>- That provides the foundation for people to be self-sufficient.</a:t>
          </a:r>
        </a:p>
        <a:p>
          <a:pPr algn="l">
            <a:lnSpc>
              <a:spcPct val="100000"/>
            </a:lnSpc>
            <a:spcAft>
              <a:spcPts val="600"/>
            </a:spcAft>
            <a:buFont typeface="Symbol" panose="05050102010706020507" pitchFamily="18" charset="2"/>
            <a:buChar char=""/>
          </a:pPr>
          <a:r>
            <a:rPr lang="en-US" sz="1000" cap="none" baseline="0">
              <a:solidFill>
                <a:schemeClr val="bg1"/>
              </a:solidFill>
              <a:latin typeface="Gotham Bold" pitchFamily="50" charset="0"/>
            </a:rPr>
            <a:t>- That embraces best practices, creativity, lifelong learning, advocacy and peer support.</a:t>
          </a:r>
        </a:p>
        <a:p>
          <a:pPr algn="l">
            <a:lnSpc>
              <a:spcPct val="100000"/>
            </a:lnSpc>
            <a:spcAft>
              <a:spcPts val="600"/>
            </a:spcAft>
            <a:buFont typeface="Symbol" panose="05050102010706020507" pitchFamily="18" charset="2"/>
            <a:buChar char=""/>
          </a:pPr>
          <a:r>
            <a:rPr lang="en-US" sz="1000" cap="none" baseline="0">
              <a:solidFill>
                <a:schemeClr val="bg1"/>
              </a:solidFill>
              <a:latin typeface="Gotham Bold" pitchFamily="50" charset="0"/>
            </a:rPr>
            <a:t>- With a commitment for clean, safe, healthy environments.</a:t>
          </a:r>
        </a:p>
        <a:p>
          <a:pPr algn="l">
            <a:lnSpc>
              <a:spcPct val="100000"/>
            </a:lnSpc>
            <a:spcAft>
              <a:spcPts val="600"/>
            </a:spcAft>
            <a:buFont typeface="Symbol" panose="05050102010706020507" pitchFamily="18" charset="2"/>
            <a:buChar char=""/>
          </a:pPr>
          <a:r>
            <a:rPr lang="en-US" sz="1000" cap="none" baseline="0">
              <a:solidFill>
                <a:schemeClr val="bg1"/>
              </a:solidFill>
              <a:latin typeface="Gotham Bold" pitchFamily="50" charset="0"/>
            </a:rPr>
            <a:t>- Where working together is embraced.</a:t>
          </a:r>
        </a:p>
      </dgm:t>
    </dgm:pt>
    <dgm:pt modelId="{4507585E-432A-4988-80B2-8C8C0E877098}" type="parTrans" cxnId="{8AC5D45E-FB50-4EC6-AD3D-11A84B706909}">
      <dgm:prSet/>
      <dgm:spPr/>
      <dgm:t>
        <a:bodyPr/>
        <a:lstStyle/>
        <a:p>
          <a:pPr algn="l"/>
          <a:endParaRPr lang="en-US"/>
        </a:p>
      </dgm:t>
    </dgm:pt>
    <dgm:pt modelId="{EE706421-D06F-49F0-8D5F-4AED0C6E21D8}" type="sibTrans" cxnId="{8AC5D45E-FB50-4EC6-AD3D-11A84B706909}">
      <dgm:prSet/>
      <dgm:spPr/>
      <dgm:t>
        <a:bodyPr/>
        <a:lstStyle/>
        <a:p>
          <a:pPr algn="l"/>
          <a:endParaRPr lang="en-US"/>
        </a:p>
      </dgm:t>
    </dgm:pt>
    <dgm:pt modelId="{5EDC7E55-41D3-4DD2-B343-26F4EC5C3096}" type="pres">
      <dgm:prSet presAssocID="{6C393A85-C914-4F69-99C4-74A479434651}" presName="layout" presStyleCnt="0">
        <dgm:presLayoutVars>
          <dgm:chMax/>
          <dgm:chPref/>
          <dgm:dir/>
          <dgm:animOne val="branch"/>
          <dgm:animLvl val="lvl"/>
          <dgm:resizeHandles/>
        </dgm:presLayoutVars>
      </dgm:prSet>
      <dgm:spPr/>
    </dgm:pt>
    <dgm:pt modelId="{120E86D8-F0D1-4EE9-984C-082247B23261}" type="pres">
      <dgm:prSet presAssocID="{D6CDCD09-AF6C-42A9-A914-8F3968E1A2E2}" presName="root" presStyleCnt="0">
        <dgm:presLayoutVars>
          <dgm:chMax/>
          <dgm:chPref val="4"/>
        </dgm:presLayoutVars>
      </dgm:prSet>
      <dgm:spPr/>
    </dgm:pt>
    <dgm:pt modelId="{ECEAD124-6AE7-47F0-9C0F-613942D12EA1}" type="pres">
      <dgm:prSet presAssocID="{D6CDCD09-AF6C-42A9-A914-8F3968E1A2E2}" presName="rootComposite" presStyleCnt="0">
        <dgm:presLayoutVars/>
      </dgm:prSet>
      <dgm:spPr/>
    </dgm:pt>
    <dgm:pt modelId="{18205ED1-0404-490C-8999-66297560226F}" type="pres">
      <dgm:prSet presAssocID="{D6CDCD09-AF6C-42A9-A914-8F3968E1A2E2}" presName="rootText" presStyleLbl="node0" presStyleIdx="0" presStyleCnt="1" custScaleX="112299" custScaleY="130035">
        <dgm:presLayoutVars>
          <dgm:chMax/>
          <dgm:chPref val="4"/>
        </dgm:presLayoutVars>
      </dgm:prSet>
      <dgm:spPr>
        <a:prstGeom prst="roundRect">
          <a:avLst/>
        </a:prstGeom>
      </dgm:spPr>
    </dgm:pt>
    <dgm:pt modelId="{A8FD85C9-0AD4-4D63-9682-D2A47948E80A}" type="pres">
      <dgm:prSet presAssocID="{D6CDCD09-AF6C-42A9-A914-8F3968E1A2E2}" presName="childShape" presStyleCnt="0">
        <dgm:presLayoutVars>
          <dgm:chMax val="0"/>
          <dgm:chPref val="0"/>
        </dgm:presLayoutVars>
      </dgm:prSet>
      <dgm:spPr/>
    </dgm:pt>
    <dgm:pt modelId="{83F80DEE-C546-40C3-8BA4-B63D4025E969}" type="pres">
      <dgm:prSet presAssocID="{21C76B46-99A5-41E2-834B-D09602EAB4C7}" presName="childComposite" presStyleCnt="0">
        <dgm:presLayoutVars>
          <dgm:chMax val="0"/>
          <dgm:chPref val="0"/>
        </dgm:presLayoutVars>
      </dgm:prSet>
      <dgm:spPr/>
    </dgm:pt>
    <dgm:pt modelId="{AF35423E-586B-458E-83AE-DB179069DD67}" type="pres">
      <dgm:prSet presAssocID="{21C76B46-99A5-41E2-834B-D09602EAB4C7}" presName="Image" presStyleLbl="node1" presStyleIdx="0" presStyleCnt="1" custLinFactX="50707" custLinFactNeighborX="100000" custLinFactNeighborY="25118"/>
      <dgm:spPr/>
    </dgm:pt>
    <dgm:pt modelId="{05F15AD7-A61E-4625-8555-84EF8CCF4833}" type="pres">
      <dgm:prSet presAssocID="{21C76B46-99A5-41E2-834B-D09602EAB4C7}" presName="childText" presStyleLbl="lnNode1" presStyleIdx="0" presStyleCnt="1" custScaleX="132704" custScaleY="315991" custLinFactNeighborX="-5632" custLinFactNeighborY="8">
        <dgm:presLayoutVars>
          <dgm:chMax val="0"/>
          <dgm:chPref val="0"/>
          <dgm:bulletEnabled val="1"/>
        </dgm:presLayoutVars>
      </dgm:prSet>
      <dgm:spPr/>
    </dgm:pt>
  </dgm:ptLst>
  <dgm:cxnLst>
    <dgm:cxn modelId="{2A3DE91A-0787-4E1B-B423-3AC306FFD5DC}" type="presOf" srcId="{21C76B46-99A5-41E2-834B-D09602EAB4C7}" destId="{05F15AD7-A61E-4625-8555-84EF8CCF4833}" srcOrd="0" destOrd="0" presId="urn:microsoft.com/office/officeart/2008/layout/PictureAccentList"/>
    <dgm:cxn modelId="{8AC5D45E-FB50-4EC6-AD3D-11A84B706909}" srcId="{D6CDCD09-AF6C-42A9-A914-8F3968E1A2E2}" destId="{21C76B46-99A5-41E2-834B-D09602EAB4C7}" srcOrd="0" destOrd="0" parTransId="{4507585E-432A-4988-80B2-8C8C0E877098}" sibTransId="{EE706421-D06F-49F0-8D5F-4AED0C6E21D8}"/>
    <dgm:cxn modelId="{496845B9-902E-4FD0-B396-79D8339E9C87}" srcId="{6C393A85-C914-4F69-99C4-74A479434651}" destId="{D6CDCD09-AF6C-42A9-A914-8F3968E1A2E2}" srcOrd="0" destOrd="0" parTransId="{C1833278-F5D0-4C46-83E7-0776A6DECA4A}" sibTransId="{D1E7E0A8-46E8-4DF0-A7DC-1A3D37E746FE}"/>
    <dgm:cxn modelId="{C1D0E6E8-0398-4CF1-BB14-0FF817381FCA}" type="presOf" srcId="{D6CDCD09-AF6C-42A9-A914-8F3968E1A2E2}" destId="{18205ED1-0404-490C-8999-66297560226F}" srcOrd="0" destOrd="0" presId="urn:microsoft.com/office/officeart/2008/layout/PictureAccentList"/>
    <dgm:cxn modelId="{E4334EFA-3697-410E-A4DE-443E56E43885}" type="presOf" srcId="{6C393A85-C914-4F69-99C4-74A479434651}" destId="{5EDC7E55-41D3-4DD2-B343-26F4EC5C3096}" srcOrd="0" destOrd="0" presId="urn:microsoft.com/office/officeart/2008/layout/PictureAccentList"/>
    <dgm:cxn modelId="{1CE4AA0E-1F66-4C74-A53A-9C6435A9EBD2}" type="presParOf" srcId="{5EDC7E55-41D3-4DD2-B343-26F4EC5C3096}" destId="{120E86D8-F0D1-4EE9-984C-082247B23261}" srcOrd="0" destOrd="0" presId="urn:microsoft.com/office/officeart/2008/layout/PictureAccentList"/>
    <dgm:cxn modelId="{2DF8419C-9749-47AD-9E26-84EA3176721D}" type="presParOf" srcId="{120E86D8-F0D1-4EE9-984C-082247B23261}" destId="{ECEAD124-6AE7-47F0-9C0F-613942D12EA1}" srcOrd="0" destOrd="0" presId="urn:microsoft.com/office/officeart/2008/layout/PictureAccentList"/>
    <dgm:cxn modelId="{B265AAE1-8A62-4C68-9B7C-249B0A34746D}" type="presParOf" srcId="{ECEAD124-6AE7-47F0-9C0F-613942D12EA1}" destId="{18205ED1-0404-490C-8999-66297560226F}" srcOrd="0" destOrd="0" presId="urn:microsoft.com/office/officeart/2008/layout/PictureAccentList"/>
    <dgm:cxn modelId="{A76A5478-8C01-4F4E-973C-2C653C3E799A}" type="presParOf" srcId="{120E86D8-F0D1-4EE9-984C-082247B23261}" destId="{A8FD85C9-0AD4-4D63-9682-D2A47948E80A}" srcOrd="1" destOrd="0" presId="urn:microsoft.com/office/officeart/2008/layout/PictureAccentList"/>
    <dgm:cxn modelId="{9E5955CE-B709-4FCF-8BC3-D27259F93060}" type="presParOf" srcId="{A8FD85C9-0AD4-4D63-9682-D2A47948E80A}" destId="{83F80DEE-C546-40C3-8BA4-B63D4025E969}" srcOrd="0" destOrd="0" presId="urn:microsoft.com/office/officeart/2008/layout/PictureAccentList"/>
    <dgm:cxn modelId="{7C5AF7CB-A669-4984-A774-0A3E2673D5D9}" type="presParOf" srcId="{83F80DEE-C546-40C3-8BA4-B63D4025E969}" destId="{AF35423E-586B-458E-83AE-DB179069DD67}" srcOrd="0" destOrd="0" presId="urn:microsoft.com/office/officeart/2008/layout/PictureAccentList"/>
    <dgm:cxn modelId="{53A241FE-3A0E-4BA6-B7F9-5A8D1FFCB207}" type="presParOf" srcId="{83F80DEE-C546-40C3-8BA4-B63D4025E969}" destId="{05F15AD7-A61E-4625-8555-84EF8CCF4833}" srcOrd="1" destOrd="0" presId="urn:microsoft.com/office/officeart/2008/layout/PictureAccent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57B275-013B-4F67-A70A-D852CCC581BF}" type="doc">
      <dgm:prSet loTypeId="urn:microsoft.com/office/officeart/2005/8/layout/venn2" loCatId="relationship" qsTypeId="urn:microsoft.com/office/officeart/2005/8/quickstyle/simple2" qsCatId="simple" csTypeId="urn:microsoft.com/office/officeart/2005/8/colors/colorful3" csCatId="colorful" phldr="1"/>
      <dgm:spPr/>
      <dgm:t>
        <a:bodyPr/>
        <a:lstStyle/>
        <a:p>
          <a:endParaRPr lang="en-US"/>
        </a:p>
      </dgm:t>
    </dgm:pt>
    <dgm:pt modelId="{18E5ECF3-CC24-4D51-9110-B01B4A0B3134}">
      <dgm:prSet phldrT="[Text]" custT="1"/>
      <dgm:spPr>
        <a:solidFill>
          <a:srgbClr val="CC0000"/>
        </a:solidFill>
      </dgm:spPr>
      <dgm:t>
        <a:bodyPr lIns="0" tIns="548640" rIns="0" bIns="640080"/>
        <a:lstStyle/>
        <a:p>
          <a:r>
            <a:rPr lang="en-US" sz="800" b="1"/>
            <a:t>Public Policy</a:t>
          </a:r>
        </a:p>
      </dgm:t>
    </dgm:pt>
    <dgm:pt modelId="{1E44F9CB-2D6C-4FC4-8605-D3F6AA83F188}" type="parTrans" cxnId="{C7AA3AFE-0393-408A-A37B-04DCFB49ED2F}">
      <dgm:prSet/>
      <dgm:spPr/>
      <dgm:t>
        <a:bodyPr/>
        <a:lstStyle/>
        <a:p>
          <a:endParaRPr lang="en-US"/>
        </a:p>
      </dgm:t>
    </dgm:pt>
    <dgm:pt modelId="{2E64CE39-E932-4AA8-B913-42E9FC135592}" type="sibTrans" cxnId="{C7AA3AFE-0393-408A-A37B-04DCFB49ED2F}">
      <dgm:prSet/>
      <dgm:spPr/>
      <dgm:t>
        <a:bodyPr/>
        <a:lstStyle/>
        <a:p>
          <a:endParaRPr lang="en-US"/>
        </a:p>
      </dgm:t>
    </dgm:pt>
    <dgm:pt modelId="{C0427BE7-A42B-47B4-8EC3-458491B7F086}">
      <dgm:prSet phldrT="[Text]" custT="1"/>
      <dgm:spPr>
        <a:solidFill>
          <a:srgbClr val="7030A0"/>
        </a:solidFill>
      </dgm:spPr>
      <dgm:t>
        <a:bodyPr/>
        <a:lstStyle/>
        <a:p>
          <a:pPr algn="ctr"/>
          <a:r>
            <a:rPr lang="en-US" sz="800" b="1"/>
            <a:t>Organizational</a:t>
          </a:r>
        </a:p>
      </dgm:t>
    </dgm:pt>
    <dgm:pt modelId="{8DF65E8B-6192-4140-A492-5A6D9F04B853}" type="parTrans" cxnId="{F8D249AB-33C2-432D-80E2-B4169026CA77}">
      <dgm:prSet/>
      <dgm:spPr/>
      <dgm:t>
        <a:bodyPr/>
        <a:lstStyle/>
        <a:p>
          <a:endParaRPr lang="en-US"/>
        </a:p>
      </dgm:t>
    </dgm:pt>
    <dgm:pt modelId="{9617485E-6246-4DA5-8AAA-7785248C8679}" type="sibTrans" cxnId="{F8D249AB-33C2-432D-80E2-B4169026CA77}">
      <dgm:prSet/>
      <dgm:spPr/>
      <dgm:t>
        <a:bodyPr/>
        <a:lstStyle/>
        <a:p>
          <a:endParaRPr lang="en-US"/>
        </a:p>
      </dgm:t>
    </dgm:pt>
    <dgm:pt modelId="{8803FC41-9607-433D-AF88-130CC0845BEC}">
      <dgm:prSet phldrT="[Text]" custT="1"/>
      <dgm:spPr>
        <a:solidFill>
          <a:schemeClr val="accent1"/>
        </a:solidFill>
      </dgm:spPr>
      <dgm:t>
        <a:bodyPr/>
        <a:lstStyle/>
        <a:p>
          <a:pPr algn="ctr"/>
          <a:r>
            <a:rPr lang="en-US" sz="800" b="1"/>
            <a:t>Interpersonal</a:t>
          </a:r>
        </a:p>
      </dgm:t>
    </dgm:pt>
    <dgm:pt modelId="{1F2BB550-DE97-4358-B0D3-10E2888DCDE8}" type="parTrans" cxnId="{AC99BA1B-85AF-4D71-98CC-A4E0BC21FAB2}">
      <dgm:prSet/>
      <dgm:spPr/>
      <dgm:t>
        <a:bodyPr/>
        <a:lstStyle/>
        <a:p>
          <a:endParaRPr lang="en-US"/>
        </a:p>
      </dgm:t>
    </dgm:pt>
    <dgm:pt modelId="{81299AC1-4281-447A-9C0D-3C114BDF2194}" type="sibTrans" cxnId="{AC99BA1B-85AF-4D71-98CC-A4E0BC21FAB2}">
      <dgm:prSet/>
      <dgm:spPr/>
      <dgm:t>
        <a:bodyPr/>
        <a:lstStyle/>
        <a:p>
          <a:endParaRPr lang="en-US"/>
        </a:p>
      </dgm:t>
    </dgm:pt>
    <dgm:pt modelId="{223F85BD-9D59-4B35-BDA4-84D819CDEBC0}">
      <dgm:prSet phldrT="[Text]" custT="1"/>
      <dgm:spPr>
        <a:solidFill>
          <a:srgbClr val="FF9900"/>
        </a:solidFill>
      </dgm:spPr>
      <dgm:t>
        <a:bodyPr/>
        <a:lstStyle/>
        <a:p>
          <a:r>
            <a:rPr lang="en-US" sz="800" b="1"/>
            <a:t>Individual</a:t>
          </a:r>
        </a:p>
      </dgm:t>
    </dgm:pt>
    <dgm:pt modelId="{BBD0ECE4-F6C8-467D-9C5C-373653D0939A}" type="parTrans" cxnId="{61D0CC9B-DFC6-4B2C-B902-4A2C25C09910}">
      <dgm:prSet/>
      <dgm:spPr/>
      <dgm:t>
        <a:bodyPr/>
        <a:lstStyle/>
        <a:p>
          <a:endParaRPr lang="en-US"/>
        </a:p>
      </dgm:t>
    </dgm:pt>
    <dgm:pt modelId="{A95FF820-04F2-42DB-A634-4D59FEB042E2}" type="sibTrans" cxnId="{61D0CC9B-DFC6-4B2C-B902-4A2C25C09910}">
      <dgm:prSet/>
      <dgm:spPr/>
      <dgm:t>
        <a:bodyPr/>
        <a:lstStyle/>
        <a:p>
          <a:endParaRPr lang="en-US"/>
        </a:p>
      </dgm:t>
    </dgm:pt>
    <dgm:pt modelId="{C620BCD0-232D-4D70-BEA1-93A51462CDAE}">
      <dgm:prSet custT="1"/>
      <dgm:spPr>
        <a:solidFill>
          <a:srgbClr val="76B531"/>
        </a:solidFill>
      </dgm:spPr>
      <dgm:t>
        <a:bodyPr/>
        <a:lstStyle/>
        <a:p>
          <a:r>
            <a:rPr lang="en-US" sz="800" b="1"/>
            <a:t>Community</a:t>
          </a:r>
        </a:p>
      </dgm:t>
    </dgm:pt>
    <dgm:pt modelId="{3E2D5D50-1C91-41A9-96E4-597CA3CBC3D6}" type="parTrans" cxnId="{D34A8644-1440-4081-9257-145034D8E654}">
      <dgm:prSet/>
      <dgm:spPr/>
      <dgm:t>
        <a:bodyPr/>
        <a:lstStyle/>
        <a:p>
          <a:endParaRPr lang="en-US"/>
        </a:p>
      </dgm:t>
    </dgm:pt>
    <dgm:pt modelId="{855CC58C-0B27-480C-A1B1-FA2B7FC41D0E}" type="sibTrans" cxnId="{D34A8644-1440-4081-9257-145034D8E654}">
      <dgm:prSet/>
      <dgm:spPr/>
      <dgm:t>
        <a:bodyPr/>
        <a:lstStyle/>
        <a:p>
          <a:endParaRPr lang="en-US"/>
        </a:p>
      </dgm:t>
    </dgm:pt>
    <dgm:pt modelId="{DA51ADB6-7328-45CC-973B-34C0C9F46AE7}" type="pres">
      <dgm:prSet presAssocID="{3057B275-013B-4F67-A70A-D852CCC581BF}" presName="Name0" presStyleCnt="0">
        <dgm:presLayoutVars>
          <dgm:chMax val="7"/>
          <dgm:resizeHandles val="exact"/>
        </dgm:presLayoutVars>
      </dgm:prSet>
      <dgm:spPr/>
    </dgm:pt>
    <dgm:pt modelId="{C2D1E3DE-7797-4524-849E-36698E4BC89E}" type="pres">
      <dgm:prSet presAssocID="{3057B275-013B-4F67-A70A-D852CCC581BF}" presName="comp1" presStyleCnt="0"/>
      <dgm:spPr/>
    </dgm:pt>
    <dgm:pt modelId="{8C7A569C-6BE2-4654-B1CE-C6013B3CE679}" type="pres">
      <dgm:prSet presAssocID="{3057B275-013B-4F67-A70A-D852CCC581BF}" presName="circle1" presStyleLbl="node1" presStyleIdx="0" presStyleCnt="5" custScaleX="108461" custLinFactNeighborX="-20452" custLinFactNeighborY="-1314"/>
      <dgm:spPr/>
    </dgm:pt>
    <dgm:pt modelId="{2CEDFD3B-8F15-4E23-BE87-C8E071A64A6B}" type="pres">
      <dgm:prSet presAssocID="{3057B275-013B-4F67-A70A-D852CCC581BF}" presName="c1text" presStyleLbl="node1" presStyleIdx="0" presStyleCnt="5">
        <dgm:presLayoutVars>
          <dgm:bulletEnabled val="1"/>
        </dgm:presLayoutVars>
      </dgm:prSet>
      <dgm:spPr/>
    </dgm:pt>
    <dgm:pt modelId="{739B23DC-A209-48E2-A60B-5B331B1D7E65}" type="pres">
      <dgm:prSet presAssocID="{3057B275-013B-4F67-A70A-D852CCC581BF}" presName="comp2" presStyleCnt="0"/>
      <dgm:spPr/>
    </dgm:pt>
    <dgm:pt modelId="{497B08B4-9D92-4507-90EE-009EE297A984}" type="pres">
      <dgm:prSet presAssocID="{3057B275-013B-4F67-A70A-D852CCC581BF}" presName="circle2" presStyleLbl="node1" presStyleIdx="1" presStyleCnt="5" custScaleX="110875" custLinFactNeighborX="-22071" custLinFactNeighborY="0"/>
      <dgm:spPr/>
    </dgm:pt>
    <dgm:pt modelId="{8A895966-142E-426C-82CE-199DFB401077}" type="pres">
      <dgm:prSet presAssocID="{3057B275-013B-4F67-A70A-D852CCC581BF}" presName="c2text" presStyleLbl="node1" presStyleIdx="1" presStyleCnt="5">
        <dgm:presLayoutVars>
          <dgm:bulletEnabled val="1"/>
        </dgm:presLayoutVars>
      </dgm:prSet>
      <dgm:spPr/>
    </dgm:pt>
    <dgm:pt modelId="{46379E07-2052-48C5-825F-A31EB1A644B2}" type="pres">
      <dgm:prSet presAssocID="{3057B275-013B-4F67-A70A-D852CCC581BF}" presName="comp3" presStyleCnt="0"/>
      <dgm:spPr/>
    </dgm:pt>
    <dgm:pt modelId="{D9B211D8-CDD6-41F1-B34B-09B4F928CC32}" type="pres">
      <dgm:prSet presAssocID="{3057B275-013B-4F67-A70A-D852CCC581BF}" presName="circle3" presStyleLbl="node1" presStyleIdx="2" presStyleCnt="5" custScaleX="124254" custLinFactNeighborX="-27251" custLinFactNeighborY="0"/>
      <dgm:spPr/>
    </dgm:pt>
    <dgm:pt modelId="{B5557F87-AF8A-4D06-9C30-3A66E16AFE12}" type="pres">
      <dgm:prSet presAssocID="{3057B275-013B-4F67-A70A-D852CCC581BF}" presName="c3text" presStyleLbl="node1" presStyleIdx="2" presStyleCnt="5">
        <dgm:presLayoutVars>
          <dgm:bulletEnabled val="1"/>
        </dgm:presLayoutVars>
      </dgm:prSet>
      <dgm:spPr/>
    </dgm:pt>
    <dgm:pt modelId="{7B55175C-7AE4-40D8-A99D-45FF32E0B868}" type="pres">
      <dgm:prSet presAssocID="{3057B275-013B-4F67-A70A-D852CCC581BF}" presName="comp4" presStyleCnt="0"/>
      <dgm:spPr/>
    </dgm:pt>
    <dgm:pt modelId="{26764985-F887-4C55-BCE2-A7C5EFF4B66C}" type="pres">
      <dgm:prSet presAssocID="{3057B275-013B-4F67-A70A-D852CCC581BF}" presName="circle4" presStyleLbl="node1" presStyleIdx="3" presStyleCnt="5" custScaleX="144462" custLinFactNeighborX="-35827" custLinFactNeighborY="0"/>
      <dgm:spPr/>
    </dgm:pt>
    <dgm:pt modelId="{E36FF4E6-DA66-42BE-A180-91EB9F5C703E}" type="pres">
      <dgm:prSet presAssocID="{3057B275-013B-4F67-A70A-D852CCC581BF}" presName="c4text" presStyleLbl="node1" presStyleIdx="3" presStyleCnt="5">
        <dgm:presLayoutVars>
          <dgm:bulletEnabled val="1"/>
        </dgm:presLayoutVars>
      </dgm:prSet>
      <dgm:spPr/>
    </dgm:pt>
    <dgm:pt modelId="{0B0B171F-A1A5-4C5C-9C12-FF32DC70D83A}" type="pres">
      <dgm:prSet presAssocID="{3057B275-013B-4F67-A70A-D852CCC581BF}" presName="comp5" presStyleCnt="0"/>
      <dgm:spPr/>
    </dgm:pt>
    <dgm:pt modelId="{150F73CE-2DB1-45BF-B5F1-0A237AF72C08}" type="pres">
      <dgm:prSet presAssocID="{3057B275-013B-4F67-A70A-D852CCC581BF}" presName="circle5" presStyleLbl="node1" presStyleIdx="4" presStyleCnt="5" custScaleX="114260" custScaleY="90909" custLinFactNeighborX="-50833" custLinFactNeighborY="4526"/>
      <dgm:spPr/>
    </dgm:pt>
    <dgm:pt modelId="{4EFB8367-D950-4811-B63D-2FE85F34CD6D}" type="pres">
      <dgm:prSet presAssocID="{3057B275-013B-4F67-A70A-D852CCC581BF}" presName="c5text" presStyleLbl="node1" presStyleIdx="4" presStyleCnt="5">
        <dgm:presLayoutVars>
          <dgm:bulletEnabled val="1"/>
        </dgm:presLayoutVars>
      </dgm:prSet>
      <dgm:spPr/>
    </dgm:pt>
  </dgm:ptLst>
  <dgm:cxnLst>
    <dgm:cxn modelId="{7C080F0C-1CF8-4315-98BD-76E5039646FE}" type="presOf" srcId="{C620BCD0-232D-4D70-BEA1-93A51462CDAE}" destId="{8A895966-142E-426C-82CE-199DFB401077}" srcOrd="1" destOrd="0" presId="urn:microsoft.com/office/officeart/2005/8/layout/venn2"/>
    <dgm:cxn modelId="{AC99BA1B-85AF-4D71-98CC-A4E0BC21FAB2}" srcId="{3057B275-013B-4F67-A70A-D852CCC581BF}" destId="{8803FC41-9607-433D-AF88-130CC0845BEC}" srcOrd="3" destOrd="0" parTransId="{1F2BB550-DE97-4358-B0D3-10E2888DCDE8}" sibTransId="{81299AC1-4281-447A-9C0D-3C114BDF2194}"/>
    <dgm:cxn modelId="{8C384128-6FEE-4C84-A535-1EF63C5D7A9C}" type="presOf" srcId="{18E5ECF3-CC24-4D51-9110-B01B4A0B3134}" destId="{8C7A569C-6BE2-4654-B1CE-C6013B3CE679}" srcOrd="0" destOrd="0" presId="urn:microsoft.com/office/officeart/2005/8/layout/venn2"/>
    <dgm:cxn modelId="{186AF434-CBCE-4A99-8C21-0C1507193368}" type="presOf" srcId="{C0427BE7-A42B-47B4-8EC3-458491B7F086}" destId="{B5557F87-AF8A-4D06-9C30-3A66E16AFE12}" srcOrd="1" destOrd="0" presId="urn:microsoft.com/office/officeart/2005/8/layout/venn2"/>
    <dgm:cxn modelId="{36241240-80C9-4353-AE8C-8FA586C9E54A}" type="presOf" srcId="{8803FC41-9607-433D-AF88-130CC0845BEC}" destId="{E36FF4E6-DA66-42BE-A180-91EB9F5C703E}" srcOrd="1" destOrd="0" presId="urn:microsoft.com/office/officeart/2005/8/layout/venn2"/>
    <dgm:cxn modelId="{90E91B42-77DC-4CE5-A8BD-58958324E84F}" type="presOf" srcId="{3057B275-013B-4F67-A70A-D852CCC581BF}" destId="{DA51ADB6-7328-45CC-973B-34C0C9F46AE7}" srcOrd="0" destOrd="0" presId="urn:microsoft.com/office/officeart/2005/8/layout/venn2"/>
    <dgm:cxn modelId="{D3D1A142-4F8D-4A73-9956-E3A7B7B9EA15}" type="presOf" srcId="{8803FC41-9607-433D-AF88-130CC0845BEC}" destId="{26764985-F887-4C55-BCE2-A7C5EFF4B66C}" srcOrd="0" destOrd="0" presId="urn:microsoft.com/office/officeart/2005/8/layout/venn2"/>
    <dgm:cxn modelId="{D34A8644-1440-4081-9257-145034D8E654}" srcId="{3057B275-013B-4F67-A70A-D852CCC581BF}" destId="{C620BCD0-232D-4D70-BEA1-93A51462CDAE}" srcOrd="1" destOrd="0" parTransId="{3E2D5D50-1C91-41A9-96E4-597CA3CBC3D6}" sibTransId="{855CC58C-0B27-480C-A1B1-FA2B7FC41D0E}"/>
    <dgm:cxn modelId="{6A358952-7DC1-4052-94DF-A2324FF2A6BE}" type="presOf" srcId="{C0427BE7-A42B-47B4-8EC3-458491B7F086}" destId="{D9B211D8-CDD6-41F1-B34B-09B4F928CC32}" srcOrd="0" destOrd="0" presId="urn:microsoft.com/office/officeart/2005/8/layout/venn2"/>
    <dgm:cxn modelId="{8319A658-D78C-42EA-9058-E0A6472B2764}" type="presOf" srcId="{223F85BD-9D59-4B35-BDA4-84D819CDEBC0}" destId="{150F73CE-2DB1-45BF-B5F1-0A237AF72C08}" srcOrd="0" destOrd="0" presId="urn:microsoft.com/office/officeart/2005/8/layout/venn2"/>
    <dgm:cxn modelId="{D247CD58-9432-498A-AC8E-6DBB87956673}" type="presOf" srcId="{C620BCD0-232D-4D70-BEA1-93A51462CDAE}" destId="{497B08B4-9D92-4507-90EE-009EE297A984}" srcOrd="0" destOrd="0" presId="urn:microsoft.com/office/officeart/2005/8/layout/venn2"/>
    <dgm:cxn modelId="{61D0CC9B-DFC6-4B2C-B902-4A2C25C09910}" srcId="{3057B275-013B-4F67-A70A-D852CCC581BF}" destId="{223F85BD-9D59-4B35-BDA4-84D819CDEBC0}" srcOrd="4" destOrd="0" parTransId="{BBD0ECE4-F6C8-467D-9C5C-373653D0939A}" sibTransId="{A95FF820-04F2-42DB-A634-4D59FEB042E2}"/>
    <dgm:cxn modelId="{CAB8A1A0-A23D-4177-A57F-3289BE160212}" type="presOf" srcId="{223F85BD-9D59-4B35-BDA4-84D819CDEBC0}" destId="{4EFB8367-D950-4811-B63D-2FE85F34CD6D}" srcOrd="1" destOrd="0" presId="urn:microsoft.com/office/officeart/2005/8/layout/venn2"/>
    <dgm:cxn modelId="{F8D249AB-33C2-432D-80E2-B4169026CA77}" srcId="{3057B275-013B-4F67-A70A-D852CCC581BF}" destId="{C0427BE7-A42B-47B4-8EC3-458491B7F086}" srcOrd="2" destOrd="0" parTransId="{8DF65E8B-6192-4140-A492-5A6D9F04B853}" sibTransId="{9617485E-6246-4DA5-8AAA-7785248C8679}"/>
    <dgm:cxn modelId="{65691EBA-0961-470E-8D7B-E02898A4B6B5}" type="presOf" srcId="{18E5ECF3-CC24-4D51-9110-B01B4A0B3134}" destId="{2CEDFD3B-8F15-4E23-BE87-C8E071A64A6B}" srcOrd="1" destOrd="0" presId="urn:microsoft.com/office/officeart/2005/8/layout/venn2"/>
    <dgm:cxn modelId="{C7AA3AFE-0393-408A-A37B-04DCFB49ED2F}" srcId="{3057B275-013B-4F67-A70A-D852CCC581BF}" destId="{18E5ECF3-CC24-4D51-9110-B01B4A0B3134}" srcOrd="0" destOrd="0" parTransId="{1E44F9CB-2D6C-4FC4-8605-D3F6AA83F188}" sibTransId="{2E64CE39-E932-4AA8-B913-42E9FC135592}"/>
    <dgm:cxn modelId="{C44C5A22-C2B4-41AE-863A-0955D96FAEAA}" type="presParOf" srcId="{DA51ADB6-7328-45CC-973B-34C0C9F46AE7}" destId="{C2D1E3DE-7797-4524-849E-36698E4BC89E}" srcOrd="0" destOrd="0" presId="urn:microsoft.com/office/officeart/2005/8/layout/venn2"/>
    <dgm:cxn modelId="{804ED52D-A32E-4CD6-B23B-7E0BEB56A1CD}" type="presParOf" srcId="{C2D1E3DE-7797-4524-849E-36698E4BC89E}" destId="{8C7A569C-6BE2-4654-B1CE-C6013B3CE679}" srcOrd="0" destOrd="0" presId="urn:microsoft.com/office/officeart/2005/8/layout/venn2"/>
    <dgm:cxn modelId="{25AFEF2B-2A19-4FF9-B407-537A0FC1CD91}" type="presParOf" srcId="{C2D1E3DE-7797-4524-849E-36698E4BC89E}" destId="{2CEDFD3B-8F15-4E23-BE87-C8E071A64A6B}" srcOrd="1" destOrd="0" presId="urn:microsoft.com/office/officeart/2005/8/layout/venn2"/>
    <dgm:cxn modelId="{63C536F6-3018-418F-AEF8-743D0E85D7A6}" type="presParOf" srcId="{DA51ADB6-7328-45CC-973B-34C0C9F46AE7}" destId="{739B23DC-A209-48E2-A60B-5B331B1D7E65}" srcOrd="1" destOrd="0" presId="urn:microsoft.com/office/officeart/2005/8/layout/venn2"/>
    <dgm:cxn modelId="{33A2D733-C89B-44BA-8DFE-882564A4DAED}" type="presParOf" srcId="{739B23DC-A209-48E2-A60B-5B331B1D7E65}" destId="{497B08B4-9D92-4507-90EE-009EE297A984}" srcOrd="0" destOrd="0" presId="urn:microsoft.com/office/officeart/2005/8/layout/venn2"/>
    <dgm:cxn modelId="{8C78B122-6016-4F4C-B302-CAB29A380126}" type="presParOf" srcId="{739B23DC-A209-48E2-A60B-5B331B1D7E65}" destId="{8A895966-142E-426C-82CE-199DFB401077}" srcOrd="1" destOrd="0" presId="urn:microsoft.com/office/officeart/2005/8/layout/venn2"/>
    <dgm:cxn modelId="{028A4C6C-B38E-42CE-B0C4-017D777B7C91}" type="presParOf" srcId="{DA51ADB6-7328-45CC-973B-34C0C9F46AE7}" destId="{46379E07-2052-48C5-825F-A31EB1A644B2}" srcOrd="2" destOrd="0" presId="urn:microsoft.com/office/officeart/2005/8/layout/venn2"/>
    <dgm:cxn modelId="{7D9CE60E-8CC0-4BBE-9457-20AF74050193}" type="presParOf" srcId="{46379E07-2052-48C5-825F-A31EB1A644B2}" destId="{D9B211D8-CDD6-41F1-B34B-09B4F928CC32}" srcOrd="0" destOrd="0" presId="urn:microsoft.com/office/officeart/2005/8/layout/venn2"/>
    <dgm:cxn modelId="{3E77FA47-3D18-4597-A425-55BC8140E722}" type="presParOf" srcId="{46379E07-2052-48C5-825F-A31EB1A644B2}" destId="{B5557F87-AF8A-4D06-9C30-3A66E16AFE12}" srcOrd="1" destOrd="0" presId="urn:microsoft.com/office/officeart/2005/8/layout/venn2"/>
    <dgm:cxn modelId="{B2861103-9712-4230-91BE-5D0C5B3F86D4}" type="presParOf" srcId="{DA51ADB6-7328-45CC-973B-34C0C9F46AE7}" destId="{7B55175C-7AE4-40D8-A99D-45FF32E0B868}" srcOrd="3" destOrd="0" presId="urn:microsoft.com/office/officeart/2005/8/layout/venn2"/>
    <dgm:cxn modelId="{2B253DD0-CA2C-4420-A9C4-F41CD85E0A76}" type="presParOf" srcId="{7B55175C-7AE4-40D8-A99D-45FF32E0B868}" destId="{26764985-F887-4C55-BCE2-A7C5EFF4B66C}" srcOrd="0" destOrd="0" presId="urn:microsoft.com/office/officeart/2005/8/layout/venn2"/>
    <dgm:cxn modelId="{97F9788A-B218-4237-A7E3-26A7C25F43BD}" type="presParOf" srcId="{7B55175C-7AE4-40D8-A99D-45FF32E0B868}" destId="{E36FF4E6-DA66-42BE-A180-91EB9F5C703E}" srcOrd="1" destOrd="0" presId="urn:microsoft.com/office/officeart/2005/8/layout/venn2"/>
    <dgm:cxn modelId="{7E3AA0AE-C858-4329-9FF3-8BC5635EE064}" type="presParOf" srcId="{DA51ADB6-7328-45CC-973B-34C0C9F46AE7}" destId="{0B0B171F-A1A5-4C5C-9C12-FF32DC70D83A}" srcOrd="4" destOrd="0" presId="urn:microsoft.com/office/officeart/2005/8/layout/venn2"/>
    <dgm:cxn modelId="{7CB79A84-580E-4B8E-B678-CD4CF7A8A4DF}" type="presParOf" srcId="{0B0B171F-A1A5-4C5C-9C12-FF32DC70D83A}" destId="{150F73CE-2DB1-45BF-B5F1-0A237AF72C08}" srcOrd="0" destOrd="0" presId="urn:microsoft.com/office/officeart/2005/8/layout/venn2"/>
    <dgm:cxn modelId="{8632785A-6B68-4DDB-A400-8BF8A12D08A6}" type="presParOf" srcId="{0B0B171F-A1A5-4C5C-9C12-FF32DC70D83A}" destId="{4EFB8367-D950-4811-B63D-2FE85F34CD6D}" srcOrd="1" destOrd="0" presId="urn:microsoft.com/office/officeart/2005/8/layout/ven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F515F8-DB8B-475B-8452-7BB193C9E4E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AD92580B-465D-43ED-8289-D6DAD0B6AC16}">
      <dgm:prSet phldrT="[Text]"/>
      <dgm:spPr/>
      <dgm:t>
        <a:bodyPr/>
        <a:lstStyle/>
        <a:p>
          <a:pPr algn="ctr"/>
          <a:r>
            <a:rPr lang="en-US">
              <a:latin typeface="Gotham Black" panose="02000604040000020004" pitchFamily="50" charset="0"/>
            </a:rPr>
            <a:t>IMPLEMENTATION COMMITTEES</a:t>
          </a:r>
        </a:p>
      </dgm:t>
    </dgm:pt>
    <dgm:pt modelId="{DBBB105F-C4A7-4FF1-9C44-E54CB95385B6}" type="parTrans" cxnId="{E434F87F-C956-4BF6-BFE5-DCFA493160A6}">
      <dgm:prSet/>
      <dgm:spPr/>
      <dgm:t>
        <a:bodyPr/>
        <a:lstStyle/>
        <a:p>
          <a:pPr algn="ctr"/>
          <a:endParaRPr lang="en-US"/>
        </a:p>
      </dgm:t>
    </dgm:pt>
    <dgm:pt modelId="{E4A222C9-6EC4-4F69-A82C-6FF34954428C}" type="sibTrans" cxnId="{E434F87F-C956-4BF6-BFE5-DCFA493160A6}">
      <dgm:prSet/>
      <dgm:spPr/>
      <dgm:t>
        <a:bodyPr/>
        <a:lstStyle/>
        <a:p>
          <a:pPr algn="ctr"/>
          <a:endParaRPr lang="en-US"/>
        </a:p>
      </dgm:t>
    </dgm:pt>
    <dgm:pt modelId="{EBFA9EF1-2BE6-457F-99FF-A82BCB17933B}">
      <dgm:prSet phldrT="[Text]" custT="1"/>
      <dgm:spPr/>
      <dgm:t>
        <a:bodyPr/>
        <a:lstStyle/>
        <a:p>
          <a:pPr algn="ctr"/>
          <a:r>
            <a:rPr lang="en-US" sz="1200">
              <a:latin typeface="Gotham Light" pitchFamily="50" charset="0"/>
            </a:rPr>
            <a:t>1. Access to Care Committee</a:t>
          </a:r>
        </a:p>
      </dgm:t>
    </dgm:pt>
    <dgm:pt modelId="{4A5059CD-1B6A-43D6-B799-9676CB286EDE}" type="parTrans" cxnId="{E90832DB-122B-44A8-B767-E40BBC2EEF66}">
      <dgm:prSet/>
      <dgm:spPr/>
      <dgm:t>
        <a:bodyPr/>
        <a:lstStyle/>
        <a:p>
          <a:pPr algn="ctr"/>
          <a:endParaRPr lang="en-US"/>
        </a:p>
      </dgm:t>
    </dgm:pt>
    <dgm:pt modelId="{B91CC2A3-EA14-4BEC-B3F0-6E403BC55154}" type="sibTrans" cxnId="{E90832DB-122B-44A8-B767-E40BBC2EEF66}">
      <dgm:prSet/>
      <dgm:spPr/>
      <dgm:t>
        <a:bodyPr/>
        <a:lstStyle/>
        <a:p>
          <a:pPr algn="ctr"/>
          <a:endParaRPr lang="en-US"/>
        </a:p>
      </dgm:t>
    </dgm:pt>
    <dgm:pt modelId="{2E94727D-D979-4ED0-AB07-76040785D837}">
      <dgm:prSet phldrT="[Text]" custT="1"/>
      <dgm:spPr/>
      <dgm:t>
        <a:bodyPr/>
        <a:lstStyle/>
        <a:p>
          <a:pPr algn="ctr"/>
          <a:r>
            <a:rPr lang="en-US" sz="1200">
              <a:latin typeface="Gotham Light" pitchFamily="50" charset="0"/>
            </a:rPr>
            <a:t>2. Early Childhood Issues Committee</a:t>
          </a:r>
        </a:p>
      </dgm:t>
    </dgm:pt>
    <dgm:pt modelId="{31E15CD9-5DE8-4A24-ABB4-149EFD5200BB}" type="parTrans" cxnId="{970B9449-FBAE-4582-BB8D-E5DFC2460E46}">
      <dgm:prSet/>
      <dgm:spPr/>
      <dgm:t>
        <a:bodyPr/>
        <a:lstStyle/>
        <a:p>
          <a:pPr algn="ctr"/>
          <a:endParaRPr lang="en-US"/>
        </a:p>
      </dgm:t>
    </dgm:pt>
    <dgm:pt modelId="{745DD356-4C57-465B-9093-E3C4C6672C36}" type="sibTrans" cxnId="{970B9449-FBAE-4582-BB8D-E5DFC2460E46}">
      <dgm:prSet/>
      <dgm:spPr/>
      <dgm:t>
        <a:bodyPr/>
        <a:lstStyle/>
        <a:p>
          <a:pPr algn="ctr"/>
          <a:endParaRPr lang="en-US"/>
        </a:p>
      </dgm:t>
    </dgm:pt>
    <dgm:pt modelId="{E4D13C1E-CD57-4D26-934C-53EA480F1976}">
      <dgm:prSet phldrT="[Text]" custT="1"/>
      <dgm:spPr/>
      <dgm:t>
        <a:bodyPr/>
        <a:lstStyle/>
        <a:p>
          <a:pPr algn="ctr"/>
          <a:r>
            <a:rPr lang="en-US" sz="1200">
              <a:latin typeface="Gotham Light" pitchFamily="50" charset="0"/>
            </a:rPr>
            <a:t>3. Housing Committee</a:t>
          </a:r>
        </a:p>
      </dgm:t>
    </dgm:pt>
    <dgm:pt modelId="{1BD043F1-CB14-4175-950D-054F0D2D9C71}" type="parTrans" cxnId="{ED395A42-E0E1-43F7-833C-B2109D3CCAB6}">
      <dgm:prSet/>
      <dgm:spPr/>
      <dgm:t>
        <a:bodyPr/>
        <a:lstStyle/>
        <a:p>
          <a:pPr algn="ctr"/>
          <a:endParaRPr lang="en-US"/>
        </a:p>
      </dgm:t>
    </dgm:pt>
    <dgm:pt modelId="{CC8849A6-CAFB-4015-B95F-D30E17257BDD}" type="sibTrans" cxnId="{ED395A42-E0E1-43F7-833C-B2109D3CCAB6}">
      <dgm:prSet/>
      <dgm:spPr/>
      <dgm:t>
        <a:bodyPr/>
        <a:lstStyle/>
        <a:p>
          <a:pPr algn="ctr"/>
          <a:endParaRPr lang="en-US"/>
        </a:p>
      </dgm:t>
    </dgm:pt>
    <dgm:pt modelId="{2388D22E-C19F-459F-8DD6-21120BDF3278}">
      <dgm:prSet phldrT="[Text]"/>
      <dgm:spPr/>
      <dgm:t>
        <a:bodyPr/>
        <a:lstStyle/>
        <a:p>
          <a:endParaRPr lang="en-US"/>
        </a:p>
      </dgm:t>
    </dgm:pt>
    <dgm:pt modelId="{A1AD910A-907F-4A01-B75F-40B01FE01190}" type="parTrans" cxnId="{30DD9B50-B519-46AF-A233-4389F1622F1B}">
      <dgm:prSet/>
      <dgm:spPr/>
      <dgm:t>
        <a:bodyPr/>
        <a:lstStyle/>
        <a:p>
          <a:endParaRPr lang="en-US"/>
        </a:p>
      </dgm:t>
    </dgm:pt>
    <dgm:pt modelId="{8B2EB426-D551-4D05-A52F-BE1A8026C8C0}" type="sibTrans" cxnId="{30DD9B50-B519-46AF-A233-4389F1622F1B}">
      <dgm:prSet/>
      <dgm:spPr/>
      <dgm:t>
        <a:bodyPr/>
        <a:lstStyle/>
        <a:p>
          <a:endParaRPr lang="en-US"/>
        </a:p>
      </dgm:t>
    </dgm:pt>
    <dgm:pt modelId="{C6CD170C-84B2-4C6E-83FD-F9C781AC118D}">
      <dgm:prSet phldrT="[Text]"/>
      <dgm:spPr/>
      <dgm:t>
        <a:bodyPr/>
        <a:lstStyle/>
        <a:p>
          <a:endParaRPr lang="en-US">
            <a:latin typeface="Gotham Black" panose="02000604040000020004" pitchFamily="50" charset="0"/>
          </a:endParaRPr>
        </a:p>
      </dgm:t>
    </dgm:pt>
    <dgm:pt modelId="{BE85635F-8845-4526-8AEE-56B032BCE286}" type="parTrans" cxnId="{6A8AA5CE-4E91-4F76-8C1B-C767E7BF8AA9}">
      <dgm:prSet/>
      <dgm:spPr/>
      <dgm:t>
        <a:bodyPr/>
        <a:lstStyle/>
        <a:p>
          <a:endParaRPr lang="en-US"/>
        </a:p>
      </dgm:t>
    </dgm:pt>
    <dgm:pt modelId="{398A73C0-9CAE-4256-BDFE-2735444A0565}" type="sibTrans" cxnId="{6A8AA5CE-4E91-4F76-8C1B-C767E7BF8AA9}">
      <dgm:prSet/>
      <dgm:spPr/>
      <dgm:t>
        <a:bodyPr/>
        <a:lstStyle/>
        <a:p>
          <a:endParaRPr lang="en-US"/>
        </a:p>
      </dgm:t>
    </dgm:pt>
    <dgm:pt modelId="{E4389EE4-AE39-4072-80AF-3A0FA0FB8454}">
      <dgm:prSet phldrT="[Text]"/>
      <dgm:spPr/>
      <dgm:t>
        <a:bodyPr/>
        <a:lstStyle/>
        <a:p>
          <a:endParaRPr lang="en-US"/>
        </a:p>
      </dgm:t>
    </dgm:pt>
    <dgm:pt modelId="{84742DC6-9B09-4D3B-B440-92A287105EC9}" type="parTrans" cxnId="{1828F5CC-2D57-4436-97B4-7C1B813B0325}">
      <dgm:prSet/>
      <dgm:spPr/>
      <dgm:t>
        <a:bodyPr/>
        <a:lstStyle/>
        <a:p>
          <a:endParaRPr lang="en-US"/>
        </a:p>
      </dgm:t>
    </dgm:pt>
    <dgm:pt modelId="{81FA76ED-EC71-4AB6-A644-E81951855244}" type="sibTrans" cxnId="{1828F5CC-2D57-4436-97B4-7C1B813B0325}">
      <dgm:prSet/>
      <dgm:spPr/>
      <dgm:t>
        <a:bodyPr/>
        <a:lstStyle/>
        <a:p>
          <a:endParaRPr lang="en-US"/>
        </a:p>
      </dgm:t>
    </dgm:pt>
    <dgm:pt modelId="{1735C5B1-90CC-43A2-A3B3-8EAC974C83DE}" type="pres">
      <dgm:prSet presAssocID="{53F515F8-DB8B-475B-8452-7BB193C9E4EE}" presName="composite" presStyleCnt="0">
        <dgm:presLayoutVars>
          <dgm:chMax val="1"/>
          <dgm:dir/>
          <dgm:resizeHandles val="exact"/>
        </dgm:presLayoutVars>
      </dgm:prSet>
      <dgm:spPr/>
    </dgm:pt>
    <dgm:pt modelId="{CA0E1EE9-629F-4D9F-AC68-A2E42A7748CC}" type="pres">
      <dgm:prSet presAssocID="{AD92580B-465D-43ED-8289-D6DAD0B6AC16}" presName="roof" presStyleLbl="dkBgShp" presStyleIdx="0" presStyleCnt="2"/>
      <dgm:spPr/>
    </dgm:pt>
    <dgm:pt modelId="{E3853B27-0207-44B2-B12F-00AF8919036E}" type="pres">
      <dgm:prSet presAssocID="{AD92580B-465D-43ED-8289-D6DAD0B6AC16}" presName="pillars" presStyleCnt="0"/>
      <dgm:spPr/>
    </dgm:pt>
    <dgm:pt modelId="{BBEFFE36-81F7-4ADD-8F60-A0AA09A97C6C}" type="pres">
      <dgm:prSet presAssocID="{AD92580B-465D-43ED-8289-D6DAD0B6AC16}" presName="pillar1" presStyleLbl="node1" presStyleIdx="0" presStyleCnt="3">
        <dgm:presLayoutVars>
          <dgm:bulletEnabled val="1"/>
        </dgm:presLayoutVars>
      </dgm:prSet>
      <dgm:spPr/>
    </dgm:pt>
    <dgm:pt modelId="{A1E9F801-1B26-42B6-B780-998240EE535B}" type="pres">
      <dgm:prSet presAssocID="{2E94727D-D979-4ED0-AB07-76040785D837}" presName="pillarX" presStyleLbl="node1" presStyleIdx="1" presStyleCnt="3">
        <dgm:presLayoutVars>
          <dgm:bulletEnabled val="1"/>
        </dgm:presLayoutVars>
      </dgm:prSet>
      <dgm:spPr/>
    </dgm:pt>
    <dgm:pt modelId="{F2225B7A-5BC4-485A-9C43-EE12E79639DE}" type="pres">
      <dgm:prSet presAssocID="{E4D13C1E-CD57-4D26-934C-53EA480F1976}" presName="pillarX" presStyleLbl="node1" presStyleIdx="2" presStyleCnt="3">
        <dgm:presLayoutVars>
          <dgm:bulletEnabled val="1"/>
        </dgm:presLayoutVars>
      </dgm:prSet>
      <dgm:spPr/>
    </dgm:pt>
    <dgm:pt modelId="{31B07D3B-A426-417A-9672-385C51EC1AB3}" type="pres">
      <dgm:prSet presAssocID="{AD92580B-465D-43ED-8289-D6DAD0B6AC16}" presName="base" presStyleLbl="dkBgShp" presStyleIdx="1" presStyleCnt="2"/>
      <dgm:spPr/>
    </dgm:pt>
  </dgm:ptLst>
  <dgm:cxnLst>
    <dgm:cxn modelId="{D0C9830D-52DC-4286-BAB6-171620E1131A}" type="presOf" srcId="{E4D13C1E-CD57-4D26-934C-53EA480F1976}" destId="{F2225B7A-5BC4-485A-9C43-EE12E79639DE}" srcOrd="0" destOrd="0" presId="urn:microsoft.com/office/officeart/2005/8/layout/hList3"/>
    <dgm:cxn modelId="{ED395A42-E0E1-43F7-833C-B2109D3CCAB6}" srcId="{AD92580B-465D-43ED-8289-D6DAD0B6AC16}" destId="{E4D13C1E-CD57-4D26-934C-53EA480F1976}" srcOrd="2" destOrd="0" parTransId="{1BD043F1-CB14-4175-950D-054F0D2D9C71}" sibTransId="{CC8849A6-CAFB-4015-B95F-D30E17257BDD}"/>
    <dgm:cxn modelId="{970B9449-FBAE-4582-BB8D-E5DFC2460E46}" srcId="{AD92580B-465D-43ED-8289-D6DAD0B6AC16}" destId="{2E94727D-D979-4ED0-AB07-76040785D837}" srcOrd="1" destOrd="0" parTransId="{31E15CD9-5DE8-4A24-ABB4-149EFD5200BB}" sibTransId="{745DD356-4C57-465B-9093-E3C4C6672C36}"/>
    <dgm:cxn modelId="{30DD9B50-B519-46AF-A233-4389F1622F1B}" srcId="{53F515F8-DB8B-475B-8452-7BB193C9E4EE}" destId="{2388D22E-C19F-459F-8DD6-21120BDF3278}" srcOrd="2" destOrd="0" parTransId="{A1AD910A-907F-4A01-B75F-40B01FE01190}" sibTransId="{8B2EB426-D551-4D05-A52F-BE1A8026C8C0}"/>
    <dgm:cxn modelId="{06660952-3DAF-4E68-8B26-D50A11AA0B8A}" type="presOf" srcId="{EBFA9EF1-2BE6-457F-99FF-A82BCB17933B}" destId="{BBEFFE36-81F7-4ADD-8F60-A0AA09A97C6C}" srcOrd="0" destOrd="0" presId="urn:microsoft.com/office/officeart/2005/8/layout/hList3"/>
    <dgm:cxn modelId="{E434F87F-C956-4BF6-BFE5-DCFA493160A6}" srcId="{53F515F8-DB8B-475B-8452-7BB193C9E4EE}" destId="{AD92580B-465D-43ED-8289-D6DAD0B6AC16}" srcOrd="0" destOrd="0" parTransId="{DBBB105F-C4A7-4FF1-9C44-E54CB95385B6}" sibTransId="{E4A222C9-6EC4-4F69-A82C-6FF34954428C}"/>
    <dgm:cxn modelId="{098CF083-E106-42A9-B961-5B33398C8CBA}" type="presOf" srcId="{53F515F8-DB8B-475B-8452-7BB193C9E4EE}" destId="{1735C5B1-90CC-43A2-A3B3-8EAC974C83DE}" srcOrd="0" destOrd="0" presId="urn:microsoft.com/office/officeart/2005/8/layout/hList3"/>
    <dgm:cxn modelId="{70237B93-838E-4CEF-B804-99E8D273680F}" type="presOf" srcId="{AD92580B-465D-43ED-8289-D6DAD0B6AC16}" destId="{CA0E1EE9-629F-4D9F-AC68-A2E42A7748CC}" srcOrd="0" destOrd="0" presId="urn:microsoft.com/office/officeart/2005/8/layout/hList3"/>
    <dgm:cxn modelId="{1828F5CC-2D57-4436-97B4-7C1B813B0325}" srcId="{53F515F8-DB8B-475B-8452-7BB193C9E4EE}" destId="{E4389EE4-AE39-4072-80AF-3A0FA0FB8454}" srcOrd="1" destOrd="0" parTransId="{84742DC6-9B09-4D3B-B440-92A287105EC9}" sibTransId="{81FA76ED-EC71-4AB6-A644-E81951855244}"/>
    <dgm:cxn modelId="{6A8AA5CE-4E91-4F76-8C1B-C767E7BF8AA9}" srcId="{53F515F8-DB8B-475B-8452-7BB193C9E4EE}" destId="{C6CD170C-84B2-4C6E-83FD-F9C781AC118D}" srcOrd="3" destOrd="0" parTransId="{BE85635F-8845-4526-8AEE-56B032BCE286}" sibTransId="{398A73C0-9CAE-4256-BDFE-2735444A0565}"/>
    <dgm:cxn modelId="{E90832DB-122B-44A8-B767-E40BBC2EEF66}" srcId="{AD92580B-465D-43ED-8289-D6DAD0B6AC16}" destId="{EBFA9EF1-2BE6-457F-99FF-A82BCB17933B}" srcOrd="0" destOrd="0" parTransId="{4A5059CD-1B6A-43D6-B799-9676CB286EDE}" sibTransId="{B91CC2A3-EA14-4BEC-B3F0-6E403BC55154}"/>
    <dgm:cxn modelId="{4B8817E6-BC2A-41E0-9CD3-993FB24EE99D}" type="presOf" srcId="{2E94727D-D979-4ED0-AB07-76040785D837}" destId="{A1E9F801-1B26-42B6-B780-998240EE535B}" srcOrd="0" destOrd="0" presId="urn:microsoft.com/office/officeart/2005/8/layout/hList3"/>
    <dgm:cxn modelId="{580B432E-C243-4733-9493-40D519E96BCB}" type="presParOf" srcId="{1735C5B1-90CC-43A2-A3B3-8EAC974C83DE}" destId="{CA0E1EE9-629F-4D9F-AC68-A2E42A7748CC}" srcOrd="0" destOrd="0" presId="urn:microsoft.com/office/officeart/2005/8/layout/hList3"/>
    <dgm:cxn modelId="{7F199EC0-72C8-4206-A4AC-BB54987D7797}" type="presParOf" srcId="{1735C5B1-90CC-43A2-A3B3-8EAC974C83DE}" destId="{E3853B27-0207-44B2-B12F-00AF8919036E}" srcOrd="1" destOrd="0" presId="urn:microsoft.com/office/officeart/2005/8/layout/hList3"/>
    <dgm:cxn modelId="{17ECC04C-4BC3-4F7C-987E-77C1A8515089}" type="presParOf" srcId="{E3853B27-0207-44B2-B12F-00AF8919036E}" destId="{BBEFFE36-81F7-4ADD-8F60-A0AA09A97C6C}" srcOrd="0" destOrd="0" presId="urn:microsoft.com/office/officeart/2005/8/layout/hList3"/>
    <dgm:cxn modelId="{B668F952-CB40-4EEB-A5AE-B7FAA73452A2}" type="presParOf" srcId="{E3853B27-0207-44B2-B12F-00AF8919036E}" destId="{A1E9F801-1B26-42B6-B780-998240EE535B}" srcOrd="1" destOrd="0" presId="urn:microsoft.com/office/officeart/2005/8/layout/hList3"/>
    <dgm:cxn modelId="{1B4B891C-93D0-43A4-AA0F-AB3A348CEF96}" type="presParOf" srcId="{E3853B27-0207-44B2-B12F-00AF8919036E}" destId="{F2225B7A-5BC4-485A-9C43-EE12E79639DE}" srcOrd="2" destOrd="0" presId="urn:microsoft.com/office/officeart/2005/8/layout/hList3"/>
    <dgm:cxn modelId="{A41335AE-88D4-4EF4-9BAB-653E342DE550}" type="presParOf" srcId="{1735C5B1-90CC-43A2-A3B3-8EAC974C83DE}" destId="{31B07D3B-A426-417A-9672-385C51EC1AB3}" srcOrd="2" destOrd="0" presId="urn:microsoft.com/office/officeart/2005/8/layout/hList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C5B2BFF-CEDC-4337-A6DE-6480DC8D1D01}"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1C1322DC-AE2F-49B7-BA56-2A56FC175A8F}">
      <dgm:prSet phldrT="[Text]" custT="1"/>
      <dgm:spPr/>
      <dgm:t>
        <a:bodyPr/>
        <a:lstStyle/>
        <a:p>
          <a:pPr algn="ctr"/>
          <a:r>
            <a:rPr lang="en-US" sz="1000">
              <a:latin typeface="Gotham Book" panose="02000604040000020004" pitchFamily="50" charset="0"/>
            </a:rPr>
            <a:t>1. Kelly Grunhovd</a:t>
          </a:r>
        </a:p>
        <a:p>
          <a:pPr algn="ctr"/>
          <a:r>
            <a:rPr lang="en-US" sz="1000">
              <a:latin typeface="Gotham Book" panose="02000604040000020004" pitchFamily="50" charset="0"/>
            </a:rPr>
            <a:t>2. Debbie Abben</a:t>
          </a:r>
        </a:p>
      </dgm:t>
    </dgm:pt>
    <dgm:pt modelId="{ACB526AC-8721-4576-B771-88047C780E63}" type="parTrans" cxnId="{00E0AB00-E8AE-48C9-A599-E607AF906419}">
      <dgm:prSet/>
      <dgm:spPr/>
      <dgm:t>
        <a:bodyPr/>
        <a:lstStyle/>
        <a:p>
          <a:endParaRPr lang="en-US"/>
        </a:p>
      </dgm:t>
    </dgm:pt>
    <dgm:pt modelId="{E9209547-1B0F-45DE-9748-ED658F60E320}" type="sibTrans" cxnId="{00E0AB00-E8AE-48C9-A599-E607AF906419}">
      <dgm:prSet/>
      <dgm:spPr/>
      <dgm:t>
        <a:bodyPr/>
        <a:lstStyle/>
        <a:p>
          <a:endParaRPr lang="en-US"/>
        </a:p>
      </dgm:t>
    </dgm:pt>
    <dgm:pt modelId="{96D9D2FC-5F70-47DC-8C83-3FC00AFE92E9}">
      <dgm:prSet phldrT="[Text]" custT="1"/>
      <dgm:spPr/>
      <dgm:t>
        <a:bodyPr/>
        <a:lstStyle/>
        <a:p>
          <a:pPr algn="ctr"/>
          <a:r>
            <a:rPr lang="en-US" sz="1000">
              <a:latin typeface="Gotham Book" panose="02000604040000020004" pitchFamily="50" charset="0"/>
            </a:rPr>
            <a:t>1. Melissa Clough</a:t>
          </a:r>
        </a:p>
        <a:p>
          <a:pPr algn="ctr"/>
          <a:r>
            <a:rPr lang="en-US" sz="1000">
              <a:latin typeface="Gotham Book" panose="02000604040000020004" pitchFamily="50" charset="0"/>
            </a:rPr>
            <a:t>2. Alice Ciavarelli</a:t>
          </a:r>
        </a:p>
        <a:p>
          <a:pPr algn="ctr"/>
          <a:r>
            <a:rPr lang="en-US" sz="1000">
              <a:latin typeface="Gotham Book" panose="02000604040000020004" pitchFamily="50" charset="0"/>
            </a:rPr>
            <a:t>3. Lynize Nilles</a:t>
          </a:r>
        </a:p>
        <a:p>
          <a:pPr algn="ctr"/>
          <a:r>
            <a:rPr lang="en-US" sz="1000">
              <a:latin typeface="Gotham Book" panose="02000604040000020004" pitchFamily="50" charset="0"/>
            </a:rPr>
            <a:t>4.  Kathy Lloyd</a:t>
          </a:r>
        </a:p>
        <a:p>
          <a:pPr algn="ctr"/>
          <a:r>
            <a:rPr lang="en-US" sz="1000">
              <a:latin typeface="Gotham Book" panose="02000604040000020004" pitchFamily="50" charset="0"/>
            </a:rPr>
            <a:t>5. Jaci Miller</a:t>
          </a:r>
        </a:p>
      </dgm:t>
    </dgm:pt>
    <dgm:pt modelId="{A634B449-5081-40C8-8F5F-CC48C44D7463}" type="parTrans" cxnId="{6A63F5A6-9D2A-446D-9BB1-1DEE9E4D8396}">
      <dgm:prSet/>
      <dgm:spPr/>
      <dgm:t>
        <a:bodyPr/>
        <a:lstStyle/>
        <a:p>
          <a:endParaRPr lang="en-US"/>
        </a:p>
      </dgm:t>
    </dgm:pt>
    <dgm:pt modelId="{67727BDA-341C-4264-BB2C-FB6401EC1537}" type="sibTrans" cxnId="{6A63F5A6-9D2A-446D-9BB1-1DEE9E4D8396}">
      <dgm:prSet/>
      <dgm:spPr/>
      <dgm:t>
        <a:bodyPr/>
        <a:lstStyle/>
        <a:p>
          <a:endParaRPr lang="en-US"/>
        </a:p>
      </dgm:t>
    </dgm:pt>
    <dgm:pt modelId="{B6D12943-8516-40F3-A098-D6B7B9F62647}">
      <dgm:prSet phldrT="[Text]" phldr="1"/>
      <dgm:spPr>
        <a:noFill/>
      </dgm:spPr>
      <dgm:t>
        <a:bodyPr/>
        <a:lstStyle/>
        <a:p>
          <a:endParaRPr lang="en-US"/>
        </a:p>
      </dgm:t>
    </dgm:pt>
    <dgm:pt modelId="{7BC19B04-7B9D-49E8-8A17-070B44D89B72}" type="parTrans" cxnId="{40A1C649-E79A-4D20-A65E-3E03B34404B8}">
      <dgm:prSet/>
      <dgm:spPr/>
      <dgm:t>
        <a:bodyPr/>
        <a:lstStyle/>
        <a:p>
          <a:endParaRPr lang="en-US"/>
        </a:p>
      </dgm:t>
    </dgm:pt>
    <dgm:pt modelId="{6040A797-6DDA-49C5-B185-86A0CC6A2688}" type="sibTrans" cxnId="{40A1C649-E79A-4D20-A65E-3E03B34404B8}">
      <dgm:prSet/>
      <dgm:spPr/>
      <dgm:t>
        <a:bodyPr/>
        <a:lstStyle/>
        <a:p>
          <a:endParaRPr lang="en-US"/>
        </a:p>
      </dgm:t>
    </dgm:pt>
    <dgm:pt modelId="{83E44A08-D0D2-4F23-B76E-BE814D1E5F7B}">
      <dgm:prSet phldrT="[Text]" custT="1"/>
      <dgm:spPr/>
      <dgm:t>
        <a:bodyPr/>
        <a:lstStyle/>
        <a:p>
          <a:pPr algn="ctr"/>
          <a:r>
            <a:rPr lang="en-US" sz="1050">
              <a:latin typeface="Gotham Book" panose="02000604040000020004" pitchFamily="50" charset="0"/>
            </a:rPr>
            <a:t>1. Cindy Davis</a:t>
          </a:r>
        </a:p>
        <a:p>
          <a:pPr algn="ctr"/>
          <a:r>
            <a:rPr lang="en-US" sz="1050">
              <a:latin typeface="Gotham Book" panose="02000604040000020004" pitchFamily="50" charset="0"/>
            </a:rPr>
            <a:t>2. Cassandra Galsim</a:t>
          </a:r>
        </a:p>
        <a:p>
          <a:pPr algn="ctr"/>
          <a:r>
            <a:rPr lang="en-US" sz="1050">
              <a:latin typeface="Gotham Book" panose="02000604040000020004" pitchFamily="50" charset="0"/>
            </a:rPr>
            <a:t>3. Myrtle Nelson</a:t>
          </a:r>
        </a:p>
        <a:p>
          <a:pPr algn="ctr"/>
          <a:r>
            <a:rPr lang="en-US" sz="1050">
              <a:latin typeface="Gotham Book" panose="02000604040000020004" pitchFamily="50" charset="0"/>
            </a:rPr>
            <a:t>4. Jenna Heiar</a:t>
          </a:r>
        </a:p>
      </dgm:t>
    </dgm:pt>
    <dgm:pt modelId="{D3FDA8A2-C02C-4345-A91A-68DFD5FB7654}" type="parTrans" cxnId="{7C931ED4-DD26-48A5-BFF8-256DEC95050D}">
      <dgm:prSet/>
      <dgm:spPr/>
      <dgm:t>
        <a:bodyPr/>
        <a:lstStyle/>
        <a:p>
          <a:endParaRPr lang="en-US"/>
        </a:p>
      </dgm:t>
    </dgm:pt>
    <dgm:pt modelId="{AF899D38-2841-482E-A247-5A98AA8D3F50}" type="sibTrans" cxnId="{7C931ED4-DD26-48A5-BFF8-256DEC95050D}">
      <dgm:prSet/>
      <dgm:spPr/>
      <dgm:t>
        <a:bodyPr/>
        <a:lstStyle/>
        <a:p>
          <a:endParaRPr lang="en-US"/>
        </a:p>
      </dgm:t>
    </dgm:pt>
    <dgm:pt modelId="{65AF43C4-5AB4-45AF-9F06-B16CAFBAC02C}">
      <dgm:prSet phldrT="[Text]" phldr="1"/>
      <dgm:spPr>
        <a:noFill/>
      </dgm:spPr>
      <dgm:t>
        <a:bodyPr/>
        <a:lstStyle/>
        <a:p>
          <a:endParaRPr lang="en-US"/>
        </a:p>
      </dgm:t>
    </dgm:pt>
    <dgm:pt modelId="{6CBD01FF-BB90-41F9-8A9A-E16D6019BC26}" type="sibTrans" cxnId="{FCCA01FD-2E21-4D8A-B192-F3BA1AACB981}">
      <dgm:prSet/>
      <dgm:spPr/>
      <dgm:t>
        <a:bodyPr/>
        <a:lstStyle/>
        <a:p>
          <a:endParaRPr lang="en-US"/>
        </a:p>
      </dgm:t>
    </dgm:pt>
    <dgm:pt modelId="{62915764-2099-410D-A7F4-759A6E71D7B7}" type="parTrans" cxnId="{FCCA01FD-2E21-4D8A-B192-F3BA1AACB981}">
      <dgm:prSet/>
      <dgm:spPr/>
      <dgm:t>
        <a:bodyPr/>
        <a:lstStyle/>
        <a:p>
          <a:endParaRPr lang="en-US"/>
        </a:p>
      </dgm:t>
    </dgm:pt>
    <dgm:pt modelId="{D4C267B7-4E53-4E13-86C7-03F4A1830B95}">
      <dgm:prSet phldrT="[Text]" phldr="1"/>
      <dgm:spPr>
        <a:noFill/>
      </dgm:spPr>
      <dgm:t>
        <a:bodyPr/>
        <a:lstStyle/>
        <a:p>
          <a:endParaRPr lang="en-US"/>
        </a:p>
      </dgm:t>
    </dgm:pt>
    <dgm:pt modelId="{BA0D9759-3C9E-4994-9AFC-A54187990869}" type="sibTrans" cxnId="{D8CB1044-4978-4833-B535-09A014FC58A5}">
      <dgm:prSet/>
      <dgm:spPr/>
      <dgm:t>
        <a:bodyPr/>
        <a:lstStyle/>
        <a:p>
          <a:endParaRPr lang="en-US"/>
        </a:p>
      </dgm:t>
    </dgm:pt>
    <dgm:pt modelId="{09FD595A-9882-4FAA-AF7E-7D64A55E95EF}" type="parTrans" cxnId="{D8CB1044-4978-4833-B535-09A014FC58A5}">
      <dgm:prSet/>
      <dgm:spPr/>
      <dgm:t>
        <a:bodyPr/>
        <a:lstStyle/>
        <a:p>
          <a:endParaRPr lang="en-US"/>
        </a:p>
      </dgm:t>
    </dgm:pt>
    <dgm:pt modelId="{368C2E08-B18F-4286-8EB3-CF94A74624F2}" type="pres">
      <dgm:prSet presAssocID="{CC5B2BFF-CEDC-4337-A6DE-6480DC8D1D01}" presName="theList" presStyleCnt="0">
        <dgm:presLayoutVars>
          <dgm:dir/>
          <dgm:animLvl val="lvl"/>
          <dgm:resizeHandles val="exact"/>
        </dgm:presLayoutVars>
      </dgm:prSet>
      <dgm:spPr/>
    </dgm:pt>
    <dgm:pt modelId="{801E564B-E898-4BDA-960D-70B29C97274B}" type="pres">
      <dgm:prSet presAssocID="{D4C267B7-4E53-4E13-86C7-03F4A1830B95}" presName="compNode" presStyleCnt="0"/>
      <dgm:spPr/>
    </dgm:pt>
    <dgm:pt modelId="{17FC52C1-675C-4067-9347-462F4BBCB8E9}" type="pres">
      <dgm:prSet presAssocID="{D4C267B7-4E53-4E13-86C7-03F4A1830B95}" presName="aNode" presStyleLbl="bgShp" presStyleIdx="0" presStyleCnt="3" custLinFactNeighborX="-38" custLinFactNeighborY="7042"/>
      <dgm:spPr/>
    </dgm:pt>
    <dgm:pt modelId="{1C1F6AE7-C58E-4CA6-9EA1-3A8830083281}" type="pres">
      <dgm:prSet presAssocID="{D4C267B7-4E53-4E13-86C7-03F4A1830B95}" presName="textNode" presStyleLbl="bgShp" presStyleIdx="0" presStyleCnt="3"/>
      <dgm:spPr/>
    </dgm:pt>
    <dgm:pt modelId="{74FA9FF4-F330-4269-9111-6A26254E7CB9}" type="pres">
      <dgm:prSet presAssocID="{D4C267B7-4E53-4E13-86C7-03F4A1830B95}" presName="compChildNode" presStyleCnt="0"/>
      <dgm:spPr/>
    </dgm:pt>
    <dgm:pt modelId="{F00D4C4C-072C-4A45-B2A3-52BDB2C44604}" type="pres">
      <dgm:prSet presAssocID="{D4C267B7-4E53-4E13-86C7-03F4A1830B95}" presName="theInnerList" presStyleCnt="0"/>
      <dgm:spPr/>
    </dgm:pt>
    <dgm:pt modelId="{73448F11-B351-4EFF-844D-C139F179F075}" type="pres">
      <dgm:prSet presAssocID="{1C1322DC-AE2F-49B7-BA56-2A56FC175A8F}" presName="childNode" presStyleLbl="node1" presStyleIdx="0" presStyleCnt="3" custScaleY="115873" custLinFactNeighborX="-2405" custLinFactNeighborY="-45576">
        <dgm:presLayoutVars>
          <dgm:bulletEnabled val="1"/>
        </dgm:presLayoutVars>
      </dgm:prSet>
      <dgm:spPr/>
    </dgm:pt>
    <dgm:pt modelId="{5EB6B7B6-FB7E-4B5A-AF43-FDD3A385FC83}" type="pres">
      <dgm:prSet presAssocID="{D4C267B7-4E53-4E13-86C7-03F4A1830B95}" presName="aSpace" presStyleCnt="0"/>
      <dgm:spPr/>
    </dgm:pt>
    <dgm:pt modelId="{7C6C1644-E91A-45BC-B751-79E3FB62E72D}" type="pres">
      <dgm:prSet presAssocID="{65AF43C4-5AB4-45AF-9F06-B16CAFBAC02C}" presName="compNode" presStyleCnt="0"/>
      <dgm:spPr/>
    </dgm:pt>
    <dgm:pt modelId="{B2E5221A-15B8-412B-9050-592604536D51}" type="pres">
      <dgm:prSet presAssocID="{65AF43C4-5AB4-45AF-9F06-B16CAFBAC02C}" presName="aNode" presStyleLbl="bgShp" presStyleIdx="1" presStyleCnt="3"/>
      <dgm:spPr/>
    </dgm:pt>
    <dgm:pt modelId="{D0E018A6-76EA-4756-936C-198FDFB0E1C7}" type="pres">
      <dgm:prSet presAssocID="{65AF43C4-5AB4-45AF-9F06-B16CAFBAC02C}" presName="textNode" presStyleLbl="bgShp" presStyleIdx="1" presStyleCnt="3"/>
      <dgm:spPr/>
    </dgm:pt>
    <dgm:pt modelId="{6DCB3907-8767-4C3A-9F9B-2BBA0F16E74F}" type="pres">
      <dgm:prSet presAssocID="{65AF43C4-5AB4-45AF-9F06-B16CAFBAC02C}" presName="compChildNode" presStyleCnt="0"/>
      <dgm:spPr/>
    </dgm:pt>
    <dgm:pt modelId="{0B8CE34C-3ADD-4A77-A444-ACC95701C064}" type="pres">
      <dgm:prSet presAssocID="{65AF43C4-5AB4-45AF-9F06-B16CAFBAC02C}" presName="theInnerList" presStyleCnt="0"/>
      <dgm:spPr/>
    </dgm:pt>
    <dgm:pt modelId="{4CE935B1-0C08-4A2D-9A76-5958F52D2A73}" type="pres">
      <dgm:prSet presAssocID="{96D9D2FC-5F70-47DC-8C83-3FC00AFE92E9}" presName="childNode" presStyleLbl="node1" presStyleIdx="1" presStyleCnt="3" custScaleX="93499" custScaleY="153997" custLinFactNeighborY="-54011">
        <dgm:presLayoutVars>
          <dgm:bulletEnabled val="1"/>
        </dgm:presLayoutVars>
      </dgm:prSet>
      <dgm:spPr/>
    </dgm:pt>
    <dgm:pt modelId="{A2751CB7-54A6-4C72-9E47-545A85949B95}" type="pres">
      <dgm:prSet presAssocID="{65AF43C4-5AB4-45AF-9F06-B16CAFBAC02C}" presName="aSpace" presStyleCnt="0"/>
      <dgm:spPr/>
    </dgm:pt>
    <dgm:pt modelId="{EA931247-D15C-46C5-B843-90D8D0D021F7}" type="pres">
      <dgm:prSet presAssocID="{B6D12943-8516-40F3-A098-D6B7B9F62647}" presName="compNode" presStyleCnt="0"/>
      <dgm:spPr/>
    </dgm:pt>
    <dgm:pt modelId="{695E2250-5670-43F0-AF86-2FA39682BE65}" type="pres">
      <dgm:prSet presAssocID="{B6D12943-8516-40F3-A098-D6B7B9F62647}" presName="aNode" presStyleLbl="bgShp" presStyleIdx="2" presStyleCnt="3" custLinFactNeighborX="43837"/>
      <dgm:spPr/>
    </dgm:pt>
    <dgm:pt modelId="{F1760DFB-D640-47B1-AE05-DEEA02DD11DD}" type="pres">
      <dgm:prSet presAssocID="{B6D12943-8516-40F3-A098-D6B7B9F62647}" presName="textNode" presStyleLbl="bgShp" presStyleIdx="2" presStyleCnt="3"/>
      <dgm:spPr/>
    </dgm:pt>
    <dgm:pt modelId="{D2F7021F-F715-4D9E-914B-6C5BB21EC906}" type="pres">
      <dgm:prSet presAssocID="{B6D12943-8516-40F3-A098-D6B7B9F62647}" presName="compChildNode" presStyleCnt="0"/>
      <dgm:spPr/>
    </dgm:pt>
    <dgm:pt modelId="{B2293C2B-3205-44EE-A58E-02FAE76CA288}" type="pres">
      <dgm:prSet presAssocID="{B6D12943-8516-40F3-A098-D6B7B9F62647}" presName="theInnerList" presStyleCnt="0"/>
      <dgm:spPr/>
    </dgm:pt>
    <dgm:pt modelId="{F12D728A-1DEE-4290-9492-F2F82E6B7A7C}" type="pres">
      <dgm:prSet presAssocID="{83E44A08-D0D2-4F23-B76E-BE814D1E5F7B}" presName="childNode" presStyleLbl="node1" presStyleIdx="2" presStyleCnt="3" custScaleX="102773" custScaleY="135462" custLinFactNeighborX="962" custLinFactNeighborY="-49973">
        <dgm:presLayoutVars>
          <dgm:bulletEnabled val="1"/>
        </dgm:presLayoutVars>
      </dgm:prSet>
      <dgm:spPr/>
    </dgm:pt>
  </dgm:ptLst>
  <dgm:cxnLst>
    <dgm:cxn modelId="{00E0AB00-E8AE-48C9-A599-E607AF906419}" srcId="{D4C267B7-4E53-4E13-86C7-03F4A1830B95}" destId="{1C1322DC-AE2F-49B7-BA56-2A56FC175A8F}" srcOrd="0" destOrd="0" parTransId="{ACB526AC-8721-4576-B771-88047C780E63}" sibTransId="{E9209547-1B0F-45DE-9748-ED658F60E320}"/>
    <dgm:cxn modelId="{DE046D1B-40C7-459D-83CA-2FA0429E5323}" type="presOf" srcId="{96D9D2FC-5F70-47DC-8C83-3FC00AFE92E9}" destId="{4CE935B1-0C08-4A2D-9A76-5958F52D2A73}" srcOrd="0" destOrd="0" presId="urn:microsoft.com/office/officeart/2005/8/layout/lProcess2"/>
    <dgm:cxn modelId="{3BE0D42C-C217-4F82-96EC-7BA623237CF3}" type="presOf" srcId="{B6D12943-8516-40F3-A098-D6B7B9F62647}" destId="{F1760DFB-D640-47B1-AE05-DEEA02DD11DD}" srcOrd="1" destOrd="0" presId="urn:microsoft.com/office/officeart/2005/8/layout/lProcess2"/>
    <dgm:cxn modelId="{69B8022F-3C10-4D95-BFA7-0466215F156F}" type="presOf" srcId="{D4C267B7-4E53-4E13-86C7-03F4A1830B95}" destId="{1C1F6AE7-C58E-4CA6-9EA1-3A8830083281}" srcOrd="1" destOrd="0" presId="urn:microsoft.com/office/officeart/2005/8/layout/lProcess2"/>
    <dgm:cxn modelId="{D8CB1044-4978-4833-B535-09A014FC58A5}" srcId="{CC5B2BFF-CEDC-4337-A6DE-6480DC8D1D01}" destId="{D4C267B7-4E53-4E13-86C7-03F4A1830B95}" srcOrd="0" destOrd="0" parTransId="{09FD595A-9882-4FAA-AF7E-7D64A55E95EF}" sibTransId="{BA0D9759-3C9E-4994-9AFC-A54187990869}"/>
    <dgm:cxn modelId="{39001549-7DE7-4D30-9FF7-C3096417C7CB}" type="presOf" srcId="{B6D12943-8516-40F3-A098-D6B7B9F62647}" destId="{695E2250-5670-43F0-AF86-2FA39682BE65}" srcOrd="0" destOrd="0" presId="urn:microsoft.com/office/officeart/2005/8/layout/lProcess2"/>
    <dgm:cxn modelId="{40A1C649-E79A-4D20-A65E-3E03B34404B8}" srcId="{CC5B2BFF-CEDC-4337-A6DE-6480DC8D1D01}" destId="{B6D12943-8516-40F3-A098-D6B7B9F62647}" srcOrd="2" destOrd="0" parTransId="{7BC19B04-7B9D-49E8-8A17-070B44D89B72}" sibTransId="{6040A797-6DDA-49C5-B185-86A0CC6A2688}"/>
    <dgm:cxn modelId="{E6A90785-9851-4271-9A41-F08512D1E419}" type="presOf" srcId="{D4C267B7-4E53-4E13-86C7-03F4A1830B95}" destId="{17FC52C1-675C-4067-9347-462F4BBCB8E9}" srcOrd="0" destOrd="0" presId="urn:microsoft.com/office/officeart/2005/8/layout/lProcess2"/>
    <dgm:cxn modelId="{81D72A98-5ECE-4A6E-8D9A-6D3BDEB63CC3}" type="presOf" srcId="{CC5B2BFF-CEDC-4337-A6DE-6480DC8D1D01}" destId="{368C2E08-B18F-4286-8EB3-CF94A74624F2}" srcOrd="0" destOrd="0" presId="urn:microsoft.com/office/officeart/2005/8/layout/lProcess2"/>
    <dgm:cxn modelId="{6A63F5A6-9D2A-446D-9BB1-1DEE9E4D8396}" srcId="{65AF43C4-5AB4-45AF-9F06-B16CAFBAC02C}" destId="{96D9D2FC-5F70-47DC-8C83-3FC00AFE92E9}" srcOrd="0" destOrd="0" parTransId="{A634B449-5081-40C8-8F5F-CC48C44D7463}" sibTransId="{67727BDA-341C-4264-BB2C-FB6401EC1537}"/>
    <dgm:cxn modelId="{C792D6B2-915B-4B5A-A2F1-4E236252B48F}" type="presOf" srcId="{65AF43C4-5AB4-45AF-9F06-B16CAFBAC02C}" destId="{D0E018A6-76EA-4756-936C-198FDFB0E1C7}" srcOrd="1" destOrd="0" presId="urn:microsoft.com/office/officeart/2005/8/layout/lProcess2"/>
    <dgm:cxn modelId="{7C931ED4-DD26-48A5-BFF8-256DEC95050D}" srcId="{B6D12943-8516-40F3-A098-D6B7B9F62647}" destId="{83E44A08-D0D2-4F23-B76E-BE814D1E5F7B}" srcOrd="0" destOrd="0" parTransId="{D3FDA8A2-C02C-4345-A91A-68DFD5FB7654}" sibTransId="{AF899D38-2841-482E-A247-5A98AA8D3F50}"/>
    <dgm:cxn modelId="{741C2FDE-4E8D-4277-A6F8-48656C96884B}" type="presOf" srcId="{65AF43C4-5AB4-45AF-9F06-B16CAFBAC02C}" destId="{B2E5221A-15B8-412B-9050-592604536D51}" srcOrd="0" destOrd="0" presId="urn:microsoft.com/office/officeart/2005/8/layout/lProcess2"/>
    <dgm:cxn modelId="{2E4374F2-9DD5-4982-8E8F-846632BBEF8E}" type="presOf" srcId="{83E44A08-D0D2-4F23-B76E-BE814D1E5F7B}" destId="{F12D728A-1DEE-4290-9492-F2F82E6B7A7C}" srcOrd="0" destOrd="0" presId="urn:microsoft.com/office/officeart/2005/8/layout/lProcess2"/>
    <dgm:cxn modelId="{17EC5CF3-1F1C-4EF4-9C23-C0444E86A35F}" type="presOf" srcId="{1C1322DC-AE2F-49B7-BA56-2A56FC175A8F}" destId="{73448F11-B351-4EFF-844D-C139F179F075}" srcOrd="0" destOrd="0" presId="urn:microsoft.com/office/officeart/2005/8/layout/lProcess2"/>
    <dgm:cxn modelId="{FCCA01FD-2E21-4D8A-B192-F3BA1AACB981}" srcId="{CC5B2BFF-CEDC-4337-A6DE-6480DC8D1D01}" destId="{65AF43C4-5AB4-45AF-9F06-B16CAFBAC02C}" srcOrd="1" destOrd="0" parTransId="{62915764-2099-410D-A7F4-759A6E71D7B7}" sibTransId="{6CBD01FF-BB90-41F9-8A9A-E16D6019BC26}"/>
    <dgm:cxn modelId="{D50B212B-F40A-4A9A-BFF8-29CBCB63A209}" type="presParOf" srcId="{368C2E08-B18F-4286-8EB3-CF94A74624F2}" destId="{801E564B-E898-4BDA-960D-70B29C97274B}" srcOrd="0" destOrd="0" presId="urn:microsoft.com/office/officeart/2005/8/layout/lProcess2"/>
    <dgm:cxn modelId="{9F88261B-0590-4FDB-8174-B3F02C0FA4B4}" type="presParOf" srcId="{801E564B-E898-4BDA-960D-70B29C97274B}" destId="{17FC52C1-675C-4067-9347-462F4BBCB8E9}" srcOrd="0" destOrd="0" presId="urn:microsoft.com/office/officeart/2005/8/layout/lProcess2"/>
    <dgm:cxn modelId="{AC8CC0AD-B373-4BCD-853B-E940DA14CEF4}" type="presParOf" srcId="{801E564B-E898-4BDA-960D-70B29C97274B}" destId="{1C1F6AE7-C58E-4CA6-9EA1-3A8830083281}" srcOrd="1" destOrd="0" presId="urn:microsoft.com/office/officeart/2005/8/layout/lProcess2"/>
    <dgm:cxn modelId="{94E35B63-6AB5-4049-A695-2748946E3EA3}" type="presParOf" srcId="{801E564B-E898-4BDA-960D-70B29C97274B}" destId="{74FA9FF4-F330-4269-9111-6A26254E7CB9}" srcOrd="2" destOrd="0" presId="urn:microsoft.com/office/officeart/2005/8/layout/lProcess2"/>
    <dgm:cxn modelId="{CB3B131C-44AA-4CC0-B722-AB9C26814B13}" type="presParOf" srcId="{74FA9FF4-F330-4269-9111-6A26254E7CB9}" destId="{F00D4C4C-072C-4A45-B2A3-52BDB2C44604}" srcOrd="0" destOrd="0" presId="urn:microsoft.com/office/officeart/2005/8/layout/lProcess2"/>
    <dgm:cxn modelId="{4B812067-0362-4CBE-A7C3-F6125CB94799}" type="presParOf" srcId="{F00D4C4C-072C-4A45-B2A3-52BDB2C44604}" destId="{73448F11-B351-4EFF-844D-C139F179F075}" srcOrd="0" destOrd="0" presId="urn:microsoft.com/office/officeart/2005/8/layout/lProcess2"/>
    <dgm:cxn modelId="{C13D1329-D6C1-469C-9871-631634A9E901}" type="presParOf" srcId="{368C2E08-B18F-4286-8EB3-CF94A74624F2}" destId="{5EB6B7B6-FB7E-4B5A-AF43-FDD3A385FC83}" srcOrd="1" destOrd="0" presId="urn:microsoft.com/office/officeart/2005/8/layout/lProcess2"/>
    <dgm:cxn modelId="{E4CD7A9C-F770-4527-A84A-7C0A8A5C18AA}" type="presParOf" srcId="{368C2E08-B18F-4286-8EB3-CF94A74624F2}" destId="{7C6C1644-E91A-45BC-B751-79E3FB62E72D}" srcOrd="2" destOrd="0" presId="urn:microsoft.com/office/officeart/2005/8/layout/lProcess2"/>
    <dgm:cxn modelId="{93C73637-40E6-4BEA-B4CA-E4CA5E3447D8}" type="presParOf" srcId="{7C6C1644-E91A-45BC-B751-79E3FB62E72D}" destId="{B2E5221A-15B8-412B-9050-592604536D51}" srcOrd="0" destOrd="0" presId="urn:microsoft.com/office/officeart/2005/8/layout/lProcess2"/>
    <dgm:cxn modelId="{C8E285E9-C4C5-4A43-8389-CBB2C150F77D}" type="presParOf" srcId="{7C6C1644-E91A-45BC-B751-79E3FB62E72D}" destId="{D0E018A6-76EA-4756-936C-198FDFB0E1C7}" srcOrd="1" destOrd="0" presId="urn:microsoft.com/office/officeart/2005/8/layout/lProcess2"/>
    <dgm:cxn modelId="{AE52FEDF-0792-4A62-991E-2FB55511FFB7}" type="presParOf" srcId="{7C6C1644-E91A-45BC-B751-79E3FB62E72D}" destId="{6DCB3907-8767-4C3A-9F9B-2BBA0F16E74F}" srcOrd="2" destOrd="0" presId="urn:microsoft.com/office/officeart/2005/8/layout/lProcess2"/>
    <dgm:cxn modelId="{76920352-A71D-4666-8F40-BC8B5BBC13F7}" type="presParOf" srcId="{6DCB3907-8767-4C3A-9F9B-2BBA0F16E74F}" destId="{0B8CE34C-3ADD-4A77-A444-ACC95701C064}" srcOrd="0" destOrd="0" presId="urn:microsoft.com/office/officeart/2005/8/layout/lProcess2"/>
    <dgm:cxn modelId="{4830BC5F-3661-4C0F-BBDA-FACB2211442E}" type="presParOf" srcId="{0B8CE34C-3ADD-4A77-A444-ACC95701C064}" destId="{4CE935B1-0C08-4A2D-9A76-5958F52D2A73}" srcOrd="0" destOrd="0" presId="urn:microsoft.com/office/officeart/2005/8/layout/lProcess2"/>
    <dgm:cxn modelId="{545798C6-C201-49DF-8698-6C9F89C61734}" type="presParOf" srcId="{368C2E08-B18F-4286-8EB3-CF94A74624F2}" destId="{A2751CB7-54A6-4C72-9E47-545A85949B95}" srcOrd="3" destOrd="0" presId="urn:microsoft.com/office/officeart/2005/8/layout/lProcess2"/>
    <dgm:cxn modelId="{3699C772-E50A-408D-BC94-0DC8DF17B2A8}" type="presParOf" srcId="{368C2E08-B18F-4286-8EB3-CF94A74624F2}" destId="{EA931247-D15C-46C5-B843-90D8D0D021F7}" srcOrd="4" destOrd="0" presId="urn:microsoft.com/office/officeart/2005/8/layout/lProcess2"/>
    <dgm:cxn modelId="{6ACB7C51-65C6-49B4-9159-0AC9587624E0}" type="presParOf" srcId="{EA931247-D15C-46C5-B843-90D8D0D021F7}" destId="{695E2250-5670-43F0-AF86-2FA39682BE65}" srcOrd="0" destOrd="0" presId="urn:microsoft.com/office/officeart/2005/8/layout/lProcess2"/>
    <dgm:cxn modelId="{7EF40722-EF20-4281-916A-89E62687F7D5}" type="presParOf" srcId="{EA931247-D15C-46C5-B843-90D8D0D021F7}" destId="{F1760DFB-D640-47B1-AE05-DEEA02DD11DD}" srcOrd="1" destOrd="0" presId="urn:microsoft.com/office/officeart/2005/8/layout/lProcess2"/>
    <dgm:cxn modelId="{8EC6DADA-EC58-40AE-85CC-FEEF9A6ABEEF}" type="presParOf" srcId="{EA931247-D15C-46C5-B843-90D8D0D021F7}" destId="{D2F7021F-F715-4D9E-914B-6C5BB21EC906}" srcOrd="2" destOrd="0" presId="urn:microsoft.com/office/officeart/2005/8/layout/lProcess2"/>
    <dgm:cxn modelId="{260F43B5-ACC1-4954-A0A6-1B020742483D}" type="presParOf" srcId="{D2F7021F-F715-4D9E-914B-6C5BB21EC906}" destId="{B2293C2B-3205-44EE-A58E-02FAE76CA288}" srcOrd="0" destOrd="0" presId="urn:microsoft.com/office/officeart/2005/8/layout/lProcess2"/>
    <dgm:cxn modelId="{182EC8C0-D572-4869-8D4B-D3DBC93BEED4}" type="presParOf" srcId="{B2293C2B-3205-44EE-A58E-02FAE76CA288}" destId="{F12D728A-1DEE-4290-9492-F2F82E6B7A7C}" srcOrd="0" destOrd="0" presId="urn:microsoft.com/office/officeart/2005/8/layout/lProcess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205ED1-0404-490C-8999-66297560226F}">
      <dsp:nvSpPr>
        <dsp:cNvPr id="0" name=""/>
        <dsp:cNvSpPr/>
      </dsp:nvSpPr>
      <dsp:spPr>
        <a:xfrm>
          <a:off x="157405" y="23771"/>
          <a:ext cx="6085463" cy="735301"/>
        </a:xfrm>
        <a:prstGeom prst="roundRect">
          <a:avLst/>
        </a:prstGeom>
        <a:solidFill>
          <a:schemeClr val="accent1">
            <a:hueOff val="0"/>
            <a:satOff val="0"/>
            <a:lumOff val="0"/>
            <a:alphaOff val="0"/>
          </a:schemeClr>
        </a:solidFill>
        <a:ln w="38100">
          <a:solidFill>
            <a:schemeClr val="lt1">
              <a:hueOff val="0"/>
              <a:satOff val="0"/>
              <a:lumOff val="0"/>
              <a:alphaOff val="0"/>
            </a:schemeClr>
          </a:solidFill>
          <a:prstDash val="solid"/>
        </a:ln>
        <a:effectLst>
          <a:outerShdw blurRad="50800" dist="254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u="sng" kern="1200">
              <a:latin typeface="Gotham Bold" pitchFamily="50" charset="0"/>
            </a:rPr>
            <a:t>VISION</a:t>
          </a:r>
        </a:p>
        <a:p>
          <a:pPr marL="0" lvl="0" indent="0" algn="ctr" defTabSz="622300">
            <a:lnSpc>
              <a:spcPct val="90000"/>
            </a:lnSpc>
            <a:spcBef>
              <a:spcPct val="0"/>
            </a:spcBef>
            <a:spcAft>
              <a:spcPct val="35000"/>
            </a:spcAft>
            <a:buNone/>
          </a:pPr>
          <a:r>
            <a:rPr lang="en-US" sz="1200" kern="1200" cap="small" baseline="0">
              <a:latin typeface="Gotham Bold" pitchFamily="50" charset="0"/>
            </a:rPr>
            <a:t>We are a united community building a healthy, safe, and accepting environment</a:t>
          </a:r>
          <a:r>
            <a:rPr lang="en-US" sz="1100" kern="1200" cap="small" baseline="0">
              <a:latin typeface="Gotham Bold" pitchFamily="50" charset="0"/>
            </a:rPr>
            <a:t>.</a:t>
          </a:r>
        </a:p>
      </dsp:txBody>
      <dsp:txXfrm>
        <a:off x="193299" y="59665"/>
        <a:ext cx="6013675" cy="663513"/>
      </dsp:txXfrm>
    </dsp:sp>
    <dsp:sp modelId="{AF35423E-586B-458E-83AE-DB179069DD67}">
      <dsp:nvSpPr>
        <dsp:cNvPr id="0" name=""/>
        <dsp:cNvSpPr/>
      </dsp:nvSpPr>
      <dsp:spPr>
        <a:xfrm>
          <a:off x="1043144" y="1613566"/>
          <a:ext cx="565464" cy="565464"/>
        </a:xfrm>
        <a:prstGeom prst="roundRect">
          <a:avLst>
            <a:gd name="adj" fmla="val 16670"/>
          </a:avLst>
        </a:prstGeom>
        <a:solidFill>
          <a:schemeClr val="accent1">
            <a:hueOff val="0"/>
            <a:satOff val="0"/>
            <a:lumOff val="0"/>
            <a:alphaOff val="0"/>
          </a:schemeClr>
        </a:solidFill>
        <a:ln w="38100">
          <a:solidFill>
            <a:schemeClr val="lt1">
              <a:hueOff val="0"/>
              <a:satOff val="0"/>
              <a:lumOff val="0"/>
              <a:alphaOff val="0"/>
            </a:schemeClr>
          </a:solidFill>
          <a:prstDash val="solid"/>
        </a:ln>
        <a:effectLst>
          <a:outerShdw blurRad="50800" dist="254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sp>
    <dsp:sp modelId="{05F15AD7-A61E-4625-8555-84EF8CCF4833}">
      <dsp:nvSpPr>
        <dsp:cNvPr id="0" name=""/>
        <dsp:cNvSpPr/>
      </dsp:nvSpPr>
      <dsp:spPr>
        <a:xfrm>
          <a:off x="0" y="860901"/>
          <a:ext cx="6395789" cy="1786817"/>
        </a:xfrm>
        <a:prstGeom prst="roundRect">
          <a:avLst>
            <a:gd name="adj" fmla="val 16670"/>
          </a:avLst>
        </a:prstGeom>
        <a:solidFill>
          <a:schemeClr val="tx1">
            <a:lumMod val="75000"/>
            <a:lumOff val="25000"/>
          </a:schemeClr>
        </a:solidFill>
        <a:ln w="38100">
          <a:solidFill>
            <a:schemeClr val="lt1">
              <a:hueOff val="0"/>
              <a:satOff val="0"/>
              <a:lumOff val="0"/>
              <a:alphaOff val="0"/>
            </a:schemeClr>
          </a:solidFill>
          <a:prstDash val="solid"/>
        </a:ln>
        <a:effectLst>
          <a:outerShdw blurRad="50800" dist="254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100000"/>
            </a:lnSpc>
            <a:spcBef>
              <a:spcPct val="0"/>
            </a:spcBef>
            <a:spcAft>
              <a:spcPts val="600"/>
            </a:spcAft>
            <a:buFont typeface="Symbol" panose="05050102010706020507" pitchFamily="18" charset="2"/>
            <a:buNone/>
          </a:pPr>
          <a:r>
            <a:rPr lang="en-US" sz="1100" u="sng" kern="1200" cap="small" baseline="0">
              <a:solidFill>
                <a:schemeClr val="bg1"/>
              </a:solidFill>
              <a:latin typeface="Gotham Bold" pitchFamily="50" charset="0"/>
            </a:rPr>
            <a:t>VALUES</a:t>
          </a:r>
        </a:p>
        <a:p>
          <a:pPr marL="0" lvl="0" indent="0" algn="l" defTabSz="488950">
            <a:lnSpc>
              <a:spcPct val="100000"/>
            </a:lnSpc>
            <a:spcBef>
              <a:spcPct val="0"/>
            </a:spcBef>
            <a:spcAft>
              <a:spcPts val="600"/>
            </a:spcAft>
            <a:buFont typeface="Symbol" panose="05050102010706020507" pitchFamily="18" charset="2"/>
            <a:buNone/>
          </a:pPr>
          <a:r>
            <a:rPr lang="en-US" sz="1000" kern="1200" cap="none" baseline="0">
              <a:solidFill>
                <a:schemeClr val="bg1"/>
              </a:solidFill>
              <a:latin typeface="Gotham Bold" pitchFamily="50" charset="0"/>
            </a:rPr>
            <a:t>- That recognizes the connection between body, mind, and spiritual health.</a:t>
          </a:r>
        </a:p>
        <a:p>
          <a:pPr marL="0" lvl="0" indent="0" algn="l" defTabSz="488950">
            <a:lnSpc>
              <a:spcPct val="100000"/>
            </a:lnSpc>
            <a:spcBef>
              <a:spcPct val="0"/>
            </a:spcBef>
            <a:spcAft>
              <a:spcPts val="600"/>
            </a:spcAft>
            <a:buFont typeface="Symbol" panose="05050102010706020507" pitchFamily="18" charset="2"/>
            <a:buNone/>
          </a:pPr>
          <a:r>
            <a:rPr lang="en-US" sz="1000" kern="1200" cap="none" baseline="0">
              <a:solidFill>
                <a:schemeClr val="bg1"/>
              </a:solidFill>
              <a:latin typeface="Gotham Bold" pitchFamily="50" charset="0"/>
            </a:rPr>
            <a:t>- Where people have access to affordable resources.</a:t>
          </a:r>
        </a:p>
        <a:p>
          <a:pPr marL="0" lvl="0" indent="0" algn="l" defTabSz="488950">
            <a:lnSpc>
              <a:spcPct val="100000"/>
            </a:lnSpc>
            <a:spcBef>
              <a:spcPct val="0"/>
            </a:spcBef>
            <a:spcAft>
              <a:spcPts val="600"/>
            </a:spcAft>
            <a:buFont typeface="Symbol" panose="05050102010706020507" pitchFamily="18" charset="2"/>
            <a:buNone/>
          </a:pPr>
          <a:r>
            <a:rPr lang="en-US" sz="1000" kern="1200" cap="none" baseline="0">
              <a:solidFill>
                <a:schemeClr val="bg1"/>
              </a:solidFill>
              <a:latin typeface="Gotham Bold" pitchFamily="50" charset="0"/>
            </a:rPr>
            <a:t>- That provides the foundation for people to be self-sufficient.</a:t>
          </a:r>
        </a:p>
        <a:p>
          <a:pPr marL="0" lvl="0" indent="0" algn="l" defTabSz="488950">
            <a:lnSpc>
              <a:spcPct val="100000"/>
            </a:lnSpc>
            <a:spcBef>
              <a:spcPct val="0"/>
            </a:spcBef>
            <a:spcAft>
              <a:spcPts val="600"/>
            </a:spcAft>
            <a:buFont typeface="Symbol" panose="05050102010706020507" pitchFamily="18" charset="2"/>
            <a:buNone/>
          </a:pPr>
          <a:r>
            <a:rPr lang="en-US" sz="1000" kern="1200" cap="none" baseline="0">
              <a:solidFill>
                <a:schemeClr val="bg1"/>
              </a:solidFill>
              <a:latin typeface="Gotham Bold" pitchFamily="50" charset="0"/>
            </a:rPr>
            <a:t>- That embraces best practices, creativity, lifelong learning, advocacy and peer support.</a:t>
          </a:r>
        </a:p>
        <a:p>
          <a:pPr marL="0" lvl="0" indent="0" algn="l" defTabSz="488950">
            <a:lnSpc>
              <a:spcPct val="100000"/>
            </a:lnSpc>
            <a:spcBef>
              <a:spcPct val="0"/>
            </a:spcBef>
            <a:spcAft>
              <a:spcPts val="600"/>
            </a:spcAft>
            <a:buFont typeface="Symbol" panose="05050102010706020507" pitchFamily="18" charset="2"/>
            <a:buNone/>
          </a:pPr>
          <a:r>
            <a:rPr lang="en-US" sz="1000" kern="1200" cap="none" baseline="0">
              <a:solidFill>
                <a:schemeClr val="bg1"/>
              </a:solidFill>
              <a:latin typeface="Gotham Bold" pitchFamily="50" charset="0"/>
            </a:rPr>
            <a:t>- With a commitment for clean, safe, healthy environments.</a:t>
          </a:r>
        </a:p>
        <a:p>
          <a:pPr marL="0" lvl="0" indent="0" algn="l" defTabSz="488950">
            <a:lnSpc>
              <a:spcPct val="100000"/>
            </a:lnSpc>
            <a:spcBef>
              <a:spcPct val="0"/>
            </a:spcBef>
            <a:spcAft>
              <a:spcPts val="600"/>
            </a:spcAft>
            <a:buFont typeface="Symbol" panose="05050102010706020507" pitchFamily="18" charset="2"/>
            <a:buNone/>
          </a:pPr>
          <a:r>
            <a:rPr lang="en-US" sz="1000" kern="1200" cap="none" baseline="0">
              <a:solidFill>
                <a:schemeClr val="bg1"/>
              </a:solidFill>
              <a:latin typeface="Gotham Bold" pitchFamily="50" charset="0"/>
            </a:rPr>
            <a:t>- Where working together is embraced.</a:t>
          </a:r>
        </a:p>
      </dsp:txBody>
      <dsp:txXfrm>
        <a:off x="87241" y="948142"/>
        <a:ext cx="6221307" cy="16123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7A569C-6BE2-4654-B1CE-C6013B3CE679}">
      <dsp:nvSpPr>
        <dsp:cNvPr id="0" name=""/>
        <dsp:cNvSpPr/>
      </dsp:nvSpPr>
      <dsp:spPr>
        <a:xfrm>
          <a:off x="151699" y="0"/>
          <a:ext cx="1929814" cy="1779270"/>
        </a:xfrm>
        <a:prstGeom prst="ellipse">
          <a:avLst/>
        </a:prstGeom>
        <a:solidFill>
          <a:srgbClr val="CC0000"/>
        </a:solidFill>
        <a:ln w="38100">
          <a:solidFill>
            <a:schemeClr val="lt1">
              <a:hueOff val="0"/>
              <a:satOff val="0"/>
              <a:lumOff val="0"/>
              <a:alphaOff val="0"/>
            </a:schemeClr>
          </a:solidFill>
          <a:prstDash val="solid"/>
        </a:ln>
        <a:effectLst>
          <a:outerShdw blurRad="50800" dist="254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548640" rIns="0" bIns="640080" numCol="1" spcCol="1270" anchor="ctr" anchorCtr="0">
          <a:noAutofit/>
        </a:bodyPr>
        <a:lstStyle/>
        <a:p>
          <a:pPr marL="0" lvl="0" indent="0" algn="ctr" defTabSz="355600">
            <a:lnSpc>
              <a:spcPct val="90000"/>
            </a:lnSpc>
            <a:spcBef>
              <a:spcPct val="0"/>
            </a:spcBef>
            <a:spcAft>
              <a:spcPct val="35000"/>
            </a:spcAft>
            <a:buNone/>
          </a:pPr>
          <a:r>
            <a:rPr lang="en-US" sz="800" b="1" kern="1200"/>
            <a:t>Public Policy</a:t>
          </a:r>
        </a:p>
      </dsp:txBody>
      <dsp:txXfrm>
        <a:off x="754766" y="88963"/>
        <a:ext cx="723680" cy="177927"/>
      </dsp:txXfrm>
    </dsp:sp>
    <dsp:sp modelId="{497B08B4-9D92-4507-90EE-009EE297A984}">
      <dsp:nvSpPr>
        <dsp:cNvPr id="0" name=""/>
        <dsp:cNvSpPr/>
      </dsp:nvSpPr>
      <dsp:spPr>
        <a:xfrm>
          <a:off x="308279" y="266890"/>
          <a:ext cx="1676850" cy="1512379"/>
        </a:xfrm>
        <a:prstGeom prst="ellipse">
          <a:avLst/>
        </a:prstGeom>
        <a:solidFill>
          <a:srgbClr val="76B531"/>
        </a:solidFill>
        <a:ln w="38100">
          <a:solidFill>
            <a:schemeClr val="lt1">
              <a:hueOff val="0"/>
              <a:satOff val="0"/>
              <a:lumOff val="0"/>
              <a:alphaOff val="0"/>
            </a:schemeClr>
          </a:solidFill>
          <a:prstDash val="solid"/>
        </a:ln>
        <a:effectLst>
          <a:outerShdw blurRad="50800" dist="254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t>Community</a:t>
          </a:r>
        </a:p>
      </dsp:txBody>
      <dsp:txXfrm>
        <a:off x="785134" y="353852"/>
        <a:ext cx="723141" cy="173923"/>
      </dsp:txXfrm>
    </dsp:sp>
    <dsp:sp modelId="{D9B211D8-CDD6-41F1-B34B-09B4F928CC32}">
      <dsp:nvSpPr>
        <dsp:cNvPr id="0" name=""/>
        <dsp:cNvSpPr/>
      </dsp:nvSpPr>
      <dsp:spPr>
        <a:xfrm>
          <a:off x="367309" y="533781"/>
          <a:ext cx="1547569" cy="1245489"/>
        </a:xfrm>
        <a:prstGeom prst="ellipse">
          <a:avLst/>
        </a:prstGeom>
        <a:solidFill>
          <a:srgbClr val="7030A0"/>
        </a:solidFill>
        <a:ln w="38100">
          <a:solidFill>
            <a:schemeClr val="lt1">
              <a:hueOff val="0"/>
              <a:satOff val="0"/>
              <a:lumOff val="0"/>
              <a:alphaOff val="0"/>
            </a:schemeClr>
          </a:solidFill>
          <a:prstDash val="solid"/>
        </a:ln>
        <a:effectLst>
          <a:outerShdw blurRad="50800" dist="254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t>Organizational</a:t>
          </a:r>
        </a:p>
      </dsp:txBody>
      <dsp:txXfrm>
        <a:off x="740660" y="619719"/>
        <a:ext cx="800867" cy="171877"/>
      </dsp:txXfrm>
    </dsp:sp>
    <dsp:sp modelId="{26764985-F887-4C55-BCE2-A7C5EFF4B66C}">
      <dsp:nvSpPr>
        <dsp:cNvPr id="0" name=""/>
        <dsp:cNvSpPr/>
      </dsp:nvSpPr>
      <dsp:spPr>
        <a:xfrm>
          <a:off x="423048" y="800671"/>
          <a:ext cx="1413702" cy="978598"/>
        </a:xfrm>
        <a:prstGeom prst="ellipse">
          <a:avLst/>
        </a:prstGeom>
        <a:solidFill>
          <a:schemeClr val="accent1"/>
        </a:solidFill>
        <a:ln w="38100">
          <a:solidFill>
            <a:schemeClr val="lt1">
              <a:hueOff val="0"/>
              <a:satOff val="0"/>
              <a:lumOff val="0"/>
              <a:alphaOff val="0"/>
            </a:schemeClr>
          </a:solidFill>
          <a:prstDash val="solid"/>
        </a:ln>
        <a:effectLst>
          <a:outerShdw blurRad="50800" dist="254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t>Interpersonal</a:t>
          </a:r>
        </a:p>
      </dsp:txBody>
      <dsp:txXfrm>
        <a:off x="748200" y="888745"/>
        <a:ext cx="763399" cy="176147"/>
      </dsp:txXfrm>
    </dsp:sp>
    <dsp:sp modelId="{150F73CE-2DB1-45BF-B5F1-0A237AF72C08}">
      <dsp:nvSpPr>
        <dsp:cNvPr id="0" name=""/>
        <dsp:cNvSpPr/>
      </dsp:nvSpPr>
      <dsp:spPr>
        <a:xfrm>
          <a:off x="712121" y="1132124"/>
          <a:ext cx="813197" cy="647006"/>
        </a:xfrm>
        <a:prstGeom prst="ellipse">
          <a:avLst/>
        </a:prstGeom>
        <a:solidFill>
          <a:srgbClr val="FF9900"/>
        </a:solidFill>
        <a:ln w="38100">
          <a:solidFill>
            <a:schemeClr val="lt1">
              <a:hueOff val="0"/>
              <a:satOff val="0"/>
              <a:lumOff val="0"/>
              <a:alphaOff val="0"/>
            </a:schemeClr>
          </a:solidFill>
          <a:prstDash val="solid"/>
        </a:ln>
        <a:effectLst>
          <a:outerShdw blurRad="50800" dist="254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t>Individual</a:t>
          </a:r>
        </a:p>
      </dsp:txBody>
      <dsp:txXfrm>
        <a:off x="831211" y="1293876"/>
        <a:ext cx="575017" cy="3235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0E1EE9-629F-4D9F-AC68-A2E42A7748CC}">
      <dsp:nvSpPr>
        <dsp:cNvPr id="0" name=""/>
        <dsp:cNvSpPr/>
      </dsp:nvSpPr>
      <dsp:spPr>
        <a:xfrm>
          <a:off x="0" y="0"/>
          <a:ext cx="6599583" cy="263834"/>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Gotham Black" panose="02000604040000020004" pitchFamily="50" charset="0"/>
            </a:rPr>
            <a:t>IMPLEMENTATION COMMITTEES</a:t>
          </a:r>
        </a:p>
      </dsp:txBody>
      <dsp:txXfrm>
        <a:off x="0" y="0"/>
        <a:ext cx="6599583" cy="263834"/>
      </dsp:txXfrm>
    </dsp:sp>
    <dsp:sp modelId="{BBEFFE36-81F7-4ADD-8F60-A0AA09A97C6C}">
      <dsp:nvSpPr>
        <dsp:cNvPr id="0" name=""/>
        <dsp:cNvSpPr/>
      </dsp:nvSpPr>
      <dsp:spPr>
        <a:xfrm>
          <a:off x="3222" y="263834"/>
          <a:ext cx="2197712" cy="554052"/>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Gotham Light" pitchFamily="50" charset="0"/>
            </a:rPr>
            <a:t>1. Access to Care Committee</a:t>
          </a:r>
        </a:p>
      </dsp:txBody>
      <dsp:txXfrm>
        <a:off x="3222" y="263834"/>
        <a:ext cx="2197712" cy="554052"/>
      </dsp:txXfrm>
    </dsp:sp>
    <dsp:sp modelId="{A1E9F801-1B26-42B6-B780-998240EE535B}">
      <dsp:nvSpPr>
        <dsp:cNvPr id="0" name=""/>
        <dsp:cNvSpPr/>
      </dsp:nvSpPr>
      <dsp:spPr>
        <a:xfrm>
          <a:off x="2200935" y="263834"/>
          <a:ext cx="2197712" cy="554052"/>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Gotham Light" pitchFamily="50" charset="0"/>
            </a:rPr>
            <a:t>2. Early Childhood Issues Committee</a:t>
          </a:r>
        </a:p>
      </dsp:txBody>
      <dsp:txXfrm>
        <a:off x="2200935" y="263834"/>
        <a:ext cx="2197712" cy="554052"/>
      </dsp:txXfrm>
    </dsp:sp>
    <dsp:sp modelId="{F2225B7A-5BC4-485A-9C43-EE12E79639DE}">
      <dsp:nvSpPr>
        <dsp:cNvPr id="0" name=""/>
        <dsp:cNvSpPr/>
      </dsp:nvSpPr>
      <dsp:spPr>
        <a:xfrm>
          <a:off x="4398647" y="263834"/>
          <a:ext cx="2197712" cy="554052"/>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Gotham Light" pitchFamily="50" charset="0"/>
            </a:rPr>
            <a:t>3. Housing Committee</a:t>
          </a:r>
        </a:p>
      </dsp:txBody>
      <dsp:txXfrm>
        <a:off x="4398647" y="263834"/>
        <a:ext cx="2197712" cy="554052"/>
      </dsp:txXfrm>
    </dsp:sp>
    <dsp:sp modelId="{31B07D3B-A426-417A-9672-385C51EC1AB3}">
      <dsp:nvSpPr>
        <dsp:cNvPr id="0" name=""/>
        <dsp:cNvSpPr/>
      </dsp:nvSpPr>
      <dsp:spPr>
        <a:xfrm>
          <a:off x="0" y="817886"/>
          <a:ext cx="6599583" cy="61561"/>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FC52C1-675C-4067-9347-462F4BBCB8E9}">
      <dsp:nvSpPr>
        <dsp:cNvPr id="0" name=""/>
        <dsp:cNvSpPr/>
      </dsp:nvSpPr>
      <dsp:spPr>
        <a:xfrm>
          <a:off x="9" y="0"/>
          <a:ext cx="2066571" cy="1716405"/>
        </a:xfrm>
        <a:prstGeom prst="roundRect">
          <a:avLst>
            <a:gd name="adj" fmla="val 10000"/>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endParaRPr lang="en-US" sz="2300" kern="1200"/>
        </a:p>
      </dsp:txBody>
      <dsp:txXfrm>
        <a:off x="9" y="0"/>
        <a:ext cx="2066571" cy="514921"/>
      </dsp:txXfrm>
    </dsp:sp>
    <dsp:sp modelId="{73448F11-B351-4EFF-844D-C139F179F075}">
      <dsp:nvSpPr>
        <dsp:cNvPr id="0" name=""/>
        <dsp:cNvSpPr/>
      </dsp:nvSpPr>
      <dsp:spPr>
        <a:xfrm>
          <a:off x="167691" y="76919"/>
          <a:ext cx="1653257" cy="1114746"/>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Gotham Book" panose="02000604040000020004" pitchFamily="50" charset="0"/>
            </a:rPr>
            <a:t>1. Kelly Grunhovd</a:t>
          </a:r>
        </a:p>
        <a:p>
          <a:pPr marL="0" lvl="0" indent="0" algn="ctr" defTabSz="444500">
            <a:lnSpc>
              <a:spcPct val="90000"/>
            </a:lnSpc>
            <a:spcBef>
              <a:spcPct val="0"/>
            </a:spcBef>
            <a:spcAft>
              <a:spcPct val="35000"/>
            </a:spcAft>
            <a:buNone/>
          </a:pPr>
          <a:r>
            <a:rPr lang="en-US" sz="1000" kern="1200">
              <a:latin typeface="Gotham Book" panose="02000604040000020004" pitchFamily="50" charset="0"/>
            </a:rPr>
            <a:t>2. Debbie Abben</a:t>
          </a:r>
        </a:p>
      </dsp:txBody>
      <dsp:txXfrm>
        <a:off x="200341" y="109569"/>
        <a:ext cx="1587957" cy="1049446"/>
      </dsp:txXfrm>
    </dsp:sp>
    <dsp:sp modelId="{B2E5221A-15B8-412B-9050-592604536D51}">
      <dsp:nvSpPr>
        <dsp:cNvPr id="0" name=""/>
        <dsp:cNvSpPr/>
      </dsp:nvSpPr>
      <dsp:spPr>
        <a:xfrm>
          <a:off x="2222359" y="0"/>
          <a:ext cx="2066571" cy="1716405"/>
        </a:xfrm>
        <a:prstGeom prst="roundRect">
          <a:avLst>
            <a:gd name="adj" fmla="val 10000"/>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endParaRPr lang="en-US" sz="2300" kern="1200"/>
        </a:p>
      </dsp:txBody>
      <dsp:txXfrm>
        <a:off x="2222359" y="0"/>
        <a:ext cx="2066571" cy="514921"/>
      </dsp:txXfrm>
    </dsp:sp>
    <dsp:sp modelId="{4CE935B1-0C08-4A2D-9A76-5958F52D2A73}">
      <dsp:nvSpPr>
        <dsp:cNvPr id="0" name=""/>
        <dsp:cNvSpPr/>
      </dsp:nvSpPr>
      <dsp:spPr>
        <a:xfrm>
          <a:off x="2482755" y="124980"/>
          <a:ext cx="1545778" cy="1114072"/>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Gotham Book" panose="02000604040000020004" pitchFamily="50" charset="0"/>
            </a:rPr>
            <a:t>1. Melissa Clough</a:t>
          </a:r>
        </a:p>
        <a:p>
          <a:pPr marL="0" lvl="0" indent="0" algn="ctr" defTabSz="444500">
            <a:lnSpc>
              <a:spcPct val="90000"/>
            </a:lnSpc>
            <a:spcBef>
              <a:spcPct val="0"/>
            </a:spcBef>
            <a:spcAft>
              <a:spcPct val="35000"/>
            </a:spcAft>
            <a:buNone/>
          </a:pPr>
          <a:r>
            <a:rPr lang="en-US" sz="1000" kern="1200">
              <a:latin typeface="Gotham Book" panose="02000604040000020004" pitchFamily="50" charset="0"/>
            </a:rPr>
            <a:t>2. Alice Ciavarelli</a:t>
          </a:r>
        </a:p>
        <a:p>
          <a:pPr marL="0" lvl="0" indent="0" algn="ctr" defTabSz="444500">
            <a:lnSpc>
              <a:spcPct val="90000"/>
            </a:lnSpc>
            <a:spcBef>
              <a:spcPct val="0"/>
            </a:spcBef>
            <a:spcAft>
              <a:spcPct val="35000"/>
            </a:spcAft>
            <a:buNone/>
          </a:pPr>
          <a:r>
            <a:rPr lang="en-US" sz="1000" kern="1200">
              <a:latin typeface="Gotham Book" panose="02000604040000020004" pitchFamily="50" charset="0"/>
            </a:rPr>
            <a:t>3. Lynize Nilles</a:t>
          </a:r>
        </a:p>
        <a:p>
          <a:pPr marL="0" lvl="0" indent="0" algn="ctr" defTabSz="444500">
            <a:lnSpc>
              <a:spcPct val="90000"/>
            </a:lnSpc>
            <a:spcBef>
              <a:spcPct val="0"/>
            </a:spcBef>
            <a:spcAft>
              <a:spcPct val="35000"/>
            </a:spcAft>
            <a:buNone/>
          </a:pPr>
          <a:r>
            <a:rPr lang="en-US" sz="1000" kern="1200">
              <a:latin typeface="Gotham Book" panose="02000604040000020004" pitchFamily="50" charset="0"/>
            </a:rPr>
            <a:t>4.  Kathy Lloyd</a:t>
          </a:r>
        </a:p>
        <a:p>
          <a:pPr marL="0" lvl="0" indent="0" algn="ctr" defTabSz="444500">
            <a:lnSpc>
              <a:spcPct val="90000"/>
            </a:lnSpc>
            <a:spcBef>
              <a:spcPct val="0"/>
            </a:spcBef>
            <a:spcAft>
              <a:spcPct val="35000"/>
            </a:spcAft>
            <a:buNone/>
          </a:pPr>
          <a:r>
            <a:rPr lang="en-US" sz="1000" kern="1200">
              <a:latin typeface="Gotham Book" panose="02000604040000020004" pitchFamily="50" charset="0"/>
            </a:rPr>
            <a:t>5. Jaci Miller</a:t>
          </a:r>
        </a:p>
      </dsp:txBody>
      <dsp:txXfrm>
        <a:off x="2515385" y="157610"/>
        <a:ext cx="1480518" cy="1048812"/>
      </dsp:txXfrm>
    </dsp:sp>
    <dsp:sp modelId="{695E2250-5670-43F0-AF86-2FA39682BE65}">
      <dsp:nvSpPr>
        <dsp:cNvPr id="0" name=""/>
        <dsp:cNvSpPr/>
      </dsp:nvSpPr>
      <dsp:spPr>
        <a:xfrm>
          <a:off x="4444718" y="0"/>
          <a:ext cx="2066571" cy="1716405"/>
        </a:xfrm>
        <a:prstGeom prst="roundRect">
          <a:avLst>
            <a:gd name="adj" fmla="val 10000"/>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endParaRPr lang="en-US" sz="2300" kern="1200"/>
        </a:p>
      </dsp:txBody>
      <dsp:txXfrm>
        <a:off x="4444718" y="0"/>
        <a:ext cx="2066571" cy="514921"/>
      </dsp:txXfrm>
    </dsp:sp>
    <dsp:sp modelId="{F12D728A-1DEE-4290-9492-F2F82E6B7A7C}">
      <dsp:nvSpPr>
        <dsp:cNvPr id="0" name=""/>
        <dsp:cNvSpPr/>
      </dsp:nvSpPr>
      <dsp:spPr>
        <a:xfrm>
          <a:off x="4643562" y="104539"/>
          <a:ext cx="1699102" cy="1114288"/>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Gotham Book" panose="02000604040000020004" pitchFamily="50" charset="0"/>
            </a:rPr>
            <a:t>1. Cindy Davis</a:t>
          </a:r>
        </a:p>
        <a:p>
          <a:pPr marL="0" lvl="0" indent="0" algn="ctr" defTabSz="466725">
            <a:lnSpc>
              <a:spcPct val="90000"/>
            </a:lnSpc>
            <a:spcBef>
              <a:spcPct val="0"/>
            </a:spcBef>
            <a:spcAft>
              <a:spcPct val="35000"/>
            </a:spcAft>
            <a:buNone/>
          </a:pPr>
          <a:r>
            <a:rPr lang="en-US" sz="1050" kern="1200">
              <a:latin typeface="Gotham Book" panose="02000604040000020004" pitchFamily="50" charset="0"/>
            </a:rPr>
            <a:t>2. Cassandra Galsim</a:t>
          </a:r>
        </a:p>
        <a:p>
          <a:pPr marL="0" lvl="0" indent="0" algn="ctr" defTabSz="466725">
            <a:lnSpc>
              <a:spcPct val="90000"/>
            </a:lnSpc>
            <a:spcBef>
              <a:spcPct val="0"/>
            </a:spcBef>
            <a:spcAft>
              <a:spcPct val="35000"/>
            </a:spcAft>
            <a:buNone/>
          </a:pPr>
          <a:r>
            <a:rPr lang="en-US" sz="1050" kern="1200">
              <a:latin typeface="Gotham Book" panose="02000604040000020004" pitchFamily="50" charset="0"/>
            </a:rPr>
            <a:t>3. Myrtle Nelson</a:t>
          </a:r>
        </a:p>
        <a:p>
          <a:pPr marL="0" lvl="0" indent="0" algn="ctr" defTabSz="466725">
            <a:lnSpc>
              <a:spcPct val="90000"/>
            </a:lnSpc>
            <a:spcBef>
              <a:spcPct val="0"/>
            </a:spcBef>
            <a:spcAft>
              <a:spcPct val="35000"/>
            </a:spcAft>
            <a:buNone/>
          </a:pPr>
          <a:r>
            <a:rPr lang="en-US" sz="1050" kern="1200">
              <a:latin typeface="Gotham Book" panose="02000604040000020004" pitchFamily="50" charset="0"/>
            </a:rPr>
            <a:t>4. Jenna Heiar</a:t>
          </a:r>
        </a:p>
      </dsp:txBody>
      <dsp:txXfrm>
        <a:off x="4676198" y="137175"/>
        <a:ext cx="1633830" cy="1049016"/>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26CF478324423F8E971B37CC5B5BCB"/>
        <w:category>
          <w:name w:val="General"/>
          <w:gallery w:val="placeholder"/>
        </w:category>
        <w:types>
          <w:type w:val="bbPlcHdr"/>
        </w:types>
        <w:behaviors>
          <w:behavior w:val="content"/>
        </w:behaviors>
        <w:guid w:val="{B575E644-5155-408A-840E-315928825BB1}"/>
      </w:docPartPr>
      <w:docPartBody>
        <w:p w:rsidR="005616A3" w:rsidRDefault="00257096">
          <w:pPr>
            <w:pStyle w:val="6026CF478324423F8E971B37CC5B5BCB"/>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14</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otham Black">
    <w:altName w:val="Calibri"/>
    <w:panose1 w:val="00000000000000000000"/>
    <w:charset w:val="00"/>
    <w:family w:val="modern"/>
    <w:notTrueType/>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altName w:val="Calibri"/>
    <w:panose1 w:val="00000000000000000000"/>
    <w:charset w:val="00"/>
    <w:family w:val="modern"/>
    <w:notTrueType/>
    <w:pitch w:val="variable"/>
    <w:sig w:usb0="00000087" w:usb1="00000000" w:usb2="00000000" w:usb3="00000000" w:csb0="0000000B" w:csb1="00000000"/>
  </w:font>
  <w:font w:name="Tahoma">
    <w:panose1 w:val="020B0604030504040204"/>
    <w:charset w:val="00"/>
    <w:family w:val="swiss"/>
    <w:pitch w:val="variable"/>
    <w:sig w:usb0="E1002EFF" w:usb1="C000605B" w:usb2="00000029" w:usb3="00000000" w:csb0="000101FF" w:csb1="00000000"/>
  </w:font>
  <w:font w:name="Gotham Light">
    <w:altName w:val="Calibri"/>
    <w:panose1 w:val="00000000000000000000"/>
    <w:charset w:val="00"/>
    <w:family w:val="modern"/>
    <w:notTrueType/>
    <w:pitch w:val="variable"/>
    <w:sig w:usb0="A00002FF" w:usb1="4000004A" w:usb2="00000000" w:usb3="00000000" w:csb0="0000009F" w:csb1="00000000"/>
  </w:font>
  <w:font w:name="Gotham Bold">
    <w:altName w:val="Calibri"/>
    <w:panose1 w:val="00000000000000000000"/>
    <w:charset w:val="00"/>
    <w:family w:val="modern"/>
    <w:notTrueType/>
    <w:pitch w:val="variable"/>
    <w:sig w:usb0="A00002FF" w:usb1="4000004A"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096"/>
    <w:rsid w:val="000C20EB"/>
    <w:rsid w:val="000F6698"/>
    <w:rsid w:val="001923E6"/>
    <w:rsid w:val="001A5F3C"/>
    <w:rsid w:val="001D2CA1"/>
    <w:rsid w:val="00250725"/>
    <w:rsid w:val="00257096"/>
    <w:rsid w:val="002B0680"/>
    <w:rsid w:val="002C375A"/>
    <w:rsid w:val="002C41A2"/>
    <w:rsid w:val="002C64F5"/>
    <w:rsid w:val="0030688F"/>
    <w:rsid w:val="00346E77"/>
    <w:rsid w:val="00357F36"/>
    <w:rsid w:val="00376A6D"/>
    <w:rsid w:val="004314DF"/>
    <w:rsid w:val="004A685A"/>
    <w:rsid w:val="004F49AB"/>
    <w:rsid w:val="005232A5"/>
    <w:rsid w:val="005616A3"/>
    <w:rsid w:val="0059606E"/>
    <w:rsid w:val="005F6B96"/>
    <w:rsid w:val="00657F63"/>
    <w:rsid w:val="0066334C"/>
    <w:rsid w:val="007A621C"/>
    <w:rsid w:val="007B0E00"/>
    <w:rsid w:val="007D45F8"/>
    <w:rsid w:val="008046F1"/>
    <w:rsid w:val="008B3D70"/>
    <w:rsid w:val="008E445E"/>
    <w:rsid w:val="008F4938"/>
    <w:rsid w:val="00910C4C"/>
    <w:rsid w:val="00915362"/>
    <w:rsid w:val="009A052C"/>
    <w:rsid w:val="00A33E04"/>
    <w:rsid w:val="00C05C67"/>
    <w:rsid w:val="00C133F2"/>
    <w:rsid w:val="00C81699"/>
    <w:rsid w:val="00C82C11"/>
    <w:rsid w:val="00CB4E91"/>
    <w:rsid w:val="00D777E0"/>
    <w:rsid w:val="00E83CD7"/>
    <w:rsid w:val="00F54CDB"/>
    <w:rsid w:val="00FB70C9"/>
    <w:rsid w:val="00FF1EDE"/>
    <w:rsid w:val="00FF6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6026CF478324423F8E971B37CC5B5BCB">
    <w:name w:val="6026CF478324423F8E971B37CC5B5B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DA199-936A-4EF2-AB5C-9FEE60510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{18E3C371-C143-4903-94AE-0B9C9D2CAEFC}tf16392850_win32</Template>
  <TotalTime>13626</TotalTime>
  <Pages>19</Pages>
  <Words>7517</Words>
  <Characters>42851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Dunbar</dc:creator>
  <cp:keywords/>
  <cp:lastModifiedBy>Sarah Strohman</cp:lastModifiedBy>
  <cp:revision>148</cp:revision>
  <cp:lastPrinted>2021-05-19T20:48:00Z</cp:lastPrinted>
  <dcterms:created xsi:type="dcterms:W3CDTF">2020-12-14T16:53:00Z</dcterms:created>
  <dcterms:modified xsi:type="dcterms:W3CDTF">2022-07-06T19:51:00Z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